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ED" w:rsidRDefault="006B10B1">
      <w:pPr>
        <w:pStyle w:val="af9"/>
        <w:ind w:firstLine="709"/>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Ф-7-03-20</w:t>
      </w:r>
    </w:p>
    <w:p w:rsidR="002624ED" w:rsidRDefault="002624ED">
      <w:pPr>
        <w:pStyle w:val="af9"/>
        <w:ind w:firstLine="709"/>
        <w:jc w:val="center"/>
        <w:rPr>
          <w:rFonts w:ascii="Times New Roman" w:hAnsi="Times New Roman" w:cs="Times New Roman"/>
          <w:bCs/>
          <w:sz w:val="28"/>
          <w:szCs w:val="28"/>
          <w:lang w:val="kk-KZ"/>
        </w:rPr>
      </w:pPr>
    </w:p>
    <w:p w:rsidR="002624ED" w:rsidRDefault="002624ED">
      <w:pPr>
        <w:pStyle w:val="af9"/>
        <w:ind w:firstLine="709"/>
        <w:jc w:val="center"/>
        <w:rPr>
          <w:rFonts w:ascii="Times New Roman" w:hAnsi="Times New Roman" w:cs="Times New Roman"/>
          <w:bCs/>
          <w:sz w:val="28"/>
          <w:szCs w:val="28"/>
          <w:lang w:val="kk-KZ"/>
        </w:rPr>
      </w:pPr>
    </w:p>
    <w:p w:rsidR="002624ED" w:rsidRDefault="002624ED">
      <w:pPr>
        <w:ind w:firstLine="709"/>
        <w:rPr>
          <w:sz w:val="28"/>
          <w:szCs w:val="28"/>
          <w:lang w:val="kk-KZ"/>
        </w:rPr>
      </w:pPr>
    </w:p>
    <w:p w:rsidR="002624ED" w:rsidRDefault="002624ED">
      <w:pPr>
        <w:ind w:firstLine="709"/>
        <w:jc w:val="center"/>
        <w:rPr>
          <w:sz w:val="28"/>
          <w:szCs w:val="28"/>
          <w:lang w:val="kk-KZ"/>
        </w:rPr>
      </w:pPr>
    </w:p>
    <w:p w:rsidR="002624ED" w:rsidRDefault="006B10B1">
      <w:pPr>
        <w:ind w:firstLine="709"/>
        <w:jc w:val="center"/>
        <w:rPr>
          <w:sz w:val="28"/>
          <w:szCs w:val="28"/>
          <w:lang w:val="kk-KZ"/>
        </w:rPr>
      </w:pPr>
      <w:r>
        <w:rPr>
          <w:noProof/>
          <w:sz w:val="28"/>
          <w:szCs w:val="28"/>
        </w:rPr>
        <w:drawing>
          <wp:inline distT="0" distB="0" distL="0" distR="0">
            <wp:extent cx="2160905" cy="1288415"/>
            <wp:effectExtent l="0" t="0" r="0" b="6985"/>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a:picLocks noChangeAspect="1" noChangeArrowheads="1"/>
                    </pic:cNvPicPr>
                  </pic:nvPicPr>
                  <pic:blipFill>
                    <a:blip r:embed="rId9"/>
                    <a:srcRect/>
                    <a:stretch>
                      <a:fillRect/>
                    </a:stretch>
                  </pic:blipFill>
                  <pic:spPr>
                    <a:xfrm>
                      <a:off x="0" y="0"/>
                      <a:ext cx="2169554" cy="1293388"/>
                    </a:xfrm>
                    <a:prstGeom prst="rect">
                      <a:avLst/>
                    </a:prstGeom>
                    <a:noFill/>
                    <a:ln w="9525">
                      <a:noFill/>
                      <a:miter lim="800000"/>
                      <a:headEnd/>
                      <a:tailEnd/>
                    </a:ln>
                  </pic:spPr>
                </pic:pic>
              </a:graphicData>
            </a:graphic>
          </wp:inline>
        </w:drawing>
      </w: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right="829" w:firstLine="709"/>
        <w:jc w:val="center"/>
        <w:rPr>
          <w:b/>
          <w:sz w:val="28"/>
          <w:szCs w:val="28"/>
          <w:lang w:val="kk-KZ"/>
        </w:rPr>
      </w:pPr>
    </w:p>
    <w:p w:rsidR="002624ED" w:rsidRDefault="006B10B1">
      <w:pPr>
        <w:ind w:right="829" w:firstLine="709"/>
        <w:jc w:val="center"/>
        <w:rPr>
          <w:b/>
          <w:sz w:val="28"/>
          <w:szCs w:val="28"/>
          <w:lang w:val="kk-KZ"/>
        </w:rPr>
      </w:pPr>
      <w:r>
        <w:rPr>
          <w:b/>
          <w:sz w:val="28"/>
          <w:szCs w:val="28"/>
          <w:lang w:val="kk-KZ"/>
        </w:rPr>
        <w:t>Сихимбаева С.М., Баймаханбетова М.А.</w:t>
      </w:r>
    </w:p>
    <w:p w:rsidR="002624ED" w:rsidRDefault="002624ED">
      <w:pPr>
        <w:ind w:right="829" w:firstLine="709"/>
        <w:jc w:val="center"/>
        <w:rPr>
          <w:b/>
          <w:sz w:val="28"/>
          <w:szCs w:val="28"/>
          <w:lang w:val="kk-KZ"/>
        </w:rPr>
      </w:pPr>
    </w:p>
    <w:p w:rsidR="002624ED" w:rsidRDefault="002624ED">
      <w:pPr>
        <w:ind w:right="829" w:firstLine="709"/>
        <w:jc w:val="center"/>
        <w:rPr>
          <w:b/>
          <w:sz w:val="28"/>
          <w:szCs w:val="28"/>
          <w:lang w:val="kk-KZ"/>
        </w:rPr>
      </w:pPr>
    </w:p>
    <w:p w:rsidR="002624ED" w:rsidRDefault="002624ED">
      <w:pPr>
        <w:ind w:right="829" w:firstLine="709"/>
        <w:jc w:val="center"/>
        <w:rPr>
          <w:b/>
          <w:sz w:val="28"/>
          <w:szCs w:val="28"/>
          <w:lang w:val="kk-KZ"/>
        </w:rPr>
      </w:pPr>
    </w:p>
    <w:p w:rsidR="002624ED" w:rsidRDefault="006B10B1">
      <w:pPr>
        <w:ind w:right="829" w:firstLine="709"/>
        <w:jc w:val="center"/>
        <w:rPr>
          <w:bCs/>
          <w:sz w:val="28"/>
          <w:szCs w:val="28"/>
          <w:u w:val="single"/>
          <w:lang w:val="kk-KZ"/>
        </w:rPr>
      </w:pPr>
      <w:r>
        <w:rPr>
          <w:b/>
          <w:sz w:val="28"/>
          <w:szCs w:val="28"/>
          <w:lang w:val="kk-KZ"/>
        </w:rPr>
        <w:t>ЖАРАТЫЛЫСТАНУ</w:t>
      </w:r>
      <w:r w:rsidRPr="00DF45E3">
        <w:rPr>
          <w:b/>
          <w:sz w:val="28"/>
          <w:szCs w:val="28"/>
          <w:lang w:val="kk-KZ"/>
        </w:rPr>
        <w:t xml:space="preserve"> ТЕОРИЯСЫ МЕН </w:t>
      </w:r>
      <w:r>
        <w:rPr>
          <w:b/>
          <w:sz w:val="28"/>
          <w:szCs w:val="28"/>
          <w:lang w:val="kk-KZ"/>
        </w:rPr>
        <w:t xml:space="preserve">ОҚЫТУ ӘДІСТЕМЕСІ  пәніне арналған </w:t>
      </w:r>
    </w:p>
    <w:p w:rsidR="002624ED" w:rsidRDefault="006B10B1">
      <w:pPr>
        <w:ind w:right="829" w:firstLine="709"/>
        <w:jc w:val="center"/>
        <w:rPr>
          <w:bCs/>
          <w:sz w:val="28"/>
          <w:szCs w:val="28"/>
          <w:lang w:val="kk-KZ"/>
        </w:rPr>
      </w:pPr>
      <w:r>
        <w:rPr>
          <w:bCs/>
          <w:sz w:val="28"/>
          <w:szCs w:val="28"/>
          <w:lang w:val="kk-KZ"/>
        </w:rPr>
        <w:t xml:space="preserve"> (6В</w:t>
      </w:r>
      <w:r>
        <w:rPr>
          <w:sz w:val="28"/>
          <w:szCs w:val="28"/>
          <w:lang w:val="kk-KZ" w:eastAsia="ko-KR"/>
        </w:rPr>
        <w:t>01310</w:t>
      </w:r>
      <w:r>
        <w:rPr>
          <w:bCs/>
          <w:sz w:val="28"/>
          <w:szCs w:val="28"/>
          <w:lang w:val="kk-KZ"/>
        </w:rPr>
        <w:t>)</w:t>
      </w:r>
      <w:r w:rsidR="00FD700E">
        <w:rPr>
          <w:bCs/>
          <w:sz w:val="28"/>
          <w:szCs w:val="28"/>
          <w:lang w:val="kk-KZ"/>
        </w:rPr>
        <w:t xml:space="preserve"> </w:t>
      </w:r>
      <w:r>
        <w:rPr>
          <w:bCs/>
          <w:sz w:val="28"/>
          <w:szCs w:val="28"/>
          <w:lang w:val="kk-KZ"/>
        </w:rPr>
        <w:t xml:space="preserve">– «Бастауыш оқыту педагогикасы мен әдістемесі» мамандығының студенттері үшін </w:t>
      </w:r>
    </w:p>
    <w:p w:rsidR="002624ED" w:rsidRDefault="002624ED">
      <w:pPr>
        <w:ind w:right="829" w:firstLine="709"/>
        <w:jc w:val="center"/>
        <w:rPr>
          <w:b/>
          <w:bCs/>
          <w:sz w:val="28"/>
          <w:szCs w:val="28"/>
          <w:lang w:val="kk-KZ"/>
        </w:rPr>
      </w:pPr>
    </w:p>
    <w:p w:rsidR="002624ED" w:rsidRDefault="006B10B1">
      <w:pPr>
        <w:ind w:right="829" w:firstLine="709"/>
        <w:jc w:val="center"/>
        <w:rPr>
          <w:bCs/>
          <w:sz w:val="28"/>
          <w:szCs w:val="28"/>
          <w:lang w:val="kk-KZ"/>
        </w:rPr>
      </w:pPr>
      <w:r>
        <w:rPr>
          <w:b/>
          <w:bCs/>
          <w:sz w:val="28"/>
          <w:szCs w:val="28"/>
          <w:lang w:val="kk-KZ"/>
        </w:rPr>
        <w:t xml:space="preserve">ОҚУ ҚҰРАЛЫ </w:t>
      </w: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6B10B1">
      <w:pPr>
        <w:ind w:left="540" w:firstLine="709"/>
        <w:jc w:val="center"/>
        <w:rPr>
          <w:bCs/>
          <w:sz w:val="28"/>
          <w:szCs w:val="28"/>
          <w:lang w:val="kk-KZ"/>
        </w:rPr>
      </w:pPr>
      <w:r>
        <w:rPr>
          <w:bCs/>
          <w:sz w:val="28"/>
          <w:szCs w:val="28"/>
          <w:lang w:val="kk-KZ"/>
        </w:rPr>
        <w:t>Шымкент, 2021 ж.</w:t>
      </w: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2624ED">
      <w:pPr>
        <w:ind w:right="-54" w:firstLine="709"/>
        <w:rPr>
          <w:bCs/>
          <w:sz w:val="28"/>
          <w:szCs w:val="28"/>
          <w:lang w:val="kk-KZ"/>
        </w:rPr>
      </w:pPr>
    </w:p>
    <w:p w:rsidR="002624ED" w:rsidRDefault="006B10B1">
      <w:pPr>
        <w:ind w:right="-54" w:firstLine="709"/>
        <w:rPr>
          <w:bCs/>
          <w:sz w:val="28"/>
          <w:szCs w:val="28"/>
          <w:lang w:val="kk-KZ"/>
        </w:rPr>
      </w:pPr>
      <w:r>
        <w:rPr>
          <w:bCs/>
          <w:sz w:val="28"/>
          <w:szCs w:val="28"/>
          <w:lang w:val="kk-KZ"/>
        </w:rPr>
        <w:lastRenderedPageBreak/>
        <w:t>ҚАЗАҚСТАН РЕСПУБЛИКАСЫ БІЛІМ ЖӘНЕ ҒЫЛЫМ МИНИСТРЛІГІ</w:t>
      </w:r>
    </w:p>
    <w:p w:rsidR="002624ED" w:rsidRDefault="002624ED">
      <w:pPr>
        <w:ind w:right="-54" w:firstLine="709"/>
        <w:jc w:val="center"/>
        <w:rPr>
          <w:bCs/>
          <w:sz w:val="28"/>
          <w:szCs w:val="28"/>
          <w:lang w:val="kk-KZ"/>
        </w:rPr>
      </w:pPr>
    </w:p>
    <w:p w:rsidR="002624ED" w:rsidRDefault="006B10B1">
      <w:pPr>
        <w:ind w:left="-540" w:right="-954" w:firstLine="709"/>
        <w:jc w:val="center"/>
        <w:rPr>
          <w:bCs/>
          <w:sz w:val="28"/>
          <w:szCs w:val="28"/>
          <w:lang w:val="kk-KZ"/>
        </w:rPr>
      </w:pPr>
      <w:r>
        <w:rPr>
          <w:bCs/>
          <w:sz w:val="28"/>
          <w:szCs w:val="28"/>
          <w:lang w:val="kk-KZ"/>
        </w:rPr>
        <w:t>М.ӘУЕЗОВ атындағы ОҢТҮСТІК ҚАЗАҚСТАН УНИВЕРСИТЕТІ</w:t>
      </w:r>
    </w:p>
    <w:p w:rsidR="002624ED" w:rsidRDefault="006B10B1">
      <w:pPr>
        <w:ind w:firstLine="709"/>
        <w:rPr>
          <w:bCs/>
          <w:caps/>
          <w:sz w:val="28"/>
          <w:szCs w:val="28"/>
          <w:lang w:val="kk-KZ"/>
        </w:rPr>
      </w:pPr>
      <w:r>
        <w:rPr>
          <w:bCs/>
          <w:caps/>
          <w:sz w:val="28"/>
          <w:szCs w:val="28"/>
          <w:lang w:val="kk-KZ"/>
        </w:rPr>
        <w:tab/>
      </w:r>
    </w:p>
    <w:p w:rsidR="002624ED" w:rsidRDefault="002624ED">
      <w:pPr>
        <w:ind w:firstLine="709"/>
        <w:rPr>
          <w:bCs/>
          <w:caps/>
          <w:sz w:val="28"/>
          <w:szCs w:val="28"/>
          <w:lang w:val="kk-KZ"/>
        </w:rPr>
      </w:pPr>
    </w:p>
    <w:p w:rsidR="002624ED" w:rsidRDefault="006B10B1">
      <w:pPr>
        <w:ind w:firstLine="709"/>
        <w:jc w:val="center"/>
        <w:rPr>
          <w:sz w:val="28"/>
          <w:szCs w:val="28"/>
          <w:lang w:val="kk-KZ"/>
        </w:rPr>
      </w:pPr>
      <w:r>
        <w:rPr>
          <w:sz w:val="28"/>
          <w:szCs w:val="28"/>
          <w:lang w:val="kk-KZ"/>
        </w:rPr>
        <w:t>«Мектепке дейінгі және бастауыш оқыту теориясы мен әдістемесі» кафедрасы</w:t>
      </w:r>
    </w:p>
    <w:p w:rsidR="002624ED" w:rsidRDefault="002624ED">
      <w:pPr>
        <w:ind w:left="540" w:firstLine="709"/>
        <w:jc w:val="center"/>
        <w:rPr>
          <w:b/>
          <w:bCs/>
          <w:sz w:val="28"/>
          <w:szCs w:val="28"/>
          <w:lang w:val="kk-KZ"/>
        </w:rPr>
      </w:pPr>
    </w:p>
    <w:p w:rsidR="002624ED" w:rsidRDefault="002624ED">
      <w:pPr>
        <w:ind w:firstLine="709"/>
        <w:rPr>
          <w:b/>
          <w:bCs/>
          <w:sz w:val="28"/>
          <w:szCs w:val="28"/>
          <w:lang w:val="kk-KZ"/>
        </w:rPr>
      </w:pPr>
    </w:p>
    <w:p w:rsidR="002624ED" w:rsidRDefault="002624ED">
      <w:pPr>
        <w:ind w:firstLine="709"/>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6B10B1">
      <w:pPr>
        <w:ind w:right="829" w:firstLine="709"/>
        <w:jc w:val="center"/>
        <w:rPr>
          <w:b/>
          <w:sz w:val="28"/>
          <w:szCs w:val="28"/>
          <w:lang w:val="kk-KZ"/>
        </w:rPr>
      </w:pPr>
      <w:r>
        <w:rPr>
          <w:b/>
          <w:bCs/>
          <w:sz w:val="28"/>
          <w:szCs w:val="28"/>
          <w:lang w:val="kk-KZ"/>
        </w:rPr>
        <w:t>Сихимбаева С.М.,</w:t>
      </w:r>
      <w:r>
        <w:rPr>
          <w:b/>
          <w:sz w:val="28"/>
          <w:szCs w:val="28"/>
          <w:lang w:val="kk-KZ"/>
        </w:rPr>
        <w:t xml:space="preserve"> Баймаханбетова М.А.</w:t>
      </w:r>
    </w:p>
    <w:p w:rsidR="002624ED" w:rsidRDefault="002624ED">
      <w:pPr>
        <w:ind w:right="829" w:firstLine="709"/>
        <w:jc w:val="center"/>
        <w:rPr>
          <w:b/>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6B10B1">
      <w:pPr>
        <w:ind w:right="829" w:firstLine="709"/>
        <w:jc w:val="center"/>
        <w:rPr>
          <w:bCs/>
          <w:sz w:val="28"/>
          <w:szCs w:val="28"/>
          <w:u w:val="single"/>
          <w:lang w:val="kk-KZ"/>
        </w:rPr>
      </w:pPr>
      <w:r>
        <w:rPr>
          <w:b/>
          <w:sz w:val="28"/>
          <w:szCs w:val="28"/>
          <w:lang w:val="kk-KZ"/>
        </w:rPr>
        <w:t xml:space="preserve"> ЖАРАТЫЛЫСТАНУ</w:t>
      </w:r>
      <w:r w:rsidRPr="00BE5E95">
        <w:rPr>
          <w:b/>
          <w:sz w:val="28"/>
          <w:szCs w:val="28"/>
          <w:lang w:val="kk-KZ"/>
        </w:rPr>
        <w:t xml:space="preserve"> ТЕОРИЯСЫ МЕН  </w:t>
      </w:r>
      <w:r>
        <w:rPr>
          <w:b/>
          <w:sz w:val="28"/>
          <w:szCs w:val="28"/>
          <w:lang w:val="kk-KZ"/>
        </w:rPr>
        <w:t xml:space="preserve">ОҚЫТУ ӘДІСТЕМЕСІ  пәніне арналған </w:t>
      </w:r>
    </w:p>
    <w:p w:rsidR="002624ED" w:rsidRDefault="006B10B1">
      <w:pPr>
        <w:ind w:right="829" w:firstLine="709"/>
        <w:jc w:val="center"/>
        <w:rPr>
          <w:bCs/>
          <w:sz w:val="28"/>
          <w:szCs w:val="28"/>
          <w:lang w:val="kk-KZ"/>
        </w:rPr>
      </w:pPr>
      <w:r>
        <w:rPr>
          <w:bCs/>
          <w:sz w:val="28"/>
          <w:szCs w:val="28"/>
          <w:lang w:val="kk-KZ"/>
        </w:rPr>
        <w:t>(6В</w:t>
      </w:r>
      <w:r>
        <w:rPr>
          <w:sz w:val="28"/>
          <w:szCs w:val="28"/>
          <w:lang w:val="kk-KZ" w:eastAsia="ko-KR"/>
        </w:rPr>
        <w:t>01310</w:t>
      </w:r>
      <w:r>
        <w:rPr>
          <w:bCs/>
          <w:sz w:val="28"/>
          <w:szCs w:val="28"/>
          <w:lang w:val="kk-KZ"/>
        </w:rPr>
        <w:t>)</w:t>
      </w:r>
      <w:r w:rsidR="00522D21">
        <w:rPr>
          <w:bCs/>
          <w:sz w:val="28"/>
          <w:szCs w:val="28"/>
          <w:lang w:val="kk-KZ"/>
        </w:rPr>
        <w:t xml:space="preserve"> </w:t>
      </w:r>
      <w:r>
        <w:rPr>
          <w:bCs/>
          <w:sz w:val="28"/>
          <w:szCs w:val="28"/>
          <w:lang w:val="kk-KZ"/>
        </w:rPr>
        <w:t xml:space="preserve">– «Бастауыш оқыту педагогикасы мен әдістемесі» мамандығының студенттері үшін </w:t>
      </w:r>
    </w:p>
    <w:p w:rsidR="002624ED" w:rsidRDefault="002624ED">
      <w:pPr>
        <w:ind w:right="829" w:firstLine="709"/>
        <w:jc w:val="center"/>
        <w:rPr>
          <w:b/>
          <w:bCs/>
          <w:sz w:val="28"/>
          <w:szCs w:val="28"/>
          <w:lang w:val="kk-KZ"/>
        </w:rPr>
      </w:pPr>
    </w:p>
    <w:p w:rsidR="002624ED" w:rsidRDefault="002624ED">
      <w:pPr>
        <w:ind w:right="829" w:firstLine="709"/>
        <w:jc w:val="center"/>
        <w:rPr>
          <w:bCs/>
          <w:sz w:val="28"/>
          <w:szCs w:val="28"/>
          <w:lang w:val="kk-KZ"/>
        </w:rPr>
      </w:pPr>
    </w:p>
    <w:p w:rsidR="002624ED" w:rsidRDefault="006B10B1">
      <w:pPr>
        <w:ind w:right="829" w:firstLine="709"/>
        <w:jc w:val="center"/>
        <w:rPr>
          <w:bCs/>
          <w:sz w:val="28"/>
          <w:szCs w:val="28"/>
          <w:lang w:val="kk-KZ"/>
        </w:rPr>
      </w:pPr>
      <w:r>
        <w:rPr>
          <w:b/>
          <w:bCs/>
          <w:sz w:val="28"/>
          <w:szCs w:val="28"/>
          <w:lang w:val="kk-KZ"/>
        </w:rPr>
        <w:t xml:space="preserve">ОҚУ ҚҰРАЛЫ </w:t>
      </w: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2624ED">
      <w:pPr>
        <w:ind w:left="540" w:firstLine="709"/>
        <w:jc w:val="center"/>
        <w:rPr>
          <w:bCs/>
          <w:sz w:val="28"/>
          <w:szCs w:val="28"/>
          <w:lang w:val="kk-KZ"/>
        </w:rPr>
      </w:pPr>
    </w:p>
    <w:p w:rsidR="002624ED" w:rsidRDefault="006B10B1">
      <w:pPr>
        <w:ind w:left="540" w:firstLine="709"/>
        <w:jc w:val="center"/>
        <w:rPr>
          <w:bCs/>
          <w:sz w:val="28"/>
          <w:szCs w:val="28"/>
          <w:lang w:val="kk-KZ"/>
        </w:rPr>
      </w:pPr>
      <w:r>
        <w:rPr>
          <w:bCs/>
          <w:sz w:val="28"/>
          <w:szCs w:val="28"/>
          <w:lang w:val="kk-KZ"/>
        </w:rPr>
        <w:t>Шымкент, 2021 ж.</w:t>
      </w:r>
    </w:p>
    <w:p w:rsidR="002624ED" w:rsidRDefault="006B10B1" w:rsidP="00522D21">
      <w:pPr>
        <w:tabs>
          <w:tab w:val="left" w:pos="8789"/>
        </w:tabs>
        <w:ind w:right="-1" w:firstLine="709"/>
        <w:jc w:val="both"/>
        <w:rPr>
          <w:bCs/>
          <w:sz w:val="28"/>
          <w:szCs w:val="28"/>
          <w:u w:val="single"/>
          <w:lang w:val="kk-KZ"/>
        </w:rPr>
      </w:pPr>
      <w:r>
        <w:rPr>
          <w:bCs/>
          <w:sz w:val="28"/>
          <w:szCs w:val="28"/>
          <w:lang w:val="kk-KZ"/>
        </w:rPr>
        <w:lastRenderedPageBreak/>
        <w:t xml:space="preserve">Құрастырушы: б.ғ.к., доцент Сихимбаева С.М., </w:t>
      </w:r>
      <w:r>
        <w:rPr>
          <w:sz w:val="28"/>
          <w:szCs w:val="28"/>
          <w:lang w:val="kk-KZ"/>
        </w:rPr>
        <w:t>Баймаханбетова М.А. «</w:t>
      </w:r>
      <w:r w:rsidRPr="00BE5E95">
        <w:rPr>
          <w:sz w:val="28"/>
          <w:szCs w:val="28"/>
          <w:lang w:val="kk-KZ"/>
        </w:rPr>
        <w:t>Жа</w:t>
      </w:r>
      <w:r>
        <w:rPr>
          <w:sz w:val="28"/>
          <w:szCs w:val="28"/>
          <w:lang w:val="kk-KZ"/>
        </w:rPr>
        <w:t>ратылыстану</w:t>
      </w:r>
      <w:r w:rsidRPr="00BE5E95">
        <w:rPr>
          <w:sz w:val="28"/>
          <w:szCs w:val="28"/>
          <w:lang w:val="kk-KZ"/>
        </w:rPr>
        <w:t xml:space="preserve"> теориясы мен </w:t>
      </w:r>
      <w:r w:rsidR="00522D21">
        <w:rPr>
          <w:sz w:val="28"/>
          <w:szCs w:val="28"/>
          <w:lang w:val="kk-KZ"/>
        </w:rPr>
        <w:t xml:space="preserve">оқыту әдістемесі» </w:t>
      </w:r>
      <w:r>
        <w:rPr>
          <w:sz w:val="28"/>
          <w:szCs w:val="28"/>
          <w:lang w:val="kk-KZ"/>
        </w:rPr>
        <w:t>пәніне арналған оқу құралы.  -Шымкент:  М.Әуезов атындағы ОҚУ, 202</w:t>
      </w:r>
      <w:r w:rsidRPr="00BE5E95">
        <w:rPr>
          <w:sz w:val="28"/>
          <w:szCs w:val="28"/>
          <w:lang w:val="kk-KZ"/>
        </w:rPr>
        <w:t>1</w:t>
      </w:r>
      <w:r>
        <w:rPr>
          <w:sz w:val="28"/>
          <w:szCs w:val="28"/>
          <w:lang w:val="kk-KZ"/>
        </w:rPr>
        <w:t xml:space="preserve"> ж. –</w:t>
      </w:r>
      <w:r w:rsidR="00522D21">
        <w:rPr>
          <w:sz w:val="28"/>
          <w:szCs w:val="28"/>
          <w:lang w:val="kk-KZ"/>
        </w:rPr>
        <w:t xml:space="preserve"> 104</w:t>
      </w:r>
      <w:r>
        <w:rPr>
          <w:sz w:val="28"/>
          <w:szCs w:val="28"/>
          <w:lang w:val="kk-KZ"/>
        </w:rPr>
        <w:t xml:space="preserve"> б.</w:t>
      </w:r>
    </w:p>
    <w:p w:rsidR="002624ED" w:rsidRDefault="002624ED">
      <w:pPr>
        <w:ind w:left="540" w:firstLine="709"/>
        <w:rPr>
          <w:bCs/>
          <w:sz w:val="28"/>
          <w:szCs w:val="28"/>
          <w:lang w:val="kk-KZ"/>
        </w:rPr>
      </w:pPr>
    </w:p>
    <w:p w:rsidR="002624ED" w:rsidRDefault="002624ED">
      <w:pPr>
        <w:ind w:left="540" w:firstLine="709"/>
        <w:rPr>
          <w:bCs/>
          <w:sz w:val="28"/>
          <w:szCs w:val="28"/>
          <w:lang w:val="kk-KZ"/>
        </w:rPr>
      </w:pPr>
    </w:p>
    <w:p w:rsidR="002624ED" w:rsidRDefault="002624ED">
      <w:pPr>
        <w:ind w:firstLine="709"/>
        <w:jc w:val="both"/>
        <w:rPr>
          <w:bCs/>
          <w:sz w:val="28"/>
          <w:szCs w:val="28"/>
          <w:lang w:val="kk-KZ"/>
        </w:rPr>
      </w:pPr>
    </w:p>
    <w:p w:rsidR="002624ED" w:rsidRDefault="006B10B1">
      <w:pPr>
        <w:ind w:firstLine="709"/>
        <w:jc w:val="both"/>
        <w:rPr>
          <w:bCs/>
          <w:sz w:val="28"/>
          <w:szCs w:val="28"/>
          <w:lang w:val="kk-KZ"/>
        </w:rPr>
      </w:pPr>
      <w:r>
        <w:rPr>
          <w:bCs/>
          <w:sz w:val="28"/>
          <w:szCs w:val="28"/>
          <w:lang w:val="kk-KZ"/>
        </w:rPr>
        <w:t xml:space="preserve">Оқу құралы </w:t>
      </w:r>
      <w:bookmarkStart w:id="0" w:name="_Hlk39070516"/>
      <w:r>
        <w:rPr>
          <w:bCs/>
          <w:sz w:val="28"/>
          <w:szCs w:val="28"/>
          <w:lang w:val="kk-KZ"/>
        </w:rPr>
        <w:t>6В</w:t>
      </w:r>
      <w:r>
        <w:rPr>
          <w:sz w:val="28"/>
          <w:szCs w:val="28"/>
          <w:lang w:val="kk-KZ" w:eastAsia="ko-KR"/>
        </w:rPr>
        <w:t>01310</w:t>
      </w:r>
      <w:r w:rsidR="00522D21">
        <w:rPr>
          <w:sz w:val="28"/>
          <w:szCs w:val="28"/>
          <w:lang w:val="kk-KZ" w:eastAsia="ko-KR"/>
        </w:rPr>
        <w:t xml:space="preserve"> </w:t>
      </w:r>
      <w:r>
        <w:rPr>
          <w:bCs/>
          <w:sz w:val="28"/>
          <w:szCs w:val="28"/>
          <w:lang w:val="kk-KZ"/>
        </w:rPr>
        <w:t xml:space="preserve">– «Бастауыш оқыту педагогикасы мен әдістемесі» </w:t>
      </w:r>
      <w:bookmarkEnd w:id="0"/>
      <w:r>
        <w:rPr>
          <w:bCs/>
          <w:sz w:val="28"/>
          <w:szCs w:val="28"/>
          <w:lang w:val="kk-KZ"/>
        </w:rPr>
        <w:t>мамандығының білімалушыларына арналған.</w:t>
      </w:r>
    </w:p>
    <w:p w:rsidR="002624ED" w:rsidRDefault="002624ED">
      <w:pPr>
        <w:ind w:firstLine="709"/>
        <w:jc w:val="both"/>
        <w:rPr>
          <w:bCs/>
          <w:sz w:val="28"/>
          <w:szCs w:val="28"/>
          <w:lang w:val="kk-KZ"/>
        </w:rPr>
      </w:pPr>
    </w:p>
    <w:p w:rsidR="002624ED" w:rsidRDefault="006B10B1">
      <w:pPr>
        <w:ind w:firstLine="709"/>
        <w:jc w:val="both"/>
        <w:rPr>
          <w:sz w:val="28"/>
          <w:szCs w:val="28"/>
          <w:lang w:val="kk-KZ"/>
        </w:rPr>
      </w:pPr>
      <w:r>
        <w:rPr>
          <w:bCs/>
          <w:sz w:val="28"/>
          <w:szCs w:val="28"/>
          <w:lang w:val="kk-KZ"/>
        </w:rPr>
        <w:t xml:space="preserve">Оқу құралы </w:t>
      </w:r>
      <w:bookmarkStart w:id="1" w:name="_Hlk39070622"/>
      <w:r>
        <w:rPr>
          <w:sz w:val="28"/>
          <w:szCs w:val="28"/>
          <w:lang w:val="kk-KZ"/>
        </w:rPr>
        <w:t>«</w:t>
      </w:r>
      <w:r w:rsidRPr="00BE5E95">
        <w:rPr>
          <w:sz w:val="28"/>
          <w:szCs w:val="28"/>
          <w:lang w:val="kk-KZ"/>
        </w:rPr>
        <w:t>Ж</w:t>
      </w:r>
      <w:r>
        <w:rPr>
          <w:sz w:val="28"/>
          <w:szCs w:val="28"/>
          <w:lang w:val="kk-KZ"/>
        </w:rPr>
        <w:t>аратылыстану</w:t>
      </w:r>
      <w:r w:rsidRPr="00BE5E95">
        <w:rPr>
          <w:sz w:val="28"/>
          <w:szCs w:val="28"/>
          <w:lang w:val="kk-KZ"/>
        </w:rPr>
        <w:t xml:space="preserve"> теориясы мен о</w:t>
      </w:r>
      <w:r>
        <w:rPr>
          <w:sz w:val="28"/>
          <w:szCs w:val="28"/>
          <w:lang w:val="kk-KZ"/>
        </w:rPr>
        <w:t>қыту әдістемесі» пәнінің</w:t>
      </w:r>
      <w:bookmarkEnd w:id="1"/>
      <w:r>
        <w:rPr>
          <w:color w:val="000000"/>
          <w:sz w:val="28"/>
          <w:szCs w:val="28"/>
          <w:lang w:val="kk-KZ"/>
        </w:rPr>
        <w:t xml:space="preserve">оқу </w:t>
      </w:r>
      <w:r>
        <w:rPr>
          <w:sz w:val="28"/>
          <w:szCs w:val="28"/>
          <w:lang w:val="kk-KZ"/>
        </w:rPr>
        <w:t xml:space="preserve">бағдарламасының мазмұнына сай құрастырылған. Оқу құралда бақылау сұрақтары мен білімалушылардың өз бетінше орындайтын сыни ойлау </w:t>
      </w:r>
      <w:r w:rsidRPr="00BE5E95">
        <w:rPr>
          <w:sz w:val="28"/>
          <w:szCs w:val="28"/>
          <w:lang w:val="kk-KZ"/>
        </w:rPr>
        <w:t>жатты</w:t>
      </w:r>
      <w:r>
        <w:rPr>
          <w:sz w:val="28"/>
          <w:szCs w:val="28"/>
          <w:lang w:val="kk-KZ"/>
        </w:rPr>
        <w:t>ғулары және білімалушылардың өзін-өзі тексеруге арналған тест тапсырмалары ұсынылған.</w:t>
      </w:r>
    </w:p>
    <w:p w:rsidR="002624ED" w:rsidRDefault="002624ED">
      <w:pPr>
        <w:ind w:firstLine="709"/>
        <w:jc w:val="both"/>
        <w:rPr>
          <w:bCs/>
          <w:sz w:val="28"/>
          <w:szCs w:val="28"/>
          <w:lang w:val="kk-KZ"/>
        </w:rPr>
      </w:pPr>
    </w:p>
    <w:p w:rsidR="002624ED" w:rsidRDefault="006B10B1">
      <w:pPr>
        <w:ind w:firstLine="709"/>
        <w:jc w:val="both"/>
        <w:rPr>
          <w:bCs/>
          <w:sz w:val="28"/>
          <w:szCs w:val="28"/>
          <w:lang w:val="kk-KZ"/>
        </w:rPr>
      </w:pPr>
      <w:r>
        <w:rPr>
          <w:bCs/>
          <w:sz w:val="28"/>
          <w:szCs w:val="28"/>
          <w:lang w:val="kk-KZ"/>
        </w:rPr>
        <w:t xml:space="preserve">Пікір жазғандар: </w:t>
      </w:r>
    </w:p>
    <w:p w:rsidR="002624ED" w:rsidRDefault="006B10B1">
      <w:pPr>
        <w:ind w:firstLine="709"/>
        <w:jc w:val="both"/>
        <w:rPr>
          <w:bCs/>
          <w:sz w:val="28"/>
          <w:szCs w:val="28"/>
          <w:lang w:val="kk-KZ"/>
        </w:rPr>
      </w:pPr>
      <w:r>
        <w:rPr>
          <w:bCs/>
          <w:sz w:val="28"/>
          <w:szCs w:val="28"/>
          <w:lang w:val="kk-KZ"/>
        </w:rPr>
        <w:t>Құдайбергенова М.Б. – «Өрлеу» БАҰО АҚ филиалы ОҚО бойынша ПКБА институты, «Мектепке дейінгі және бастауышты оқыту» кафедрасының меңгерушісі, п.ғ.к.</w:t>
      </w:r>
    </w:p>
    <w:p w:rsidR="002624ED" w:rsidRDefault="006B10B1">
      <w:pPr>
        <w:ind w:firstLine="709"/>
        <w:jc w:val="both"/>
        <w:rPr>
          <w:bCs/>
          <w:sz w:val="28"/>
          <w:szCs w:val="28"/>
          <w:lang w:val="kk-KZ"/>
        </w:rPr>
      </w:pPr>
      <w:r>
        <w:rPr>
          <w:sz w:val="28"/>
          <w:szCs w:val="28"/>
          <w:lang w:val="kk-KZ"/>
        </w:rPr>
        <w:t xml:space="preserve">Жораева С.Б. </w:t>
      </w:r>
      <w:r>
        <w:rPr>
          <w:bCs/>
          <w:sz w:val="28"/>
          <w:szCs w:val="28"/>
          <w:lang w:val="kk-KZ"/>
        </w:rPr>
        <w:t>-М.Әуезов атындағы ОҚУ, «Мектепке дейінгі және бастауыш оқыту теориясы мен әдістемесі» кафедрасының доценті, п.ғ.к.</w:t>
      </w:r>
    </w:p>
    <w:p w:rsidR="002624ED" w:rsidRDefault="006B10B1">
      <w:pPr>
        <w:ind w:firstLine="709"/>
        <w:jc w:val="both"/>
        <w:rPr>
          <w:bCs/>
          <w:sz w:val="28"/>
          <w:szCs w:val="28"/>
          <w:lang w:val="kk-KZ"/>
        </w:rPr>
      </w:pPr>
      <w:r>
        <w:rPr>
          <w:sz w:val="28"/>
          <w:szCs w:val="28"/>
          <w:lang w:val="kk-KZ"/>
        </w:rPr>
        <w:t>Медетбекова Н.Н.</w:t>
      </w:r>
      <w:r>
        <w:rPr>
          <w:bCs/>
          <w:sz w:val="28"/>
          <w:szCs w:val="28"/>
          <w:lang w:val="kk-KZ"/>
        </w:rPr>
        <w:t>- М.Әуезов атындағы ОҚУ, «Мектепке дейінгі және бастауыш оқыту теориясы мен әдістемесі» кафедрасының доценті, п.ғ.к.</w:t>
      </w: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6B10B1">
      <w:pPr>
        <w:ind w:firstLine="709"/>
        <w:jc w:val="both"/>
        <w:rPr>
          <w:bCs/>
          <w:sz w:val="28"/>
          <w:szCs w:val="28"/>
          <w:lang w:val="kk-KZ"/>
        </w:rPr>
      </w:pPr>
      <w:r>
        <w:rPr>
          <w:bCs/>
          <w:sz w:val="28"/>
          <w:szCs w:val="28"/>
          <w:lang w:val="kk-KZ"/>
        </w:rPr>
        <w:t xml:space="preserve">Баспаға </w:t>
      </w:r>
      <w:r>
        <w:rPr>
          <w:sz w:val="28"/>
          <w:szCs w:val="28"/>
          <w:lang w:val="kk-KZ"/>
        </w:rPr>
        <w:t xml:space="preserve">М.Әуезов атындағы ОҚУ – нің Оқу Әдістемелік Кеңесі ұсынған </w:t>
      </w:r>
      <w:r>
        <w:rPr>
          <w:bCs/>
          <w:sz w:val="28"/>
          <w:szCs w:val="28"/>
          <w:lang w:val="kk-KZ"/>
        </w:rPr>
        <w:t>№    хаттама «    »     2021 ж.</w:t>
      </w: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Default="002624ED">
      <w:pPr>
        <w:ind w:firstLine="709"/>
        <w:jc w:val="both"/>
        <w:rPr>
          <w:bCs/>
          <w:sz w:val="28"/>
          <w:szCs w:val="28"/>
          <w:lang w:val="kk-KZ"/>
        </w:rPr>
      </w:pPr>
    </w:p>
    <w:p w:rsidR="002624ED" w:rsidRPr="00522D21" w:rsidRDefault="006B10B1" w:rsidP="00522D21">
      <w:pPr>
        <w:jc w:val="center"/>
        <w:rPr>
          <w:bCs/>
          <w:sz w:val="28"/>
          <w:szCs w:val="28"/>
          <w:lang w:val="kk-KZ"/>
        </w:rPr>
      </w:pPr>
      <w:r>
        <w:rPr>
          <w:bCs/>
          <w:sz w:val="28"/>
          <w:szCs w:val="28"/>
          <w:lang w:val="kk-KZ"/>
        </w:rPr>
        <w:t>© М.Әуезов атындағы Оңтүстік Қазақстан Университеті, 202</w:t>
      </w:r>
      <w:r w:rsidRPr="00BE5E95">
        <w:rPr>
          <w:bCs/>
          <w:sz w:val="28"/>
          <w:szCs w:val="28"/>
          <w:lang w:val="kk-KZ"/>
        </w:rPr>
        <w:t>1</w:t>
      </w:r>
      <w:r>
        <w:rPr>
          <w:bCs/>
          <w:sz w:val="28"/>
          <w:szCs w:val="28"/>
          <w:lang w:val="kk-KZ"/>
        </w:rPr>
        <w:t>ж.</w:t>
      </w:r>
    </w:p>
    <w:p w:rsidR="002624ED" w:rsidRDefault="006B10B1">
      <w:pPr>
        <w:ind w:firstLine="709"/>
        <w:jc w:val="center"/>
        <w:rPr>
          <w:b/>
          <w:bCs/>
          <w:sz w:val="28"/>
          <w:szCs w:val="28"/>
          <w:lang w:val="kk-KZ"/>
        </w:rPr>
      </w:pPr>
      <w:r>
        <w:rPr>
          <w:b/>
          <w:bCs/>
          <w:sz w:val="28"/>
          <w:szCs w:val="28"/>
          <w:lang w:val="kk-KZ"/>
        </w:rPr>
        <w:lastRenderedPageBreak/>
        <w:t>МАЗМҰНЫ</w:t>
      </w:r>
    </w:p>
    <w:p w:rsidR="002624ED" w:rsidRDefault="002624ED">
      <w:pPr>
        <w:ind w:left="540" w:firstLine="709"/>
        <w:jc w:val="center"/>
        <w:rPr>
          <w:b/>
          <w:bCs/>
          <w:sz w:val="28"/>
          <w:szCs w:val="28"/>
          <w:lang w:val="kk-KZ"/>
        </w:rPr>
      </w:pPr>
    </w:p>
    <w:tbl>
      <w:tblPr>
        <w:tblStyle w:val="af8"/>
        <w:tblW w:w="4813"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44"/>
        <w:gridCol w:w="7933"/>
        <w:gridCol w:w="708"/>
      </w:tblGrid>
      <w:tr w:rsidR="002624ED" w:rsidTr="00A335E5">
        <w:tc>
          <w:tcPr>
            <w:tcW w:w="445" w:type="pct"/>
          </w:tcPr>
          <w:p w:rsidR="002624ED" w:rsidRDefault="002624ED">
            <w:pPr>
              <w:jc w:val="center"/>
              <w:rPr>
                <w:b/>
                <w:bCs/>
                <w:sz w:val="28"/>
                <w:szCs w:val="28"/>
                <w:lang w:val="kk-KZ"/>
              </w:rPr>
            </w:pPr>
          </w:p>
        </w:tc>
        <w:tc>
          <w:tcPr>
            <w:tcW w:w="4182" w:type="pct"/>
          </w:tcPr>
          <w:p w:rsidR="002624ED" w:rsidRDefault="006B10B1">
            <w:pPr>
              <w:rPr>
                <w:bCs/>
                <w:sz w:val="28"/>
                <w:szCs w:val="28"/>
                <w:lang w:val="kk-KZ"/>
              </w:rPr>
            </w:pPr>
            <w:r>
              <w:rPr>
                <w:bCs/>
                <w:sz w:val="28"/>
                <w:szCs w:val="28"/>
                <w:lang w:val="kk-KZ"/>
              </w:rPr>
              <w:t>Кіріспе</w:t>
            </w:r>
          </w:p>
        </w:tc>
        <w:tc>
          <w:tcPr>
            <w:tcW w:w="373" w:type="pct"/>
          </w:tcPr>
          <w:p w:rsidR="002624ED" w:rsidRDefault="006B10B1">
            <w:pPr>
              <w:jc w:val="center"/>
              <w:rPr>
                <w:bCs/>
                <w:sz w:val="28"/>
                <w:szCs w:val="28"/>
                <w:lang w:val="kk-KZ"/>
              </w:rPr>
            </w:pPr>
            <w:r>
              <w:rPr>
                <w:bCs/>
                <w:sz w:val="28"/>
                <w:szCs w:val="28"/>
                <w:lang w:val="kk-KZ"/>
              </w:rPr>
              <w:t>6</w:t>
            </w:r>
          </w:p>
        </w:tc>
      </w:tr>
      <w:tr w:rsidR="002624ED" w:rsidTr="00A335E5">
        <w:tc>
          <w:tcPr>
            <w:tcW w:w="445" w:type="pct"/>
          </w:tcPr>
          <w:p w:rsidR="002624ED" w:rsidRDefault="006B10B1">
            <w:pPr>
              <w:rPr>
                <w:bCs/>
                <w:sz w:val="28"/>
                <w:szCs w:val="28"/>
                <w:lang w:val="kk-KZ"/>
              </w:rPr>
            </w:pPr>
            <w:r>
              <w:rPr>
                <w:bCs/>
                <w:sz w:val="28"/>
                <w:szCs w:val="28"/>
                <w:lang w:val="kk-KZ"/>
              </w:rPr>
              <w:t>1</w:t>
            </w:r>
          </w:p>
        </w:tc>
        <w:tc>
          <w:tcPr>
            <w:tcW w:w="4182" w:type="pct"/>
          </w:tcPr>
          <w:p w:rsidR="002624ED" w:rsidRPr="00A335E5" w:rsidRDefault="00A335E5">
            <w:pPr>
              <w:rPr>
                <w:bCs/>
                <w:sz w:val="28"/>
                <w:szCs w:val="28"/>
                <w:lang w:val="kk-KZ"/>
              </w:rPr>
            </w:pPr>
            <w:r w:rsidRPr="00A335E5">
              <w:rPr>
                <w:sz w:val="28"/>
                <w:szCs w:val="28"/>
                <w:lang w:val="kk-KZ"/>
              </w:rPr>
              <w:t>Жаратылыстану негіздері</w:t>
            </w:r>
          </w:p>
        </w:tc>
        <w:tc>
          <w:tcPr>
            <w:tcW w:w="373" w:type="pct"/>
          </w:tcPr>
          <w:p w:rsidR="002624ED" w:rsidRPr="00A335E5" w:rsidRDefault="00A335E5">
            <w:pPr>
              <w:jc w:val="center"/>
              <w:rPr>
                <w:bCs/>
                <w:sz w:val="28"/>
                <w:szCs w:val="28"/>
                <w:lang w:val="en-US"/>
              </w:rPr>
            </w:pPr>
            <w:r>
              <w:rPr>
                <w:bCs/>
                <w:sz w:val="28"/>
                <w:szCs w:val="28"/>
                <w:lang w:val="en-US"/>
              </w:rPr>
              <w:t>8</w:t>
            </w:r>
          </w:p>
        </w:tc>
      </w:tr>
      <w:tr w:rsidR="002624ED" w:rsidTr="00A335E5">
        <w:tc>
          <w:tcPr>
            <w:tcW w:w="445" w:type="pct"/>
          </w:tcPr>
          <w:p w:rsidR="002624ED" w:rsidRDefault="006B10B1">
            <w:pPr>
              <w:rPr>
                <w:bCs/>
                <w:sz w:val="28"/>
                <w:szCs w:val="28"/>
                <w:lang w:val="kk-KZ"/>
              </w:rPr>
            </w:pPr>
            <w:r>
              <w:rPr>
                <w:bCs/>
                <w:sz w:val="28"/>
                <w:szCs w:val="28"/>
                <w:lang w:val="kk-KZ"/>
              </w:rPr>
              <w:t>1.1</w:t>
            </w:r>
          </w:p>
        </w:tc>
        <w:tc>
          <w:tcPr>
            <w:tcW w:w="4182" w:type="pct"/>
          </w:tcPr>
          <w:p w:rsidR="002624ED" w:rsidRPr="00A335E5" w:rsidRDefault="00A335E5" w:rsidP="00A335E5">
            <w:pPr>
              <w:jc w:val="both"/>
              <w:rPr>
                <w:sz w:val="28"/>
                <w:szCs w:val="28"/>
                <w:lang w:val="kk-KZ"/>
              </w:rPr>
            </w:pPr>
            <w:r w:rsidRPr="00A335E5">
              <w:rPr>
                <w:sz w:val="28"/>
                <w:szCs w:val="28"/>
                <w:lang w:val="kk-KZ"/>
              </w:rPr>
              <w:t>Ғарыш және ғаламшарлар</w:t>
            </w:r>
          </w:p>
        </w:tc>
        <w:tc>
          <w:tcPr>
            <w:tcW w:w="373" w:type="pct"/>
          </w:tcPr>
          <w:p w:rsidR="002624ED" w:rsidRPr="00A335E5" w:rsidRDefault="00A335E5">
            <w:pPr>
              <w:jc w:val="center"/>
              <w:rPr>
                <w:bCs/>
                <w:sz w:val="28"/>
                <w:szCs w:val="28"/>
                <w:lang w:val="en-US"/>
              </w:rPr>
            </w:pPr>
            <w:r>
              <w:rPr>
                <w:bCs/>
                <w:sz w:val="28"/>
                <w:szCs w:val="28"/>
                <w:lang w:val="en-US"/>
              </w:rPr>
              <w:t>8</w:t>
            </w:r>
          </w:p>
        </w:tc>
      </w:tr>
      <w:tr w:rsidR="002624ED" w:rsidTr="00A335E5">
        <w:tc>
          <w:tcPr>
            <w:tcW w:w="445" w:type="pct"/>
          </w:tcPr>
          <w:p w:rsidR="002624ED" w:rsidRDefault="006B10B1">
            <w:pPr>
              <w:rPr>
                <w:bCs/>
                <w:sz w:val="28"/>
                <w:szCs w:val="28"/>
                <w:lang w:val="kk-KZ"/>
              </w:rPr>
            </w:pPr>
            <w:r>
              <w:rPr>
                <w:bCs/>
                <w:sz w:val="28"/>
                <w:szCs w:val="28"/>
                <w:lang w:val="kk-KZ"/>
              </w:rPr>
              <w:t>1.2</w:t>
            </w:r>
          </w:p>
        </w:tc>
        <w:tc>
          <w:tcPr>
            <w:tcW w:w="4182" w:type="pct"/>
          </w:tcPr>
          <w:p w:rsidR="002624ED" w:rsidRPr="00A335E5" w:rsidRDefault="00A335E5">
            <w:pPr>
              <w:rPr>
                <w:bCs/>
                <w:sz w:val="28"/>
                <w:szCs w:val="28"/>
                <w:lang w:val="kk-KZ"/>
              </w:rPr>
            </w:pPr>
            <w:r w:rsidRPr="00A335E5">
              <w:rPr>
                <w:sz w:val="28"/>
                <w:szCs w:val="28"/>
                <w:lang w:val="kk-KZ"/>
              </w:rPr>
              <w:t>Сұлба мен карта</w:t>
            </w:r>
          </w:p>
        </w:tc>
        <w:tc>
          <w:tcPr>
            <w:tcW w:w="373" w:type="pct"/>
          </w:tcPr>
          <w:p w:rsidR="002624ED" w:rsidRPr="00A335E5" w:rsidRDefault="00A335E5">
            <w:pPr>
              <w:jc w:val="center"/>
              <w:rPr>
                <w:bCs/>
                <w:sz w:val="28"/>
                <w:szCs w:val="28"/>
                <w:lang w:val="en-US"/>
              </w:rPr>
            </w:pPr>
            <w:r>
              <w:rPr>
                <w:bCs/>
                <w:sz w:val="28"/>
                <w:szCs w:val="28"/>
                <w:lang w:val="en-US"/>
              </w:rPr>
              <w:t>20</w:t>
            </w:r>
          </w:p>
        </w:tc>
      </w:tr>
      <w:tr w:rsidR="002624ED" w:rsidTr="00A335E5">
        <w:tc>
          <w:tcPr>
            <w:tcW w:w="445" w:type="pct"/>
          </w:tcPr>
          <w:p w:rsidR="002624ED" w:rsidRDefault="006B10B1">
            <w:pPr>
              <w:rPr>
                <w:bCs/>
                <w:sz w:val="28"/>
                <w:szCs w:val="28"/>
                <w:lang w:val="kk-KZ"/>
              </w:rPr>
            </w:pPr>
            <w:r>
              <w:rPr>
                <w:bCs/>
                <w:sz w:val="28"/>
                <w:szCs w:val="28"/>
                <w:lang w:val="kk-KZ"/>
              </w:rPr>
              <w:t>1.3</w:t>
            </w:r>
          </w:p>
        </w:tc>
        <w:tc>
          <w:tcPr>
            <w:tcW w:w="4182" w:type="pct"/>
          </w:tcPr>
          <w:p w:rsidR="002624ED" w:rsidRPr="00A335E5" w:rsidRDefault="00A335E5">
            <w:pPr>
              <w:rPr>
                <w:bCs/>
                <w:sz w:val="28"/>
                <w:szCs w:val="28"/>
                <w:lang w:val="kk-KZ"/>
              </w:rPr>
            </w:pPr>
            <w:r w:rsidRPr="00A335E5">
              <w:rPr>
                <w:sz w:val="28"/>
                <w:szCs w:val="28"/>
                <w:lang w:val="kk-KZ"/>
              </w:rPr>
              <w:t>Литосфера мен тау жыныстары</w:t>
            </w:r>
          </w:p>
        </w:tc>
        <w:tc>
          <w:tcPr>
            <w:tcW w:w="373" w:type="pct"/>
          </w:tcPr>
          <w:p w:rsidR="002624ED" w:rsidRPr="00A335E5" w:rsidRDefault="006B10B1">
            <w:pPr>
              <w:jc w:val="center"/>
              <w:rPr>
                <w:bCs/>
                <w:sz w:val="28"/>
                <w:szCs w:val="28"/>
                <w:lang w:val="en-US"/>
              </w:rPr>
            </w:pPr>
            <w:r>
              <w:rPr>
                <w:bCs/>
                <w:sz w:val="28"/>
                <w:szCs w:val="28"/>
                <w:lang w:val="kk-KZ"/>
              </w:rPr>
              <w:t>2</w:t>
            </w:r>
            <w:r w:rsidR="00A335E5">
              <w:rPr>
                <w:bCs/>
                <w:sz w:val="28"/>
                <w:szCs w:val="28"/>
                <w:lang w:val="en-US"/>
              </w:rPr>
              <w:t>2</w:t>
            </w:r>
          </w:p>
        </w:tc>
      </w:tr>
      <w:tr w:rsidR="002624ED" w:rsidTr="00A335E5">
        <w:tc>
          <w:tcPr>
            <w:tcW w:w="445" w:type="pct"/>
          </w:tcPr>
          <w:p w:rsidR="002624ED" w:rsidRDefault="006B10B1">
            <w:pPr>
              <w:rPr>
                <w:bCs/>
                <w:sz w:val="28"/>
                <w:szCs w:val="28"/>
                <w:lang w:val="kk-KZ"/>
              </w:rPr>
            </w:pPr>
            <w:r>
              <w:rPr>
                <w:bCs/>
                <w:sz w:val="28"/>
                <w:szCs w:val="28"/>
                <w:lang w:val="kk-KZ"/>
              </w:rPr>
              <w:t>1.4</w:t>
            </w:r>
          </w:p>
        </w:tc>
        <w:tc>
          <w:tcPr>
            <w:tcW w:w="4182" w:type="pct"/>
          </w:tcPr>
          <w:p w:rsidR="002624ED" w:rsidRPr="00A335E5" w:rsidRDefault="00A335E5">
            <w:pPr>
              <w:rPr>
                <w:bCs/>
                <w:sz w:val="28"/>
                <w:szCs w:val="28"/>
                <w:lang w:val="kk-KZ"/>
              </w:rPr>
            </w:pPr>
            <w:r w:rsidRPr="00A335E5">
              <w:rPr>
                <w:sz w:val="28"/>
                <w:szCs w:val="28"/>
                <w:lang w:val="kk-KZ"/>
              </w:rPr>
              <w:t>Гидросфера оның құрамы</w:t>
            </w:r>
          </w:p>
        </w:tc>
        <w:tc>
          <w:tcPr>
            <w:tcW w:w="373" w:type="pct"/>
          </w:tcPr>
          <w:p w:rsidR="002624ED" w:rsidRDefault="00A335E5">
            <w:pPr>
              <w:jc w:val="center"/>
              <w:rPr>
                <w:bCs/>
                <w:sz w:val="28"/>
                <w:szCs w:val="28"/>
                <w:lang w:val="kk-KZ"/>
              </w:rPr>
            </w:pPr>
            <w:r>
              <w:rPr>
                <w:bCs/>
                <w:sz w:val="28"/>
                <w:szCs w:val="28"/>
                <w:lang w:val="en-US"/>
              </w:rPr>
              <w:t>2</w:t>
            </w:r>
            <w:r w:rsidR="006B10B1">
              <w:rPr>
                <w:bCs/>
                <w:sz w:val="28"/>
                <w:szCs w:val="28"/>
                <w:lang w:val="kk-KZ"/>
              </w:rPr>
              <w:t>7</w:t>
            </w:r>
          </w:p>
        </w:tc>
      </w:tr>
      <w:tr w:rsidR="002624ED" w:rsidTr="00A335E5">
        <w:tc>
          <w:tcPr>
            <w:tcW w:w="445" w:type="pct"/>
          </w:tcPr>
          <w:p w:rsidR="002624ED" w:rsidRDefault="006B10B1">
            <w:pPr>
              <w:rPr>
                <w:bCs/>
                <w:sz w:val="28"/>
                <w:szCs w:val="28"/>
                <w:lang w:val="kk-KZ"/>
              </w:rPr>
            </w:pPr>
            <w:r>
              <w:rPr>
                <w:bCs/>
                <w:sz w:val="28"/>
                <w:szCs w:val="28"/>
                <w:lang w:val="kk-KZ"/>
              </w:rPr>
              <w:t>2</w:t>
            </w:r>
          </w:p>
        </w:tc>
        <w:tc>
          <w:tcPr>
            <w:tcW w:w="4182" w:type="pct"/>
          </w:tcPr>
          <w:p w:rsidR="002624ED" w:rsidRDefault="006B10B1">
            <w:pPr>
              <w:rPr>
                <w:sz w:val="28"/>
                <w:szCs w:val="28"/>
                <w:lang w:val="kk-KZ"/>
              </w:rPr>
            </w:pPr>
            <w:bookmarkStart w:id="2" w:name="_Hlk39070376"/>
            <w:r>
              <w:rPr>
                <w:sz w:val="28"/>
                <w:szCs w:val="28"/>
                <w:lang w:val="kk-KZ"/>
              </w:rPr>
              <w:t xml:space="preserve">Бастауыш сыныптарда  жаратылыстану сабақтарын ұйымдастыру әдістемесі </w:t>
            </w:r>
            <w:bookmarkEnd w:id="2"/>
          </w:p>
        </w:tc>
        <w:tc>
          <w:tcPr>
            <w:tcW w:w="373" w:type="pct"/>
          </w:tcPr>
          <w:p w:rsidR="002624ED" w:rsidRPr="00A335E5" w:rsidRDefault="00A335E5">
            <w:pPr>
              <w:jc w:val="center"/>
              <w:rPr>
                <w:bCs/>
                <w:sz w:val="28"/>
                <w:szCs w:val="28"/>
                <w:lang w:val="en-US"/>
              </w:rPr>
            </w:pPr>
            <w:r>
              <w:rPr>
                <w:bCs/>
                <w:sz w:val="28"/>
                <w:szCs w:val="28"/>
                <w:lang w:val="en-US"/>
              </w:rPr>
              <w:t>31</w:t>
            </w:r>
          </w:p>
        </w:tc>
      </w:tr>
      <w:tr w:rsidR="002624ED" w:rsidTr="00A335E5">
        <w:tc>
          <w:tcPr>
            <w:tcW w:w="445" w:type="pct"/>
          </w:tcPr>
          <w:p w:rsidR="002624ED" w:rsidRDefault="006B10B1">
            <w:pPr>
              <w:rPr>
                <w:bCs/>
                <w:sz w:val="28"/>
                <w:szCs w:val="28"/>
                <w:lang w:val="kk-KZ"/>
              </w:rPr>
            </w:pPr>
            <w:r>
              <w:rPr>
                <w:bCs/>
                <w:sz w:val="28"/>
                <w:szCs w:val="28"/>
                <w:lang w:val="kk-KZ"/>
              </w:rPr>
              <w:t>2.1</w:t>
            </w:r>
          </w:p>
        </w:tc>
        <w:tc>
          <w:tcPr>
            <w:tcW w:w="4182" w:type="pct"/>
          </w:tcPr>
          <w:p w:rsidR="002624ED" w:rsidRDefault="006B10B1">
            <w:pPr>
              <w:rPr>
                <w:sz w:val="28"/>
                <w:szCs w:val="28"/>
                <w:lang w:val="kk-KZ"/>
              </w:rPr>
            </w:pPr>
            <w:r>
              <w:rPr>
                <w:sz w:val="28"/>
                <w:szCs w:val="28"/>
                <w:lang w:val="kk-KZ"/>
              </w:rPr>
              <w:t>Оқыту әдістері, әдістер классификациясы</w:t>
            </w:r>
          </w:p>
        </w:tc>
        <w:tc>
          <w:tcPr>
            <w:tcW w:w="373" w:type="pct"/>
          </w:tcPr>
          <w:p w:rsidR="002624ED" w:rsidRDefault="00A335E5">
            <w:pPr>
              <w:jc w:val="center"/>
              <w:rPr>
                <w:bCs/>
                <w:sz w:val="28"/>
                <w:szCs w:val="28"/>
              </w:rPr>
            </w:pPr>
            <w:r>
              <w:rPr>
                <w:bCs/>
                <w:sz w:val="28"/>
                <w:szCs w:val="28"/>
                <w:lang w:val="en-US"/>
              </w:rPr>
              <w:t>3</w:t>
            </w:r>
            <w:r w:rsidR="006B10B1">
              <w:rPr>
                <w:bCs/>
                <w:sz w:val="28"/>
                <w:szCs w:val="28"/>
              </w:rPr>
              <w:t>1</w:t>
            </w:r>
          </w:p>
        </w:tc>
      </w:tr>
      <w:tr w:rsidR="002624ED" w:rsidTr="00A335E5">
        <w:tc>
          <w:tcPr>
            <w:tcW w:w="445" w:type="pct"/>
          </w:tcPr>
          <w:p w:rsidR="002624ED" w:rsidRDefault="006B10B1">
            <w:pPr>
              <w:rPr>
                <w:bCs/>
                <w:sz w:val="28"/>
                <w:szCs w:val="28"/>
                <w:lang w:val="kk-KZ"/>
              </w:rPr>
            </w:pPr>
            <w:r>
              <w:rPr>
                <w:bCs/>
                <w:sz w:val="28"/>
                <w:szCs w:val="28"/>
                <w:lang w:val="kk-KZ"/>
              </w:rPr>
              <w:t>2.2</w:t>
            </w:r>
          </w:p>
        </w:tc>
        <w:tc>
          <w:tcPr>
            <w:tcW w:w="4182" w:type="pct"/>
          </w:tcPr>
          <w:p w:rsidR="002624ED" w:rsidRDefault="006B10B1">
            <w:pPr>
              <w:rPr>
                <w:sz w:val="28"/>
                <w:szCs w:val="28"/>
                <w:lang w:val="kk-KZ"/>
              </w:rPr>
            </w:pPr>
            <w:r>
              <w:rPr>
                <w:sz w:val="28"/>
                <w:szCs w:val="28"/>
                <w:lang w:val="kk-KZ"/>
              </w:rPr>
              <w:t>Инновациялық оқыту әдістері</w:t>
            </w:r>
          </w:p>
        </w:tc>
        <w:tc>
          <w:tcPr>
            <w:tcW w:w="373" w:type="pct"/>
          </w:tcPr>
          <w:p w:rsidR="002624ED" w:rsidRDefault="00A335E5">
            <w:pPr>
              <w:jc w:val="center"/>
              <w:rPr>
                <w:bCs/>
                <w:sz w:val="28"/>
                <w:szCs w:val="28"/>
                <w:lang w:val="kk-KZ"/>
              </w:rPr>
            </w:pPr>
            <w:r>
              <w:rPr>
                <w:bCs/>
                <w:sz w:val="28"/>
                <w:szCs w:val="28"/>
                <w:lang w:val="en-US"/>
              </w:rPr>
              <w:t>3</w:t>
            </w:r>
            <w:r w:rsidR="006B10B1">
              <w:rPr>
                <w:bCs/>
                <w:sz w:val="28"/>
                <w:szCs w:val="28"/>
                <w:lang w:val="kk-KZ"/>
              </w:rPr>
              <w:t>7</w:t>
            </w:r>
          </w:p>
        </w:tc>
      </w:tr>
      <w:tr w:rsidR="002624ED" w:rsidTr="00A335E5">
        <w:tc>
          <w:tcPr>
            <w:tcW w:w="445" w:type="pct"/>
          </w:tcPr>
          <w:p w:rsidR="002624ED" w:rsidRDefault="006B10B1">
            <w:pPr>
              <w:rPr>
                <w:bCs/>
                <w:sz w:val="28"/>
                <w:szCs w:val="28"/>
                <w:lang w:val="kk-KZ"/>
              </w:rPr>
            </w:pPr>
            <w:r>
              <w:rPr>
                <w:bCs/>
                <w:sz w:val="28"/>
                <w:szCs w:val="28"/>
                <w:lang w:val="kk-KZ"/>
              </w:rPr>
              <w:t>2.3</w:t>
            </w:r>
          </w:p>
        </w:tc>
        <w:tc>
          <w:tcPr>
            <w:tcW w:w="4182" w:type="pct"/>
          </w:tcPr>
          <w:p w:rsidR="002624ED" w:rsidRDefault="006B10B1">
            <w:pPr>
              <w:rPr>
                <w:sz w:val="28"/>
                <w:szCs w:val="28"/>
                <w:lang w:val="kk-KZ"/>
              </w:rPr>
            </w:pPr>
            <w:r>
              <w:rPr>
                <w:sz w:val="28"/>
                <w:szCs w:val="28"/>
                <w:lang w:val="kk-KZ"/>
              </w:rPr>
              <w:t>Бастауыш сыныпта жаратылыстану сабағын ұйымдастыру формалары</w:t>
            </w:r>
          </w:p>
        </w:tc>
        <w:tc>
          <w:tcPr>
            <w:tcW w:w="373" w:type="pct"/>
          </w:tcPr>
          <w:p w:rsidR="002624ED" w:rsidRPr="00A335E5" w:rsidRDefault="00A335E5">
            <w:pPr>
              <w:jc w:val="center"/>
              <w:rPr>
                <w:bCs/>
                <w:sz w:val="28"/>
                <w:szCs w:val="28"/>
                <w:lang w:val="en-US"/>
              </w:rPr>
            </w:pPr>
            <w:r>
              <w:rPr>
                <w:bCs/>
                <w:sz w:val="28"/>
                <w:szCs w:val="28"/>
                <w:lang w:val="en-US"/>
              </w:rPr>
              <w:t>45</w:t>
            </w:r>
          </w:p>
        </w:tc>
      </w:tr>
      <w:tr w:rsidR="002624ED" w:rsidTr="00A335E5">
        <w:tc>
          <w:tcPr>
            <w:tcW w:w="445" w:type="pct"/>
          </w:tcPr>
          <w:p w:rsidR="002624ED" w:rsidRDefault="006B10B1">
            <w:pPr>
              <w:rPr>
                <w:bCs/>
                <w:sz w:val="28"/>
                <w:szCs w:val="28"/>
                <w:lang w:val="kk-KZ"/>
              </w:rPr>
            </w:pPr>
            <w:r>
              <w:rPr>
                <w:bCs/>
                <w:sz w:val="28"/>
                <w:szCs w:val="28"/>
                <w:lang w:val="kk-KZ"/>
              </w:rPr>
              <w:t>2.4</w:t>
            </w:r>
          </w:p>
        </w:tc>
        <w:tc>
          <w:tcPr>
            <w:tcW w:w="4182" w:type="pct"/>
          </w:tcPr>
          <w:p w:rsidR="002624ED" w:rsidRDefault="006B10B1">
            <w:pPr>
              <w:rPr>
                <w:sz w:val="28"/>
                <w:szCs w:val="28"/>
                <w:lang w:val="kk-KZ"/>
              </w:rPr>
            </w:pPr>
            <w:r>
              <w:rPr>
                <w:sz w:val="28"/>
                <w:szCs w:val="28"/>
                <w:lang w:val="kk-KZ"/>
              </w:rPr>
              <w:t>Күнделікті сабақ жоспарын дайындау әдістемесі</w:t>
            </w:r>
          </w:p>
        </w:tc>
        <w:tc>
          <w:tcPr>
            <w:tcW w:w="373" w:type="pct"/>
          </w:tcPr>
          <w:p w:rsidR="002624ED" w:rsidRPr="00A335E5" w:rsidRDefault="00A335E5">
            <w:pPr>
              <w:jc w:val="center"/>
              <w:rPr>
                <w:bCs/>
                <w:sz w:val="28"/>
                <w:szCs w:val="28"/>
                <w:lang w:val="en-US"/>
              </w:rPr>
            </w:pPr>
            <w:r>
              <w:rPr>
                <w:bCs/>
                <w:sz w:val="28"/>
                <w:szCs w:val="28"/>
                <w:lang w:val="en-US"/>
              </w:rPr>
              <w:t>51</w:t>
            </w:r>
          </w:p>
        </w:tc>
      </w:tr>
      <w:tr w:rsidR="002624ED" w:rsidTr="00A335E5">
        <w:tc>
          <w:tcPr>
            <w:tcW w:w="445" w:type="pct"/>
          </w:tcPr>
          <w:p w:rsidR="002624ED" w:rsidRDefault="006B10B1">
            <w:pPr>
              <w:rPr>
                <w:bCs/>
                <w:sz w:val="28"/>
                <w:szCs w:val="28"/>
                <w:lang w:val="kk-KZ"/>
              </w:rPr>
            </w:pPr>
            <w:r>
              <w:rPr>
                <w:bCs/>
                <w:sz w:val="28"/>
                <w:szCs w:val="28"/>
                <w:lang w:val="kk-KZ"/>
              </w:rPr>
              <w:t>2.5</w:t>
            </w:r>
          </w:p>
        </w:tc>
        <w:tc>
          <w:tcPr>
            <w:tcW w:w="4182" w:type="pct"/>
          </w:tcPr>
          <w:p w:rsidR="002624ED" w:rsidRDefault="006B10B1">
            <w:pPr>
              <w:rPr>
                <w:sz w:val="28"/>
                <w:szCs w:val="28"/>
                <w:lang w:val="kk-KZ"/>
              </w:rPr>
            </w:pPr>
            <w:r>
              <w:rPr>
                <w:sz w:val="28"/>
                <w:szCs w:val="28"/>
                <w:lang w:val="kk-KZ"/>
              </w:rPr>
              <w:t>Жаратылыстану сабағын ұйымдастыру әдістемесі</w:t>
            </w:r>
          </w:p>
        </w:tc>
        <w:tc>
          <w:tcPr>
            <w:tcW w:w="373" w:type="pct"/>
          </w:tcPr>
          <w:p w:rsidR="002624ED" w:rsidRDefault="00A335E5">
            <w:pPr>
              <w:jc w:val="center"/>
              <w:rPr>
                <w:bCs/>
                <w:sz w:val="28"/>
                <w:szCs w:val="28"/>
              </w:rPr>
            </w:pPr>
            <w:r>
              <w:rPr>
                <w:bCs/>
                <w:sz w:val="28"/>
                <w:szCs w:val="28"/>
                <w:lang w:val="en-US"/>
              </w:rPr>
              <w:t>5</w:t>
            </w:r>
            <w:r w:rsidR="006B10B1">
              <w:rPr>
                <w:bCs/>
                <w:sz w:val="28"/>
                <w:szCs w:val="28"/>
              </w:rPr>
              <w:t>8</w:t>
            </w:r>
          </w:p>
        </w:tc>
      </w:tr>
      <w:tr w:rsidR="002624ED" w:rsidTr="00A335E5">
        <w:tc>
          <w:tcPr>
            <w:tcW w:w="445" w:type="pct"/>
          </w:tcPr>
          <w:p w:rsidR="002624ED" w:rsidRDefault="006B10B1">
            <w:pPr>
              <w:rPr>
                <w:bCs/>
                <w:sz w:val="28"/>
                <w:szCs w:val="28"/>
                <w:lang w:val="kk-KZ"/>
              </w:rPr>
            </w:pPr>
            <w:r>
              <w:rPr>
                <w:bCs/>
                <w:sz w:val="28"/>
                <w:szCs w:val="28"/>
                <w:lang w:val="kk-KZ"/>
              </w:rPr>
              <w:t>2.6</w:t>
            </w:r>
          </w:p>
        </w:tc>
        <w:tc>
          <w:tcPr>
            <w:tcW w:w="4182" w:type="pct"/>
          </w:tcPr>
          <w:p w:rsidR="002624ED" w:rsidRDefault="006B10B1">
            <w:pPr>
              <w:rPr>
                <w:sz w:val="28"/>
                <w:szCs w:val="28"/>
                <w:lang w:val="kk-KZ"/>
              </w:rPr>
            </w:pPr>
            <w:r>
              <w:rPr>
                <w:sz w:val="28"/>
                <w:szCs w:val="28"/>
                <w:lang w:val="kk-KZ"/>
              </w:rPr>
              <w:t>Жаратылыстану пәнінен практикалық сабақтарды ұйымдастыру  әдістемесі</w:t>
            </w:r>
          </w:p>
        </w:tc>
        <w:tc>
          <w:tcPr>
            <w:tcW w:w="373" w:type="pct"/>
          </w:tcPr>
          <w:p w:rsidR="002624ED" w:rsidRDefault="00A335E5">
            <w:pPr>
              <w:jc w:val="center"/>
              <w:rPr>
                <w:bCs/>
                <w:sz w:val="28"/>
                <w:szCs w:val="28"/>
              </w:rPr>
            </w:pPr>
            <w:r>
              <w:rPr>
                <w:bCs/>
                <w:sz w:val="28"/>
                <w:szCs w:val="28"/>
                <w:lang w:val="en-US"/>
              </w:rPr>
              <w:t>6</w:t>
            </w:r>
            <w:r w:rsidR="006B10B1">
              <w:rPr>
                <w:bCs/>
                <w:sz w:val="28"/>
                <w:szCs w:val="28"/>
              </w:rPr>
              <w:t>2</w:t>
            </w:r>
          </w:p>
        </w:tc>
      </w:tr>
      <w:tr w:rsidR="002624ED" w:rsidTr="00A335E5">
        <w:tc>
          <w:tcPr>
            <w:tcW w:w="445" w:type="pct"/>
          </w:tcPr>
          <w:p w:rsidR="002624ED" w:rsidRDefault="006B10B1">
            <w:pPr>
              <w:rPr>
                <w:bCs/>
                <w:sz w:val="28"/>
                <w:szCs w:val="28"/>
                <w:lang w:val="kk-KZ"/>
              </w:rPr>
            </w:pPr>
            <w:r>
              <w:rPr>
                <w:bCs/>
                <w:sz w:val="28"/>
                <w:szCs w:val="28"/>
                <w:lang w:val="kk-KZ"/>
              </w:rPr>
              <w:t>2.7</w:t>
            </w:r>
          </w:p>
        </w:tc>
        <w:tc>
          <w:tcPr>
            <w:tcW w:w="4182" w:type="pct"/>
          </w:tcPr>
          <w:p w:rsidR="002624ED" w:rsidRDefault="006B10B1">
            <w:pPr>
              <w:rPr>
                <w:sz w:val="28"/>
                <w:szCs w:val="28"/>
                <w:lang w:val="kk-KZ"/>
              </w:rPr>
            </w:pPr>
            <w:r>
              <w:rPr>
                <w:sz w:val="28"/>
                <w:szCs w:val="28"/>
                <w:lang w:val="kk-KZ"/>
              </w:rPr>
              <w:t>Сыныптан тыс оқу түрлерінін орны және ұйымдастыру әдістемесі</w:t>
            </w:r>
          </w:p>
        </w:tc>
        <w:tc>
          <w:tcPr>
            <w:tcW w:w="373" w:type="pct"/>
          </w:tcPr>
          <w:p w:rsidR="002624ED" w:rsidRPr="00A335E5" w:rsidRDefault="00A335E5">
            <w:pPr>
              <w:jc w:val="center"/>
              <w:rPr>
                <w:bCs/>
                <w:sz w:val="28"/>
                <w:szCs w:val="28"/>
                <w:lang w:val="en-US"/>
              </w:rPr>
            </w:pPr>
            <w:r>
              <w:rPr>
                <w:bCs/>
                <w:sz w:val="28"/>
                <w:szCs w:val="28"/>
                <w:lang w:val="en-US"/>
              </w:rPr>
              <w:t>71</w:t>
            </w:r>
          </w:p>
        </w:tc>
      </w:tr>
      <w:tr w:rsidR="002624ED" w:rsidTr="00A335E5">
        <w:tc>
          <w:tcPr>
            <w:tcW w:w="445" w:type="pct"/>
          </w:tcPr>
          <w:p w:rsidR="002624ED" w:rsidRDefault="006B10B1">
            <w:pPr>
              <w:rPr>
                <w:bCs/>
                <w:sz w:val="28"/>
                <w:szCs w:val="28"/>
                <w:lang w:val="kk-KZ"/>
              </w:rPr>
            </w:pPr>
            <w:r>
              <w:rPr>
                <w:bCs/>
                <w:sz w:val="28"/>
                <w:szCs w:val="28"/>
                <w:lang w:val="kk-KZ"/>
              </w:rPr>
              <w:t>2.8</w:t>
            </w:r>
          </w:p>
        </w:tc>
        <w:tc>
          <w:tcPr>
            <w:tcW w:w="4182" w:type="pct"/>
          </w:tcPr>
          <w:p w:rsidR="002624ED" w:rsidRDefault="006B10B1">
            <w:pPr>
              <w:rPr>
                <w:sz w:val="28"/>
                <w:szCs w:val="28"/>
                <w:lang w:val="kk-KZ"/>
              </w:rPr>
            </w:pPr>
            <w:r>
              <w:rPr>
                <w:sz w:val="28"/>
                <w:szCs w:val="28"/>
                <w:lang w:val="kk-KZ"/>
              </w:rPr>
              <w:t>Оқушылардың өзіндік жұмыстарын ұйымдастыру әдістемесі</w:t>
            </w:r>
          </w:p>
        </w:tc>
        <w:tc>
          <w:tcPr>
            <w:tcW w:w="373" w:type="pct"/>
          </w:tcPr>
          <w:p w:rsidR="002624ED" w:rsidRPr="00A335E5" w:rsidRDefault="00A335E5">
            <w:pPr>
              <w:jc w:val="center"/>
              <w:rPr>
                <w:bCs/>
                <w:sz w:val="28"/>
                <w:szCs w:val="28"/>
                <w:lang w:val="en-US"/>
              </w:rPr>
            </w:pPr>
            <w:r>
              <w:rPr>
                <w:bCs/>
                <w:sz w:val="28"/>
                <w:szCs w:val="28"/>
                <w:lang w:val="en-US"/>
              </w:rPr>
              <w:t>76</w:t>
            </w:r>
          </w:p>
        </w:tc>
      </w:tr>
      <w:tr w:rsidR="002624ED" w:rsidTr="00A335E5">
        <w:tc>
          <w:tcPr>
            <w:tcW w:w="445" w:type="pct"/>
          </w:tcPr>
          <w:p w:rsidR="002624ED" w:rsidRDefault="006B10B1">
            <w:pPr>
              <w:rPr>
                <w:bCs/>
                <w:sz w:val="28"/>
                <w:szCs w:val="28"/>
                <w:lang w:val="kk-KZ"/>
              </w:rPr>
            </w:pPr>
            <w:r>
              <w:rPr>
                <w:bCs/>
                <w:sz w:val="28"/>
                <w:szCs w:val="28"/>
                <w:lang w:val="kk-KZ"/>
              </w:rPr>
              <w:t>2.9</w:t>
            </w:r>
          </w:p>
        </w:tc>
        <w:tc>
          <w:tcPr>
            <w:tcW w:w="4182" w:type="pct"/>
          </w:tcPr>
          <w:p w:rsidR="002624ED" w:rsidRDefault="006B10B1">
            <w:pPr>
              <w:rPr>
                <w:sz w:val="28"/>
                <w:szCs w:val="28"/>
                <w:lang w:val="kk-KZ"/>
              </w:rPr>
            </w:pPr>
            <w:r>
              <w:rPr>
                <w:sz w:val="28"/>
                <w:szCs w:val="28"/>
                <w:lang w:val="kk-KZ"/>
              </w:rPr>
              <w:t>Қашықтан оқыту технологиясы</w:t>
            </w:r>
          </w:p>
        </w:tc>
        <w:tc>
          <w:tcPr>
            <w:tcW w:w="373" w:type="pct"/>
          </w:tcPr>
          <w:p w:rsidR="002624ED" w:rsidRPr="00A335E5" w:rsidRDefault="00A335E5">
            <w:pPr>
              <w:jc w:val="center"/>
              <w:rPr>
                <w:bCs/>
                <w:sz w:val="28"/>
                <w:szCs w:val="28"/>
                <w:lang w:val="en-US"/>
              </w:rPr>
            </w:pPr>
            <w:r>
              <w:rPr>
                <w:bCs/>
                <w:sz w:val="28"/>
                <w:szCs w:val="28"/>
                <w:lang w:val="en-US"/>
              </w:rPr>
              <w:t>81</w:t>
            </w:r>
          </w:p>
        </w:tc>
      </w:tr>
      <w:tr w:rsidR="002624ED" w:rsidTr="00A335E5">
        <w:tc>
          <w:tcPr>
            <w:tcW w:w="445" w:type="pct"/>
          </w:tcPr>
          <w:p w:rsidR="002624ED" w:rsidRDefault="002624ED">
            <w:pPr>
              <w:jc w:val="center"/>
              <w:rPr>
                <w:b/>
                <w:bCs/>
                <w:sz w:val="28"/>
                <w:szCs w:val="28"/>
                <w:lang w:val="kk-KZ"/>
              </w:rPr>
            </w:pPr>
          </w:p>
        </w:tc>
        <w:tc>
          <w:tcPr>
            <w:tcW w:w="4182" w:type="pct"/>
          </w:tcPr>
          <w:p w:rsidR="002624ED" w:rsidRDefault="006B10B1">
            <w:pPr>
              <w:rPr>
                <w:sz w:val="28"/>
                <w:szCs w:val="28"/>
                <w:lang w:val="kk-KZ"/>
              </w:rPr>
            </w:pPr>
            <w:r>
              <w:rPr>
                <w:sz w:val="28"/>
                <w:szCs w:val="28"/>
                <w:lang w:val="kk-KZ"/>
              </w:rPr>
              <w:t>Тест тапсырмалары</w:t>
            </w:r>
          </w:p>
        </w:tc>
        <w:tc>
          <w:tcPr>
            <w:tcW w:w="373" w:type="pct"/>
          </w:tcPr>
          <w:p w:rsidR="002624ED" w:rsidRPr="00A335E5" w:rsidRDefault="00A335E5">
            <w:pPr>
              <w:jc w:val="center"/>
              <w:rPr>
                <w:bCs/>
                <w:sz w:val="28"/>
                <w:szCs w:val="28"/>
                <w:lang w:val="en-US"/>
              </w:rPr>
            </w:pPr>
            <w:r>
              <w:rPr>
                <w:bCs/>
                <w:sz w:val="28"/>
                <w:szCs w:val="28"/>
                <w:lang w:val="en-US"/>
              </w:rPr>
              <w:t>87</w:t>
            </w:r>
          </w:p>
        </w:tc>
      </w:tr>
      <w:tr w:rsidR="002624ED" w:rsidTr="00A335E5">
        <w:tc>
          <w:tcPr>
            <w:tcW w:w="445" w:type="pct"/>
          </w:tcPr>
          <w:p w:rsidR="002624ED" w:rsidRDefault="002624ED">
            <w:pPr>
              <w:jc w:val="center"/>
              <w:rPr>
                <w:b/>
                <w:bCs/>
                <w:sz w:val="28"/>
                <w:szCs w:val="28"/>
                <w:lang w:val="kk-KZ"/>
              </w:rPr>
            </w:pPr>
          </w:p>
        </w:tc>
        <w:tc>
          <w:tcPr>
            <w:tcW w:w="4182" w:type="pct"/>
          </w:tcPr>
          <w:p w:rsidR="002624ED" w:rsidRDefault="006B10B1">
            <w:pPr>
              <w:rPr>
                <w:sz w:val="28"/>
                <w:szCs w:val="28"/>
                <w:lang w:val="kk-KZ"/>
              </w:rPr>
            </w:pPr>
            <w:r>
              <w:rPr>
                <w:sz w:val="28"/>
                <w:szCs w:val="28"/>
                <w:lang w:val="kk-KZ"/>
              </w:rPr>
              <w:t>Пайдаланған әдебиеттер  тізімі</w:t>
            </w:r>
          </w:p>
        </w:tc>
        <w:tc>
          <w:tcPr>
            <w:tcW w:w="373" w:type="pct"/>
          </w:tcPr>
          <w:p w:rsidR="002624ED" w:rsidRPr="00A335E5" w:rsidRDefault="006B10B1">
            <w:pPr>
              <w:jc w:val="center"/>
              <w:rPr>
                <w:bCs/>
                <w:sz w:val="28"/>
                <w:szCs w:val="28"/>
                <w:lang w:val="en-US"/>
              </w:rPr>
            </w:pPr>
            <w:r>
              <w:rPr>
                <w:bCs/>
                <w:sz w:val="28"/>
                <w:szCs w:val="28"/>
                <w:lang w:val="kk-KZ"/>
              </w:rPr>
              <w:t>1</w:t>
            </w:r>
            <w:r w:rsidR="00A335E5">
              <w:rPr>
                <w:bCs/>
                <w:sz w:val="28"/>
                <w:szCs w:val="28"/>
                <w:lang w:val="en-US"/>
              </w:rPr>
              <w:t>03</w:t>
            </w:r>
          </w:p>
        </w:tc>
      </w:tr>
    </w:tbl>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kk-KZ"/>
        </w:rPr>
      </w:pPr>
    </w:p>
    <w:p w:rsidR="00522D21" w:rsidRDefault="00522D21">
      <w:pPr>
        <w:ind w:left="540" w:firstLine="709"/>
        <w:jc w:val="center"/>
        <w:rPr>
          <w:b/>
          <w:bCs/>
          <w:sz w:val="28"/>
          <w:szCs w:val="28"/>
          <w:lang w:val="kk-KZ"/>
        </w:rPr>
      </w:pPr>
    </w:p>
    <w:p w:rsidR="002624ED" w:rsidRDefault="002624ED">
      <w:pPr>
        <w:ind w:left="540" w:firstLine="709"/>
        <w:jc w:val="center"/>
        <w:rPr>
          <w:b/>
          <w:bCs/>
          <w:sz w:val="28"/>
          <w:szCs w:val="28"/>
          <w:lang w:val="kk-KZ"/>
        </w:rPr>
      </w:pPr>
    </w:p>
    <w:p w:rsidR="002624ED" w:rsidRDefault="002624ED">
      <w:pPr>
        <w:ind w:left="540" w:firstLine="709"/>
        <w:jc w:val="center"/>
        <w:rPr>
          <w:b/>
          <w:bCs/>
          <w:sz w:val="28"/>
          <w:szCs w:val="28"/>
          <w:lang w:val="en-US"/>
        </w:rPr>
      </w:pPr>
    </w:p>
    <w:p w:rsidR="00A335E5" w:rsidRDefault="00A335E5">
      <w:pPr>
        <w:ind w:left="540" w:firstLine="709"/>
        <w:jc w:val="center"/>
        <w:rPr>
          <w:b/>
          <w:bCs/>
          <w:sz w:val="28"/>
          <w:szCs w:val="28"/>
          <w:lang w:val="en-US"/>
        </w:rPr>
      </w:pPr>
    </w:p>
    <w:p w:rsidR="00A335E5" w:rsidRDefault="00A335E5">
      <w:pPr>
        <w:ind w:left="540" w:firstLine="709"/>
        <w:jc w:val="center"/>
        <w:rPr>
          <w:b/>
          <w:bCs/>
          <w:sz w:val="28"/>
          <w:szCs w:val="28"/>
          <w:lang w:val="en-US"/>
        </w:rPr>
      </w:pPr>
    </w:p>
    <w:p w:rsidR="00A335E5" w:rsidRPr="00A335E5" w:rsidRDefault="00A335E5">
      <w:pPr>
        <w:ind w:left="540" w:firstLine="709"/>
        <w:jc w:val="center"/>
        <w:rPr>
          <w:b/>
          <w:bCs/>
          <w:sz w:val="28"/>
          <w:szCs w:val="28"/>
          <w:lang w:val="en-US"/>
        </w:rPr>
      </w:pPr>
    </w:p>
    <w:p w:rsidR="002624ED" w:rsidRDefault="006B10B1">
      <w:pPr>
        <w:ind w:left="540" w:firstLine="709"/>
        <w:jc w:val="center"/>
        <w:rPr>
          <w:b/>
          <w:bCs/>
          <w:sz w:val="28"/>
          <w:szCs w:val="28"/>
          <w:lang w:val="kk-KZ"/>
        </w:rPr>
      </w:pPr>
      <w:r>
        <w:rPr>
          <w:b/>
          <w:bCs/>
          <w:sz w:val="28"/>
          <w:szCs w:val="28"/>
          <w:lang w:val="kk-KZ"/>
        </w:rPr>
        <w:lastRenderedPageBreak/>
        <w:t>Кіріспе</w:t>
      </w:r>
    </w:p>
    <w:p w:rsidR="002624ED" w:rsidRDefault="002624ED">
      <w:pPr>
        <w:shd w:val="clear" w:color="auto" w:fill="FFFFFF"/>
        <w:ind w:firstLine="709"/>
        <w:jc w:val="both"/>
        <w:rPr>
          <w:bCs/>
          <w:sz w:val="28"/>
          <w:szCs w:val="28"/>
          <w:lang w:val="kk-KZ"/>
        </w:rPr>
      </w:pP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жаңартылған білім берудің жаңа сипаты, бастауыш білім беру сатысының өзгерісіне жаратылыстану пәнінің енуі және оның мазмұны жаратылыс ғылымдарының  интеграциясы негізгі нысаны болып табылады.  Дәлірек айтсақ, жаратылыстану пәнінің мазмұнына химия, биология, физика, астрономия, экология, география сынды ғылымдардың элементтерінің енуі. Сонымен бірге, жаңа пәндердің енуі немесе білім беру жүйесінің қағидасының өзгеру нәтижесі: ұлттық және жалпы адамзаттық құндылықтарды бойына сіңірген, кез келген өмірлік жағдайда функционалдық сауаттылығы мен бәсекеге қабілеттілігін көрсете білетін тұлғаның үйлесімді қалыптасуына және зияткерлік дағдыларының дамуына бағытталған болып табылады.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Тағы бір жағдайды нақтырақ түсіндіре кетсек, жаратылыстану ғылымдарынан кіші мектеп жасынан оқыту, демек табиғи білімқұмарлықтың дамуына, әлем жайлы ой-өрістің кеңеюіне, ғылыми ұғынудың және қоршаған әлемді тұтастай қабылдауының дамуына, қоршаған әлемді қорғау және бағалай білу біліктіліктерінің дамуына көмектеседі.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Бастауыш мектебіне енген жаратылыстану оқу бағдарламасы негізінде құрылған «Жаратылыстану» оқулығы арқылы балалар: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-қоршаған әлемнің күрделілігі мен көп қырлылығын, сондай-ақ табиғи құбылыстар мен үрдістердің өзара байланысын;</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-өлі және тірі табиғатта болып жатқан кейбір табиғи құбылыстар мен үрдістердің себептерін, салдарын;</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 бағытындағы білімнің адамның көптеген іс-әрекет түрлері үшін маңыздылығын меңгереді.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Осы жаратылыстану пәні арқылы сыни ойлау тапсырмалары, зерттеу жүргізу, құпиялы құбылыстар мен процестердің  себебін анықтау  сияқты әрекеттердің орындалуы жас баланың ертеректен кең ауқымды дағдылардың қалыптасып, дамуына мұрындық болары хақ. О</w:t>
      </w:r>
      <w:r>
        <w:rPr>
          <w:rFonts w:ascii="Times New Roman" w:eastAsia="Times New Roman" w:hAnsi="Times New Roman" w:cs="Times New Roman"/>
          <w:color w:val="000000"/>
          <w:spacing w:val="3"/>
          <w:sz w:val="28"/>
          <w:szCs w:val="28"/>
          <w:lang w:val="kk-KZ"/>
        </w:rPr>
        <w:t>қушының өзіндік іс-әрекетін белсендіруді ұйымдастыру заманауи сабақтарды өткізудің негізгі талаптарының бірі. Сондықтан болашақ бастауыш сынып мұғалімі, яғни «бастауыш оқыту педагогикасы мен әдістемесі» мамандығында кәсіби білім алып жатқан болашақ мамандардың осы пәннің жаңа мазмұнын терең білуі және оны оқыту үдерісін ұйымдастырудың әдістемесін толық меңгеруі тиіс. Жаратылыстану ғылымдарынан білім беруді бастауыш сыныптарда меңгертудің дидактикалық теориясын, әдістемесін үйрететін «бастауыш сыныпта жаратылыстануды оқыту әдістемесі» курсының алатын орны ерекше. Сондай-ақ, болашақ педагогке заманауи мектептегі педагогикалық шеберлікті қоса қалыптастыратын орны ерек курс саналады.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Пәннен білім алу барысында: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-əлемнің қазіргі заманғы жаратылыстану ғылымы тұрғысынан қалыптасқан бейнесі мен жаратылыстану ғылымдарының əдістері туралы білім негіздерін қалыптастыру;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-жаратылыстанудың техника мен технология дамуына елеулі ықпал еткен маңызды идеяларымен, жетістіктерімен таныстыру;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-қоршаған əлемнің құбылыстарын түсіндіру, БАҚ, интернет ресурстары, арнайы жəне ғылыми-көпшілік əдебиеттерден алынған жаратылыстану ғылымы тұрғысынан жəне өмірлік маңызды мазмұны бар ақпаратты қабылдау біліктіліктеріне ие болу;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-зияткерлік, шығармашылық қабілеттерді, сын тұрғысынан ойлау қабілетін қарапайым зерттеулер, құбылыстарды талдау, жаратылыстану ғылымдық ақпаратты қабылдау жəне түсіндіру барысында дамыту;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-табиғат заңдарын тану жəне жаратылыстану ғылымдарының жетістіктерін өркениеттің дамуы мен өмір сапасын жақсарту үшін пайдалану мүмкіндігіне сенімділікті тəрбиелеу;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-күнделікті өмірде тіршілік қауіпсіздігін қамтамасыз ету, заманауи технологияларды сауатты пайдалану, денсаулық пен қоршаған ортаны қорғау үшін жаратылыстану ғылымдары бойынша білімдерін қолдану;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-бастауыш мектепте жаратылыстану пәнінің мазмұны және сабақ жүргізу дің инновациялық оқыту әдістері мен формалары және қолдану әдістемесін меңгерту;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-бастауыш мектепте жаратылыстану пәні бойынша сыныптан тыс оқу түрлері мен оларды ұйымдастыру әдістемесін меңгеру;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-кәсіби қызметінде жаратылыстану-ғылыми, математикалық, қоғамдық, әлеуметтік- экономикалық және инженерлік білімдерін көрсете білу, теориялық және тәжірибелік зерттеулердің мәліметтерін, нормативтік құжаттар мен экономикалық талдау элементтерін математикалық өңдеу әдістерін көрсету;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"оқыту, тәрбиелеу"</w:t>
      </w:r>
      <w:r w:rsidR="00522D21">
        <w:rPr>
          <w:rFonts w:ascii="Times New Roman" w:hAnsi="Times New Roman" w:cs="Times New Roman"/>
          <w:sz w:val="28"/>
          <w:szCs w:val="28"/>
          <w:lang w:val="kk-KZ"/>
        </w:rPr>
        <w:t xml:space="preserve"> </w:t>
      </w:r>
      <w:r>
        <w:rPr>
          <w:rFonts w:ascii="Times New Roman" w:hAnsi="Times New Roman" w:cs="Times New Roman"/>
          <w:sz w:val="28"/>
          <w:szCs w:val="28"/>
          <w:lang w:val="kk-KZ"/>
        </w:rPr>
        <w:t>атты қоғамдық ұстанымды жүзеге асырудың әдістері мен тәсілдерін меңгеру;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-жаңартылған бағдарламаның, нормативтік актілердің талаптарына сәйкес және білім алушылардың жеке ерекшеліктерін ескере отырып, оқу сабақтарын жоспарлау қабілетіне ие болу;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инновациялық формалары мен әдістерін, бастауыш сыныптарда жеке пәндерді оқыту стратегиясын меңгеру;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-зерттеу, кәсіпкерлік дағдыларын пайдалану және белгісіздік жағдайында жұмыс жасау дағдысы болу;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-жеке түрде және команданың мүшесі ретінде тиімді жұмыс жасау, өз көзқарасын дәлелдей алу, өзінің ісін түзете білу және түрлі тәсілдерді қолдана алу секілді құзыреттіліктерін игереді.</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w:t>
      </w: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lastRenderedPageBreak/>
        <w:t xml:space="preserve">1 </w:t>
      </w:r>
      <w:r w:rsidR="00A335E5">
        <w:rPr>
          <w:b/>
          <w:sz w:val="28"/>
          <w:szCs w:val="28"/>
          <w:lang w:val="kk-KZ"/>
        </w:rPr>
        <w:t>Жаратылыстану негіздері</w:t>
      </w:r>
    </w:p>
    <w:p w:rsidR="002624ED" w:rsidRDefault="006B10B1">
      <w:pPr>
        <w:ind w:firstLine="709"/>
        <w:jc w:val="both"/>
        <w:rPr>
          <w:b/>
          <w:sz w:val="28"/>
          <w:szCs w:val="28"/>
          <w:lang w:val="kk-KZ"/>
        </w:rPr>
      </w:pPr>
      <w:r>
        <w:rPr>
          <w:b/>
          <w:sz w:val="28"/>
          <w:szCs w:val="28"/>
          <w:lang w:val="kk-KZ"/>
        </w:rPr>
        <w:t xml:space="preserve">1.1 </w:t>
      </w:r>
      <w:r w:rsidR="00A335E5">
        <w:rPr>
          <w:b/>
          <w:sz w:val="28"/>
          <w:szCs w:val="28"/>
          <w:lang w:val="kk-KZ"/>
        </w:rPr>
        <w:t>Ғарыш және ғаламшарлар</w:t>
      </w:r>
    </w:p>
    <w:p w:rsidR="008E1545" w:rsidRDefault="008E1545">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Pr="00522D21" w:rsidRDefault="006B10B1">
      <w:pPr>
        <w:ind w:firstLine="709"/>
        <w:jc w:val="both"/>
        <w:rPr>
          <w:sz w:val="28"/>
          <w:szCs w:val="28"/>
          <w:lang w:val="kk-KZ"/>
        </w:rPr>
      </w:pPr>
      <w:r w:rsidRPr="00522D21">
        <w:rPr>
          <w:sz w:val="28"/>
          <w:szCs w:val="28"/>
          <w:lang w:val="kk-KZ"/>
        </w:rPr>
        <w:t xml:space="preserve">1. </w:t>
      </w:r>
      <w:r w:rsidR="00AE1D31" w:rsidRPr="00522D21">
        <w:rPr>
          <w:sz w:val="28"/>
          <w:szCs w:val="28"/>
          <w:lang w:val="kk-KZ"/>
        </w:rPr>
        <w:t>Ғарыш</w:t>
      </w:r>
      <w:r w:rsidR="00522D21" w:rsidRPr="00522D21">
        <w:rPr>
          <w:sz w:val="28"/>
          <w:szCs w:val="28"/>
          <w:lang w:val="kk-KZ"/>
        </w:rPr>
        <w:t>,</w:t>
      </w:r>
      <w:r w:rsidR="00AE1D31" w:rsidRPr="00522D21">
        <w:rPr>
          <w:sz w:val="28"/>
          <w:szCs w:val="28"/>
          <w:lang w:val="kk-KZ"/>
        </w:rPr>
        <w:t xml:space="preserve"> Күн</w:t>
      </w:r>
      <w:r w:rsidR="00522D21" w:rsidRPr="00522D21">
        <w:rPr>
          <w:sz w:val="28"/>
          <w:szCs w:val="28"/>
          <w:lang w:val="kk-KZ"/>
        </w:rPr>
        <w:t>,</w:t>
      </w:r>
      <w:r w:rsidR="00AE1D31" w:rsidRPr="00522D21">
        <w:rPr>
          <w:sz w:val="28"/>
          <w:szCs w:val="28"/>
          <w:lang w:val="kk-KZ"/>
        </w:rPr>
        <w:t xml:space="preserve"> Ай</w:t>
      </w:r>
      <w:r w:rsidR="00522D21" w:rsidRPr="00522D21">
        <w:rPr>
          <w:sz w:val="28"/>
          <w:szCs w:val="28"/>
          <w:lang w:val="kk-KZ"/>
        </w:rPr>
        <w:t>,</w:t>
      </w:r>
      <w:r w:rsidR="00AE1D31" w:rsidRPr="00522D21">
        <w:rPr>
          <w:sz w:val="28"/>
          <w:szCs w:val="28"/>
          <w:lang w:val="kk-KZ"/>
        </w:rPr>
        <w:t xml:space="preserve"> Ғаламшарлар</w:t>
      </w:r>
      <w:r w:rsidR="00522D21" w:rsidRPr="00522D21">
        <w:rPr>
          <w:b/>
          <w:sz w:val="28"/>
          <w:szCs w:val="28"/>
          <w:lang w:val="kk-KZ"/>
        </w:rPr>
        <w:t xml:space="preserve"> </w:t>
      </w:r>
      <w:r w:rsidR="00522D21" w:rsidRPr="00522D21">
        <w:rPr>
          <w:sz w:val="28"/>
          <w:szCs w:val="28"/>
          <w:lang w:val="kk-KZ"/>
        </w:rPr>
        <w:t>мен олардың ерекшеліктері</w:t>
      </w:r>
    </w:p>
    <w:p w:rsidR="00BE5E95" w:rsidRDefault="00BE5E95" w:rsidP="00BE5E95">
      <w:pPr>
        <w:pStyle w:val="af9"/>
        <w:ind w:firstLine="709"/>
        <w:jc w:val="both"/>
        <w:rPr>
          <w:rFonts w:ascii="Times New Roman" w:hAnsi="Times New Roman" w:cs="Times New Roman"/>
          <w:sz w:val="28"/>
          <w:szCs w:val="28"/>
          <w:lang w:val="kk-KZ"/>
        </w:rPr>
      </w:pPr>
    </w:p>
    <w:p w:rsidR="00BE5E95" w:rsidRDefault="00AE1D31" w:rsidP="00BE5E95">
      <w:pPr>
        <w:pStyle w:val="af9"/>
        <w:ind w:firstLine="709"/>
        <w:jc w:val="both"/>
        <w:rPr>
          <w:rFonts w:ascii="Times New Roman" w:hAnsi="Times New Roman" w:cs="Times New Roman"/>
          <w:sz w:val="28"/>
          <w:szCs w:val="28"/>
          <w:lang w:val="kk-KZ"/>
        </w:rPr>
      </w:pPr>
      <w:r w:rsidRPr="00522D21">
        <w:rPr>
          <w:rFonts w:ascii="Times New Roman" w:hAnsi="Times New Roman" w:cs="Times New Roman"/>
          <w:b/>
          <w:sz w:val="28"/>
          <w:szCs w:val="28"/>
          <w:lang w:val="kk-KZ"/>
        </w:rPr>
        <w:t>Ғарыш</w:t>
      </w:r>
      <w:r w:rsidR="00522D21">
        <w:rPr>
          <w:rFonts w:ascii="Times New Roman" w:hAnsi="Times New Roman" w:cs="Times New Roman"/>
          <w:sz w:val="28"/>
          <w:szCs w:val="28"/>
          <w:lang w:val="kk-KZ"/>
        </w:rPr>
        <w:t xml:space="preserve">. </w:t>
      </w:r>
      <w:r w:rsidR="00BE5E95" w:rsidRPr="00522D21">
        <w:rPr>
          <w:rFonts w:ascii="Times New Roman" w:hAnsi="Times New Roman" w:cs="Times New Roman"/>
          <w:sz w:val="28"/>
          <w:szCs w:val="28"/>
          <w:lang w:val="kk-KZ"/>
        </w:rPr>
        <w:t>А</w:t>
      </w:r>
      <w:r w:rsidR="00BE5E95" w:rsidRPr="00BE5E95">
        <w:rPr>
          <w:rFonts w:ascii="Times New Roman" w:hAnsi="Times New Roman" w:cs="Times New Roman"/>
          <w:sz w:val="28"/>
          <w:szCs w:val="28"/>
          <w:lang w:val="kk-KZ"/>
        </w:rPr>
        <w:t>дам баласын аспан әлемі ол пайда болғаннан-ақ сансыз сұрақтарға әкеліп тірегені анық. Ғарыш жайлы түсініктер ерте замандарда түрлі мифтерді тудырса, ал кейбір халықтарда құдайлық дәрежеге дейін көтеріліп, әспеттеген. Кейіннен ғылымдағы ғаламат төңкерістерден кейін аспан әлемінің кілт</w:t>
      </w:r>
      <w:r w:rsidR="00BE5E95">
        <w:rPr>
          <w:rFonts w:ascii="Times New Roman" w:hAnsi="Times New Roman" w:cs="Times New Roman"/>
          <w:sz w:val="28"/>
          <w:szCs w:val="28"/>
          <w:lang w:val="kk-KZ"/>
        </w:rPr>
        <w:t>і адамзаттың қолына тиген еді.</w:t>
      </w:r>
    </w:p>
    <w:p w:rsidR="00AE1D31" w:rsidRPr="002E3498" w:rsidRDefault="00AE1D31" w:rsidP="00AE1D31">
      <w:pPr>
        <w:ind w:firstLine="567"/>
        <w:jc w:val="both"/>
        <w:rPr>
          <w:color w:val="000000"/>
          <w:sz w:val="28"/>
          <w:szCs w:val="28"/>
          <w:lang w:val="kk-KZ"/>
        </w:rPr>
      </w:pPr>
      <w:r w:rsidRPr="00034F19">
        <w:rPr>
          <w:bCs/>
          <w:sz w:val="28"/>
          <w:szCs w:val="28"/>
          <w:lang w:val="kk-KZ"/>
        </w:rPr>
        <w:t xml:space="preserve">Жерді қоршаған бүкіл дүние </w:t>
      </w:r>
      <w:r w:rsidRPr="00034F19">
        <w:rPr>
          <w:sz w:val="28"/>
          <w:szCs w:val="28"/>
          <w:lang w:val="kk-KZ"/>
        </w:rPr>
        <w:t xml:space="preserve">– Әлем немесе Ғарыш деп аталады. </w:t>
      </w:r>
      <w:r>
        <w:rPr>
          <w:color w:val="000000"/>
          <w:sz w:val="28"/>
          <w:szCs w:val="28"/>
          <w:lang w:val="kk-KZ"/>
        </w:rPr>
        <w:t>Ғарыштың құрамдас бөліктеріне: жұлдыздық денелер –</w:t>
      </w:r>
      <w:r w:rsidRPr="00D50129">
        <w:rPr>
          <w:color w:val="000000"/>
          <w:sz w:val="28"/>
          <w:szCs w:val="28"/>
          <w:lang w:val="kk-KZ"/>
        </w:rPr>
        <w:t xml:space="preserve"> </w:t>
      </w:r>
      <w:r>
        <w:rPr>
          <w:color w:val="000000"/>
          <w:sz w:val="28"/>
          <w:szCs w:val="28"/>
          <w:lang w:val="kk-KZ"/>
        </w:rPr>
        <w:t xml:space="preserve">галактикалар, олардың аралықтарындағы әлемдік бос кеңістіктер, әлемдік шаң – тозаң мен газ шоғырлары, әлемнің түкпір – түкпірінен тасқындап таралатын түрлі сәулелер жатады. </w:t>
      </w:r>
    </w:p>
    <w:p w:rsidR="00AE1D31" w:rsidRDefault="00AE1D31" w:rsidP="00AE1D31">
      <w:pPr>
        <w:ind w:firstLine="567"/>
        <w:jc w:val="both"/>
        <w:outlineLvl w:val="0"/>
        <w:rPr>
          <w:sz w:val="28"/>
          <w:szCs w:val="28"/>
          <w:lang w:val="kk-KZ"/>
        </w:rPr>
      </w:pPr>
      <w:r>
        <w:rPr>
          <w:sz w:val="28"/>
          <w:szCs w:val="28"/>
          <w:lang w:val="kk-KZ"/>
        </w:rPr>
        <w:t>Ғарыш шексіз мәң</w:t>
      </w:r>
      <w:r w:rsidRPr="00034F19">
        <w:rPr>
          <w:sz w:val="28"/>
          <w:szCs w:val="28"/>
          <w:lang w:val="kk-KZ"/>
        </w:rPr>
        <w:t>гі. Әлемдегі материаның көпшілігі (98%) жұлдыздарда шоғырланған. Олар ыстық ионданған газ плазмалардан тұрады. Бір жартышарда көрінетін жұлдыздар 3000 – дай. Қазіргі таңда астрономдар бірнеше миллиондаған жұлдыздардың дәл орынын анықтап, олардың тізім каталогін жасаған. Планетадан басқа денелерге метеорлар</w:t>
      </w:r>
      <w:r w:rsidRPr="00005AC8">
        <w:rPr>
          <w:sz w:val="28"/>
          <w:szCs w:val="28"/>
          <w:lang w:val="kk-KZ"/>
        </w:rPr>
        <w:t>,</w:t>
      </w:r>
      <w:r w:rsidRPr="00034F19">
        <w:rPr>
          <w:sz w:val="28"/>
          <w:szCs w:val="28"/>
          <w:lang w:val="kk-KZ"/>
        </w:rPr>
        <w:t xml:space="preserve"> құйрықты жұлдыздар, </w:t>
      </w:r>
      <w:r w:rsidRPr="00005AC8">
        <w:rPr>
          <w:sz w:val="28"/>
          <w:szCs w:val="28"/>
          <w:lang w:val="kk-KZ"/>
        </w:rPr>
        <w:t>астероидтар</w:t>
      </w:r>
      <w:r w:rsidRPr="00034F19">
        <w:rPr>
          <w:sz w:val="28"/>
          <w:szCs w:val="28"/>
          <w:lang w:val="kk-KZ"/>
        </w:rPr>
        <w:t xml:space="preserve"> жатады. </w:t>
      </w:r>
    </w:p>
    <w:p w:rsidR="00AE1D31" w:rsidRDefault="00AE1D31" w:rsidP="00AE1D31">
      <w:pPr>
        <w:ind w:firstLine="567"/>
        <w:jc w:val="both"/>
        <w:outlineLvl w:val="0"/>
        <w:rPr>
          <w:sz w:val="28"/>
          <w:szCs w:val="28"/>
          <w:lang w:val="kk-KZ"/>
        </w:rPr>
      </w:pPr>
      <w:r>
        <w:rPr>
          <w:sz w:val="28"/>
          <w:szCs w:val="28"/>
          <w:lang w:val="kk-KZ"/>
        </w:rPr>
        <w:t xml:space="preserve">Метеорлар (ақпа жұлдыздар) </w:t>
      </w:r>
      <w:r w:rsidRPr="00034F19">
        <w:rPr>
          <w:sz w:val="28"/>
          <w:szCs w:val="28"/>
          <w:lang w:val="kk-KZ"/>
        </w:rPr>
        <w:t>–</w:t>
      </w:r>
      <w:r>
        <w:rPr>
          <w:sz w:val="28"/>
          <w:szCs w:val="28"/>
          <w:lang w:val="kk-KZ"/>
        </w:rPr>
        <w:t xml:space="preserve"> планета аралық кеңістіктерде метеорлық заттар өте көп болады. Тозаң, тебеннің жасуындай кесек тастар. Салмағы әдетте граммен, миллограммен есептеледі. Жер атмосферасына өте үлкен жылдамдықпен келіп кіргенде ысылудан жанып кетеді. Кейде метеорлық денелер Жер бетіне түседі. Әдетте, метеор денелер жер атмосферасына тап болғанда бұрынғы жылдамдығынан айырылады да, кейде ұсақ бөлшектерге ыдырап кетіп метеоритті жаңбыр түзеді. </w:t>
      </w:r>
      <w:r w:rsidRPr="007D4524">
        <w:rPr>
          <w:sz w:val="28"/>
          <w:szCs w:val="28"/>
          <w:lang w:val="kk-KZ"/>
        </w:rPr>
        <w:t xml:space="preserve">1947 </w:t>
      </w:r>
      <w:r>
        <w:rPr>
          <w:sz w:val="28"/>
          <w:szCs w:val="28"/>
          <w:lang w:val="kk-KZ"/>
        </w:rPr>
        <w:t xml:space="preserve">жылы Қиыр Шығыстағы Сихоте </w:t>
      </w:r>
      <w:r w:rsidRPr="00034F19">
        <w:rPr>
          <w:sz w:val="28"/>
          <w:szCs w:val="28"/>
          <w:lang w:val="kk-KZ"/>
        </w:rPr>
        <w:t>–</w:t>
      </w:r>
      <w:r>
        <w:rPr>
          <w:sz w:val="28"/>
          <w:szCs w:val="28"/>
          <w:lang w:val="kk-KZ"/>
        </w:rPr>
        <w:t xml:space="preserve"> Алинь ауданында ірі метеоритті жаңбыр жауды. Жаңбыр болған жерден </w:t>
      </w:r>
      <w:r w:rsidRPr="007D4524">
        <w:rPr>
          <w:sz w:val="28"/>
          <w:szCs w:val="28"/>
          <w:lang w:val="kk-KZ"/>
        </w:rPr>
        <w:t xml:space="preserve">26 </w:t>
      </w:r>
      <w:r>
        <w:rPr>
          <w:sz w:val="28"/>
          <w:szCs w:val="28"/>
          <w:lang w:val="kk-KZ"/>
        </w:rPr>
        <w:t xml:space="preserve">метрлік </w:t>
      </w:r>
      <w:r w:rsidRPr="007D4524">
        <w:rPr>
          <w:sz w:val="28"/>
          <w:szCs w:val="28"/>
          <w:lang w:val="kk-KZ"/>
        </w:rPr>
        <w:t xml:space="preserve">24 </w:t>
      </w:r>
      <w:r>
        <w:rPr>
          <w:sz w:val="28"/>
          <w:szCs w:val="28"/>
          <w:lang w:val="kk-KZ"/>
        </w:rPr>
        <w:t xml:space="preserve">кратер және диаметрі </w:t>
      </w:r>
      <w:r w:rsidRPr="007D4524">
        <w:rPr>
          <w:sz w:val="28"/>
          <w:szCs w:val="28"/>
          <w:lang w:val="kk-KZ"/>
        </w:rPr>
        <w:t>9 </w:t>
      </w:r>
      <w:r>
        <w:rPr>
          <w:sz w:val="28"/>
          <w:szCs w:val="28"/>
          <w:lang w:val="kk-KZ"/>
        </w:rPr>
        <w:t xml:space="preserve">метрден кішілеу </w:t>
      </w:r>
      <w:r w:rsidRPr="007D4524">
        <w:rPr>
          <w:sz w:val="28"/>
          <w:szCs w:val="28"/>
          <w:lang w:val="kk-KZ"/>
        </w:rPr>
        <w:t xml:space="preserve">176 </w:t>
      </w:r>
      <w:r>
        <w:rPr>
          <w:sz w:val="28"/>
          <w:szCs w:val="28"/>
          <w:lang w:val="kk-KZ"/>
        </w:rPr>
        <w:t xml:space="preserve">шұңқыр табылған. Жерге </w:t>
      </w:r>
      <w:r w:rsidRPr="007D4524">
        <w:rPr>
          <w:sz w:val="28"/>
          <w:szCs w:val="28"/>
          <w:lang w:val="kk-KZ"/>
        </w:rPr>
        <w:t>3</w:t>
      </w:r>
      <w:r>
        <w:rPr>
          <w:sz w:val="28"/>
          <w:szCs w:val="28"/>
          <w:lang w:val="kk-KZ"/>
        </w:rPr>
        <w:t xml:space="preserve"> </w:t>
      </w:r>
      <w:r w:rsidRPr="007D4524">
        <w:rPr>
          <w:sz w:val="28"/>
          <w:szCs w:val="28"/>
          <w:lang w:val="kk-KZ"/>
        </w:rPr>
        <w:t>-</w:t>
      </w:r>
      <w:r>
        <w:rPr>
          <w:sz w:val="28"/>
          <w:szCs w:val="28"/>
          <w:lang w:val="kk-KZ"/>
        </w:rPr>
        <w:t xml:space="preserve"> </w:t>
      </w:r>
      <w:r w:rsidRPr="007D4524">
        <w:rPr>
          <w:sz w:val="28"/>
          <w:szCs w:val="28"/>
          <w:lang w:val="kk-KZ"/>
        </w:rPr>
        <w:t xml:space="preserve">4 </w:t>
      </w:r>
      <w:r>
        <w:rPr>
          <w:sz w:val="28"/>
          <w:szCs w:val="28"/>
          <w:lang w:val="kk-KZ"/>
        </w:rPr>
        <w:t xml:space="preserve">км/сек. жылдамдықтағы ірі метеорит құлап түскенде, өте күшті қопарылыс болады. Мысалы, </w:t>
      </w:r>
      <w:r w:rsidRPr="007D4524">
        <w:rPr>
          <w:sz w:val="28"/>
          <w:szCs w:val="28"/>
          <w:lang w:val="kk-KZ"/>
        </w:rPr>
        <w:t xml:space="preserve">1908 </w:t>
      </w:r>
      <w:r>
        <w:rPr>
          <w:sz w:val="28"/>
          <w:szCs w:val="28"/>
          <w:lang w:val="kk-KZ"/>
        </w:rPr>
        <w:t xml:space="preserve">жылы құлап түскен Тунгуз метеоритінің қопарылысынан орасан зор аумақтағы ағаштар түгел оталып кеткен. </w:t>
      </w:r>
    </w:p>
    <w:p w:rsidR="00AE1D31" w:rsidRDefault="00AE1D31" w:rsidP="00AE1D31">
      <w:pPr>
        <w:ind w:firstLine="567"/>
        <w:jc w:val="both"/>
        <w:outlineLvl w:val="0"/>
        <w:rPr>
          <w:sz w:val="28"/>
          <w:szCs w:val="28"/>
          <w:lang w:val="kk-KZ"/>
        </w:rPr>
      </w:pPr>
      <w:r>
        <w:rPr>
          <w:sz w:val="28"/>
          <w:szCs w:val="28"/>
          <w:lang w:val="kk-KZ"/>
        </w:rPr>
        <w:t xml:space="preserve">Жерден табылған ең ірі метеорит </w:t>
      </w:r>
      <w:r w:rsidRPr="00034F19">
        <w:rPr>
          <w:sz w:val="28"/>
          <w:szCs w:val="28"/>
          <w:lang w:val="kk-KZ"/>
        </w:rPr>
        <w:t>–</w:t>
      </w:r>
      <w:r>
        <w:rPr>
          <w:sz w:val="28"/>
          <w:szCs w:val="28"/>
          <w:lang w:val="kk-KZ"/>
        </w:rPr>
        <w:t xml:space="preserve"> (Африкада) </w:t>
      </w:r>
      <w:r w:rsidRPr="00034F19">
        <w:rPr>
          <w:sz w:val="28"/>
          <w:szCs w:val="28"/>
          <w:lang w:val="kk-KZ"/>
        </w:rPr>
        <w:t>–</w:t>
      </w:r>
      <w:r>
        <w:rPr>
          <w:sz w:val="28"/>
          <w:szCs w:val="28"/>
          <w:lang w:val="kk-KZ"/>
        </w:rPr>
        <w:t xml:space="preserve"> </w:t>
      </w:r>
      <w:r w:rsidRPr="00264726">
        <w:rPr>
          <w:sz w:val="28"/>
          <w:szCs w:val="28"/>
          <w:lang w:val="kk-KZ"/>
        </w:rPr>
        <w:t xml:space="preserve">60 </w:t>
      </w:r>
      <w:r>
        <w:rPr>
          <w:sz w:val="28"/>
          <w:szCs w:val="28"/>
          <w:lang w:val="kk-KZ"/>
        </w:rPr>
        <w:t xml:space="preserve">тонна. Метеориттің ізі </w:t>
      </w:r>
      <w:r w:rsidRPr="00034F19">
        <w:rPr>
          <w:sz w:val="28"/>
          <w:szCs w:val="28"/>
          <w:lang w:val="kk-KZ"/>
        </w:rPr>
        <w:t>–</w:t>
      </w:r>
      <w:r>
        <w:rPr>
          <w:sz w:val="28"/>
          <w:szCs w:val="28"/>
          <w:lang w:val="kk-KZ"/>
        </w:rPr>
        <w:t xml:space="preserve"> метеорит кратері Солтүстік Америкада Аризона кратері </w:t>
      </w:r>
      <w:r w:rsidRPr="00034F19">
        <w:rPr>
          <w:sz w:val="28"/>
          <w:szCs w:val="28"/>
          <w:lang w:val="kk-KZ"/>
        </w:rPr>
        <w:t>–</w:t>
      </w:r>
      <w:r>
        <w:rPr>
          <w:sz w:val="28"/>
          <w:szCs w:val="28"/>
          <w:lang w:val="kk-KZ"/>
        </w:rPr>
        <w:t xml:space="preserve"> диаметрі </w:t>
      </w:r>
      <w:r w:rsidRPr="00034F19">
        <w:rPr>
          <w:sz w:val="28"/>
          <w:szCs w:val="28"/>
          <w:lang w:val="kk-KZ"/>
        </w:rPr>
        <w:t>–</w:t>
      </w:r>
      <w:r>
        <w:rPr>
          <w:sz w:val="28"/>
          <w:szCs w:val="28"/>
          <w:lang w:val="kk-KZ"/>
        </w:rPr>
        <w:t xml:space="preserve"> </w:t>
      </w:r>
      <w:r w:rsidRPr="008801BD">
        <w:rPr>
          <w:sz w:val="28"/>
          <w:szCs w:val="28"/>
          <w:lang w:val="kk-KZ"/>
        </w:rPr>
        <w:t>1200</w:t>
      </w:r>
      <w:r>
        <w:rPr>
          <w:sz w:val="28"/>
          <w:szCs w:val="28"/>
          <w:lang w:val="kk-KZ"/>
        </w:rPr>
        <w:t xml:space="preserve">м. </w:t>
      </w:r>
      <w:r w:rsidRPr="00C805B1">
        <w:rPr>
          <w:sz w:val="28"/>
          <w:szCs w:val="28"/>
          <w:lang w:val="kk-KZ"/>
        </w:rPr>
        <w:t>Тереңдігі – 200м.</w:t>
      </w:r>
    </w:p>
    <w:p w:rsidR="00AE1D31" w:rsidRPr="00AE1D31" w:rsidRDefault="00AE1D31" w:rsidP="00AE1D31">
      <w:pPr>
        <w:pStyle w:val="af9"/>
        <w:ind w:firstLine="709"/>
        <w:jc w:val="both"/>
        <w:rPr>
          <w:rFonts w:ascii="Times New Roman" w:hAnsi="Times New Roman" w:cs="Times New Roman"/>
          <w:sz w:val="28"/>
          <w:szCs w:val="28"/>
          <w:lang w:val="kk-KZ"/>
        </w:rPr>
      </w:pPr>
      <w:r w:rsidRPr="00AE1D31">
        <w:rPr>
          <w:rFonts w:ascii="Times New Roman" w:hAnsi="Times New Roman" w:cs="Times New Roman"/>
          <w:bCs/>
          <w:sz w:val="28"/>
          <w:szCs w:val="28"/>
          <w:lang w:val="kk-KZ"/>
        </w:rPr>
        <w:t>Комета</w:t>
      </w:r>
      <w:r w:rsidRPr="00AE1D31">
        <w:rPr>
          <w:rFonts w:ascii="Times New Roman" w:hAnsi="Times New Roman" w:cs="Times New Roman"/>
          <w:sz w:val="28"/>
          <w:szCs w:val="28"/>
          <w:lang w:val="kk-KZ"/>
        </w:rPr>
        <w:t xml:space="preserve"> (</w:t>
      </w:r>
      <w:hyperlink r:id="rId10" w:tooltip="Грек тілі" w:history="1">
        <w:r w:rsidRPr="00AE1D31">
          <w:rPr>
            <w:rFonts w:ascii="Times New Roman" w:hAnsi="Times New Roman" w:cs="Times New Roman"/>
            <w:sz w:val="28"/>
            <w:szCs w:val="28"/>
            <w:lang w:val="kk-KZ"/>
          </w:rPr>
          <w:t>гр.</w:t>
        </w:r>
      </w:hyperlink>
      <w:r w:rsidRPr="00AE1D31">
        <w:rPr>
          <w:rFonts w:ascii="Times New Roman" w:hAnsi="Times New Roman" w:cs="Times New Roman"/>
          <w:sz w:val="28"/>
          <w:szCs w:val="28"/>
          <w:lang w:val="kk-KZ"/>
        </w:rPr>
        <w:t xml:space="preserve"> </w:t>
      </w:r>
      <w:r w:rsidRPr="00AE1D31">
        <w:rPr>
          <w:rFonts w:ascii="Times New Roman" w:hAnsi="Times New Roman" w:cs="Times New Roman"/>
          <w:iCs/>
          <w:sz w:val="28"/>
          <w:szCs w:val="28"/>
          <w:lang w:val="el-GR"/>
        </w:rPr>
        <w:t>kometes</w:t>
      </w:r>
      <w:r w:rsidRPr="00AE1D31">
        <w:rPr>
          <w:rFonts w:ascii="Times New Roman" w:hAnsi="Times New Roman" w:cs="Times New Roman"/>
          <w:sz w:val="28"/>
          <w:szCs w:val="28"/>
          <w:lang w:val="kk-KZ"/>
        </w:rPr>
        <w:t xml:space="preserve"> – құйрықты жұлдыз, дәл мағынасы ұзыншашты), яғни ірі құйрықты жұлдыздың </w:t>
      </w:r>
      <w:hyperlink r:id="rId11" w:tooltip="Күн" w:history="1">
        <w:r w:rsidRPr="00AE1D31">
          <w:rPr>
            <w:rFonts w:ascii="Times New Roman" w:hAnsi="Times New Roman" w:cs="Times New Roman"/>
            <w:sz w:val="28"/>
            <w:szCs w:val="28"/>
            <w:lang w:val="kk-KZ"/>
          </w:rPr>
          <w:t>Күнге</w:t>
        </w:r>
      </w:hyperlink>
      <w:r w:rsidRPr="00AE1D31">
        <w:rPr>
          <w:rFonts w:ascii="Times New Roman" w:hAnsi="Times New Roman" w:cs="Times New Roman"/>
          <w:sz w:val="28"/>
          <w:szCs w:val="28"/>
          <w:lang w:val="kk-KZ"/>
        </w:rPr>
        <w:t xml:space="preserve"> қарама - қарсы жаққа шұбатылған бір не бірнеше жарқыраған құйрықтары болады</w:t>
      </w:r>
    </w:p>
    <w:p w:rsidR="00AE1D31" w:rsidRPr="00AE1D31" w:rsidRDefault="00AE1D31" w:rsidP="00AE1D31">
      <w:pPr>
        <w:pStyle w:val="af9"/>
        <w:ind w:firstLine="709"/>
        <w:jc w:val="both"/>
        <w:rPr>
          <w:rFonts w:ascii="Times New Roman" w:hAnsi="Times New Roman" w:cs="Times New Roman"/>
          <w:sz w:val="28"/>
          <w:szCs w:val="28"/>
          <w:lang w:val="kk-KZ"/>
        </w:rPr>
      </w:pPr>
      <w:r w:rsidRPr="00AE1D31">
        <w:rPr>
          <w:rFonts w:ascii="Times New Roman" w:hAnsi="Times New Roman" w:cs="Times New Roman"/>
          <w:bCs/>
          <w:sz w:val="28"/>
          <w:szCs w:val="28"/>
          <w:lang w:val="kk-KZ"/>
        </w:rPr>
        <w:t>Астероид</w:t>
      </w:r>
      <w:r w:rsidRPr="00AE1D31">
        <w:rPr>
          <w:rFonts w:ascii="Times New Roman" w:hAnsi="Times New Roman" w:cs="Times New Roman"/>
          <w:sz w:val="28"/>
          <w:szCs w:val="28"/>
          <w:lang w:val="kk-KZ"/>
        </w:rPr>
        <w:t xml:space="preserve"> (</w:t>
      </w:r>
      <w:hyperlink r:id="rId12" w:tooltip="Грек тілі" w:history="1">
        <w:r w:rsidRPr="00AE1D31">
          <w:rPr>
            <w:rStyle w:val="a6"/>
            <w:rFonts w:ascii="Times New Roman" w:hAnsi="Times New Roman" w:cs="Times New Roman"/>
            <w:color w:val="auto"/>
            <w:sz w:val="28"/>
            <w:szCs w:val="28"/>
            <w:u w:val="none"/>
            <w:lang w:val="kk-KZ"/>
          </w:rPr>
          <w:t>гр.</w:t>
        </w:r>
      </w:hyperlink>
      <w:r w:rsidRPr="00AE1D31">
        <w:rPr>
          <w:rFonts w:ascii="Times New Roman" w:hAnsi="Times New Roman" w:cs="Times New Roman"/>
          <w:sz w:val="28"/>
          <w:szCs w:val="28"/>
          <w:lang w:val="kk-KZ"/>
        </w:rPr>
        <w:t xml:space="preserve"> </w:t>
      </w:r>
      <w:r w:rsidRPr="00AE1D31">
        <w:rPr>
          <w:rFonts w:ascii="Times New Roman" w:hAnsi="Times New Roman" w:cs="Times New Roman"/>
          <w:iCs/>
          <w:sz w:val="28"/>
          <w:szCs w:val="28"/>
          <w:lang w:val="el-GR"/>
        </w:rPr>
        <w:t>astеroeіd</w:t>
      </w:r>
      <w:r w:rsidRPr="00AE1D31">
        <w:rPr>
          <w:rFonts w:ascii="Times New Roman" w:hAnsi="Times New Roman" w:cs="Times New Roman"/>
          <w:iCs/>
          <w:sz w:val="28"/>
          <w:szCs w:val="28"/>
          <w:lang w:val="kk-KZ"/>
        </w:rPr>
        <w:t>е</w:t>
      </w:r>
      <w:r w:rsidRPr="00AE1D31">
        <w:rPr>
          <w:rFonts w:ascii="Times New Roman" w:hAnsi="Times New Roman" w:cs="Times New Roman"/>
          <w:iCs/>
          <w:sz w:val="28"/>
          <w:szCs w:val="28"/>
          <w:lang w:val="el-GR"/>
        </w:rPr>
        <w:t>іs</w:t>
      </w:r>
      <w:r>
        <w:rPr>
          <w:rFonts w:ascii="Times New Roman" w:hAnsi="Times New Roman" w:cs="Times New Roman"/>
          <w:sz w:val="28"/>
          <w:szCs w:val="28"/>
          <w:lang w:val="kk-KZ"/>
        </w:rPr>
        <w:t xml:space="preserve"> – жұлдыз сияқтылар) -</w:t>
      </w:r>
      <w:r w:rsidRPr="00AE1D31">
        <w:rPr>
          <w:rFonts w:ascii="Times New Roman" w:hAnsi="Times New Roman" w:cs="Times New Roman"/>
          <w:sz w:val="28"/>
          <w:szCs w:val="28"/>
          <w:lang w:val="kk-KZ"/>
        </w:rPr>
        <w:t xml:space="preserve"> газ - тозаңды бұлттардың эволюциясы барысында пайда болған Күн жүйесіндегі кіші денелер, кіші планеталар деп те аталады. Олар планеталардың серіктері емес және Күнді айнала өз еркінше қозғалады.</w:t>
      </w:r>
    </w:p>
    <w:p w:rsidR="00AE1D31" w:rsidRPr="00C805B1" w:rsidRDefault="00AE1D31" w:rsidP="00AE1D31">
      <w:pPr>
        <w:ind w:firstLine="567"/>
        <w:jc w:val="both"/>
        <w:outlineLvl w:val="0"/>
        <w:rPr>
          <w:sz w:val="28"/>
          <w:szCs w:val="28"/>
          <w:lang w:val="kk-KZ"/>
        </w:rPr>
      </w:pPr>
      <w:r w:rsidRPr="00C805B1">
        <w:rPr>
          <w:sz w:val="28"/>
          <w:szCs w:val="28"/>
          <w:lang w:val="kk-KZ"/>
        </w:rPr>
        <w:lastRenderedPageBreak/>
        <w:t>Әлемдегі жұлдыздар әртүрлі жүйелер түзеді. Орасан көп және үлкен мөлшердегі жұлдыздар шоғырлары – галактика жүйесін құрайды. Фотоға түсірілген ең алыс галактикалар 1 миллиард жарық жылынан аст</w:t>
      </w:r>
      <w:r>
        <w:rPr>
          <w:sz w:val="28"/>
          <w:szCs w:val="28"/>
          <w:lang w:val="kk-KZ"/>
        </w:rPr>
        <w:t>ам қашықтықта (Жарық 1 сек. 300</w:t>
      </w:r>
      <w:r w:rsidRPr="00C805B1">
        <w:rPr>
          <w:sz w:val="28"/>
          <w:szCs w:val="28"/>
          <w:lang w:val="kk-KZ"/>
        </w:rPr>
        <w:t xml:space="preserve">000 км. жетеді) орналасқан. Ал радиотелескоптармен 5 миллиард жарық жылына тең қашықтықтағы галактикаларды тіркеген. Бізге ең жақын галактика Андрамеда. Қазіргі таңда ондаған мың галлактикалар зерттелген. </w:t>
      </w:r>
    </w:p>
    <w:p w:rsidR="00AE1D31" w:rsidRDefault="00AE1D31" w:rsidP="00AE1D31">
      <w:pPr>
        <w:ind w:firstLine="567"/>
        <w:jc w:val="both"/>
        <w:rPr>
          <w:sz w:val="28"/>
          <w:szCs w:val="28"/>
          <w:lang w:val="kk-KZ"/>
        </w:rPr>
      </w:pPr>
      <w:r w:rsidRPr="00C805B1">
        <w:rPr>
          <w:sz w:val="28"/>
          <w:szCs w:val="28"/>
          <w:lang w:val="kk-KZ"/>
        </w:rPr>
        <w:t xml:space="preserve">Галактикалар жүйесі бірігіп, метогаллактиканы құрайды. Біздің галактикада </w:t>
      </w:r>
      <w:r w:rsidRPr="00C805B1">
        <w:rPr>
          <w:sz w:val="28"/>
          <w:szCs w:val="28"/>
        </w:rPr>
        <w:t xml:space="preserve">150 </w:t>
      </w:r>
      <w:r w:rsidRPr="00C805B1">
        <w:rPr>
          <w:sz w:val="28"/>
          <w:szCs w:val="28"/>
          <w:lang w:val="kk-KZ"/>
        </w:rPr>
        <w:t xml:space="preserve">млрд. тан астам жұлдыздар бар. Галактикадағы сансыз көп жұлдыздардың ішінде біразының планета жүйесі бар. Планеталардың орбиталары шамамен бірдей жазықтықта орналасқан және орбиталар шеңберден онша үлкен айырма жасамайды. Сондықтан олар бір – біріне жақындап келмейді. Көпшілік планеталардың серіктері бар. </w:t>
      </w:r>
    </w:p>
    <w:p w:rsidR="00AE1D31" w:rsidRPr="00FE7BE4" w:rsidRDefault="00AE1D31" w:rsidP="00AE1D31">
      <w:pPr>
        <w:ind w:firstLine="567"/>
        <w:jc w:val="both"/>
        <w:rPr>
          <w:color w:val="000000" w:themeColor="text1"/>
          <w:sz w:val="28"/>
          <w:szCs w:val="28"/>
          <w:lang w:val="kk-KZ"/>
        </w:rPr>
      </w:pPr>
      <w:r>
        <w:rPr>
          <w:color w:val="000000" w:themeColor="text1"/>
          <w:sz w:val="28"/>
          <w:szCs w:val="28"/>
          <w:lang w:val="kk-KZ"/>
        </w:rPr>
        <w:t>Кейінгі уақыттарда да а</w:t>
      </w:r>
      <w:r w:rsidRPr="00FE7BE4">
        <w:rPr>
          <w:color w:val="000000" w:themeColor="text1"/>
          <w:sz w:val="28"/>
          <w:szCs w:val="28"/>
          <w:lang w:val="kk-KZ"/>
        </w:rPr>
        <w:t xml:space="preserve">дамдар аспан денелерінің Жердегі құбылыстарға әсерін зерттеп, білуге тырысқан. Алғаш рет ғарыш жол 1957 жылы 4 қазанда ашылды. Бұл күні бұрынғы Кеңес Одағында Жердің жасанды серігі ұшырылды. Ал 1961 жылы 12 сәуірде адамзат тарихында тұңғыш рет Ю.А.Гагарин ғарыш кемесімен Жер шарына айнала ұшты. 12 сәуір тарихқа «Ғарышкерлер күні» деген атпен енді. Арада 30 жыл өткеннен кейін, 1991 жылы қазан айының 2 – сі күні тұңғыш қазақ ғарышкері Т.Әубәкіров Жер төңірегінде самғады. Қазақ азаматы Т.Мұсабаев ғарышқа 1994 - 1998 жылдары 2 рет аттанып, зерттеу жұмыстарымен айналысты. </w:t>
      </w:r>
    </w:p>
    <w:p w:rsidR="00AE1D31" w:rsidRPr="00FE7BE4" w:rsidRDefault="00AE1D31" w:rsidP="00AE1D31">
      <w:pPr>
        <w:ind w:firstLine="567"/>
        <w:jc w:val="both"/>
        <w:rPr>
          <w:color w:val="000000" w:themeColor="text1"/>
          <w:sz w:val="28"/>
          <w:szCs w:val="28"/>
          <w:lang w:val="kk-KZ"/>
        </w:rPr>
      </w:pPr>
      <w:r w:rsidRPr="00FE7BE4">
        <w:rPr>
          <w:color w:val="000000" w:themeColor="text1"/>
          <w:sz w:val="28"/>
          <w:szCs w:val="28"/>
          <w:lang w:val="kk-KZ"/>
        </w:rPr>
        <w:t>Қазіргі кезде ғарышты игеру ісі қарқынды жүргізілуде. Аз ғана уақытта Жер төңірегіне екі мыңға жуық жасанды серік ұшырылды. Солардың ішінде адам ұзақ уақыт болып зерттеу жұмыстарын жүргізуге арналған орбиталық станциялар да бар.</w:t>
      </w:r>
    </w:p>
    <w:p w:rsidR="00AE1D31" w:rsidRPr="00C805B1" w:rsidRDefault="00AE1D31" w:rsidP="00AE1D31">
      <w:pPr>
        <w:ind w:firstLine="567"/>
        <w:jc w:val="both"/>
        <w:rPr>
          <w:color w:val="000000"/>
          <w:sz w:val="28"/>
          <w:szCs w:val="28"/>
          <w:lang w:val="kk-KZ"/>
        </w:rPr>
      </w:pPr>
      <w:r w:rsidRPr="00FE7BE4">
        <w:rPr>
          <w:color w:val="000000" w:themeColor="text1"/>
          <w:sz w:val="28"/>
          <w:szCs w:val="28"/>
          <w:lang w:val="kk-KZ"/>
        </w:rPr>
        <w:t>Ғарыш құрал – жабдықтары Жердің табиғи серігі – Айды да зерттей бастады. Адамдардың қатысуынсыз автоматтардың көмегімен Айдың топырақ үлгісі алынып, Жерге жеткізілді, бедері суретке түсірілді. Адам Айға тікелей</w:t>
      </w:r>
      <w:r w:rsidRPr="00C805B1">
        <w:rPr>
          <w:color w:val="000000"/>
          <w:sz w:val="28"/>
          <w:szCs w:val="28"/>
          <w:lang w:val="kk-KZ"/>
        </w:rPr>
        <w:t xml:space="preserve"> барып та қайтты. </w:t>
      </w:r>
    </w:p>
    <w:p w:rsidR="00AE1D31" w:rsidRPr="00C805B1" w:rsidRDefault="00AE1D31" w:rsidP="00AE1D31">
      <w:pPr>
        <w:ind w:firstLine="567"/>
        <w:jc w:val="both"/>
        <w:rPr>
          <w:color w:val="000000"/>
          <w:sz w:val="28"/>
          <w:szCs w:val="28"/>
          <w:lang w:val="kk-KZ"/>
        </w:rPr>
      </w:pPr>
      <w:r w:rsidRPr="00C805B1">
        <w:rPr>
          <w:color w:val="000000"/>
          <w:sz w:val="28"/>
          <w:szCs w:val="28"/>
          <w:lang w:val="kk-KZ"/>
        </w:rPr>
        <w:t xml:space="preserve">Автомат станциялары Күн жүйесінің алты ғаламшарларына жіберіліп, олар туралы ғылыми деректер алынды. </w:t>
      </w:r>
    </w:p>
    <w:p w:rsidR="00AE1D31" w:rsidRPr="00C805B1" w:rsidRDefault="00AE1D31" w:rsidP="00AE1D31">
      <w:pPr>
        <w:ind w:firstLine="567"/>
        <w:jc w:val="both"/>
        <w:rPr>
          <w:color w:val="000000"/>
          <w:sz w:val="28"/>
          <w:szCs w:val="28"/>
          <w:lang w:val="kk-KZ"/>
        </w:rPr>
      </w:pPr>
      <w:r w:rsidRPr="00C805B1">
        <w:rPr>
          <w:color w:val="000000"/>
          <w:sz w:val="28"/>
          <w:szCs w:val="28"/>
          <w:lang w:val="kk-KZ"/>
        </w:rPr>
        <w:t>Жердің жасанды серіктері халық шаруашылығына улкен қызмет көрсетеді. Ғарыштан түсірілген суреттер ауа райын күн ілгері болжауға, аса апатты құбылыстардан (сұрапыл дауыл, құрғақшылық, т.б.) алдын ала сақтануға мүмкіндік береді.</w:t>
      </w:r>
    </w:p>
    <w:p w:rsidR="00AE1D31" w:rsidRPr="00C805B1" w:rsidRDefault="00AE1D31" w:rsidP="00AE1D31">
      <w:pPr>
        <w:ind w:firstLine="567"/>
        <w:jc w:val="both"/>
        <w:rPr>
          <w:color w:val="000000"/>
          <w:sz w:val="28"/>
          <w:szCs w:val="28"/>
          <w:lang w:val="kk-KZ"/>
        </w:rPr>
      </w:pPr>
      <w:r w:rsidRPr="00C805B1">
        <w:rPr>
          <w:color w:val="000000"/>
          <w:sz w:val="28"/>
          <w:szCs w:val="28"/>
          <w:lang w:val="kk-KZ"/>
        </w:rPr>
        <w:t>Жасанды серіктер арқылы телехабарлар беріледі, алыс жерлермен радио, телефон байланыстары жүргізіледі. Олар Жердің ішкі құрылысын зерттеуге, дәл географиялық карталар жасауға, пайдалы қазбалар іздеуге, егіннің шығуын болжауға, тағы басқа көптеген жұмыстарға барған сайын кеңінен пайдаланылуда.</w:t>
      </w:r>
    </w:p>
    <w:p w:rsidR="00AE1D31" w:rsidRPr="00C805B1" w:rsidRDefault="00AE1D31" w:rsidP="00AE1D31">
      <w:pPr>
        <w:ind w:firstLine="567"/>
        <w:jc w:val="both"/>
        <w:rPr>
          <w:color w:val="000000"/>
          <w:sz w:val="28"/>
          <w:szCs w:val="28"/>
          <w:lang w:val="kk-KZ"/>
        </w:rPr>
      </w:pPr>
      <w:r w:rsidRPr="00C805B1">
        <w:rPr>
          <w:color w:val="000000"/>
          <w:sz w:val="28"/>
          <w:szCs w:val="28"/>
          <w:lang w:val="kk-KZ"/>
        </w:rPr>
        <w:t>Тәуелсіз мемлекеттер достастығы (ТМД) елдерінің ғарыш кемелері біздің республикамыздағы Байқоңыр ғарыш алаңынан ұшырылып келеді.</w:t>
      </w:r>
    </w:p>
    <w:p w:rsidR="00AE1D31" w:rsidRDefault="00AE1D31" w:rsidP="00AE1D31">
      <w:pPr>
        <w:ind w:firstLine="567"/>
        <w:jc w:val="both"/>
        <w:rPr>
          <w:sz w:val="28"/>
          <w:szCs w:val="28"/>
          <w:lang w:val="kk-KZ"/>
        </w:rPr>
      </w:pPr>
      <w:r>
        <w:rPr>
          <w:sz w:val="28"/>
          <w:szCs w:val="28"/>
          <w:lang w:val="kk-KZ"/>
        </w:rPr>
        <w:t xml:space="preserve">Ал, </w:t>
      </w:r>
      <w:r w:rsidRPr="00245DA3">
        <w:rPr>
          <w:sz w:val="28"/>
          <w:szCs w:val="28"/>
          <w:lang w:val="kk-KZ"/>
        </w:rPr>
        <w:t xml:space="preserve">Қазақстан Республикасында Күнді бақылау және зерттеу жұмыстары </w:t>
      </w:r>
      <w:r>
        <w:rPr>
          <w:sz w:val="28"/>
          <w:szCs w:val="28"/>
          <w:lang w:val="kk-KZ"/>
        </w:rPr>
        <w:t>1950 жылдардан басталды. 1954 жылы</w:t>
      </w:r>
      <w:r w:rsidRPr="00245DA3">
        <w:rPr>
          <w:sz w:val="28"/>
          <w:szCs w:val="28"/>
          <w:lang w:val="kk-KZ"/>
        </w:rPr>
        <w:t xml:space="preserve"> бірінші рет коронографтың көмегімен </w:t>
      </w:r>
      <w:r w:rsidRPr="00245DA3">
        <w:rPr>
          <w:sz w:val="28"/>
          <w:szCs w:val="28"/>
          <w:lang w:val="kk-KZ"/>
        </w:rPr>
        <w:lastRenderedPageBreak/>
        <w:t>Күн тәжінің ішінде толқын ұзындығы 5303 және 6374 болатын эмиссиялық сәуле шығару сызықтарының барлығы тіркелд</w:t>
      </w:r>
      <w:r>
        <w:rPr>
          <w:sz w:val="28"/>
          <w:szCs w:val="28"/>
          <w:lang w:val="kk-KZ"/>
        </w:rPr>
        <w:t xml:space="preserve">і. </w:t>
      </w:r>
      <w:r w:rsidRPr="00245DA3">
        <w:rPr>
          <w:sz w:val="28"/>
          <w:szCs w:val="28"/>
          <w:lang w:val="kk-KZ"/>
        </w:rPr>
        <w:t xml:space="preserve">Үлкен </w:t>
      </w:r>
      <w:hyperlink r:id="rId13" w:tooltip="Алматы" w:history="1">
        <w:r w:rsidRPr="00AE1D31">
          <w:rPr>
            <w:rStyle w:val="a6"/>
            <w:color w:val="auto"/>
            <w:sz w:val="28"/>
            <w:szCs w:val="28"/>
            <w:u w:val="none"/>
            <w:lang w:val="kk-KZ"/>
          </w:rPr>
          <w:t>Алматы</w:t>
        </w:r>
      </w:hyperlink>
      <w:r w:rsidRPr="00245DA3">
        <w:rPr>
          <w:sz w:val="28"/>
          <w:szCs w:val="28"/>
          <w:lang w:val="kk-KZ"/>
        </w:rPr>
        <w:t xml:space="preserve"> көлінің маңында теңіз деңгейінен 3000 м</w:t>
      </w:r>
      <w:r>
        <w:rPr>
          <w:sz w:val="28"/>
          <w:szCs w:val="28"/>
          <w:lang w:val="kk-KZ"/>
        </w:rPr>
        <w:t>.</w:t>
      </w:r>
      <w:r w:rsidRPr="00245DA3">
        <w:rPr>
          <w:sz w:val="28"/>
          <w:szCs w:val="28"/>
          <w:lang w:val="kk-KZ"/>
        </w:rPr>
        <w:t xml:space="preserve"> биіктікте Күн стансасы салынды. Бұл бекет үлкенді</w:t>
      </w:r>
      <w:r>
        <w:rPr>
          <w:sz w:val="28"/>
          <w:szCs w:val="28"/>
          <w:lang w:val="kk-KZ"/>
        </w:rPr>
        <w:t xml:space="preserve"> </w:t>
      </w:r>
      <w:r w:rsidRPr="00245DA3">
        <w:rPr>
          <w:sz w:val="28"/>
          <w:szCs w:val="28"/>
          <w:lang w:val="kk-KZ"/>
        </w:rPr>
        <w:t>-</w:t>
      </w:r>
      <w:r>
        <w:rPr>
          <w:sz w:val="28"/>
          <w:szCs w:val="28"/>
          <w:lang w:val="kk-KZ"/>
        </w:rPr>
        <w:t xml:space="preserve"> </w:t>
      </w:r>
      <w:r w:rsidRPr="00245DA3">
        <w:rPr>
          <w:sz w:val="28"/>
          <w:szCs w:val="28"/>
          <w:lang w:val="kk-KZ"/>
        </w:rPr>
        <w:t xml:space="preserve">кішілі екі жаңа коронографпен, горизонтальды Күн телескопы, </w:t>
      </w:r>
      <w:hyperlink r:id="rId14" w:tooltip="Спектрограф" w:history="1">
        <w:r w:rsidRPr="00AE1D31">
          <w:rPr>
            <w:rStyle w:val="a6"/>
            <w:color w:val="auto"/>
            <w:sz w:val="28"/>
            <w:szCs w:val="28"/>
            <w:u w:val="none"/>
            <w:lang w:val="kk-KZ"/>
          </w:rPr>
          <w:t>спектрограф</w:t>
        </w:r>
      </w:hyperlink>
      <w:r w:rsidRPr="00AE1D31">
        <w:rPr>
          <w:sz w:val="28"/>
          <w:szCs w:val="28"/>
          <w:lang w:val="kk-KZ"/>
        </w:rPr>
        <w:t xml:space="preserve"> және еселік </w:t>
      </w:r>
      <w:hyperlink r:id="rId15" w:tooltip="Фотогелиограф (мұндай бет жоқ)" w:history="1">
        <w:r w:rsidRPr="00AE1D31">
          <w:rPr>
            <w:rStyle w:val="a6"/>
            <w:color w:val="auto"/>
            <w:sz w:val="28"/>
            <w:szCs w:val="28"/>
            <w:u w:val="none"/>
            <w:lang w:val="kk-KZ"/>
          </w:rPr>
          <w:t>фотогелиографпен</w:t>
        </w:r>
      </w:hyperlink>
      <w:r w:rsidRPr="00245DA3">
        <w:rPr>
          <w:sz w:val="28"/>
          <w:szCs w:val="28"/>
          <w:lang w:val="kk-KZ"/>
        </w:rPr>
        <w:t xml:space="preserve"> жабдықталып, Күн физикасын зерттеуге үлесін қосуда.</w:t>
      </w:r>
    </w:p>
    <w:p w:rsidR="00BE5E95" w:rsidRDefault="00AE1D31" w:rsidP="00AE1D31">
      <w:pPr>
        <w:pStyle w:val="af9"/>
        <w:ind w:firstLine="709"/>
        <w:jc w:val="both"/>
        <w:rPr>
          <w:rFonts w:ascii="Times New Roman" w:hAnsi="Times New Roman" w:cs="Times New Roman"/>
          <w:sz w:val="28"/>
          <w:szCs w:val="28"/>
          <w:lang w:val="kk-KZ"/>
        </w:rPr>
      </w:pPr>
      <w:r w:rsidRPr="00522D21">
        <w:rPr>
          <w:rFonts w:ascii="Times New Roman" w:hAnsi="Times New Roman" w:cs="Times New Roman"/>
          <w:b/>
          <w:sz w:val="28"/>
          <w:szCs w:val="28"/>
          <w:lang w:val="kk-KZ"/>
        </w:rPr>
        <w:t>Күн</w:t>
      </w:r>
      <w:r w:rsidR="00522D21">
        <w:rPr>
          <w:rFonts w:ascii="Times New Roman" w:hAnsi="Times New Roman" w:cs="Times New Roman"/>
          <w:b/>
          <w:sz w:val="28"/>
          <w:szCs w:val="28"/>
          <w:lang w:val="kk-KZ"/>
        </w:rPr>
        <w:t>.</w:t>
      </w:r>
      <w:r w:rsidRPr="00522D21">
        <w:rPr>
          <w:rFonts w:ascii="Times New Roman" w:hAnsi="Times New Roman" w:cs="Times New Roman"/>
          <w:sz w:val="28"/>
          <w:szCs w:val="28"/>
          <w:lang w:val="kk-KZ"/>
        </w:rPr>
        <w:t xml:space="preserve"> </w:t>
      </w:r>
      <w:r w:rsidR="00BE5E95" w:rsidRPr="00522D21">
        <w:rPr>
          <w:rFonts w:ascii="Times New Roman" w:hAnsi="Times New Roman" w:cs="Times New Roman"/>
          <w:sz w:val="28"/>
          <w:szCs w:val="28"/>
          <w:lang w:val="kk-KZ"/>
        </w:rPr>
        <w:t>Күн</w:t>
      </w:r>
      <w:r w:rsidR="00BE5E95" w:rsidRPr="00BE5E95">
        <w:rPr>
          <w:rFonts w:ascii="Times New Roman" w:hAnsi="Times New Roman" w:cs="Times New Roman"/>
          <w:sz w:val="28"/>
          <w:szCs w:val="28"/>
          <w:lang w:val="kk-KZ"/>
        </w:rPr>
        <w:t xml:space="preserve"> жүйесі осыдан 4,9 млрд жыл бұрын пайда болған. Ғалымдар оның пайда болуын, о бастағы алып материяның жарылысымен байланыстырады. «Үлкен жарылыстан» кейінгі шаң-тозаң мен газдан қазіргі ғаламшарлар және басқа де ғарыш объектілері қалыптасқан деседі. </w:t>
      </w:r>
    </w:p>
    <w:p w:rsidR="00BE5E95" w:rsidRPr="00BE5E95" w:rsidRDefault="00BE5E95" w:rsidP="00BE5E95">
      <w:pPr>
        <w:pStyle w:val="af"/>
        <w:spacing w:after="0" w:line="240" w:lineRule="auto"/>
        <w:ind w:firstLine="709"/>
        <w:jc w:val="both"/>
        <w:rPr>
          <w:rFonts w:ascii="Times New Roman" w:hAnsi="Times New Roman" w:cs="Times New Roman"/>
          <w:noProof/>
          <w:sz w:val="28"/>
          <w:szCs w:val="28"/>
          <w:lang w:val="kk-KZ"/>
        </w:rPr>
      </w:pPr>
      <w:r w:rsidRPr="00BE5E95">
        <w:rPr>
          <w:rFonts w:ascii="Times New Roman" w:hAnsi="Times New Roman" w:cs="Times New Roman"/>
          <w:noProof/>
          <w:sz w:val="28"/>
          <w:szCs w:val="28"/>
          <w:lang w:val="kk-KZ"/>
        </w:rPr>
        <w:t xml:space="preserve">Күн – күн жүйесіндегі орталық дене, жерге ең жақын орналасқан жұлдыз, күйіп тұрған шар тәрізді дене. </w:t>
      </w:r>
      <w:r w:rsidRPr="00BE5E95">
        <w:rPr>
          <w:rFonts w:ascii="Times New Roman" w:hAnsi="Times New Roman" w:cs="Times New Roman"/>
          <w:noProof/>
          <w:color w:val="000000"/>
          <w:sz w:val="28"/>
          <w:szCs w:val="28"/>
          <w:lang w:val="kk-KZ"/>
        </w:rPr>
        <w:t>Күннің диаметрі-1 392 000 км. Күн бетінің температурасы 6000</w:t>
      </w:r>
      <w:r w:rsidRPr="00BE5E95">
        <w:rPr>
          <w:rFonts w:ascii="Times New Roman" w:hAnsi="Times New Roman" w:cs="Times New Roman"/>
          <w:noProof/>
          <w:color w:val="000000"/>
          <w:sz w:val="28"/>
          <w:szCs w:val="28"/>
          <w:vertAlign w:val="superscript"/>
          <w:lang w:val="kk-KZ"/>
        </w:rPr>
        <w:t>0</w:t>
      </w:r>
      <w:r w:rsidRPr="00BE5E95">
        <w:rPr>
          <w:rFonts w:ascii="Times New Roman" w:hAnsi="Times New Roman" w:cs="Times New Roman"/>
          <w:noProof/>
          <w:color w:val="000000"/>
          <w:sz w:val="28"/>
          <w:szCs w:val="28"/>
          <w:lang w:val="kk-KZ"/>
        </w:rPr>
        <w:t>С болады да, ал ішкі жағында ол 15 млн-ға дейін артады.</w:t>
      </w:r>
      <w:r w:rsidRPr="00BE5E95">
        <w:rPr>
          <w:rFonts w:ascii="Times New Roman" w:hAnsi="Times New Roman" w:cs="Times New Roman"/>
          <w:noProof/>
          <w:sz w:val="28"/>
          <w:szCs w:val="28"/>
          <w:lang w:val="kk-KZ"/>
        </w:rPr>
        <w:t xml:space="preserve"> </w:t>
      </w:r>
      <w:r w:rsidRPr="00BE5E95">
        <w:rPr>
          <w:rFonts w:ascii="Times New Roman" w:hAnsi="Times New Roman" w:cs="Times New Roman"/>
          <w:sz w:val="28"/>
          <w:szCs w:val="28"/>
          <w:lang w:val="kk-KZ"/>
        </w:rPr>
        <w:t xml:space="preserve">Күннен бөлiнiп шыққан жылу, ол электромагниттiк энергия, Күннiң сәулесi жерге 7-8 минуттың iшiнде келiп жетедi, өйткенi күн сәулесi әлемге  секундына  300 мың км жылдамдықпен тарайды. </w:t>
      </w:r>
    </w:p>
    <w:p w:rsidR="00BE5E95" w:rsidRDefault="00BE5E95" w:rsidP="00BE5E95">
      <w:pPr>
        <w:pStyle w:val="af"/>
        <w:spacing w:after="0" w:line="240" w:lineRule="auto"/>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Күннiң көрiнетiн бетi фотосфера деп аталады. Ол бiзге  келетiн барлық дерлiк энергияны шығарады да үздiксiз спектр  бередi. Фотосфера қабатының қалыңдығы 100-ден 300 км-ге дейін болады. Фотосфера үсінде хромосфера орналасқан, оның қалыңдығы 14 мың км-ге дейін жетеді. Хромосферадан жоғарыда Күн атмосферасының ең ыдыраңқы бөлігі – күн тәжі бар. Күндi қара шыны немесе телескоп  арқылы бақылайды.</w:t>
      </w:r>
      <w:r>
        <w:rPr>
          <w:rFonts w:ascii="Times New Roman" w:hAnsi="Times New Roman" w:cs="Times New Roman"/>
          <w:sz w:val="28"/>
          <w:szCs w:val="28"/>
          <w:lang w:val="kk-KZ"/>
        </w:rPr>
        <w:t xml:space="preserve"> Фотосферада </w:t>
      </w:r>
      <w:r w:rsidRPr="00BE5E95">
        <w:rPr>
          <w:rFonts w:ascii="Times New Roman" w:hAnsi="Times New Roman" w:cs="Times New Roman"/>
          <w:sz w:val="28"/>
          <w:szCs w:val="28"/>
          <w:lang w:val="kk-KZ"/>
        </w:rPr>
        <w:t>факелдер делiнетiн кiшкене жарық дақтар  көрiнедi. Олар фотосферадан жоғары көтеріліп тұрады да, температурасы өте жоғары болады.</w:t>
      </w:r>
      <w:r>
        <w:rPr>
          <w:rFonts w:ascii="Times New Roman" w:hAnsi="Times New Roman" w:cs="Times New Roman"/>
          <w:sz w:val="28"/>
          <w:szCs w:val="28"/>
          <w:lang w:val="kk-KZ"/>
        </w:rPr>
        <w:t xml:space="preserve"> </w:t>
      </w:r>
      <w:r w:rsidRPr="00BE5E95">
        <w:rPr>
          <w:rFonts w:ascii="Times New Roman" w:hAnsi="Times New Roman" w:cs="Times New Roman"/>
          <w:noProof/>
          <w:color w:val="000000"/>
          <w:sz w:val="28"/>
          <w:szCs w:val="28"/>
          <w:lang w:val="kk-KZ"/>
        </w:rPr>
        <w:t>Ғаламшарлар – Күнді эллипс тәрізді орбита бойымен айналып жүретін шар тәріздес тығыз денелер. Олар Күн жарығына шағылысып жарқырайды.</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Ал,енді бүгінгі ғылымның біздің ғажап ғаламшарымыз орналасқан Күн жүйесі жайлы дәлелдеген қызықты деректеріне тоқталсақ.</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Күн жүйесіндегі жалпы массаның 99.86% Күннің өзіне тиесілі. Ал,қалған сегіз планета бұл жүйедегі салмақтың небәрі 0,14% құрайды.</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Күн жүйесінде 1 жұлдыз (Күн), 8 ғаламшар, 5 ергежейлі ғаламшар, 181 ай, 566000 астеройд, 3100 комета бар.</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Күнге жақын орналасқан төрт ғаламшар (Меркурий, Шолпан, Жер және Марс) негізінен металл мен тастан тұрады. Оларды ғылымда «жерлік ғаламшарлар» деп те атайды.</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Жүйедегі Юпитер мен Сатурн ең үлкен «газ алыптары» саналады. Бұл ғаламшарлар сутегі мен гелийден құралған.</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Уран мен Нептун, негізінен, мұздан тұрады. Әрі бұл ғаламшарларда су,аммиак және метан басым болып келеді. Сол себепті, бұл екі ғаламшардың «мұз алыптары» деген қосарлама атағы бар.</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Плутон біз ойлағандай Күн жүйесінің негізгі ғаламшарларының бірі емес. Оны 2006 жылы Халықаралық Астрономиялық Кеңес ұзақ пікірталастан кейін «ең кіші ғаламшар» атағынан айырады. Ол бүгінгі күні «ергежейлі ғаламшар» деп мадақталған.</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lastRenderedPageBreak/>
        <w:t>– Күн жүйесінің құрамына аталмыш ғаламшарлардан бөлек Церера, Хаумеа, Макамека және Эрис атты ергежейлі ғаламшарлар, астероидтар, кометалар, астероидтық белдеулер және Койпер белдеуі  кіреді.</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Нептун Күннен қабылдаған жылуынан көп энергияны өзінен бөліп шығарады екен. Ғылымға бұл жұмбақтың шешімі әлі күнге белгісіз болып келеді.</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Сатурнның Лапетус атты айының екі түсі  бар.</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Юпитердің серігі саналатын Титанда сұйық элементтер кездеседі. Бірақ,ғалымдар мұның су емес екеніне сенімді.</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Сатурнның солтүстік жартышарында алтыбұрышты дауыл ойнап тұрады. Алайда, оның неліктен алтыбұрышты екендігі ғылым үшін үлкен сұрақ болып тұр.</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Күн жүйесінің шегінде тағы бір аса зор ғаламшар бар болуы мүмкін. Бұл байламға Калифорния технологиялық институтының ғалымдары математикалық есептеулерден кейін келген. Егер, бұл рас болса Койпер белдеуіндегі кейбір нысандардың түсініксіз қозғалысының сыры ашылуы мүмкін.</w:t>
      </w:r>
    </w:p>
    <w:p w:rsidR="00BE5E95" w:rsidRPr="00BE5E95" w:rsidRDefault="00BE5E95" w:rsidP="00BE5E95">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 Сақина Күн жүйесіндегі сыртқы ғаламшарлардың бәрінде кездеседі. Бірақ, оның барлығы Сатурндікіндей ғаламат емес. Сонымен қатар, ғалымдар сақинаның астероидтарда да кездесетіндігін байқаған.  </w:t>
      </w:r>
    </w:p>
    <w:p w:rsidR="00BE5E95" w:rsidRPr="00AE1D31" w:rsidRDefault="00AE1D31" w:rsidP="00BE5E95">
      <w:pPr>
        <w:pStyle w:val="af9"/>
        <w:ind w:firstLine="709"/>
        <w:jc w:val="both"/>
        <w:rPr>
          <w:rFonts w:ascii="Times New Roman" w:hAnsi="Times New Roman" w:cs="Times New Roman"/>
          <w:sz w:val="28"/>
          <w:szCs w:val="28"/>
          <w:lang w:val="kk-KZ"/>
        </w:rPr>
      </w:pPr>
      <w:r w:rsidRPr="00522D21">
        <w:rPr>
          <w:rFonts w:ascii="Times New Roman" w:hAnsi="Times New Roman" w:cs="Times New Roman"/>
          <w:b/>
          <w:sz w:val="28"/>
          <w:szCs w:val="28"/>
          <w:lang w:val="kk-KZ"/>
        </w:rPr>
        <w:t>Ай</w:t>
      </w:r>
      <w:r w:rsidR="00522D21">
        <w:rPr>
          <w:rFonts w:ascii="Times New Roman" w:hAnsi="Times New Roman" w:cs="Times New Roman"/>
          <w:b/>
          <w:sz w:val="28"/>
          <w:szCs w:val="28"/>
          <w:lang w:val="kk-KZ"/>
        </w:rPr>
        <w:t>.</w:t>
      </w:r>
      <w:r w:rsidRPr="00522D21">
        <w:rPr>
          <w:rFonts w:ascii="Times New Roman" w:hAnsi="Times New Roman" w:cs="Times New Roman"/>
          <w:bCs/>
          <w:sz w:val="28"/>
          <w:szCs w:val="28"/>
          <w:lang w:val="kk-KZ"/>
        </w:rPr>
        <w:t xml:space="preserve"> </w:t>
      </w:r>
      <w:r w:rsidRPr="00AE1D31">
        <w:rPr>
          <w:rFonts w:ascii="Times New Roman" w:hAnsi="Times New Roman" w:cs="Times New Roman"/>
          <w:bCs/>
          <w:sz w:val="28"/>
          <w:szCs w:val="28"/>
          <w:lang w:val="kk-KZ"/>
        </w:rPr>
        <w:t>Ай</w:t>
      </w:r>
      <w:r w:rsidRPr="00AE1D31">
        <w:rPr>
          <w:rFonts w:ascii="Times New Roman" w:hAnsi="Times New Roman" w:cs="Times New Roman"/>
          <w:sz w:val="28"/>
          <w:szCs w:val="28"/>
          <w:lang w:val="kk-KZ"/>
        </w:rPr>
        <w:t xml:space="preserve"> (лат. </w:t>
      </w:r>
      <w:r w:rsidRPr="00AE1D31">
        <w:rPr>
          <w:rFonts w:ascii="Times New Roman" w:hAnsi="Times New Roman" w:cs="Times New Roman"/>
          <w:iCs/>
          <w:sz w:val="28"/>
          <w:szCs w:val="28"/>
          <w:lang w:val="kk-KZ"/>
        </w:rPr>
        <w:t>luna</w:t>
      </w:r>
      <w:r w:rsidRPr="00AE1D31">
        <w:rPr>
          <w:rFonts w:ascii="Times New Roman" w:hAnsi="Times New Roman" w:cs="Times New Roman"/>
          <w:sz w:val="28"/>
          <w:szCs w:val="28"/>
          <w:lang w:val="kk-KZ"/>
        </w:rPr>
        <w:t xml:space="preserve">) - Жердің табиғи серігі, өзінен жарық шығармайтын Жерге ең жақын аспан денесі. Ай аспаны үнемі қара, онда жұлдыздар түндегідей күндіз де жақсы көрініп тұрады. Айда атмосфера да, су да жоқ. Сондықтан жердегідей онда өсімдіктер де, жануарларда тіршілік ете алмайды. Атмосфера болмағандықтан, онда жайма – шуақ күндізгі жылылық та болмайды. Ондағы көлеңкелер өте айқын. Ай жерден 384 мың км. қашықтықта орналасқан. Ол жерді сағатына 36 км. жылдамдықпен айналады. Айдың жерден қашықтығы 356400 км. Айдың көлемі жердің көлемінен 50 есе кіші. </w:t>
      </w:r>
    </w:p>
    <w:p w:rsidR="00AE1D31" w:rsidRPr="00AE1D31" w:rsidRDefault="00AE1D31" w:rsidP="00BE5E95">
      <w:pPr>
        <w:pStyle w:val="af9"/>
        <w:ind w:firstLine="709"/>
        <w:jc w:val="both"/>
        <w:rPr>
          <w:rFonts w:ascii="Times New Roman" w:hAnsi="Times New Roman" w:cs="Times New Roman"/>
          <w:b/>
          <w:sz w:val="28"/>
          <w:szCs w:val="28"/>
          <w:lang w:val="kk-KZ"/>
        </w:rPr>
      </w:pPr>
      <w:r w:rsidRPr="00AE1D31">
        <w:rPr>
          <w:rFonts w:ascii="Times New Roman" w:hAnsi="Times New Roman" w:cs="Times New Roman"/>
          <w:sz w:val="28"/>
          <w:szCs w:val="28"/>
          <w:lang w:val="kk-KZ"/>
        </w:rPr>
        <w:t>Айдың Күн мен Жерге қатысты орналасуына байланысты Ай фазалары ажыратылады. Ай фазасы - Айдың жерге көрінетін бөлігінің әр түрлі пішінде болуы. Күннен түсетін жарықтың жеpгe, Айға түрліше қалыпта орналасуынан жаңа Ай туғанда орақ тәрізді болып көрінеді. Жаңа Ай Күннен шығысқа қарай қозғалады да, біртіндеп тола бастайды. 2 аптада дөп - дөңгелек толған Айға айналады. Бірақ осы қалпында тұрып қалмайды. Келесі жаңа фазасына ауысады. Айдың Күн түсіп тұрған жағы жарық болып тұрады. Ай Жерді 28 күнде толық 1 рет айналып шығады .Басқа жұлдыздардан өзгешелігі Ай бізге күндіз де, түнде де көріне алады. Айдың бірдей екі фазасы аралығындағы уақыт 29,53 тәулік (синодтық ай), ал оның жұлдыздарға қатысты Жерді бір айналып шығатын уақыты 27,32 тәулік (сидерлік ай немесе жұлдыздық ай) болады. Айдың өз осінен айналу периоды Жерді айналып шығу периодымен бірдей болғандықтан 59% - тін қамтитын жарты сферасы көрінеді. Қалған 41% - ті көрініп үлгермейді. Арғы беті осы себепті ғарыш кемелерімен арнайы суретке түсіріліп, картасы жасалды.</w:t>
      </w:r>
    </w:p>
    <w:p w:rsidR="00BE5E95" w:rsidRPr="00AE1D31" w:rsidRDefault="00AE1D31" w:rsidP="00BE5E95">
      <w:pPr>
        <w:pStyle w:val="af9"/>
        <w:ind w:firstLine="709"/>
        <w:jc w:val="both"/>
        <w:rPr>
          <w:rFonts w:ascii="Times New Roman" w:hAnsi="Times New Roman" w:cs="Times New Roman"/>
          <w:b/>
          <w:sz w:val="28"/>
          <w:szCs w:val="28"/>
          <w:lang w:val="kk-KZ"/>
        </w:rPr>
      </w:pPr>
      <w:r w:rsidRPr="00AE1D31">
        <w:rPr>
          <w:rFonts w:ascii="Times New Roman" w:hAnsi="Times New Roman" w:cs="Times New Roman"/>
          <w:sz w:val="28"/>
          <w:szCs w:val="28"/>
          <w:lang w:val="kk-KZ"/>
        </w:rPr>
        <w:t xml:space="preserve">Ай кеңістікке Күн мен Айдың сыртқы жанамасы арқылы түзілетін конустық көлеңке түсіреді, оның төбесі Ай ортасынан 368 – 380 мың км. </w:t>
      </w:r>
      <w:r w:rsidRPr="00AE1D31">
        <w:rPr>
          <w:rFonts w:ascii="Times New Roman" w:hAnsi="Times New Roman" w:cs="Times New Roman"/>
          <w:sz w:val="28"/>
          <w:szCs w:val="28"/>
          <w:lang w:val="kk-KZ"/>
        </w:rPr>
        <w:lastRenderedPageBreak/>
        <w:t>қашықтықта болады. Сондықтан конустық көлеңке Айдан 363 – 406 км. қашықтықтағы Жерге дейін жетеді. Ай көлеңкесінің Жерге түсетін диаметр 270 км. Бұл – Күн толық тұтылатын ең үлкен аймақ. Осы аймақта Ай Күнді түгелдей тасалайды. Конус төбесінің арғы жағындағы аймақта бақыланған Айдың бұрыштық диаметрі Күн диаметрінен кіші болады да, Ай Күн дискісінің ортасын тасалап, оның шетінен жарық сақина қалады. Мұны Күннің сақина тәрізді тұтылуы дейді. Ал, Айдың шала тұтылуы Ай Жердің көлеңкесіне енген уақытта басталып, 3,75 сағатқа созылады. Осы уақыттың орта дейін де Ай толық тұтылып, ол 1,75 сағатқа созылады. Толық тұтылу кезінде жер атмосферасынан шағылған Күн сәулесінің шамалы мөлшерінің Ай бетіне түсуі салдарынан Ай беті күңгірттенеді</w:t>
      </w:r>
    </w:p>
    <w:p w:rsidR="00AE1D31" w:rsidRPr="00787A26" w:rsidRDefault="00AE1D31" w:rsidP="00AE1D31">
      <w:pPr>
        <w:ind w:firstLine="567"/>
        <w:jc w:val="both"/>
        <w:rPr>
          <w:sz w:val="28"/>
          <w:szCs w:val="28"/>
          <w:lang w:val="kk-KZ"/>
        </w:rPr>
      </w:pPr>
      <w:r>
        <w:rPr>
          <w:sz w:val="28"/>
          <w:szCs w:val="28"/>
          <w:lang w:val="kk-KZ"/>
        </w:rPr>
        <w:t xml:space="preserve">Күн жан </w:t>
      </w:r>
      <w:r w:rsidRPr="001C692E">
        <w:rPr>
          <w:sz w:val="28"/>
          <w:szCs w:val="28"/>
          <w:lang w:val="kk-KZ"/>
        </w:rPr>
        <w:t xml:space="preserve">– </w:t>
      </w:r>
      <w:r>
        <w:rPr>
          <w:sz w:val="28"/>
          <w:szCs w:val="28"/>
          <w:lang w:val="kk-KZ"/>
        </w:rPr>
        <w:t xml:space="preserve">жағына жарық сәуле және орасан зор мөлшерде жылу таратады. Жерге Күн қуатының екі млрд. </w:t>
      </w:r>
      <w:r w:rsidRPr="001C692E">
        <w:rPr>
          <w:sz w:val="28"/>
          <w:szCs w:val="28"/>
          <w:lang w:val="kk-KZ"/>
        </w:rPr>
        <w:t xml:space="preserve">– </w:t>
      </w:r>
      <w:r>
        <w:rPr>
          <w:sz w:val="28"/>
          <w:szCs w:val="28"/>
          <w:lang w:val="kk-KZ"/>
        </w:rPr>
        <w:t xml:space="preserve">тан бір бөлігі ғана жетеді, басқасы әлем кеңістігіне шашырап тарап кетеді. Дегенмен осы қуат мөлшерінің өзі Жерді жылытуға әбден жетеді. Күннің сәулесі мен жылуы болмаса Жер бетін қара түнек басар еді. Ғаламат суықтың салдарынан өсімдік те, жан </w:t>
      </w:r>
      <w:r w:rsidRPr="001C692E">
        <w:rPr>
          <w:sz w:val="28"/>
          <w:szCs w:val="28"/>
          <w:lang w:val="kk-KZ"/>
        </w:rPr>
        <w:t xml:space="preserve">– </w:t>
      </w:r>
      <w:r>
        <w:rPr>
          <w:sz w:val="28"/>
          <w:szCs w:val="28"/>
          <w:lang w:val="kk-KZ"/>
        </w:rPr>
        <w:t xml:space="preserve">жануарлар да, тіршілік ете алмас еді. Жылудың жоқтығынан булану жүрмей, су бетінің қатып жататындығы өзінен өзі түсінікті. Аспанда бұлт үйірілмейтіндігінен жауын </w:t>
      </w:r>
      <w:r w:rsidRPr="001C692E">
        <w:rPr>
          <w:sz w:val="28"/>
          <w:szCs w:val="28"/>
          <w:lang w:val="kk-KZ"/>
        </w:rPr>
        <w:t xml:space="preserve">– </w:t>
      </w:r>
      <w:r>
        <w:rPr>
          <w:sz w:val="28"/>
          <w:szCs w:val="28"/>
          <w:lang w:val="kk-KZ"/>
        </w:rPr>
        <w:t>шашын</w:t>
      </w:r>
      <w:r w:rsidRPr="001C692E">
        <w:rPr>
          <w:sz w:val="28"/>
          <w:szCs w:val="28"/>
          <w:lang w:val="kk-KZ"/>
        </w:rPr>
        <w:t xml:space="preserve"> </w:t>
      </w:r>
      <w:r>
        <w:rPr>
          <w:sz w:val="28"/>
          <w:szCs w:val="28"/>
          <w:lang w:val="kk-KZ"/>
        </w:rPr>
        <w:t xml:space="preserve">жаумас еді, жер бетін өзгертетін ағын су әрекеті жүрмес еді. Бір сөзбен айтқанда, Жерде өтіп жататын сан алуан табиғат құбылыстары тоқтап қалар еді. Адамдар ерте кезден </w:t>
      </w:r>
      <w:r w:rsidRPr="001C692E">
        <w:rPr>
          <w:sz w:val="28"/>
          <w:szCs w:val="28"/>
          <w:lang w:val="kk-KZ"/>
        </w:rPr>
        <w:t xml:space="preserve">– </w:t>
      </w:r>
      <w:r>
        <w:rPr>
          <w:sz w:val="28"/>
          <w:szCs w:val="28"/>
          <w:lang w:val="kk-KZ"/>
        </w:rPr>
        <w:t>ақ Күн сәулесін пайдалану жолдарын іздей бастаған. Бірақ көпке дейін оны пайдалану амалы табылмай келді. Тек біздің заманымызда ғана әр түрлі елдерде Күн қуаты электр энергиясын өндіруге, үй жылытуға, астық және түрлі жемістерді кептіруге, түрлі ауруларды емдеуге және т.б. мақсаттарға пайдаланыла бастады. Күн батареялары ғарыш кемелері мен Жердің жасанды серіктерінде қуат өндірудің көзі ретінде қолданылуда. Болашақта табиғаттағы түрлі отын қорының азаюына және сарқылуына байланысты Күн қуаты жан –</w:t>
      </w:r>
      <w:r w:rsidRPr="00412119">
        <w:rPr>
          <w:sz w:val="28"/>
          <w:szCs w:val="28"/>
          <w:lang w:val="kk-KZ"/>
        </w:rPr>
        <w:t xml:space="preserve"> </w:t>
      </w:r>
      <w:r>
        <w:rPr>
          <w:sz w:val="28"/>
          <w:szCs w:val="28"/>
          <w:lang w:val="kk-KZ"/>
        </w:rPr>
        <w:t>жақты және барынша толық кәдеге жаратылатын болады.</w:t>
      </w:r>
    </w:p>
    <w:p w:rsidR="00AE1D31" w:rsidRPr="00AE1D31" w:rsidRDefault="00AE1D31" w:rsidP="00AE1D31">
      <w:pPr>
        <w:pStyle w:val="af9"/>
        <w:ind w:firstLine="709"/>
        <w:jc w:val="both"/>
        <w:rPr>
          <w:rFonts w:ascii="Times New Roman" w:hAnsi="Times New Roman" w:cs="Times New Roman"/>
          <w:b/>
          <w:sz w:val="28"/>
          <w:szCs w:val="28"/>
          <w:lang w:val="kk-KZ"/>
        </w:rPr>
      </w:pPr>
      <w:r w:rsidRPr="00AE1D31">
        <w:rPr>
          <w:rFonts w:ascii="Times New Roman" w:hAnsi="Times New Roman" w:cs="Times New Roman"/>
          <w:b/>
          <w:sz w:val="28"/>
          <w:szCs w:val="28"/>
          <w:lang w:val="kk-KZ"/>
        </w:rPr>
        <w:t>Ғаламшарлар</w:t>
      </w:r>
      <w:r w:rsidR="00902670">
        <w:rPr>
          <w:rFonts w:ascii="Times New Roman" w:hAnsi="Times New Roman" w:cs="Times New Roman"/>
          <w:b/>
          <w:sz w:val="28"/>
          <w:szCs w:val="28"/>
          <w:lang w:val="kk-KZ"/>
        </w:rPr>
        <w:t xml:space="preserve"> мен олардың ерекшеліктері</w:t>
      </w:r>
      <w:r w:rsidRPr="00AE1D31">
        <w:rPr>
          <w:rFonts w:ascii="Times New Roman" w:hAnsi="Times New Roman" w:cs="Times New Roman"/>
          <w:b/>
          <w:sz w:val="28"/>
          <w:szCs w:val="28"/>
          <w:lang w:val="kk-KZ"/>
        </w:rPr>
        <w:t xml:space="preserve">. </w:t>
      </w:r>
      <w:r w:rsidRPr="00AE1D31">
        <w:rPr>
          <w:rFonts w:ascii="Times New Roman" w:eastAsiaTheme="minorHAnsi" w:hAnsi="Times New Roman" w:cs="Times New Roman"/>
          <w:sz w:val="28"/>
          <w:szCs w:val="28"/>
          <w:lang w:val="kk-KZ" w:eastAsia="kk-KZ"/>
        </w:rPr>
        <w:t xml:space="preserve">Ғаламшарлар </w:t>
      </w:r>
      <w:r w:rsidRPr="00AE1D31">
        <w:rPr>
          <w:rFonts w:ascii="Times New Roman" w:hAnsi="Times New Roman" w:cs="Times New Roman"/>
          <w:sz w:val="28"/>
          <w:szCs w:val="28"/>
          <w:lang w:val="kk-KZ"/>
        </w:rPr>
        <w:t xml:space="preserve">– Күнді эллипс тәрізді орбита бойымен айналып жүретін шар тәріздес тығыз денелер. Олар Күн жарығынан шағылысып жарқырайды. </w:t>
      </w:r>
    </w:p>
    <w:p w:rsidR="00BE5E95" w:rsidRPr="00AE1D31" w:rsidRDefault="00AE1D31" w:rsidP="00AE1D31">
      <w:pPr>
        <w:pStyle w:val="af9"/>
        <w:ind w:firstLine="709"/>
        <w:jc w:val="both"/>
        <w:rPr>
          <w:rFonts w:ascii="Times New Roman" w:eastAsiaTheme="minorHAnsi" w:hAnsi="Times New Roman" w:cs="Times New Roman"/>
          <w:sz w:val="28"/>
          <w:szCs w:val="28"/>
          <w:lang w:val="kk-KZ" w:eastAsia="kk-KZ"/>
        </w:rPr>
      </w:pPr>
      <w:r w:rsidRPr="00AE1D31">
        <w:rPr>
          <w:rFonts w:ascii="Times New Roman" w:eastAsiaTheme="minorHAnsi" w:hAnsi="Times New Roman" w:cs="Times New Roman"/>
          <w:sz w:val="28"/>
          <w:szCs w:val="28"/>
          <w:lang w:val="kk-KZ" w:eastAsia="kk-KZ"/>
        </w:rPr>
        <w:t>Күн жүйесі 9 ірі ғаламшарлар: Меркурий, Шолпан, Жер, Марс, Юпитер, Сатурн, Уран, Нептун, Плутон және қуатты телескоп арқылы бақылауға болатын 1600 – ден астам кіші ғаламшарлар енеді. Кіші ғаламшарлардың көпшілігінің орбиталары Марс пен Юпитер орбиталарының аралығында жатады.</w:t>
      </w:r>
    </w:p>
    <w:p w:rsidR="00AE1D31" w:rsidRPr="00AE1D31" w:rsidRDefault="00AE1D31" w:rsidP="00AE1D31">
      <w:pPr>
        <w:ind w:firstLineChars="202" w:firstLine="566"/>
        <w:jc w:val="both"/>
        <w:rPr>
          <w:rFonts w:eastAsiaTheme="minorHAnsi"/>
          <w:sz w:val="28"/>
          <w:szCs w:val="28"/>
          <w:lang w:val="kk-KZ" w:eastAsia="kk-KZ"/>
        </w:rPr>
      </w:pPr>
      <w:r w:rsidRPr="00AE1D31">
        <w:rPr>
          <w:rFonts w:eastAsiaTheme="minorHAnsi"/>
          <w:sz w:val="28"/>
          <w:szCs w:val="28"/>
          <w:lang w:val="kk-KZ" w:eastAsia="kk-KZ"/>
        </w:rPr>
        <w:t>Ғаламшарлар өзінің табиғаты жөнінен басқа аспан денелерінен айырма жасайды.</w:t>
      </w:r>
    </w:p>
    <w:p w:rsidR="00AE1D31" w:rsidRPr="00AE1D31" w:rsidRDefault="00AE1D31" w:rsidP="00AE1D31">
      <w:pPr>
        <w:pStyle w:val="afb"/>
        <w:widowControl w:val="0"/>
        <w:numPr>
          <w:ilvl w:val="0"/>
          <w:numId w:val="4"/>
        </w:numPr>
        <w:autoSpaceDE w:val="0"/>
        <w:autoSpaceDN w:val="0"/>
        <w:adjustRightInd w:val="0"/>
        <w:jc w:val="both"/>
        <w:rPr>
          <w:rFonts w:eastAsiaTheme="minorHAnsi"/>
          <w:sz w:val="28"/>
          <w:szCs w:val="28"/>
          <w:lang w:val="kk-KZ" w:eastAsia="kk-KZ"/>
        </w:rPr>
      </w:pPr>
      <w:r w:rsidRPr="00AE1D31">
        <w:rPr>
          <w:rFonts w:eastAsiaTheme="minorHAnsi"/>
          <w:sz w:val="28"/>
          <w:szCs w:val="28"/>
          <w:lang w:val="kk-KZ" w:eastAsia="kk-KZ"/>
        </w:rPr>
        <w:t>Жұлдыздарға қарағанда шағын.</w:t>
      </w:r>
    </w:p>
    <w:p w:rsidR="00AE1D31" w:rsidRPr="00AE1D31" w:rsidRDefault="00AE1D31" w:rsidP="00AE1D31">
      <w:pPr>
        <w:pStyle w:val="afb"/>
        <w:widowControl w:val="0"/>
        <w:numPr>
          <w:ilvl w:val="0"/>
          <w:numId w:val="4"/>
        </w:numPr>
        <w:autoSpaceDE w:val="0"/>
        <w:autoSpaceDN w:val="0"/>
        <w:adjustRightInd w:val="0"/>
        <w:jc w:val="both"/>
        <w:rPr>
          <w:rFonts w:eastAsiaTheme="minorHAnsi"/>
          <w:sz w:val="28"/>
          <w:szCs w:val="28"/>
          <w:lang w:val="kk-KZ" w:eastAsia="kk-KZ"/>
        </w:rPr>
      </w:pPr>
      <w:r w:rsidRPr="00AE1D31">
        <w:rPr>
          <w:rFonts w:eastAsiaTheme="minorHAnsi"/>
          <w:sz w:val="28"/>
          <w:szCs w:val="28"/>
          <w:lang w:val="kk-KZ" w:eastAsia="kk-KZ"/>
        </w:rPr>
        <w:t>Жұлдыздар сияқты балқып тұрған жоқ, салқын дене.</w:t>
      </w:r>
    </w:p>
    <w:p w:rsidR="00AE1D31" w:rsidRPr="00AE1D31" w:rsidRDefault="00AE1D31" w:rsidP="00AE1D31">
      <w:pPr>
        <w:pStyle w:val="afb"/>
        <w:widowControl w:val="0"/>
        <w:numPr>
          <w:ilvl w:val="0"/>
          <w:numId w:val="4"/>
        </w:numPr>
        <w:tabs>
          <w:tab w:val="left" w:pos="993"/>
        </w:tabs>
        <w:autoSpaceDE w:val="0"/>
        <w:autoSpaceDN w:val="0"/>
        <w:adjustRightInd w:val="0"/>
        <w:ind w:left="0" w:firstLine="568"/>
        <w:jc w:val="both"/>
        <w:rPr>
          <w:rFonts w:eastAsiaTheme="minorHAnsi"/>
          <w:sz w:val="28"/>
          <w:szCs w:val="28"/>
          <w:lang w:val="kk-KZ" w:eastAsia="kk-KZ"/>
        </w:rPr>
      </w:pPr>
      <w:r w:rsidRPr="00AE1D31">
        <w:rPr>
          <w:rFonts w:eastAsiaTheme="minorHAnsi"/>
          <w:sz w:val="28"/>
          <w:szCs w:val="28"/>
          <w:lang w:val="kk-KZ" w:eastAsia="kk-KZ"/>
        </w:rPr>
        <w:t>Ғаламшарларда зат әртүрлі күйде: қатты, сұйық, газ, тым қатты, тым газ (плазма) күйінде болады.</w:t>
      </w:r>
    </w:p>
    <w:p w:rsidR="00AE1D31" w:rsidRPr="00522D21" w:rsidRDefault="00AE1D31" w:rsidP="00AE1D31">
      <w:pPr>
        <w:pStyle w:val="afb"/>
        <w:widowControl w:val="0"/>
        <w:numPr>
          <w:ilvl w:val="0"/>
          <w:numId w:val="4"/>
        </w:numPr>
        <w:tabs>
          <w:tab w:val="left" w:pos="993"/>
        </w:tabs>
        <w:autoSpaceDE w:val="0"/>
        <w:autoSpaceDN w:val="0"/>
        <w:adjustRightInd w:val="0"/>
        <w:ind w:left="0" w:firstLine="568"/>
        <w:jc w:val="both"/>
        <w:rPr>
          <w:rFonts w:eastAsiaTheme="minorHAnsi"/>
          <w:sz w:val="28"/>
          <w:szCs w:val="28"/>
          <w:lang w:val="kk-KZ" w:eastAsia="kk-KZ"/>
        </w:rPr>
      </w:pPr>
      <w:r w:rsidRPr="00AE1D31">
        <w:rPr>
          <w:rFonts w:eastAsiaTheme="minorHAnsi"/>
          <w:sz w:val="28"/>
          <w:szCs w:val="28"/>
          <w:lang w:val="kk-KZ" w:eastAsia="kk-KZ"/>
        </w:rPr>
        <w:t xml:space="preserve">Ғаламшарлардың массасы атмосфераны ұстап тұруға, сутегін ұстауға жеткілікті. Бұл сұйық күйіндегі судың түзілуіне мүмкіндік береді. Сондықтан </w:t>
      </w:r>
      <w:r w:rsidRPr="00AE1D31">
        <w:rPr>
          <w:rFonts w:eastAsiaTheme="minorHAnsi"/>
          <w:sz w:val="28"/>
          <w:szCs w:val="28"/>
          <w:lang w:val="kk-KZ" w:eastAsia="kk-KZ"/>
        </w:rPr>
        <w:lastRenderedPageBreak/>
        <w:t>кейбір ғаламшарларда тіршілік үшін жағдай бар.</w:t>
      </w:r>
    </w:p>
    <w:p w:rsidR="00AE1D31" w:rsidRPr="00AE1D31" w:rsidRDefault="00AE1D31" w:rsidP="00AE1D31">
      <w:pPr>
        <w:ind w:firstLine="567"/>
        <w:jc w:val="both"/>
        <w:rPr>
          <w:sz w:val="28"/>
          <w:szCs w:val="28"/>
          <w:lang w:val="kk-KZ"/>
        </w:rPr>
      </w:pPr>
      <w:r w:rsidRPr="00AE1D31">
        <w:rPr>
          <w:rFonts w:eastAsiaTheme="minorHAnsi"/>
          <w:sz w:val="28"/>
          <w:szCs w:val="28"/>
          <w:lang w:val="kk-KZ" w:eastAsia="kk-KZ"/>
        </w:rPr>
        <w:t>Ғаламшарлар</w:t>
      </w:r>
      <w:r w:rsidRPr="00AE1D31">
        <w:rPr>
          <w:sz w:val="28"/>
          <w:szCs w:val="28"/>
          <w:lang w:val="kk-KZ"/>
        </w:rPr>
        <w:t xml:space="preserve"> массасына, химиялық құрамына, айналу жылдамдығына, серіктерінің санына қарай екі топқа бөлінеді:</w:t>
      </w:r>
    </w:p>
    <w:p w:rsidR="00AE1D31" w:rsidRPr="00AE1D31" w:rsidRDefault="00AE1D31" w:rsidP="00AE1D31">
      <w:pPr>
        <w:ind w:firstLine="567"/>
        <w:jc w:val="both"/>
        <w:rPr>
          <w:rFonts w:eastAsiaTheme="minorHAnsi"/>
          <w:sz w:val="28"/>
          <w:szCs w:val="28"/>
          <w:lang w:val="kk-KZ" w:eastAsia="kk-KZ"/>
        </w:rPr>
      </w:pPr>
      <w:r w:rsidRPr="00AE1D31">
        <w:rPr>
          <w:rFonts w:eastAsiaTheme="minorHAnsi"/>
          <w:sz w:val="28"/>
          <w:szCs w:val="28"/>
          <w:lang w:val="kk-KZ" w:eastAsia="kk-KZ"/>
        </w:rPr>
        <w:t xml:space="preserve">1 – топқа Меркурий (кіші Шолпан), Шолпан, Жер және Марс (Қызыл жұлдыз) жатады. Жерге ұқсас болғандықтан, оларды Жер сипатындағы ғаламшарлар деп атайды. </w:t>
      </w:r>
    </w:p>
    <w:p w:rsidR="00AE1D31" w:rsidRPr="00AE1D31" w:rsidRDefault="00AE1D31" w:rsidP="00AE1D31">
      <w:pPr>
        <w:ind w:firstLine="567"/>
        <w:jc w:val="both"/>
        <w:rPr>
          <w:rFonts w:eastAsiaTheme="minorHAnsi"/>
          <w:sz w:val="28"/>
          <w:szCs w:val="28"/>
          <w:lang w:val="kk-KZ" w:eastAsia="kk-KZ"/>
        </w:rPr>
      </w:pPr>
      <w:r w:rsidRPr="00AE1D31">
        <w:rPr>
          <w:rFonts w:eastAsiaTheme="minorHAnsi"/>
          <w:sz w:val="28"/>
          <w:szCs w:val="28"/>
          <w:lang w:val="kk-KZ" w:eastAsia="kk-KZ"/>
        </w:rPr>
        <w:t xml:space="preserve">2 – топқа алып ғаламшарлар – Юпитер, Сатурн, Уран және Нептун кіреді. Күннен ең алыс ғаламшар – Плутон бұл екі топтың ешқайсысына да енбейді. Жер сипатындағы ғаламшарлар шағын, бірақ оның есесіне тығыз болып келеді және күнді тез айналады. </w:t>
      </w:r>
    </w:p>
    <w:p w:rsidR="00AE1D31" w:rsidRPr="00AE1D31" w:rsidRDefault="004F385F" w:rsidP="00AE1D31">
      <w:pPr>
        <w:ind w:firstLine="567"/>
        <w:jc w:val="both"/>
        <w:rPr>
          <w:rFonts w:eastAsiaTheme="minorHAnsi"/>
          <w:sz w:val="28"/>
          <w:szCs w:val="28"/>
          <w:lang w:val="kk-KZ" w:eastAsia="kk-KZ"/>
        </w:rPr>
      </w:pPr>
      <w:hyperlink r:id="rId16" w:tooltip="2006" w:history="1">
        <w:r w:rsidR="00AE1D31" w:rsidRPr="00AE1D31">
          <w:rPr>
            <w:sz w:val="28"/>
            <w:szCs w:val="28"/>
            <w:lang w:val="kk-KZ"/>
          </w:rPr>
          <w:t>2006</w:t>
        </w:r>
      </w:hyperlink>
      <w:r w:rsidR="00AE1D31" w:rsidRPr="00AE1D31">
        <w:rPr>
          <w:sz w:val="28"/>
          <w:szCs w:val="28"/>
          <w:lang w:val="kk-KZ"/>
        </w:rPr>
        <w:t xml:space="preserve"> жылы тамызында </w:t>
      </w:r>
      <w:hyperlink r:id="rId17" w:tooltip="Прага" w:history="1">
        <w:r w:rsidR="00AE1D31" w:rsidRPr="00AE1D31">
          <w:rPr>
            <w:sz w:val="28"/>
            <w:szCs w:val="28"/>
            <w:lang w:val="kk-KZ"/>
          </w:rPr>
          <w:t>Прага</w:t>
        </w:r>
      </w:hyperlink>
      <w:r w:rsidR="00AE1D31" w:rsidRPr="00AE1D31">
        <w:rPr>
          <w:sz w:val="28"/>
          <w:szCs w:val="28"/>
          <w:lang w:val="kk-KZ"/>
        </w:rPr>
        <w:t xml:space="preserve"> қаласында 75 елден жиналған 2,5 мыңдай астроном </w:t>
      </w:r>
      <w:hyperlink r:id="rId18" w:tooltip="Халықаралық астрономиялық одақ" w:history="1">
        <w:r w:rsidR="00AE1D31" w:rsidRPr="00AE1D31">
          <w:rPr>
            <w:sz w:val="28"/>
            <w:szCs w:val="28"/>
            <w:lang w:val="kk-KZ"/>
          </w:rPr>
          <w:t>Халықаралық астрономиялық одақ</w:t>
        </w:r>
      </w:hyperlink>
      <w:r w:rsidR="00AE1D31" w:rsidRPr="00AE1D31">
        <w:rPr>
          <w:sz w:val="28"/>
          <w:szCs w:val="28"/>
          <w:lang w:val="kk-KZ"/>
        </w:rPr>
        <w:t xml:space="preserve"> маслихатында ресми түрде ғаламшар мәртебесін алу үшін </w:t>
      </w:r>
      <w:hyperlink r:id="rId19" w:tooltip="Аспан денесі (мұндай бет жоқ)" w:history="1">
        <w:r w:rsidR="00AE1D31" w:rsidRPr="00AE1D31">
          <w:rPr>
            <w:sz w:val="28"/>
            <w:szCs w:val="28"/>
            <w:lang w:val="kk-KZ"/>
          </w:rPr>
          <w:t>аспан денесіне</w:t>
        </w:r>
      </w:hyperlink>
      <w:r w:rsidR="00AE1D31" w:rsidRPr="00AE1D31">
        <w:rPr>
          <w:sz w:val="28"/>
          <w:szCs w:val="28"/>
          <w:lang w:val="kk-KZ"/>
        </w:rPr>
        <w:t xml:space="preserve"> қажетті көрсеткіштерді бекітті.</w:t>
      </w:r>
    </w:p>
    <w:p w:rsidR="00AE1D31" w:rsidRPr="00AE1D31" w:rsidRDefault="00AE1D31" w:rsidP="00AE1D31">
      <w:pPr>
        <w:ind w:firstLine="567"/>
        <w:jc w:val="both"/>
        <w:rPr>
          <w:sz w:val="28"/>
          <w:szCs w:val="28"/>
          <w:lang w:val="kk-KZ"/>
        </w:rPr>
      </w:pPr>
      <w:r w:rsidRPr="00AE1D31">
        <w:rPr>
          <w:sz w:val="28"/>
          <w:szCs w:val="28"/>
          <w:lang w:val="kk-KZ"/>
        </w:rPr>
        <w:t xml:space="preserve">1930 жылы ашылған және содан бері </w:t>
      </w:r>
      <w:r>
        <w:rPr>
          <w:sz w:val="28"/>
          <w:szCs w:val="28"/>
          <w:lang w:val="kk-KZ"/>
        </w:rPr>
        <w:t xml:space="preserve">Күн жүйесіндегі тоғызыншы </w:t>
      </w:r>
      <w:r w:rsidRPr="00AE1D31">
        <w:rPr>
          <w:sz w:val="28"/>
          <w:szCs w:val="28"/>
          <w:lang w:val="kk-KZ"/>
        </w:rPr>
        <w:t xml:space="preserve">ғаламшар саналып келген </w:t>
      </w:r>
      <w:hyperlink r:id="rId20" w:tooltip="Плутон" w:history="1">
        <w:r w:rsidRPr="00AE1D31">
          <w:rPr>
            <w:sz w:val="28"/>
            <w:szCs w:val="28"/>
            <w:lang w:val="kk-KZ"/>
          </w:rPr>
          <w:t>Плутон</w:t>
        </w:r>
      </w:hyperlink>
      <w:r w:rsidRPr="00AE1D31">
        <w:rPr>
          <w:sz w:val="28"/>
          <w:szCs w:val="28"/>
          <w:lang w:val="kk-KZ"/>
        </w:rPr>
        <w:t xml:space="preserve"> мәртебесінен айырылды. Жаңа жіктелім бойынша </w:t>
      </w:r>
      <w:hyperlink r:id="rId21" w:tooltip="Плутон (шағын ғаламшар)" w:history="1">
        <w:r w:rsidRPr="00AE1D31">
          <w:rPr>
            <w:sz w:val="28"/>
            <w:szCs w:val="28"/>
            <w:lang w:val="kk-KZ"/>
          </w:rPr>
          <w:t>Плутон</w:t>
        </w:r>
      </w:hyperlink>
      <w:r w:rsidRPr="00AE1D31">
        <w:rPr>
          <w:sz w:val="28"/>
          <w:szCs w:val="28"/>
          <w:lang w:val="kk-KZ"/>
        </w:rPr>
        <w:t xml:space="preserve"> енді шағын ғаламшарлар немесе планетоидтар санатына жатады.</w:t>
      </w:r>
    </w:p>
    <w:p w:rsidR="00AE1D31" w:rsidRPr="00AE1D31" w:rsidRDefault="00AE1D31" w:rsidP="00AE1D31">
      <w:pPr>
        <w:pStyle w:val="af9"/>
        <w:ind w:firstLine="709"/>
        <w:jc w:val="both"/>
        <w:rPr>
          <w:rFonts w:ascii="Times New Roman" w:hAnsi="Times New Roman" w:cs="Times New Roman"/>
          <w:b/>
          <w:sz w:val="28"/>
          <w:szCs w:val="28"/>
          <w:lang w:val="kk-KZ"/>
        </w:rPr>
      </w:pPr>
      <w:r w:rsidRPr="00AE1D31">
        <w:rPr>
          <w:rFonts w:ascii="Times New Roman" w:hAnsi="Times New Roman" w:cs="Times New Roman"/>
          <w:bCs/>
          <w:i/>
          <w:sz w:val="28"/>
          <w:szCs w:val="28"/>
          <w:lang w:val="kk-KZ"/>
        </w:rPr>
        <w:t>Болпан</w:t>
      </w:r>
      <w:r w:rsidRPr="00AE1D31">
        <w:rPr>
          <w:rFonts w:ascii="Times New Roman" w:hAnsi="Times New Roman" w:cs="Times New Roman"/>
          <w:i/>
          <w:sz w:val="28"/>
          <w:szCs w:val="28"/>
          <w:lang w:val="kk-KZ"/>
        </w:rPr>
        <w:t xml:space="preserve"> немесе </w:t>
      </w:r>
      <w:r w:rsidRPr="00AE1D31">
        <w:rPr>
          <w:rFonts w:ascii="Times New Roman" w:hAnsi="Times New Roman" w:cs="Times New Roman"/>
          <w:bCs/>
          <w:i/>
          <w:sz w:val="28"/>
          <w:szCs w:val="28"/>
          <w:lang w:val="kk-KZ"/>
        </w:rPr>
        <w:t>Меркурий</w:t>
      </w:r>
      <w:r w:rsidRPr="00AE1D31">
        <w:rPr>
          <w:rFonts w:ascii="Times New Roman" w:hAnsi="Times New Roman" w:cs="Times New Roman"/>
          <w:sz w:val="28"/>
          <w:szCs w:val="28"/>
          <w:lang w:val="kk-KZ"/>
        </w:rPr>
        <w:t xml:space="preserve"> немесе </w:t>
      </w:r>
      <w:r w:rsidRPr="00AE1D31">
        <w:rPr>
          <w:rFonts w:ascii="Times New Roman" w:hAnsi="Times New Roman" w:cs="Times New Roman"/>
          <w:bCs/>
          <w:sz w:val="28"/>
          <w:szCs w:val="28"/>
          <w:lang w:val="kk-KZ"/>
        </w:rPr>
        <w:t>Олпан</w:t>
      </w:r>
      <w:r w:rsidRPr="00AE1D31">
        <w:rPr>
          <w:rFonts w:ascii="Times New Roman" w:hAnsi="Times New Roman" w:cs="Times New Roman"/>
          <w:sz w:val="28"/>
          <w:szCs w:val="28"/>
          <w:lang w:val="kk-KZ"/>
        </w:rPr>
        <w:t xml:space="preserve">, </w:t>
      </w:r>
      <w:r w:rsidRPr="00AE1D31">
        <w:rPr>
          <w:rFonts w:ascii="Times New Roman" w:hAnsi="Times New Roman" w:cs="Times New Roman"/>
          <w:bCs/>
          <w:sz w:val="28"/>
          <w:szCs w:val="28"/>
          <w:lang w:val="kk-KZ"/>
        </w:rPr>
        <w:t>Таңшолпан</w:t>
      </w:r>
      <w:r w:rsidRPr="00AE1D31">
        <w:rPr>
          <w:rFonts w:ascii="Times New Roman" w:hAnsi="Times New Roman" w:cs="Times New Roman"/>
          <w:sz w:val="28"/>
          <w:szCs w:val="28"/>
          <w:lang w:val="kk-KZ"/>
        </w:rPr>
        <w:t xml:space="preserve">, </w:t>
      </w:r>
      <w:r w:rsidRPr="00AE1D31">
        <w:rPr>
          <w:rFonts w:ascii="Times New Roman" w:hAnsi="Times New Roman" w:cs="Times New Roman"/>
          <w:bCs/>
          <w:sz w:val="28"/>
          <w:szCs w:val="28"/>
          <w:lang w:val="kk-KZ"/>
        </w:rPr>
        <w:t>Кіші Шолпан</w:t>
      </w:r>
      <w:r w:rsidRPr="00AE1D31">
        <w:rPr>
          <w:rFonts w:ascii="Times New Roman" w:hAnsi="Times New Roman" w:cs="Times New Roman"/>
          <w:sz w:val="28"/>
          <w:szCs w:val="28"/>
          <w:lang w:val="kk-KZ"/>
        </w:rPr>
        <w:t xml:space="preserve"> </w:t>
      </w:r>
      <w:r w:rsidRPr="00AE1D31">
        <w:rPr>
          <w:rFonts w:ascii="Times New Roman" w:eastAsiaTheme="minorHAnsi" w:hAnsi="Times New Roman" w:cs="Times New Roman"/>
          <w:sz w:val="28"/>
          <w:szCs w:val="28"/>
          <w:lang w:val="kk-KZ" w:eastAsia="kk-KZ"/>
        </w:rPr>
        <w:t>–</w:t>
      </w:r>
      <w:r w:rsidRPr="00AE1D31">
        <w:rPr>
          <w:rFonts w:ascii="Times New Roman" w:hAnsi="Times New Roman" w:cs="Times New Roman"/>
          <w:sz w:val="28"/>
          <w:szCs w:val="28"/>
          <w:lang w:val="kk-KZ"/>
        </w:rPr>
        <w:t xml:space="preserve"> </w:t>
      </w:r>
      <w:hyperlink r:id="rId22" w:tooltip="Күн (жұлдыз)" w:history="1">
        <w:r w:rsidRPr="00AE1D31">
          <w:rPr>
            <w:rFonts w:ascii="Times New Roman" w:hAnsi="Times New Roman" w:cs="Times New Roman"/>
            <w:sz w:val="28"/>
            <w:szCs w:val="28"/>
            <w:lang w:val="kk-KZ"/>
          </w:rPr>
          <w:t>Күнге</w:t>
        </w:r>
      </w:hyperlink>
      <w:r w:rsidRPr="00AE1D31">
        <w:rPr>
          <w:rFonts w:ascii="Times New Roman" w:hAnsi="Times New Roman" w:cs="Times New Roman"/>
          <w:sz w:val="28"/>
          <w:szCs w:val="28"/>
          <w:lang w:val="kk-KZ"/>
        </w:rPr>
        <w:t xml:space="preserve"> ең жақын және </w:t>
      </w:r>
      <w:hyperlink r:id="rId23" w:tooltip="Күн жүйесі" w:history="1">
        <w:r w:rsidRPr="00AE1D31">
          <w:rPr>
            <w:rFonts w:ascii="Times New Roman" w:hAnsi="Times New Roman" w:cs="Times New Roman"/>
            <w:sz w:val="28"/>
            <w:szCs w:val="28"/>
            <w:lang w:val="kk-KZ"/>
          </w:rPr>
          <w:t>Күн жүйесінің</w:t>
        </w:r>
      </w:hyperlink>
      <w:r w:rsidRPr="00AE1D31">
        <w:rPr>
          <w:rFonts w:ascii="Times New Roman" w:hAnsi="Times New Roman" w:cs="Times New Roman"/>
          <w:sz w:val="28"/>
          <w:szCs w:val="28"/>
          <w:lang w:val="kk-KZ"/>
        </w:rPr>
        <w:t xml:space="preserve"> бірінші ең кіші </w:t>
      </w:r>
      <w:hyperlink r:id="rId24" w:tooltip="Ғаламшар" w:history="1">
        <w:r w:rsidRPr="00AE1D31">
          <w:rPr>
            <w:rFonts w:ascii="Times New Roman" w:hAnsi="Times New Roman" w:cs="Times New Roman"/>
            <w:sz w:val="28"/>
            <w:szCs w:val="28"/>
            <w:lang w:val="kk-KZ"/>
          </w:rPr>
          <w:t>ғаламшары</w:t>
        </w:r>
      </w:hyperlink>
      <w:r w:rsidRPr="00AE1D31">
        <w:rPr>
          <w:rFonts w:ascii="Times New Roman" w:hAnsi="Times New Roman" w:cs="Times New Roman"/>
          <w:sz w:val="28"/>
          <w:szCs w:val="28"/>
          <w:lang w:val="kk-KZ"/>
        </w:rPr>
        <w:t>. Күнді 88 тәулік ішінде айналып шығады. Ал өз белін ұзақ уақытта айналып шығады, Болпанның бір тәулігі Жердің 176 тәулігіне сәйкес. Болпанды бақылау өте қиын. Бетіндегі температура күндіз +</w:t>
      </w:r>
      <w:r>
        <w:rPr>
          <w:rFonts w:ascii="Times New Roman" w:hAnsi="Times New Roman" w:cs="Times New Roman"/>
          <w:sz w:val="28"/>
          <w:szCs w:val="28"/>
          <w:lang w:val="kk-KZ"/>
        </w:rPr>
        <w:t xml:space="preserve"> </w:t>
      </w:r>
      <w:r w:rsidRPr="00AE1D31">
        <w:rPr>
          <w:rFonts w:ascii="Times New Roman" w:hAnsi="Times New Roman" w:cs="Times New Roman"/>
          <w:sz w:val="28"/>
          <w:szCs w:val="28"/>
          <w:lang w:val="kk-KZ"/>
        </w:rPr>
        <w:t>300</w:t>
      </w:r>
      <w:r w:rsidRPr="00AE1D31">
        <w:rPr>
          <w:rFonts w:ascii="Times New Roman" w:hAnsi="Times New Roman" w:cs="Times New Roman"/>
          <w:sz w:val="28"/>
          <w:szCs w:val="28"/>
          <w:vertAlign w:val="superscript"/>
          <w:lang w:val="kk-KZ"/>
        </w:rPr>
        <w:t>0</w:t>
      </w:r>
      <w:r w:rsidRPr="00AE1D31">
        <w:rPr>
          <w:rFonts w:ascii="Times New Roman" w:hAnsi="Times New Roman" w:cs="Times New Roman"/>
          <w:sz w:val="28"/>
          <w:szCs w:val="28"/>
          <w:lang w:val="kk-KZ"/>
        </w:rPr>
        <w:t>C дәреже болса, түнде -</w:t>
      </w:r>
      <w:r>
        <w:rPr>
          <w:rFonts w:ascii="Times New Roman" w:hAnsi="Times New Roman" w:cs="Times New Roman"/>
          <w:sz w:val="28"/>
          <w:szCs w:val="28"/>
          <w:lang w:val="kk-KZ"/>
        </w:rPr>
        <w:t xml:space="preserve"> </w:t>
      </w:r>
      <w:r w:rsidRPr="00AE1D31">
        <w:rPr>
          <w:rFonts w:ascii="Times New Roman" w:hAnsi="Times New Roman" w:cs="Times New Roman"/>
          <w:sz w:val="28"/>
          <w:szCs w:val="28"/>
          <w:lang w:val="kk-KZ"/>
        </w:rPr>
        <w:t>200</w:t>
      </w:r>
      <w:r w:rsidRPr="00AE1D31">
        <w:rPr>
          <w:rFonts w:ascii="Times New Roman" w:hAnsi="Times New Roman" w:cs="Times New Roman"/>
          <w:sz w:val="28"/>
          <w:szCs w:val="28"/>
          <w:vertAlign w:val="superscript"/>
          <w:lang w:val="kk-KZ"/>
        </w:rPr>
        <w:t>0</w:t>
      </w:r>
      <w:r w:rsidRPr="00AE1D31">
        <w:rPr>
          <w:rFonts w:ascii="Times New Roman" w:hAnsi="Times New Roman" w:cs="Times New Roman"/>
          <w:sz w:val="28"/>
          <w:szCs w:val="28"/>
          <w:lang w:val="kk-KZ"/>
        </w:rPr>
        <w:t>C дәрежеге төмендейді. Болпанның үстінде бұлттар жоқ, соңдықтан ғаламшарда жуан атмосфера жоқ. Аспаны қараңғы, жұлдыздар Болпаннан жарық көрінеді, Күн үлкен тәжі бар шар сияқты көрінеді. Меркурийдің беткі қабаты құлаған метеориттерден пайда болған кратерлермен жабылған</w:t>
      </w:r>
    </w:p>
    <w:p w:rsidR="00AE1D31" w:rsidRPr="00AE1D31" w:rsidRDefault="00AE1D31" w:rsidP="00AE1D31">
      <w:pPr>
        <w:ind w:firstLine="567"/>
        <w:jc w:val="both"/>
        <w:rPr>
          <w:sz w:val="28"/>
          <w:szCs w:val="28"/>
          <w:lang w:val="kk-KZ"/>
        </w:rPr>
      </w:pPr>
      <w:r w:rsidRPr="00AE1D31">
        <w:rPr>
          <w:sz w:val="28"/>
          <w:szCs w:val="28"/>
          <w:lang w:val="kk-KZ"/>
        </w:rPr>
        <w:t>Болпанды әлемде «Меркурий» деп атайды, бұл атау көне юнанның Гермес құдайының мадағына берілген. Күннен орташа қашықтығы 0,387 а.б. (58 млн. км.), Күнді айналу периоды 88 тәулік, өз осінен айналу периоды 58,6 тәулік, орташа диаметрі 4878 км., массасы 3,3</w:t>
      </w:r>
      <w:r w:rsidRPr="00AE1D31">
        <w:rPr>
          <w:sz w:val="28"/>
          <w:szCs w:val="28"/>
          <w:lang w:val="kk-KZ"/>
        </w:rPr>
        <w:sym w:font="Symbol" w:char="F0D7"/>
      </w:r>
      <w:r w:rsidRPr="00AE1D31">
        <w:rPr>
          <w:sz w:val="28"/>
          <w:szCs w:val="28"/>
          <w:lang w:val="kk-KZ"/>
        </w:rPr>
        <w:t>1023 кг.; өте сирек атмосферасының құрамында Ар, Не, бар. Меркурийдің беті сыртта. Меркурий ежелгі римдіктердің құдайы болды. Оның қанатты аяқ киімі болғандықтан тез жүретін. Планета Күннің айналасын тез айналып өтетіндіктен, осы құдайдың құрметіне оның атын берген.</w:t>
      </w:r>
    </w:p>
    <w:p w:rsidR="00AE1D31" w:rsidRPr="00AE1D31" w:rsidRDefault="00AE1D31" w:rsidP="00AE1D31">
      <w:pPr>
        <w:ind w:firstLine="567"/>
        <w:jc w:val="both"/>
        <w:rPr>
          <w:sz w:val="28"/>
          <w:szCs w:val="28"/>
          <w:lang w:val="kk-KZ"/>
        </w:rPr>
      </w:pPr>
      <w:r w:rsidRPr="00AE1D31">
        <w:rPr>
          <w:sz w:val="28"/>
          <w:szCs w:val="28"/>
          <w:lang w:val="kk-KZ"/>
        </w:rPr>
        <w:t>Меркурий күнге ең жақын планета болғандықтан оны бақылау өте қиын. Әйтсе де, соңғы радиобақылаулардың мәліметтері бойынша, Меркурийдің өте баяу айналатыны анықталды, яғни бұл планетадағы тәулік шамамен жердегі 176 тәулікке тең. Бірақ ол күнге жақын орналасқандықтан, оның орбитасы жерге қарағанда кіші. Меркурий өлшемдері жағынан да, массасы жағынан да, кішкене болғандықтан, ол өзінің айналасындағы атмосфераны тұрақты ұстай алмайды.</w:t>
      </w:r>
    </w:p>
    <w:p w:rsidR="00AE1D31" w:rsidRPr="00AE1D31" w:rsidRDefault="00AE1D31" w:rsidP="00AE1D31">
      <w:pPr>
        <w:ind w:firstLine="567"/>
        <w:jc w:val="both"/>
        <w:rPr>
          <w:sz w:val="28"/>
          <w:szCs w:val="28"/>
          <w:lang w:val="kk-KZ"/>
        </w:rPr>
      </w:pPr>
      <w:r w:rsidRPr="00AE1D31">
        <w:rPr>
          <w:bCs/>
          <w:i/>
          <w:sz w:val="28"/>
          <w:szCs w:val="28"/>
          <w:lang w:val="kk-KZ"/>
        </w:rPr>
        <w:t>Шолпан</w:t>
      </w:r>
      <w:r w:rsidRPr="00AE1D31">
        <w:rPr>
          <w:sz w:val="28"/>
          <w:szCs w:val="28"/>
          <w:lang w:val="kk-KZ"/>
        </w:rPr>
        <w:t xml:space="preserve"> </w:t>
      </w:r>
      <w:r w:rsidRPr="00AE1D31">
        <w:rPr>
          <w:rFonts w:eastAsiaTheme="minorHAnsi"/>
          <w:sz w:val="28"/>
          <w:szCs w:val="28"/>
          <w:lang w:val="kk-KZ" w:eastAsia="kk-KZ"/>
        </w:rPr>
        <w:t>–</w:t>
      </w:r>
      <w:r w:rsidRPr="00AE1D31">
        <w:rPr>
          <w:sz w:val="28"/>
          <w:szCs w:val="28"/>
          <w:lang w:val="kk-KZ"/>
        </w:rPr>
        <w:t xml:space="preserve"> </w:t>
      </w:r>
      <w:hyperlink r:id="rId25" w:tooltip="Күн жүйесі" w:history="1">
        <w:r w:rsidRPr="00AE1D31">
          <w:rPr>
            <w:sz w:val="28"/>
            <w:szCs w:val="28"/>
            <w:lang w:val="kk-KZ"/>
          </w:rPr>
          <w:t>Күн жүйесіндегі</w:t>
        </w:r>
      </w:hyperlink>
      <w:r w:rsidRPr="00AE1D31">
        <w:rPr>
          <w:sz w:val="28"/>
          <w:szCs w:val="28"/>
          <w:lang w:val="kk-KZ"/>
        </w:rPr>
        <w:t xml:space="preserve"> оған жақын екінші </w:t>
      </w:r>
      <w:hyperlink r:id="rId26" w:tooltip="Ғаламшар" w:history="1">
        <w:r w:rsidRPr="00AE1D31">
          <w:rPr>
            <w:sz w:val="28"/>
            <w:szCs w:val="28"/>
            <w:lang w:val="kk-KZ"/>
          </w:rPr>
          <w:t>ғаламшар</w:t>
        </w:r>
      </w:hyperlink>
      <w:r w:rsidRPr="00AE1D31">
        <w:rPr>
          <w:sz w:val="28"/>
          <w:szCs w:val="28"/>
          <w:lang w:val="kk-KZ"/>
        </w:rPr>
        <w:t xml:space="preserve">. </w:t>
      </w:r>
      <w:hyperlink r:id="rId27" w:tooltip="Көлемі (мұндай бет жоқ)" w:history="1">
        <w:r w:rsidRPr="00AE1D31">
          <w:rPr>
            <w:sz w:val="28"/>
            <w:szCs w:val="28"/>
            <w:lang w:val="kk-KZ"/>
          </w:rPr>
          <w:t>Көлемі</w:t>
        </w:r>
      </w:hyperlink>
      <w:r w:rsidRPr="00AE1D31">
        <w:rPr>
          <w:sz w:val="28"/>
          <w:szCs w:val="28"/>
          <w:lang w:val="kk-KZ"/>
        </w:rPr>
        <w:t xml:space="preserve"> мен </w:t>
      </w:r>
      <w:hyperlink r:id="rId28" w:tooltip="Масса" w:history="1">
        <w:r w:rsidRPr="00AE1D31">
          <w:rPr>
            <w:sz w:val="28"/>
            <w:szCs w:val="28"/>
            <w:lang w:val="kk-KZ"/>
          </w:rPr>
          <w:t>массасы</w:t>
        </w:r>
      </w:hyperlink>
      <w:r w:rsidRPr="00AE1D31">
        <w:rPr>
          <w:sz w:val="28"/>
          <w:szCs w:val="28"/>
          <w:lang w:val="kk-KZ"/>
        </w:rPr>
        <w:t xml:space="preserve"> жағынан </w:t>
      </w:r>
      <w:hyperlink r:id="rId29" w:tooltip="Жер" w:history="1">
        <w:r w:rsidRPr="00AE1D31">
          <w:rPr>
            <w:sz w:val="28"/>
            <w:szCs w:val="28"/>
            <w:lang w:val="kk-KZ"/>
          </w:rPr>
          <w:t>Жерге</w:t>
        </w:r>
      </w:hyperlink>
      <w:r w:rsidRPr="00AE1D31">
        <w:rPr>
          <w:sz w:val="28"/>
          <w:szCs w:val="28"/>
          <w:lang w:val="kk-KZ"/>
        </w:rPr>
        <w:t xml:space="preserve"> жуық болғандықтан, ерте кезден - ақ ғалымдардың назарын өзіне аударған. Алайда, оны тұтасқан ақ бұлт қабаты қоршап жатқандықтан, бұл ғаламшардың табиғаты мен қозғалысын </w:t>
      </w:r>
      <w:hyperlink r:id="rId30" w:tooltip="Оптика" w:history="1">
        <w:r w:rsidRPr="00AE1D31">
          <w:rPr>
            <w:sz w:val="28"/>
            <w:szCs w:val="28"/>
            <w:lang w:val="kk-KZ"/>
          </w:rPr>
          <w:t>оптикалық</w:t>
        </w:r>
      </w:hyperlink>
      <w:r w:rsidRPr="00AE1D31">
        <w:rPr>
          <w:sz w:val="28"/>
          <w:szCs w:val="28"/>
          <w:lang w:val="kk-KZ"/>
        </w:rPr>
        <w:t xml:space="preserve"> </w:t>
      </w:r>
      <w:r w:rsidRPr="00AE1D31">
        <w:rPr>
          <w:sz w:val="28"/>
          <w:szCs w:val="28"/>
          <w:lang w:val="kk-KZ"/>
        </w:rPr>
        <w:lastRenderedPageBreak/>
        <w:t>бақылаулар арқылы анықтау қиындық келтіруде. Дегенмен, радиобақылаулар нәтижесі күтпеген мәліметке қол жеткізді. Шолпан (</w:t>
      </w:r>
      <w:hyperlink r:id="rId31" w:tooltip="Уран" w:history="1">
        <w:r w:rsidRPr="00AE1D31">
          <w:rPr>
            <w:sz w:val="28"/>
            <w:szCs w:val="28"/>
            <w:lang w:val="kk-KZ"/>
          </w:rPr>
          <w:t>Уранды</w:t>
        </w:r>
      </w:hyperlink>
      <w:r w:rsidRPr="00AE1D31">
        <w:rPr>
          <w:sz w:val="28"/>
          <w:szCs w:val="28"/>
          <w:lang w:val="kk-KZ"/>
        </w:rPr>
        <w:t xml:space="preserve"> есептемегенде) барлық ғаламшарлар айналатын жаққа кері бағытта, яғни өзінің </w:t>
      </w:r>
      <w:hyperlink r:id="rId32" w:tooltip="Күн" w:history="1">
        <w:r w:rsidRPr="00AE1D31">
          <w:rPr>
            <w:sz w:val="28"/>
            <w:szCs w:val="28"/>
            <w:lang w:val="kk-KZ"/>
          </w:rPr>
          <w:t>Күнді</w:t>
        </w:r>
      </w:hyperlink>
      <w:r w:rsidRPr="00AE1D31">
        <w:rPr>
          <w:sz w:val="28"/>
          <w:szCs w:val="28"/>
          <w:lang w:val="kk-KZ"/>
        </w:rPr>
        <w:t xml:space="preserve"> айнала қозғалатын бағытына өз осі төңірегіндегі қарсы айналатын болып шықты. Ондағы күндік </w:t>
      </w:r>
      <w:hyperlink r:id="rId33" w:tooltip="Тәулік" w:history="1">
        <w:r w:rsidRPr="00AE1D31">
          <w:rPr>
            <w:sz w:val="28"/>
            <w:szCs w:val="28"/>
            <w:lang w:val="kk-KZ"/>
          </w:rPr>
          <w:t>тәулік</w:t>
        </w:r>
      </w:hyperlink>
      <w:r w:rsidRPr="00AE1D31">
        <w:rPr>
          <w:sz w:val="28"/>
          <w:szCs w:val="28"/>
          <w:lang w:val="kk-KZ"/>
        </w:rPr>
        <w:t xml:space="preserve"> шамамен Жердегі 118 тәулікке тең. Оның Күннен орташа арақашықтығы 108 млн. км. (0,723 </w:t>
      </w:r>
      <w:hyperlink r:id="rId34" w:tooltip="Астрономиялық бірлігі (мұндай бет жоқ)" w:history="1">
        <w:r w:rsidRPr="00AE1D31">
          <w:rPr>
            <w:sz w:val="28"/>
            <w:szCs w:val="28"/>
            <w:lang w:val="kk-KZ"/>
          </w:rPr>
          <w:t>астрономиялық бірлігі</w:t>
        </w:r>
      </w:hyperlink>
      <w:r w:rsidRPr="00AE1D31">
        <w:rPr>
          <w:sz w:val="28"/>
          <w:szCs w:val="28"/>
          <w:lang w:val="kk-KZ"/>
        </w:rPr>
        <w:t xml:space="preserve">). Сидерлік айналу периоды 224 тәулік 16 сағат 49 мин. 8 с. Шолпан Күн батқаннан кейін (кешкі жұлдыз) не Күн шығардың алдында (таңертеңгі жұлдыз) ғана аз уақыт көрініп тұрады. </w:t>
      </w:r>
      <w:r w:rsidRPr="00AE1D31">
        <w:rPr>
          <w:bCs/>
          <w:sz w:val="28"/>
          <w:szCs w:val="28"/>
          <w:lang w:val="kk-KZ"/>
        </w:rPr>
        <w:t>Шолпан</w:t>
      </w:r>
      <w:r w:rsidRPr="00AE1D31">
        <w:rPr>
          <w:sz w:val="28"/>
          <w:szCs w:val="28"/>
          <w:lang w:val="kk-KZ"/>
        </w:rPr>
        <w:t xml:space="preserve"> – аспандағы ең жарық шырақ (Күн мен Айдан кейінгі). </w:t>
      </w:r>
      <w:hyperlink r:id="rId35" w:tooltip="Жалтырау" w:history="1">
        <w:r w:rsidRPr="00AE1D31">
          <w:rPr>
            <w:sz w:val="28"/>
            <w:szCs w:val="28"/>
            <w:lang w:val="kk-KZ"/>
          </w:rPr>
          <w:t>Жалтырауының</w:t>
        </w:r>
      </w:hyperlink>
      <w:r w:rsidRPr="00AE1D31">
        <w:rPr>
          <w:sz w:val="28"/>
          <w:szCs w:val="28"/>
          <w:lang w:val="kk-KZ"/>
        </w:rPr>
        <w:t xml:space="preserve"> максимумы 4,4 - </w:t>
      </w:r>
      <w:hyperlink r:id="rId36" w:tooltip="Жұлдыздық шама" w:history="1">
        <w:r w:rsidRPr="00AE1D31">
          <w:rPr>
            <w:sz w:val="28"/>
            <w:szCs w:val="28"/>
            <w:lang w:val="kk-KZ"/>
          </w:rPr>
          <w:t>жұлдыздық шамаға</w:t>
        </w:r>
      </w:hyperlink>
      <w:r w:rsidRPr="00AE1D31">
        <w:rPr>
          <w:sz w:val="28"/>
          <w:szCs w:val="28"/>
          <w:lang w:val="kk-KZ"/>
        </w:rPr>
        <w:t xml:space="preserve"> дейін жетеді. Шолпан ғаламшарының көрінісі 8 суретте көрсетілген.</w:t>
      </w:r>
    </w:p>
    <w:p w:rsidR="00AE1D31" w:rsidRPr="00AE1D31" w:rsidRDefault="00AE1D31" w:rsidP="00AE1D31">
      <w:pPr>
        <w:ind w:firstLine="567"/>
        <w:jc w:val="both"/>
        <w:rPr>
          <w:sz w:val="28"/>
          <w:szCs w:val="28"/>
          <w:lang w:val="kk-KZ"/>
        </w:rPr>
      </w:pPr>
      <w:r w:rsidRPr="00AE1D31">
        <w:rPr>
          <w:sz w:val="28"/>
          <w:szCs w:val="28"/>
          <w:lang w:val="kk-KZ"/>
        </w:rPr>
        <w:t xml:space="preserve">Шолпанның фазаларын 1610 жылы </w:t>
      </w:r>
      <w:hyperlink r:id="rId37" w:tooltip="Галилео Галилей" w:history="1">
        <w:r w:rsidRPr="00AE1D31">
          <w:rPr>
            <w:sz w:val="28"/>
            <w:szCs w:val="28"/>
            <w:lang w:val="kk-KZ"/>
          </w:rPr>
          <w:t>Г.Галилей</w:t>
        </w:r>
      </w:hyperlink>
      <w:r w:rsidRPr="00AE1D31">
        <w:rPr>
          <w:sz w:val="28"/>
          <w:szCs w:val="28"/>
          <w:lang w:val="kk-KZ"/>
        </w:rPr>
        <w:t xml:space="preserve"> ашқан. Шолпанның фазаларын көру қабілеті ерекше жақсы адамдар жай көзбен де байқай алады. Төменгі тоғысуы кезінде Жер бетінде жүргізілген радиолокациялық бақылаулардың нәтижесі бойынша Шолпанды қоршаған қою </w:t>
      </w:r>
      <w:hyperlink r:id="rId38" w:tooltip="Атмосфера" w:history="1">
        <w:r w:rsidRPr="00AE1D31">
          <w:rPr>
            <w:sz w:val="28"/>
            <w:szCs w:val="28"/>
            <w:lang w:val="kk-KZ"/>
          </w:rPr>
          <w:t>атмосфераның</w:t>
        </w:r>
      </w:hyperlink>
      <w:r w:rsidRPr="00AE1D31">
        <w:rPr>
          <w:sz w:val="28"/>
          <w:szCs w:val="28"/>
          <w:lang w:val="kk-KZ"/>
        </w:rPr>
        <w:t xml:space="preserve"> бар екендігін, Шолпанның Күн дискісін басып өту кезін бақылай отырып, алғаш рет </w:t>
      </w:r>
      <w:hyperlink r:id="rId39" w:tooltip="Михаил Васильевич Ломоносов" w:history="1">
        <w:r w:rsidRPr="00AE1D31">
          <w:rPr>
            <w:sz w:val="28"/>
            <w:szCs w:val="28"/>
            <w:lang w:val="kk-KZ"/>
          </w:rPr>
          <w:t>М.В.Ломоносов</w:t>
        </w:r>
      </w:hyperlink>
      <w:r w:rsidRPr="00AE1D31">
        <w:rPr>
          <w:sz w:val="28"/>
          <w:szCs w:val="28"/>
          <w:lang w:val="kk-KZ"/>
        </w:rPr>
        <w:t xml:space="preserve"> 1761 жылы ашқан. </w:t>
      </w:r>
      <w:r w:rsidRPr="00AE1D31">
        <w:rPr>
          <w:bCs/>
          <w:sz w:val="28"/>
          <w:szCs w:val="28"/>
          <w:lang w:val="kk-KZ"/>
        </w:rPr>
        <w:t>Шолпан</w:t>
      </w:r>
      <w:r w:rsidRPr="00AE1D31">
        <w:rPr>
          <w:sz w:val="28"/>
          <w:szCs w:val="28"/>
          <w:lang w:val="kk-KZ"/>
        </w:rPr>
        <w:t xml:space="preserve"> атмосферасында көмір қышқыл газының (СО</w:t>
      </w:r>
      <w:r w:rsidRPr="00AE1D31">
        <w:rPr>
          <w:sz w:val="28"/>
          <w:szCs w:val="28"/>
          <w:vertAlign w:val="subscript"/>
          <w:lang w:val="kk-KZ"/>
        </w:rPr>
        <w:t>2</w:t>
      </w:r>
      <w:r w:rsidRPr="00AE1D31">
        <w:rPr>
          <w:sz w:val="28"/>
          <w:szCs w:val="28"/>
          <w:lang w:val="kk-KZ"/>
        </w:rPr>
        <w:t xml:space="preserve">) болатындығы </w:t>
      </w:r>
      <w:hyperlink r:id="rId40" w:tooltip="Спектроскопия" w:history="1">
        <w:r w:rsidRPr="00AE1D31">
          <w:rPr>
            <w:sz w:val="28"/>
            <w:szCs w:val="28"/>
            <w:lang w:val="kk-KZ"/>
          </w:rPr>
          <w:t>спектроскопиялық</w:t>
        </w:r>
      </w:hyperlink>
      <w:r w:rsidRPr="00AE1D31">
        <w:rPr>
          <w:sz w:val="28"/>
          <w:szCs w:val="28"/>
          <w:lang w:val="kk-KZ"/>
        </w:rPr>
        <w:t xml:space="preserve"> жолмен анықталған. Шолпанның температурасы оның бетіне жақындаған сайын арта түсетіндігін Шолпанның төменгі атмосферасында алғаш рет кеңестік «Венера – 4» 1967 жылы автоматтық планетааралық стансасында тікелей жүргізілген өлшеулер көрсетті. «Венера» (КСРО) және «Маринер» (АҚШ) автоматтық планетааралық стансаларында жүргізілген зерттеулердің нәтижесінде </w:t>
      </w:r>
      <w:r w:rsidRPr="00AE1D31">
        <w:rPr>
          <w:bCs/>
          <w:sz w:val="28"/>
          <w:szCs w:val="28"/>
          <w:lang w:val="kk-KZ"/>
        </w:rPr>
        <w:t>Шолпан</w:t>
      </w:r>
      <w:r w:rsidRPr="00AE1D31">
        <w:rPr>
          <w:sz w:val="28"/>
          <w:szCs w:val="28"/>
          <w:lang w:val="kk-KZ"/>
        </w:rPr>
        <w:t xml:space="preserve"> планетасы атмосферасының құрамы 97,3% көмір қышқыл газынан, 2% - дан кем азоттан, 0,1% - дан кем оттектен және 1% - дан кем су буынан тұратындығы анықталды. Зерттеулер нәтижесіне қарағанда </w:t>
      </w:r>
      <w:r w:rsidRPr="00AE1D31">
        <w:rPr>
          <w:bCs/>
          <w:sz w:val="28"/>
          <w:szCs w:val="28"/>
          <w:lang w:val="kk-KZ"/>
        </w:rPr>
        <w:t>Шолпан</w:t>
      </w:r>
      <w:r w:rsidRPr="00AE1D31">
        <w:rPr>
          <w:sz w:val="28"/>
          <w:szCs w:val="28"/>
          <w:lang w:val="kk-KZ"/>
        </w:rPr>
        <w:t xml:space="preserve"> бетінің жарықтылығы шамамен 10 мың </w:t>
      </w:r>
      <w:hyperlink r:id="rId41" w:tooltip="Люкс" w:history="1">
        <w:r w:rsidRPr="00AE1D31">
          <w:rPr>
            <w:sz w:val="28"/>
            <w:szCs w:val="28"/>
            <w:lang w:val="kk-KZ"/>
          </w:rPr>
          <w:t>люкске</w:t>
        </w:r>
      </w:hyperlink>
      <w:r w:rsidRPr="00AE1D31">
        <w:rPr>
          <w:sz w:val="28"/>
          <w:szCs w:val="28"/>
          <w:lang w:val="kk-KZ"/>
        </w:rPr>
        <w:t xml:space="preserve"> тең. Ел аузында Ай Күнмен үзеңгілес жүретін болса, </w:t>
      </w:r>
      <w:r w:rsidRPr="00AE1D31">
        <w:rPr>
          <w:bCs/>
          <w:sz w:val="28"/>
          <w:szCs w:val="28"/>
          <w:lang w:val="kk-KZ"/>
        </w:rPr>
        <w:t>Шолпан</w:t>
      </w:r>
      <w:r w:rsidRPr="00AE1D31">
        <w:rPr>
          <w:sz w:val="28"/>
          <w:szCs w:val="28"/>
          <w:lang w:val="kk-KZ"/>
        </w:rPr>
        <w:t xml:space="preserve"> Аймен тетелес келеді.</w:t>
      </w:r>
    </w:p>
    <w:p w:rsidR="00AE1D31" w:rsidRPr="00AE1D31" w:rsidRDefault="00AE1D31" w:rsidP="00AE1D31">
      <w:pPr>
        <w:pStyle w:val="af7"/>
        <w:spacing w:before="0" w:beforeAutospacing="0" w:after="0" w:afterAutospacing="0"/>
        <w:ind w:firstLine="567"/>
        <w:jc w:val="both"/>
        <w:rPr>
          <w:sz w:val="28"/>
          <w:szCs w:val="28"/>
          <w:lang w:val="kk-KZ"/>
        </w:rPr>
      </w:pPr>
      <w:r w:rsidRPr="00AE1D31">
        <w:rPr>
          <w:bCs/>
          <w:i/>
          <w:sz w:val="28"/>
          <w:szCs w:val="28"/>
          <w:lang w:val="kk-KZ"/>
        </w:rPr>
        <w:t>Жер -</w:t>
      </w:r>
      <w:r w:rsidRPr="00AE1D31">
        <w:rPr>
          <w:sz w:val="28"/>
          <w:szCs w:val="28"/>
          <w:lang w:val="kk-KZ"/>
        </w:rPr>
        <w:t xml:space="preserve"> </w:t>
      </w:r>
      <w:hyperlink r:id="rId42" w:tooltip="Күн жүйесі" w:history="1">
        <w:r w:rsidRPr="00AE1D31">
          <w:rPr>
            <w:rStyle w:val="a6"/>
            <w:color w:val="auto"/>
            <w:sz w:val="28"/>
            <w:szCs w:val="28"/>
            <w:u w:val="none"/>
            <w:lang w:val="kk-KZ"/>
          </w:rPr>
          <w:t>Күн жүйесіндегі</w:t>
        </w:r>
      </w:hyperlink>
      <w:r w:rsidRPr="00AE1D31">
        <w:rPr>
          <w:sz w:val="28"/>
          <w:szCs w:val="28"/>
          <w:lang w:val="kk-KZ"/>
        </w:rPr>
        <w:t xml:space="preserve"> </w:t>
      </w:r>
      <w:hyperlink r:id="rId43" w:tooltip="Күн (жұлдыз)" w:history="1">
        <w:r w:rsidRPr="00AE1D31">
          <w:rPr>
            <w:rStyle w:val="a6"/>
            <w:color w:val="auto"/>
            <w:sz w:val="28"/>
            <w:szCs w:val="28"/>
            <w:u w:val="none"/>
            <w:lang w:val="kk-KZ"/>
          </w:rPr>
          <w:t>Күннен</w:t>
        </w:r>
      </w:hyperlink>
      <w:r w:rsidRPr="00AE1D31">
        <w:rPr>
          <w:sz w:val="28"/>
          <w:szCs w:val="28"/>
          <w:lang w:val="kk-KZ"/>
        </w:rPr>
        <w:t xml:space="preserve"> әрі қарай санағанда үшінші </w:t>
      </w:r>
      <w:hyperlink r:id="rId44" w:tooltip="Ғаламшар" w:history="1">
        <w:r w:rsidRPr="00AE1D31">
          <w:rPr>
            <w:rStyle w:val="a6"/>
            <w:color w:val="auto"/>
            <w:sz w:val="28"/>
            <w:szCs w:val="28"/>
            <w:u w:val="none"/>
            <w:lang w:val="kk-KZ"/>
          </w:rPr>
          <w:t>ғаламшар</w:t>
        </w:r>
      </w:hyperlink>
      <w:r w:rsidRPr="00AE1D31">
        <w:rPr>
          <w:sz w:val="28"/>
          <w:szCs w:val="28"/>
          <w:lang w:val="kk-KZ"/>
        </w:rPr>
        <w:t xml:space="preserve"> адамзаттың тіршілік ететін бесігі. Жер мен Күн арасындағы орташа қашықтық </w:t>
      </w:r>
      <w:r w:rsidRPr="00AE1D31">
        <w:rPr>
          <w:rFonts w:eastAsiaTheme="minorHAnsi"/>
          <w:sz w:val="28"/>
          <w:szCs w:val="28"/>
          <w:lang w:val="kk-KZ" w:eastAsia="kk-KZ"/>
        </w:rPr>
        <w:t>–</w:t>
      </w:r>
      <w:r w:rsidRPr="00AE1D31">
        <w:rPr>
          <w:sz w:val="28"/>
          <w:szCs w:val="28"/>
          <w:lang w:val="kk-KZ"/>
        </w:rPr>
        <w:t xml:space="preserve"> 149,58×10</w:t>
      </w:r>
      <w:r w:rsidRPr="00AE1D31">
        <w:rPr>
          <w:sz w:val="28"/>
          <w:szCs w:val="28"/>
          <w:vertAlign w:val="superscript"/>
          <w:lang w:val="kk-KZ"/>
        </w:rPr>
        <w:t>6</w:t>
      </w:r>
      <w:r w:rsidRPr="00AE1D31">
        <w:rPr>
          <w:sz w:val="28"/>
          <w:szCs w:val="28"/>
          <w:lang w:val="kk-KZ"/>
        </w:rPr>
        <w:t xml:space="preserve"> км. Бұл қашықтық қалыпты «</w:t>
      </w:r>
      <w:hyperlink r:id="rId45" w:tooltip="Астрономиялық бірлік" w:history="1">
        <w:r w:rsidRPr="00AE1D31">
          <w:rPr>
            <w:rStyle w:val="a6"/>
            <w:color w:val="auto"/>
            <w:sz w:val="28"/>
            <w:szCs w:val="28"/>
            <w:u w:val="none"/>
            <w:lang w:val="kk-KZ"/>
          </w:rPr>
          <w:t>астрономиялық бірлік»</w:t>
        </w:r>
      </w:hyperlink>
      <w:r w:rsidRPr="00AE1D31">
        <w:rPr>
          <w:sz w:val="28"/>
          <w:szCs w:val="28"/>
          <w:lang w:val="kk-KZ"/>
        </w:rPr>
        <w:t xml:space="preserve"> боп табылады.</w:t>
      </w:r>
      <w:r>
        <w:rPr>
          <w:sz w:val="28"/>
          <w:szCs w:val="28"/>
          <w:lang w:val="kk-KZ"/>
        </w:rPr>
        <w:t xml:space="preserve"> </w:t>
      </w:r>
      <w:r w:rsidRPr="00AE1D31">
        <w:rPr>
          <w:sz w:val="28"/>
          <w:szCs w:val="28"/>
          <w:lang w:val="kk-KZ"/>
        </w:rPr>
        <w:t xml:space="preserve">Жер </w:t>
      </w:r>
      <w:hyperlink r:id="rId46" w:tooltip="Эллипс" w:history="1">
        <w:r w:rsidRPr="00AE1D31">
          <w:rPr>
            <w:rStyle w:val="a6"/>
            <w:color w:val="auto"/>
            <w:sz w:val="28"/>
            <w:szCs w:val="28"/>
            <w:u w:val="none"/>
            <w:lang w:val="kk-KZ"/>
          </w:rPr>
          <w:t>эллипстік</w:t>
        </w:r>
      </w:hyperlink>
      <w:r w:rsidRPr="00AE1D31">
        <w:rPr>
          <w:sz w:val="28"/>
          <w:szCs w:val="28"/>
          <w:lang w:val="kk-KZ"/>
        </w:rPr>
        <w:t xml:space="preserve"> (дөңгелекке жуық) орбита бойымен 29,765 км/с. жылдамдықпен 149,6 млн. км. орташа қашықтықта 365,24 орташа күн тәулігі ішінде </w:t>
      </w:r>
      <w:hyperlink r:id="rId47" w:tooltip="Күн" w:history="1">
        <w:r w:rsidRPr="00AE1D31">
          <w:rPr>
            <w:rStyle w:val="a6"/>
            <w:color w:val="auto"/>
            <w:sz w:val="28"/>
            <w:szCs w:val="28"/>
            <w:u w:val="none"/>
            <w:lang w:val="kk-KZ"/>
          </w:rPr>
          <w:t>Күнді</w:t>
        </w:r>
      </w:hyperlink>
      <w:r w:rsidRPr="00AE1D31">
        <w:rPr>
          <w:sz w:val="28"/>
          <w:szCs w:val="28"/>
          <w:lang w:val="kk-KZ"/>
        </w:rPr>
        <w:t xml:space="preserve"> бір рет айналып шығады. Жердің өз осінен айналуы себебінен Жерде күн мен түн ауысса, ал оның осінің орбита жазықтығына көлбеулігі мен Күнді айналуы салдарынан Жерде жыл мезгілдері өзгеріп отырады. Жердің жасы шамамен 4,5 млрд. жыл деп есептеледі. Жер Күнді айналып жүрген 8 планетаның ішінде мөлшері мен массасы бойынша 4 орында.</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Осы күнгі </w:t>
      </w:r>
      <w:hyperlink r:id="rId48" w:tooltip="Космогониялық түсінік (мұндай бет жоқ)" w:history="1">
        <w:r w:rsidRPr="00AE1D31">
          <w:rPr>
            <w:sz w:val="28"/>
            <w:szCs w:val="28"/>
            <w:lang w:val="kk-KZ"/>
          </w:rPr>
          <w:t>космогониялық түсінік</w:t>
        </w:r>
      </w:hyperlink>
      <w:r w:rsidRPr="00AE1D31">
        <w:rPr>
          <w:sz w:val="28"/>
          <w:szCs w:val="28"/>
          <w:lang w:val="kk-KZ"/>
        </w:rPr>
        <w:t xml:space="preserve"> бойынша Жер осыдан 4,5 млрд. жыл бұрын Күн айналасындағы </w:t>
      </w:r>
      <w:hyperlink r:id="rId49" w:tooltip="Кеңістік" w:history="1">
        <w:r w:rsidRPr="00AE1D31">
          <w:rPr>
            <w:rStyle w:val="a6"/>
            <w:color w:val="auto"/>
            <w:sz w:val="28"/>
            <w:szCs w:val="28"/>
            <w:u w:val="none"/>
            <w:lang w:val="kk-KZ"/>
          </w:rPr>
          <w:t>кеңістікте</w:t>
        </w:r>
      </w:hyperlink>
      <w:r w:rsidRPr="00AE1D31">
        <w:rPr>
          <w:sz w:val="28"/>
          <w:szCs w:val="28"/>
          <w:lang w:val="kk-KZ"/>
        </w:rPr>
        <w:t xml:space="preserve"> шашыраған газ - тозаң заттан, планеталар тартылыс күшінің әсерінен пайда болған. Қатты </w:t>
      </w:r>
      <w:hyperlink r:id="rId50" w:tooltip="Материя" w:history="1">
        <w:r w:rsidRPr="00AE1D31">
          <w:rPr>
            <w:rStyle w:val="a6"/>
            <w:color w:val="auto"/>
            <w:sz w:val="28"/>
            <w:szCs w:val="28"/>
            <w:u w:val="none"/>
            <w:lang w:val="kk-KZ"/>
          </w:rPr>
          <w:t>материя</w:t>
        </w:r>
      </w:hyperlink>
      <w:r w:rsidRPr="00AE1D31">
        <w:rPr>
          <w:sz w:val="28"/>
          <w:szCs w:val="28"/>
          <w:lang w:val="kk-KZ"/>
        </w:rPr>
        <w:t xml:space="preserve"> кесектерінің соқтығысып, жабысуынан планеталар ұлғая берген. </w:t>
      </w:r>
      <w:hyperlink r:id="rId51" w:tooltip="Газ-тозаң (мұндай бет жоқ)" w:history="1">
        <w:r w:rsidRPr="00AE1D31">
          <w:rPr>
            <w:sz w:val="28"/>
            <w:szCs w:val="28"/>
            <w:lang w:val="kk-KZ"/>
          </w:rPr>
          <w:t>Газ - тозаң</w:t>
        </w:r>
      </w:hyperlink>
      <w:r w:rsidRPr="00AE1D31">
        <w:rPr>
          <w:sz w:val="28"/>
          <w:szCs w:val="28"/>
          <w:lang w:val="kk-KZ"/>
        </w:rPr>
        <w:t xml:space="preserve"> зат іріктеліп, олардың жеңіл элементтері Күн сәулесінің қысымымен онан әрірек, ал біршама ауырлары Күнге жақын орналасқан. Жер құрамына Күн жүйесінде кездесетін </w:t>
      </w:r>
      <w:r w:rsidRPr="00AE1D31">
        <w:rPr>
          <w:sz w:val="28"/>
          <w:szCs w:val="28"/>
          <w:lang w:val="kk-KZ"/>
        </w:rPr>
        <w:lastRenderedPageBreak/>
        <w:t xml:space="preserve">барлық химиялық элементтер енеді. Заттың </w:t>
      </w:r>
      <w:hyperlink r:id="rId52" w:tooltip="Планета центрі (мұндай бет жоқ)" w:history="1">
        <w:r w:rsidRPr="00AE1D31">
          <w:rPr>
            <w:sz w:val="28"/>
            <w:szCs w:val="28"/>
            <w:lang w:val="kk-KZ"/>
          </w:rPr>
          <w:t>планета центріне</w:t>
        </w:r>
      </w:hyperlink>
      <w:r w:rsidRPr="00AE1D31">
        <w:rPr>
          <w:sz w:val="28"/>
          <w:szCs w:val="28"/>
          <w:lang w:val="kk-KZ"/>
        </w:rPr>
        <w:t xml:space="preserve"> тартылуы және оның ось бойымен айналуы салдарынан Жер эллипсоидтық пішінге келген.</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Жердің ішкі құрылысы туралы мәліметтер әлі жете зерттелмеген аса күрделі ғылыми мәселе болып табылады.</w:t>
      </w:r>
      <w:r>
        <w:rPr>
          <w:sz w:val="28"/>
          <w:szCs w:val="28"/>
          <w:lang w:val="kk-KZ"/>
        </w:rPr>
        <w:t xml:space="preserve"> </w:t>
      </w:r>
      <w:r w:rsidRPr="00AE1D31">
        <w:rPr>
          <w:sz w:val="28"/>
          <w:szCs w:val="28"/>
          <w:lang w:val="kk-KZ"/>
        </w:rPr>
        <w:t xml:space="preserve">Жердің құрамы, құрылысы, қасиеттері жөніндегі мәліметтер — </w:t>
      </w:r>
      <w:hyperlink r:id="rId53" w:tooltip="Жер қыртысының құрылысы" w:history="1">
        <w:r w:rsidRPr="00AE1D31">
          <w:rPr>
            <w:rStyle w:val="a6"/>
            <w:color w:val="auto"/>
            <w:sz w:val="28"/>
            <w:szCs w:val="28"/>
            <w:u w:val="none"/>
            <w:lang w:val="kk-KZ"/>
          </w:rPr>
          <w:t>жер қыртысының</w:t>
        </w:r>
      </w:hyperlink>
      <w:r w:rsidRPr="00AE1D31">
        <w:rPr>
          <w:sz w:val="28"/>
          <w:szCs w:val="28"/>
          <w:lang w:val="kk-KZ"/>
        </w:rPr>
        <w:t xml:space="preserve"> үстіңгі қабаттарын тікелей бақылау, серпінді толқындардың таралу жылдамдығына негізделген сейсмикалық әдістер арқылы алынған жанама деректер. Осы деректерге байланысты Жер негізгі 3 </w:t>
      </w:r>
      <w:hyperlink r:id="rId54" w:tooltip="Геосфера" w:history="1">
        <w:r w:rsidRPr="00AE1D31">
          <w:rPr>
            <w:rStyle w:val="a6"/>
            <w:color w:val="auto"/>
            <w:sz w:val="28"/>
            <w:szCs w:val="28"/>
            <w:u w:val="none"/>
            <w:lang w:val="kk-KZ"/>
          </w:rPr>
          <w:t>геосферадан</w:t>
        </w:r>
      </w:hyperlink>
      <w:r w:rsidRPr="00AE1D31">
        <w:rPr>
          <w:sz w:val="28"/>
          <w:szCs w:val="28"/>
          <w:lang w:val="kk-KZ"/>
        </w:rPr>
        <w:t xml:space="preserve"> тұрады: 1) </w:t>
      </w:r>
      <w:hyperlink r:id="rId55" w:tooltip="Жер қыртысы" w:history="1">
        <w:r w:rsidRPr="00AE1D31">
          <w:rPr>
            <w:rStyle w:val="a6"/>
            <w:color w:val="auto"/>
            <w:sz w:val="28"/>
            <w:szCs w:val="28"/>
            <w:u w:val="none"/>
            <w:lang w:val="kk-KZ"/>
          </w:rPr>
          <w:t>жер қыртысы</w:t>
        </w:r>
      </w:hyperlink>
      <w:r w:rsidRPr="00AE1D31">
        <w:rPr>
          <w:sz w:val="28"/>
          <w:szCs w:val="28"/>
          <w:lang w:val="kk-KZ"/>
        </w:rPr>
        <w:t xml:space="preserve">; 2) </w:t>
      </w:r>
      <w:hyperlink r:id="rId56" w:tooltip="Мантия" w:history="1">
        <w:r w:rsidRPr="00AE1D31">
          <w:rPr>
            <w:rStyle w:val="a6"/>
            <w:color w:val="auto"/>
            <w:sz w:val="28"/>
            <w:szCs w:val="28"/>
            <w:u w:val="none"/>
            <w:lang w:val="kk-KZ"/>
          </w:rPr>
          <w:t>мантия</w:t>
        </w:r>
      </w:hyperlink>
      <w:r w:rsidRPr="00AE1D31">
        <w:rPr>
          <w:sz w:val="28"/>
          <w:szCs w:val="28"/>
          <w:lang w:val="kk-KZ"/>
        </w:rPr>
        <w:t xml:space="preserve">; 3) </w:t>
      </w:r>
      <w:hyperlink r:id="rId57" w:tooltip="Ядро" w:history="1">
        <w:r w:rsidRPr="00AE1D31">
          <w:rPr>
            <w:rStyle w:val="a6"/>
            <w:color w:val="auto"/>
            <w:sz w:val="28"/>
            <w:szCs w:val="28"/>
            <w:u w:val="none"/>
            <w:lang w:val="kk-KZ"/>
          </w:rPr>
          <w:t>ядро</w:t>
        </w:r>
      </w:hyperlink>
      <w:r w:rsidRPr="00AE1D31">
        <w:rPr>
          <w:sz w:val="28"/>
          <w:szCs w:val="28"/>
          <w:lang w:val="kk-KZ"/>
        </w:rPr>
        <w:t>.</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Жер қыртысы деп - литосфераның жоғарғы қабаты, жер бетіндегі барлық сулар - гидросфера, жерден 20 шақырым биіктікке дейінгі атмосфераның төменгі қабатын және бүкіл тірі ағзалардың өмір сүру аймағын айтамыз. Географиялық қабықтың пайда болуынан ірі табиғи кешендері материктер мен мұхиттар пайда болды. Дүние жүзінде 6 материк немесе құрлық бар. Олар: Еуразия, Африка, Солтүстік Америка, Оңтүстік Америка, Аустралия, Антрактида. Мұхиттардың саны 4: Тынық, Атлант, Үнді, Солтүстік Мұзды мұхиттары. Жер бетінен оның ядросының ортасына дейінгі орташа радиусы 6371 км. Зерттеу барысында жер қыртысының бар болғаны 15 км. - ге дейінгі тереңдігі ғана бұрғыланып </w:t>
      </w:r>
      <w:r w:rsidRPr="00AE1D31">
        <w:rPr>
          <w:iCs/>
          <w:sz w:val="28"/>
          <w:szCs w:val="28"/>
          <w:lang w:val="kk-KZ"/>
        </w:rPr>
        <w:t>(</w:t>
      </w:r>
      <w:hyperlink r:id="rId58" w:tooltip="Кола түбегі" w:history="1">
        <w:r w:rsidRPr="00AE1D31">
          <w:rPr>
            <w:rStyle w:val="a6"/>
            <w:iCs/>
            <w:color w:val="auto"/>
            <w:sz w:val="28"/>
            <w:szCs w:val="28"/>
            <w:u w:val="none"/>
            <w:lang w:val="kk-KZ"/>
          </w:rPr>
          <w:t>Кола түбегіндегі</w:t>
        </w:r>
      </w:hyperlink>
      <w:r w:rsidRPr="00AE1D31">
        <w:rPr>
          <w:iCs/>
          <w:sz w:val="28"/>
          <w:szCs w:val="28"/>
          <w:lang w:val="kk-KZ"/>
        </w:rPr>
        <w:t xml:space="preserve"> ұңғыма)</w:t>
      </w:r>
      <w:r w:rsidRPr="00AE1D31">
        <w:rPr>
          <w:sz w:val="28"/>
          <w:szCs w:val="28"/>
          <w:lang w:val="kk-KZ"/>
        </w:rPr>
        <w:t xml:space="preserve">, оны құрайтын жыныстардың нақты үлгілері алынған. Жердің бұдан тереңде жатқан бөліктері, оны құрайтын жыныстардың құрамы мен қасиеттері жайлы түсінік, негізінен, </w:t>
      </w:r>
      <w:hyperlink r:id="rId59" w:tooltip="Жер сілкіну" w:history="1">
        <w:r w:rsidRPr="00AE1D31">
          <w:rPr>
            <w:rStyle w:val="a6"/>
            <w:color w:val="auto"/>
            <w:sz w:val="28"/>
            <w:szCs w:val="28"/>
            <w:u w:val="none"/>
            <w:lang w:val="kk-KZ"/>
          </w:rPr>
          <w:t>жер сілкіну</w:t>
        </w:r>
      </w:hyperlink>
      <w:r w:rsidRPr="00AE1D31">
        <w:rPr>
          <w:sz w:val="28"/>
          <w:szCs w:val="28"/>
          <w:lang w:val="kk-KZ"/>
        </w:rPr>
        <w:t xml:space="preserve"> кезінде пайда болатын </w:t>
      </w:r>
      <w:hyperlink r:id="rId60" w:tooltip="Толқын" w:history="1">
        <w:r w:rsidRPr="00AE1D31">
          <w:rPr>
            <w:rStyle w:val="a6"/>
            <w:color w:val="auto"/>
            <w:sz w:val="28"/>
            <w:szCs w:val="28"/>
            <w:u w:val="none"/>
            <w:lang w:val="kk-KZ"/>
          </w:rPr>
          <w:t>толқындардың</w:t>
        </w:r>
      </w:hyperlink>
      <w:r w:rsidRPr="00AE1D31">
        <w:rPr>
          <w:sz w:val="28"/>
          <w:szCs w:val="28"/>
          <w:lang w:val="kk-KZ"/>
        </w:rPr>
        <w:t xml:space="preserve"> қозғалу жылдамдығын, арнайы </w:t>
      </w:r>
      <w:hyperlink r:id="rId61" w:tooltip="Геофизика" w:history="1">
        <w:r w:rsidRPr="00AE1D31">
          <w:rPr>
            <w:rStyle w:val="a6"/>
            <w:color w:val="auto"/>
            <w:sz w:val="28"/>
            <w:szCs w:val="28"/>
            <w:u w:val="none"/>
            <w:lang w:val="kk-KZ"/>
          </w:rPr>
          <w:t>геофизикалық</w:t>
        </w:r>
      </w:hyperlink>
      <w:r w:rsidRPr="00AE1D31">
        <w:rPr>
          <w:sz w:val="28"/>
          <w:szCs w:val="28"/>
          <w:lang w:val="kk-KZ"/>
        </w:rPr>
        <w:t xml:space="preserve"> және </w:t>
      </w:r>
      <w:hyperlink r:id="rId62" w:tooltip="Сейсмика (мұндай бет жоқ)" w:history="1">
        <w:r w:rsidRPr="00AE1D31">
          <w:rPr>
            <w:sz w:val="28"/>
            <w:szCs w:val="28"/>
            <w:lang w:val="kk-KZ"/>
          </w:rPr>
          <w:t>сейсмикалық</w:t>
        </w:r>
      </w:hyperlink>
      <w:r w:rsidRPr="00AE1D31">
        <w:rPr>
          <w:sz w:val="28"/>
          <w:szCs w:val="28"/>
          <w:lang w:val="kk-KZ"/>
        </w:rPr>
        <w:t xml:space="preserve"> барлау нәтижелерін саралау мен талдау негізінде қалыптасады.</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Жердің ең беткі жұқа қатты қабығы — жер қыртысы. Оның орташа қалыңдығы </w:t>
      </w:r>
      <w:hyperlink r:id="rId63" w:tooltip="Мұхит" w:history="1">
        <w:r w:rsidRPr="00AE1D31">
          <w:rPr>
            <w:rStyle w:val="a6"/>
            <w:color w:val="auto"/>
            <w:sz w:val="28"/>
            <w:szCs w:val="28"/>
            <w:u w:val="none"/>
            <w:lang w:val="kk-KZ"/>
          </w:rPr>
          <w:t>мұхиттар</w:t>
        </w:r>
      </w:hyperlink>
      <w:r w:rsidRPr="00AE1D31">
        <w:rPr>
          <w:sz w:val="28"/>
          <w:szCs w:val="28"/>
          <w:lang w:val="kk-KZ"/>
        </w:rPr>
        <w:t xml:space="preserve"> астында 5 — 10 км., материктерде 35 — 40 км., ал биік таулы аудандарда 70 км. - ге дейін жетеді.</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Жердің келесі қабаты — </w:t>
      </w:r>
      <w:hyperlink r:id="rId64" w:tooltip="Мантия" w:history="1">
        <w:r w:rsidRPr="00AE1D31">
          <w:rPr>
            <w:rStyle w:val="a6"/>
            <w:color w:val="auto"/>
            <w:sz w:val="28"/>
            <w:szCs w:val="28"/>
            <w:u w:val="none"/>
            <w:lang w:val="kk-KZ"/>
          </w:rPr>
          <w:t>мантия</w:t>
        </w:r>
      </w:hyperlink>
      <w:r w:rsidRPr="00AE1D31">
        <w:rPr>
          <w:sz w:val="28"/>
          <w:szCs w:val="28"/>
          <w:lang w:val="kk-KZ"/>
        </w:rPr>
        <w:t xml:space="preserve"> </w:t>
      </w:r>
      <w:r w:rsidRPr="00AE1D31">
        <w:rPr>
          <w:iCs/>
          <w:sz w:val="28"/>
          <w:szCs w:val="28"/>
          <w:lang w:val="kk-KZ"/>
        </w:rPr>
        <w:t>(</w:t>
      </w:r>
      <w:hyperlink r:id="rId65" w:tooltip="Грек тілі" w:history="1">
        <w:r w:rsidRPr="00AE1D31">
          <w:rPr>
            <w:rStyle w:val="a6"/>
            <w:iCs/>
            <w:color w:val="auto"/>
            <w:sz w:val="28"/>
            <w:szCs w:val="28"/>
            <w:u w:val="none"/>
            <w:lang w:val="kk-KZ"/>
          </w:rPr>
          <w:t>гр.</w:t>
        </w:r>
      </w:hyperlink>
      <w:r w:rsidRPr="00AE1D31">
        <w:rPr>
          <w:iCs/>
          <w:sz w:val="28"/>
          <w:szCs w:val="28"/>
          <w:lang w:val="kk-KZ"/>
        </w:rPr>
        <w:t xml:space="preserve"> </w:t>
      </w:r>
      <w:r w:rsidRPr="00AE1D31">
        <w:rPr>
          <w:sz w:val="28"/>
          <w:szCs w:val="28"/>
          <w:lang w:val="el-GR"/>
        </w:rPr>
        <w:t>Мантіон</w:t>
      </w:r>
      <w:r w:rsidRPr="00AE1D31">
        <w:rPr>
          <w:sz w:val="28"/>
          <w:szCs w:val="28"/>
          <w:lang w:val="kk-KZ"/>
        </w:rPr>
        <w:t xml:space="preserve"> </w:t>
      </w:r>
      <w:r w:rsidRPr="00AE1D31">
        <w:rPr>
          <w:iCs/>
          <w:sz w:val="28"/>
          <w:szCs w:val="28"/>
          <w:lang w:val="kk-KZ"/>
        </w:rPr>
        <w:t>— жамылғы)</w:t>
      </w:r>
      <w:r w:rsidRPr="00AE1D31">
        <w:rPr>
          <w:sz w:val="28"/>
          <w:szCs w:val="28"/>
          <w:lang w:val="kk-KZ"/>
        </w:rPr>
        <w:t xml:space="preserve">. Ол жер қыртысынан жұқа </w:t>
      </w:r>
      <w:hyperlink r:id="rId66" w:tooltip="Мохоровичич беті" w:history="1">
        <w:r w:rsidRPr="00AE1D31">
          <w:rPr>
            <w:rStyle w:val="a6"/>
            <w:color w:val="auto"/>
            <w:sz w:val="28"/>
            <w:szCs w:val="28"/>
            <w:u w:val="none"/>
            <w:lang w:val="kk-KZ"/>
          </w:rPr>
          <w:t>Мохорович қабаты</w:t>
        </w:r>
      </w:hyperlink>
      <w:r w:rsidRPr="00AE1D31">
        <w:rPr>
          <w:sz w:val="28"/>
          <w:szCs w:val="28"/>
          <w:lang w:val="kk-KZ"/>
        </w:rPr>
        <w:t xml:space="preserve"> арқылы бөлініп жатыр, оны </w:t>
      </w:r>
      <w:hyperlink r:id="rId67" w:tooltip="1909" w:history="1">
        <w:r w:rsidRPr="00AE1D31">
          <w:rPr>
            <w:sz w:val="28"/>
            <w:szCs w:val="28"/>
            <w:lang w:val="kk-KZ"/>
          </w:rPr>
          <w:t>1909</w:t>
        </w:r>
      </w:hyperlink>
      <w:r w:rsidRPr="00AE1D31">
        <w:rPr>
          <w:sz w:val="28"/>
          <w:szCs w:val="28"/>
          <w:lang w:val="kk-KZ"/>
        </w:rPr>
        <w:t xml:space="preserve"> жылы </w:t>
      </w:r>
      <w:hyperlink r:id="rId68" w:tooltip="Югославия Одақтық Республикасы" w:history="1">
        <w:r w:rsidRPr="00AE1D31">
          <w:rPr>
            <w:rStyle w:val="a6"/>
            <w:color w:val="auto"/>
            <w:sz w:val="28"/>
            <w:szCs w:val="28"/>
            <w:u w:val="none"/>
            <w:lang w:val="kk-KZ"/>
          </w:rPr>
          <w:t>югославиялық</w:t>
        </w:r>
      </w:hyperlink>
      <w:r w:rsidRPr="00AE1D31">
        <w:rPr>
          <w:sz w:val="28"/>
          <w:szCs w:val="28"/>
          <w:lang w:val="kk-KZ"/>
        </w:rPr>
        <w:t xml:space="preserve"> </w:t>
      </w:r>
      <w:hyperlink r:id="rId69" w:tooltip="Сейсмология" w:history="1">
        <w:r w:rsidRPr="00AE1D31">
          <w:rPr>
            <w:rStyle w:val="a6"/>
            <w:color w:val="auto"/>
            <w:sz w:val="28"/>
            <w:szCs w:val="28"/>
            <w:u w:val="none"/>
            <w:lang w:val="kk-KZ"/>
          </w:rPr>
          <w:t>сейсмолог</w:t>
        </w:r>
      </w:hyperlink>
      <w:r w:rsidRPr="00AE1D31">
        <w:rPr>
          <w:sz w:val="28"/>
          <w:szCs w:val="28"/>
          <w:lang w:val="kk-KZ"/>
        </w:rPr>
        <w:t xml:space="preserve"> А.Мохорович анықтаған. Мантия жоғарғы </w:t>
      </w:r>
      <w:r w:rsidRPr="00AE1D31">
        <w:rPr>
          <w:iCs/>
          <w:sz w:val="28"/>
          <w:szCs w:val="28"/>
          <w:lang w:val="kk-KZ"/>
        </w:rPr>
        <w:t>(900 км. - ге дейін)</w:t>
      </w:r>
      <w:r w:rsidRPr="00AE1D31">
        <w:rPr>
          <w:sz w:val="28"/>
          <w:szCs w:val="28"/>
          <w:lang w:val="kk-KZ"/>
        </w:rPr>
        <w:t xml:space="preserve"> және төменгі </w:t>
      </w:r>
      <w:r w:rsidRPr="00AE1D31">
        <w:rPr>
          <w:iCs/>
          <w:sz w:val="28"/>
          <w:szCs w:val="28"/>
          <w:lang w:val="kk-KZ"/>
        </w:rPr>
        <w:t>(900 — 2900 км.)</w:t>
      </w:r>
      <w:r w:rsidRPr="00AE1D31">
        <w:rPr>
          <w:sz w:val="28"/>
          <w:szCs w:val="28"/>
          <w:lang w:val="kk-KZ"/>
        </w:rPr>
        <w:t xml:space="preserve"> мантияға бөлінеді. Мантия жер көлемінің 83% - ын, жалпы салмағының 67% - ын құрайды.</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Мантиядан төмендегі, 2900 - ден 6371 км. аралығында орналасқан Жердің ішкі өзегін </w:t>
      </w:r>
      <w:hyperlink r:id="rId70" w:tooltip="Ядро" w:history="1">
        <w:r w:rsidRPr="00AE1D31">
          <w:rPr>
            <w:rStyle w:val="a6"/>
            <w:iCs/>
            <w:color w:val="auto"/>
            <w:sz w:val="28"/>
            <w:szCs w:val="28"/>
            <w:u w:val="none"/>
            <w:lang w:val="kk-KZ"/>
          </w:rPr>
          <w:t>ядро</w:t>
        </w:r>
      </w:hyperlink>
      <w:r w:rsidRPr="00AE1D31">
        <w:rPr>
          <w:sz w:val="28"/>
          <w:szCs w:val="28"/>
          <w:lang w:val="kk-KZ"/>
        </w:rPr>
        <w:t xml:space="preserve"> деп атайды. Құрылымы жағынан ядро бірін - бірі көмкере орналасқан екі бөліктен тұрады. Күшті жер сілкінулер нәтижесінде Жердің ішкі өзегі арқылы өтетін сейсмикалық толқындардың таралу сипатын зерттеген </w:t>
      </w:r>
      <w:hyperlink r:id="rId71" w:tooltip="Америка Құрама Штаттары" w:history="1">
        <w:r w:rsidRPr="00AE1D31">
          <w:rPr>
            <w:rStyle w:val="a6"/>
            <w:color w:val="auto"/>
            <w:sz w:val="28"/>
            <w:szCs w:val="28"/>
            <w:u w:val="none"/>
            <w:lang w:val="kk-KZ"/>
          </w:rPr>
          <w:t>америкалық</w:t>
        </w:r>
      </w:hyperlink>
      <w:r w:rsidRPr="00AE1D31">
        <w:rPr>
          <w:sz w:val="28"/>
          <w:szCs w:val="28"/>
          <w:lang w:val="kk-KZ"/>
        </w:rPr>
        <w:t xml:space="preserve"> </w:t>
      </w:r>
      <w:hyperlink r:id="rId72" w:tooltip="Геофизика" w:history="1">
        <w:r w:rsidRPr="00AE1D31">
          <w:rPr>
            <w:rStyle w:val="a6"/>
            <w:color w:val="auto"/>
            <w:sz w:val="28"/>
            <w:szCs w:val="28"/>
            <w:u w:val="none"/>
            <w:lang w:val="kk-KZ"/>
          </w:rPr>
          <w:t>геофизиктер</w:t>
        </w:r>
      </w:hyperlink>
      <w:r w:rsidRPr="00AE1D31">
        <w:rPr>
          <w:sz w:val="28"/>
          <w:szCs w:val="28"/>
          <w:lang w:val="kk-KZ"/>
        </w:rPr>
        <w:t xml:space="preserve"> </w:t>
      </w:r>
      <w:hyperlink r:id="rId73" w:tooltip="Р. Кохе (мұндай бет жоқ)" w:history="1">
        <w:r w:rsidRPr="00AE1D31">
          <w:rPr>
            <w:sz w:val="28"/>
            <w:szCs w:val="28"/>
            <w:lang w:val="kk-KZ"/>
          </w:rPr>
          <w:t>Р.Кохе</w:t>
        </w:r>
      </w:hyperlink>
      <w:r w:rsidRPr="00AE1D31">
        <w:rPr>
          <w:sz w:val="28"/>
          <w:szCs w:val="28"/>
          <w:lang w:val="kk-KZ"/>
        </w:rPr>
        <w:t xml:space="preserve"> мен </w:t>
      </w:r>
      <w:hyperlink r:id="rId74" w:tooltip="Л. Штихруде (мұндай бет жоқ)" w:history="1">
        <w:r w:rsidRPr="00AE1D31">
          <w:rPr>
            <w:sz w:val="28"/>
            <w:szCs w:val="28"/>
            <w:lang w:val="kk-KZ"/>
          </w:rPr>
          <w:t>Л.Штихруде</w:t>
        </w:r>
      </w:hyperlink>
      <w:r w:rsidRPr="00AE1D31">
        <w:rPr>
          <w:sz w:val="28"/>
          <w:szCs w:val="28"/>
          <w:lang w:val="kk-KZ"/>
        </w:rPr>
        <w:t xml:space="preserve"> ішкі ядроның біртұтас қатты темір шар екендігі туралы болжам жасады. </w:t>
      </w:r>
      <w:hyperlink r:id="rId75" w:tooltip="Электрөткізгіш (мұндай бет жоқ)" w:history="1">
        <w:r w:rsidRPr="00AE1D31">
          <w:rPr>
            <w:sz w:val="28"/>
            <w:szCs w:val="28"/>
            <w:lang w:val="kk-KZ"/>
          </w:rPr>
          <w:t>Электрөткізгіштігі</w:t>
        </w:r>
      </w:hyperlink>
      <w:r w:rsidRPr="00AE1D31">
        <w:rPr>
          <w:sz w:val="28"/>
          <w:szCs w:val="28"/>
          <w:lang w:val="kk-KZ"/>
        </w:rPr>
        <w:t xml:space="preserve"> жоғары болатын темір, </w:t>
      </w:r>
      <w:hyperlink r:id="rId76" w:tooltip="Температура" w:history="1">
        <w:r w:rsidRPr="00AE1D31">
          <w:rPr>
            <w:rStyle w:val="a6"/>
            <w:color w:val="auto"/>
            <w:sz w:val="28"/>
            <w:szCs w:val="28"/>
            <w:u w:val="none"/>
            <w:lang w:val="kk-KZ"/>
          </w:rPr>
          <w:t>температураның</w:t>
        </w:r>
      </w:hyperlink>
      <w:r w:rsidRPr="00AE1D31">
        <w:rPr>
          <w:sz w:val="28"/>
          <w:szCs w:val="28"/>
          <w:lang w:val="kk-KZ"/>
        </w:rPr>
        <w:t xml:space="preserve"> күрт айырмашылығы әсерінен сыртқы ядроны да жылдам айналымға түсіреді. Соның нәтижесінде құйынды магнит өрісі пайда болады. Бұл </w:t>
      </w:r>
      <w:hyperlink r:id="rId77" w:tooltip="Магнит өрісі" w:history="1">
        <w:r w:rsidRPr="00AE1D31">
          <w:rPr>
            <w:rStyle w:val="a6"/>
            <w:color w:val="auto"/>
            <w:sz w:val="28"/>
            <w:szCs w:val="28"/>
            <w:u w:val="none"/>
            <w:lang w:val="kk-KZ"/>
          </w:rPr>
          <w:t>магниттік өріс</w:t>
        </w:r>
      </w:hyperlink>
      <w:r w:rsidRPr="00AE1D31">
        <w:rPr>
          <w:sz w:val="28"/>
          <w:szCs w:val="28"/>
          <w:lang w:val="kk-KZ"/>
        </w:rPr>
        <w:t xml:space="preserve"> Жер шары шеңберінен шығып, </w:t>
      </w:r>
      <w:hyperlink r:id="rId78" w:tooltip="Ғарыш" w:history="1">
        <w:r w:rsidRPr="00AE1D31">
          <w:rPr>
            <w:rStyle w:val="a6"/>
            <w:color w:val="auto"/>
            <w:sz w:val="28"/>
            <w:szCs w:val="28"/>
            <w:u w:val="none"/>
            <w:lang w:val="kk-KZ"/>
          </w:rPr>
          <w:t>ғарыш</w:t>
        </w:r>
      </w:hyperlink>
      <w:r w:rsidRPr="00AE1D31">
        <w:rPr>
          <w:sz w:val="28"/>
          <w:szCs w:val="28"/>
          <w:lang w:val="kk-KZ"/>
        </w:rPr>
        <w:t xml:space="preserve"> кеңістігіне де таралады, тіпті Күннен келетін </w:t>
      </w:r>
      <w:hyperlink r:id="rId79" w:tooltip="Заряд" w:history="1">
        <w:r w:rsidRPr="00AE1D31">
          <w:rPr>
            <w:rStyle w:val="a6"/>
            <w:color w:val="auto"/>
            <w:sz w:val="28"/>
            <w:szCs w:val="28"/>
            <w:u w:val="none"/>
            <w:lang w:val="kk-KZ"/>
          </w:rPr>
          <w:t>зарядталған</w:t>
        </w:r>
      </w:hyperlink>
      <w:r w:rsidRPr="00AE1D31">
        <w:rPr>
          <w:sz w:val="28"/>
          <w:szCs w:val="28"/>
          <w:lang w:val="kk-KZ"/>
        </w:rPr>
        <w:t xml:space="preserve"> бөлшектерді кері тебеді.</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Жердің құрылымы және құрылысы жағынан ең күрделі бөлігі – оның географиялық қабығы. Ол атмосфераның төменгі қабатын, литосфераның беткі қабатын, бүкіл гидросфера мен биосфераны қамтиды. Олардың арасында зат </w:t>
      </w:r>
      <w:r w:rsidRPr="00AE1D31">
        <w:rPr>
          <w:sz w:val="28"/>
          <w:szCs w:val="28"/>
          <w:lang w:val="kk-KZ"/>
        </w:rPr>
        <w:lastRenderedPageBreak/>
        <w:t xml:space="preserve">және энергия алмасуы тоқтаусыз жүріп жатады. Географиялық қабықтың қалыңдығы бірнеше километр ғана болғанымен онда табиғи ландшафтының орасан кеңістіктік дифференциясы байқалады. Олар арктикалық және антарктикалық мұзды шөлдер, тундра, тайга, аралас және жалпақ жапырақты ормандар, орманды далалар, далалар, шөлейттер, шөлдер, субтропиктік жерортатеңіздік ландшафтысы, муссонды ормандар, </w:t>
      </w:r>
      <w:hyperlink r:id="rId80" w:tooltip="Саванна" w:history="1">
        <w:r w:rsidRPr="00AE1D31">
          <w:rPr>
            <w:rStyle w:val="a6"/>
            <w:color w:val="auto"/>
            <w:sz w:val="28"/>
            <w:szCs w:val="28"/>
            <w:u w:val="none"/>
            <w:lang w:val="kk-KZ"/>
          </w:rPr>
          <w:t>саванналар</w:t>
        </w:r>
      </w:hyperlink>
      <w:r w:rsidRPr="00AE1D31">
        <w:rPr>
          <w:sz w:val="28"/>
          <w:szCs w:val="28"/>
          <w:lang w:val="kk-KZ"/>
        </w:rPr>
        <w:t>, гилеялардан, т.б. тұрады. Таулы жерлерде ландшафт түрлері биіктік белдеулік бойынша таралады. Жер бетінің 30% - ын ормандар, 20% - ға жуығын саванналар мен сирек ормандар, 20% - ға жуығын шөлдер мен шөлейттер, 10% - дан астамын мұздықтар және 10% - ға жуығын әр түрлі табиғи ландшафтар, қалған 10% - ын жыртылған жерлер мен урбандалған аумақтар алып жатыр.</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Адамның пайда болуымен байланысты Жерде тіршіліктің саналық формасы </w:t>
      </w:r>
      <w:r w:rsidRPr="00AE1D31">
        <w:rPr>
          <w:iCs/>
          <w:sz w:val="28"/>
          <w:szCs w:val="28"/>
          <w:lang w:val="kk-KZ"/>
        </w:rPr>
        <w:t>(</w:t>
      </w:r>
      <w:hyperlink r:id="rId81" w:tooltip="Ноосфера" w:history="1">
        <w:r w:rsidRPr="00AE1D31">
          <w:rPr>
            <w:rStyle w:val="a6"/>
            <w:iCs/>
            <w:color w:val="auto"/>
            <w:sz w:val="28"/>
            <w:szCs w:val="28"/>
            <w:u w:val="none"/>
            <w:lang w:val="kk-KZ"/>
          </w:rPr>
          <w:t>ноосфера</w:t>
        </w:r>
      </w:hyperlink>
      <w:r w:rsidRPr="00AE1D31">
        <w:rPr>
          <w:iCs/>
          <w:sz w:val="28"/>
          <w:szCs w:val="28"/>
          <w:lang w:val="kk-KZ"/>
        </w:rPr>
        <w:t>)</w:t>
      </w:r>
      <w:r w:rsidRPr="00AE1D31">
        <w:rPr>
          <w:sz w:val="28"/>
          <w:szCs w:val="28"/>
          <w:lang w:val="kk-KZ"/>
        </w:rPr>
        <w:t xml:space="preserve"> қалыптасты. Нәтижесінде, адамзат табиғаттың барлық құраушылары мен ландшафттарына </w:t>
      </w:r>
      <w:hyperlink r:id="rId82" w:tooltip="Антропоген" w:history="1">
        <w:r w:rsidRPr="00AE1D31">
          <w:rPr>
            <w:rStyle w:val="a6"/>
            <w:color w:val="auto"/>
            <w:sz w:val="28"/>
            <w:szCs w:val="28"/>
            <w:u w:val="none"/>
            <w:lang w:val="kk-KZ"/>
          </w:rPr>
          <w:t>антропогендік</w:t>
        </w:r>
      </w:hyperlink>
      <w:r w:rsidRPr="00AE1D31">
        <w:rPr>
          <w:sz w:val="28"/>
          <w:szCs w:val="28"/>
          <w:lang w:val="kk-KZ"/>
        </w:rPr>
        <w:t xml:space="preserve"> қысым түсіре бастады. Адамның </w:t>
      </w:r>
      <w:hyperlink r:id="rId83" w:tooltip="Қоршаған орта" w:history="1">
        <w:r w:rsidRPr="00AE1D31">
          <w:rPr>
            <w:rStyle w:val="a6"/>
            <w:color w:val="auto"/>
            <w:sz w:val="28"/>
            <w:szCs w:val="28"/>
            <w:u w:val="none"/>
            <w:lang w:val="kk-KZ"/>
          </w:rPr>
          <w:t>қоршаған ортаға</w:t>
        </w:r>
      </w:hyperlink>
      <w:r w:rsidRPr="00AE1D31">
        <w:rPr>
          <w:sz w:val="28"/>
          <w:szCs w:val="28"/>
          <w:lang w:val="kk-KZ"/>
        </w:rPr>
        <w:t xml:space="preserve"> </w:t>
      </w:r>
      <w:hyperlink r:id="rId84" w:tooltip="Экология" w:history="1">
        <w:r w:rsidRPr="00AE1D31">
          <w:rPr>
            <w:rStyle w:val="a6"/>
            <w:color w:val="auto"/>
            <w:sz w:val="28"/>
            <w:szCs w:val="28"/>
            <w:u w:val="none"/>
            <w:lang w:val="kk-KZ"/>
          </w:rPr>
          <w:t>экологиялық</w:t>
        </w:r>
      </w:hyperlink>
      <w:r w:rsidRPr="00AE1D31">
        <w:rPr>
          <w:sz w:val="28"/>
          <w:szCs w:val="28"/>
          <w:lang w:val="kk-KZ"/>
        </w:rPr>
        <w:t xml:space="preserve">, </w:t>
      </w:r>
      <w:hyperlink r:id="rId85" w:tooltip="Экономика" w:history="1">
        <w:r w:rsidRPr="00AE1D31">
          <w:rPr>
            <w:rStyle w:val="a6"/>
            <w:color w:val="auto"/>
            <w:sz w:val="28"/>
            <w:szCs w:val="28"/>
            <w:u w:val="none"/>
            <w:lang w:val="kk-KZ"/>
          </w:rPr>
          <w:t>экономикалық</w:t>
        </w:r>
      </w:hyperlink>
      <w:r w:rsidRPr="00AE1D31">
        <w:rPr>
          <w:sz w:val="28"/>
          <w:szCs w:val="28"/>
          <w:lang w:val="kk-KZ"/>
        </w:rPr>
        <w:t>, т.б. әсерлері жылдан - жылға ұлғайып, жаһандық сипат алуда.</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Жерді көптеген ғылымдар зерттейді. </w:t>
      </w:r>
      <w:hyperlink r:id="rId86" w:tooltip="Геодезия" w:history="1">
        <w:r w:rsidRPr="00AE1D31">
          <w:rPr>
            <w:rStyle w:val="a6"/>
            <w:color w:val="auto"/>
            <w:sz w:val="28"/>
            <w:szCs w:val="28"/>
            <w:u w:val="none"/>
            <w:lang w:val="kk-KZ"/>
          </w:rPr>
          <w:t>Геодезия</w:t>
        </w:r>
      </w:hyperlink>
      <w:r w:rsidRPr="00AE1D31">
        <w:rPr>
          <w:sz w:val="28"/>
          <w:szCs w:val="28"/>
          <w:lang w:val="kk-KZ"/>
        </w:rPr>
        <w:t xml:space="preserve"> – Жердің мөлшері мен пішінін; </w:t>
      </w:r>
      <w:hyperlink r:id="rId87" w:tooltip="Астрономия" w:history="1">
        <w:r w:rsidRPr="00AE1D31">
          <w:rPr>
            <w:rStyle w:val="a6"/>
            <w:color w:val="auto"/>
            <w:sz w:val="28"/>
            <w:szCs w:val="28"/>
            <w:u w:val="none"/>
            <w:lang w:val="kk-KZ"/>
          </w:rPr>
          <w:t>астрономия</w:t>
        </w:r>
      </w:hyperlink>
      <w:r w:rsidRPr="00AE1D31">
        <w:rPr>
          <w:sz w:val="28"/>
          <w:szCs w:val="28"/>
          <w:lang w:val="kk-KZ"/>
        </w:rPr>
        <w:t xml:space="preserve"> – аспан денелерін; </w:t>
      </w:r>
      <w:hyperlink r:id="rId88" w:tooltip="Геофизика" w:history="1">
        <w:r w:rsidRPr="00AE1D31">
          <w:rPr>
            <w:rStyle w:val="a6"/>
            <w:color w:val="auto"/>
            <w:sz w:val="28"/>
            <w:szCs w:val="28"/>
            <w:u w:val="none"/>
            <w:lang w:val="kk-KZ"/>
          </w:rPr>
          <w:t>геофизика</w:t>
        </w:r>
      </w:hyperlink>
      <w:r w:rsidRPr="00AE1D31">
        <w:rPr>
          <w:sz w:val="28"/>
          <w:szCs w:val="28"/>
          <w:lang w:val="kk-KZ"/>
        </w:rPr>
        <w:t xml:space="preserve"> – Жер геосферасындағы физикалық процестерді және заттық күйін; </w:t>
      </w:r>
      <w:hyperlink r:id="rId89" w:tooltip="Геохимия" w:history="1">
        <w:r w:rsidRPr="00AE1D31">
          <w:rPr>
            <w:rStyle w:val="a6"/>
            <w:color w:val="auto"/>
            <w:sz w:val="28"/>
            <w:szCs w:val="28"/>
            <w:u w:val="none"/>
            <w:lang w:val="kk-KZ"/>
          </w:rPr>
          <w:t>геохимия</w:t>
        </w:r>
      </w:hyperlink>
      <w:r w:rsidRPr="00AE1D31">
        <w:rPr>
          <w:sz w:val="28"/>
          <w:szCs w:val="28"/>
          <w:lang w:val="kk-KZ"/>
        </w:rPr>
        <w:t xml:space="preserve"> – химиялық элементтердің Жер қойнауында таралуын; </w:t>
      </w:r>
      <w:hyperlink r:id="rId90" w:tooltip="Геология" w:history="1">
        <w:r w:rsidRPr="00AE1D31">
          <w:rPr>
            <w:rStyle w:val="a6"/>
            <w:color w:val="auto"/>
            <w:sz w:val="28"/>
            <w:szCs w:val="28"/>
            <w:u w:val="none"/>
            <w:lang w:val="kk-KZ"/>
          </w:rPr>
          <w:t>геология</w:t>
        </w:r>
      </w:hyperlink>
      <w:r w:rsidRPr="00AE1D31">
        <w:rPr>
          <w:sz w:val="28"/>
          <w:szCs w:val="28"/>
          <w:lang w:val="kk-KZ"/>
        </w:rPr>
        <w:t xml:space="preserve"> – Жердің даму тарихын, құрылымын; </w:t>
      </w:r>
      <w:hyperlink r:id="rId91" w:tooltip="Физикалық география" w:history="1">
        <w:r w:rsidRPr="00AE1D31">
          <w:rPr>
            <w:rStyle w:val="a6"/>
            <w:color w:val="auto"/>
            <w:sz w:val="28"/>
            <w:szCs w:val="28"/>
            <w:u w:val="none"/>
            <w:lang w:val="kk-KZ"/>
          </w:rPr>
          <w:t>физикалық география</w:t>
        </w:r>
      </w:hyperlink>
      <w:r w:rsidRPr="00AE1D31">
        <w:rPr>
          <w:sz w:val="28"/>
          <w:szCs w:val="28"/>
          <w:lang w:val="kk-KZ"/>
        </w:rPr>
        <w:t xml:space="preserve"> мен биология – географиялық қабықтағы және биосферадағы табиғи процестер мен құбылыстарды зерттейді.</w:t>
      </w:r>
    </w:p>
    <w:p w:rsidR="00AE1D31" w:rsidRPr="00AE1D31" w:rsidRDefault="00AE1D31" w:rsidP="00AE1D31">
      <w:pPr>
        <w:ind w:firstLine="567"/>
        <w:jc w:val="both"/>
        <w:rPr>
          <w:sz w:val="28"/>
          <w:szCs w:val="28"/>
          <w:lang w:val="kk-KZ"/>
        </w:rPr>
      </w:pPr>
      <w:r w:rsidRPr="00AE1D31">
        <w:rPr>
          <w:bCs/>
          <w:i/>
          <w:sz w:val="28"/>
          <w:szCs w:val="28"/>
          <w:lang w:val="kk-KZ"/>
        </w:rPr>
        <w:t>Марс</w:t>
      </w:r>
      <w:r w:rsidRPr="00AE1D31">
        <w:rPr>
          <w:i/>
          <w:sz w:val="28"/>
          <w:szCs w:val="28"/>
          <w:lang w:val="kk-KZ"/>
        </w:rPr>
        <w:t xml:space="preserve"> (Қызыл жұлдыз)</w:t>
      </w:r>
      <w:r w:rsidRPr="00AE1D31">
        <w:rPr>
          <w:sz w:val="28"/>
          <w:szCs w:val="28"/>
          <w:lang w:val="kk-KZ"/>
        </w:rPr>
        <w:t xml:space="preserve"> – </w:t>
      </w:r>
      <w:hyperlink r:id="rId92" w:tooltip="Күн жүйесі" w:history="1">
        <w:r w:rsidRPr="00AE1D31">
          <w:rPr>
            <w:rStyle w:val="a6"/>
            <w:color w:val="auto"/>
            <w:sz w:val="28"/>
            <w:szCs w:val="28"/>
            <w:u w:val="none"/>
            <w:lang w:val="kk-KZ"/>
          </w:rPr>
          <w:t>Күн жүйесінің</w:t>
        </w:r>
      </w:hyperlink>
      <w:r w:rsidRPr="00AE1D31">
        <w:rPr>
          <w:sz w:val="28"/>
          <w:szCs w:val="28"/>
          <w:lang w:val="kk-KZ"/>
        </w:rPr>
        <w:t xml:space="preserve"> Күннен бастап санағандағы төртінші ғаламшары. Жер тобындағы планеталар қатарына жатады. Орташа диаметрі 6800 км., массасы 6,423.1023 кг., орташа тығыздығы 3,97 г/см</w:t>
      </w:r>
      <w:r w:rsidRPr="00AE1D31">
        <w:rPr>
          <w:sz w:val="28"/>
          <w:szCs w:val="28"/>
          <w:vertAlign w:val="superscript"/>
          <w:lang w:val="kk-KZ"/>
        </w:rPr>
        <w:t>3</w:t>
      </w:r>
      <w:r w:rsidRPr="00AE1D31">
        <w:rPr>
          <w:sz w:val="28"/>
          <w:szCs w:val="28"/>
          <w:lang w:val="kk-KZ"/>
        </w:rPr>
        <w:t>, бетіндегі ауырлық күшінің үдеуі 3,76 м/с</w:t>
      </w:r>
      <w:r w:rsidRPr="00AE1D31">
        <w:rPr>
          <w:sz w:val="28"/>
          <w:szCs w:val="28"/>
          <w:vertAlign w:val="superscript"/>
          <w:lang w:val="kk-KZ"/>
        </w:rPr>
        <w:t>2</w:t>
      </w:r>
      <w:r w:rsidRPr="00AE1D31">
        <w:rPr>
          <w:sz w:val="28"/>
          <w:szCs w:val="28"/>
          <w:lang w:val="kk-KZ"/>
        </w:rPr>
        <w:t xml:space="preserve">. Марс Күнді эллипстік орбита бойымен 24,2 км/с жылдамдықпен айналады, Күннен орташа қашықтығы 228 млн км (перигелийінде 206 млн. км., афелийінде 249 млн. км.). Марс, Күн және Жердің өзара бірдей қашықтықта орналасуы орташа есеппен 780 тәулікте қайталанады. </w:t>
      </w:r>
    </w:p>
    <w:p w:rsidR="00AE1D31" w:rsidRPr="00AE1D31" w:rsidRDefault="00AE1D31" w:rsidP="00AE1D31">
      <w:pPr>
        <w:pStyle w:val="af9"/>
        <w:ind w:firstLine="709"/>
        <w:jc w:val="both"/>
        <w:rPr>
          <w:rFonts w:ascii="Times New Roman" w:hAnsi="Times New Roman" w:cs="Times New Roman"/>
          <w:sz w:val="28"/>
          <w:szCs w:val="28"/>
          <w:lang w:val="kk-KZ"/>
        </w:rPr>
      </w:pPr>
      <w:r w:rsidRPr="00AE1D31">
        <w:rPr>
          <w:rFonts w:ascii="Times New Roman" w:hAnsi="Times New Roman" w:cs="Times New Roman"/>
          <w:sz w:val="28"/>
          <w:szCs w:val="28"/>
          <w:lang w:val="kk-KZ"/>
        </w:rPr>
        <w:t>Марс бетінде шартты түрде құрлық деп аталатын қызыл сары түсті дақтар көрінеді. Құрлыққа қарағанда теңіздер жарықты аз шағылыстырады, сондықтан ол қоңырлау болып көрінеді.</w:t>
      </w:r>
      <w:r>
        <w:rPr>
          <w:rFonts w:ascii="Times New Roman" w:hAnsi="Times New Roman" w:cs="Times New Roman"/>
          <w:sz w:val="28"/>
          <w:szCs w:val="28"/>
          <w:lang w:val="kk-KZ"/>
        </w:rPr>
        <w:t xml:space="preserve"> </w:t>
      </w:r>
      <w:r w:rsidRPr="00AE1D31">
        <w:rPr>
          <w:rFonts w:ascii="Times New Roman" w:hAnsi="Times New Roman" w:cs="Times New Roman"/>
          <w:sz w:val="28"/>
          <w:szCs w:val="28"/>
          <w:lang w:val="kk-KZ"/>
        </w:rPr>
        <w:t>Марс дискісінің солтүстік және оңтүстік полюстік бөліктері өте жақсы бақыланады. Бұл ақ дақтардың мөлшерлері марстық жыл ішінде өзгеріп отырады. Осы кезде Марстың қоңыр теңіздері негізгі кескінін сақтап, болар - болмас өзгереді. Осылардың негізінде Марс бетінің 1° - тық дәлдікпен түсірілген картасы жасалды. Америкалық «Маринер» сериялы стансалары түсірген фотосуреттен Марста Ай бетінің рельефіне ұқсас көптеген сақина таулар немесе кратерлер бар екендігі ашылды. Кратерлер құрлықта да, теңізде де кездеседі. Марста сөнбеген жанартау, планета қыртысының қозғалу белгілері байқалады.</w:t>
      </w:r>
    </w:p>
    <w:p w:rsid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Марста атмосфера бар екендігін оның дискісінің шетіне қарай күңгірттенуімен, планетаның тасасындағы жұлдыздардың бәсеңдеп сөнуімен, Марс бетіндегі заттардың айқындылығы жойылуымен дәлелдеуге болады. Марс </w:t>
      </w:r>
      <w:r w:rsidRPr="00AE1D31">
        <w:rPr>
          <w:sz w:val="28"/>
          <w:szCs w:val="28"/>
          <w:lang w:val="kk-KZ"/>
        </w:rPr>
        <w:lastRenderedPageBreak/>
        <w:t xml:space="preserve">дискісінің шетінде жеңіл түтін, өте жоғарыда жұқа дискреттік бұлттар, планетаның біраз бөлігін тасалайтын тозаң дауыл байқалады. </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Қазақстандық астрофизик </w:t>
      </w:r>
      <w:hyperlink r:id="rId93" w:tooltip="Габриил Тихов (мұндай бет жоқ)" w:history="1">
        <w:r w:rsidRPr="00AE1D31">
          <w:rPr>
            <w:rStyle w:val="a6"/>
            <w:color w:val="auto"/>
            <w:sz w:val="28"/>
            <w:szCs w:val="28"/>
            <w:u w:val="none"/>
            <w:lang w:val="kk-KZ"/>
          </w:rPr>
          <w:t>Габриил Тихов</w:t>
        </w:r>
      </w:hyperlink>
      <w:r w:rsidRPr="00AE1D31">
        <w:rPr>
          <w:sz w:val="28"/>
          <w:szCs w:val="28"/>
          <w:lang w:val="kk-KZ"/>
        </w:rPr>
        <w:t xml:space="preserve"> Марс планетасына жан - жақты зерттеулер жүргізді. Ол Марс бетінде қарапайым тіршілік көздері болуы мүмкін деген болжам айтты. Марста жанды заттар тұрады деген болжамдар температуралық және спектроскопиялық нәтижелермен дәлелденген жоқ. Марс атмосферасында оттектің белгісі болмағандықтан, тіршіліктің жоғарғы формасының болуы туралы болжам шындыққа сай келмейді. Алайда тіршіліктің төменгі формасының, әсіресе </w:t>
      </w:r>
      <w:hyperlink r:id="rId94" w:tooltip="Анаэробтық форма (мұндай бет жоқ)" w:history="1">
        <w:r w:rsidRPr="00AE1D31">
          <w:rPr>
            <w:rStyle w:val="a6"/>
            <w:color w:val="auto"/>
            <w:sz w:val="28"/>
            <w:szCs w:val="28"/>
            <w:u w:val="none"/>
            <w:lang w:val="kk-KZ"/>
          </w:rPr>
          <w:t>анаэробтық форманың</w:t>
        </w:r>
      </w:hyperlink>
      <w:r w:rsidRPr="00AE1D31">
        <w:rPr>
          <w:sz w:val="28"/>
          <w:szCs w:val="28"/>
          <w:lang w:val="kk-KZ"/>
        </w:rPr>
        <w:t xml:space="preserve"> тіршілік етуі мүмкін. </w:t>
      </w:r>
    </w:p>
    <w:p w:rsidR="00AE1D31" w:rsidRPr="00AE1D31" w:rsidRDefault="00AE1D31" w:rsidP="00AE1D31">
      <w:pPr>
        <w:pStyle w:val="af7"/>
        <w:spacing w:before="0" w:beforeAutospacing="0" w:after="0" w:afterAutospacing="0"/>
        <w:ind w:firstLine="567"/>
        <w:jc w:val="both"/>
        <w:rPr>
          <w:sz w:val="28"/>
          <w:szCs w:val="28"/>
          <w:lang w:val="kk-KZ"/>
        </w:rPr>
      </w:pPr>
      <w:r w:rsidRPr="00AE1D31">
        <w:rPr>
          <w:bCs/>
          <w:i/>
          <w:sz w:val="28"/>
          <w:szCs w:val="28"/>
          <w:lang w:val="kk-KZ"/>
        </w:rPr>
        <w:t>Есекқырған</w:t>
      </w:r>
      <w:r w:rsidRPr="00AE1D31">
        <w:rPr>
          <w:i/>
          <w:sz w:val="28"/>
          <w:szCs w:val="28"/>
          <w:lang w:val="kk-KZ"/>
        </w:rPr>
        <w:t xml:space="preserve"> (кейде </w:t>
      </w:r>
      <w:r w:rsidRPr="00AE1D31">
        <w:rPr>
          <w:bCs/>
          <w:i/>
          <w:sz w:val="28"/>
          <w:szCs w:val="28"/>
          <w:lang w:val="kk-KZ"/>
        </w:rPr>
        <w:t>Юпитер</w:t>
      </w:r>
      <w:r w:rsidRPr="00AE1D31">
        <w:rPr>
          <w:i/>
          <w:sz w:val="28"/>
          <w:szCs w:val="28"/>
          <w:lang w:val="kk-KZ"/>
        </w:rPr>
        <w:t>)</w:t>
      </w:r>
      <w:r w:rsidRPr="00AE1D31">
        <w:rPr>
          <w:sz w:val="28"/>
          <w:szCs w:val="28"/>
          <w:lang w:val="kk-KZ"/>
        </w:rPr>
        <w:t xml:space="preserve"> – </w:t>
      </w:r>
      <w:hyperlink r:id="rId95" w:tooltip="Күн жүйесі" w:history="1">
        <w:r w:rsidRPr="00AE1D31">
          <w:rPr>
            <w:rStyle w:val="a6"/>
            <w:color w:val="auto"/>
            <w:sz w:val="28"/>
            <w:szCs w:val="28"/>
            <w:u w:val="none"/>
            <w:lang w:val="kk-KZ"/>
          </w:rPr>
          <w:t>Күн жүйесінің</w:t>
        </w:r>
      </w:hyperlink>
      <w:r w:rsidRPr="00AE1D31">
        <w:rPr>
          <w:sz w:val="28"/>
          <w:szCs w:val="28"/>
          <w:lang w:val="kk-KZ"/>
        </w:rPr>
        <w:t xml:space="preserve"> бесінші ғаламшары. </w:t>
      </w:r>
      <w:hyperlink r:id="rId96" w:tooltip="Қызылжұлдыз" w:history="1">
        <w:r w:rsidRPr="00AE1D31">
          <w:rPr>
            <w:rStyle w:val="a6"/>
            <w:color w:val="auto"/>
            <w:sz w:val="28"/>
            <w:szCs w:val="28"/>
            <w:u w:val="none"/>
            <w:lang w:val="kk-KZ"/>
          </w:rPr>
          <w:t>Қызылжұлдыз</w:t>
        </w:r>
      </w:hyperlink>
      <w:r w:rsidRPr="00AE1D31">
        <w:rPr>
          <w:sz w:val="28"/>
          <w:szCs w:val="28"/>
          <w:lang w:val="kk-KZ"/>
        </w:rPr>
        <w:t xml:space="preserve"> мен </w:t>
      </w:r>
      <w:hyperlink r:id="rId97" w:tooltip="Сатурн" w:history="1">
        <w:r w:rsidRPr="00AE1D31">
          <w:rPr>
            <w:rStyle w:val="a6"/>
            <w:color w:val="auto"/>
            <w:sz w:val="28"/>
            <w:szCs w:val="28"/>
            <w:u w:val="none"/>
            <w:lang w:val="kk-KZ"/>
          </w:rPr>
          <w:t>Сатурн</w:t>
        </w:r>
      </w:hyperlink>
      <w:r w:rsidRPr="00AE1D31">
        <w:rPr>
          <w:sz w:val="28"/>
          <w:szCs w:val="28"/>
          <w:lang w:val="kk-KZ"/>
        </w:rPr>
        <w:t xml:space="preserve"> (Қоңырқай) ғаламшарларының арасында орналасқан. Есекқырған </w:t>
      </w:r>
      <w:hyperlink r:id="rId98" w:tooltip="Күн" w:history="1">
        <w:r w:rsidRPr="00AE1D31">
          <w:rPr>
            <w:rStyle w:val="a6"/>
            <w:color w:val="auto"/>
            <w:sz w:val="28"/>
            <w:szCs w:val="28"/>
            <w:u w:val="none"/>
            <w:lang w:val="kk-KZ"/>
          </w:rPr>
          <w:t>Күннен</w:t>
        </w:r>
      </w:hyperlink>
      <w:r w:rsidRPr="00AE1D31">
        <w:rPr>
          <w:sz w:val="28"/>
          <w:szCs w:val="28"/>
          <w:lang w:val="kk-KZ"/>
        </w:rPr>
        <w:t xml:space="preserve"> 773 млн. шақырым қашықтығында орналасқан. Есекқырған </w:t>
      </w:r>
      <w:hyperlink r:id="rId99" w:tooltip="Күн жүйесі" w:history="1">
        <w:r w:rsidRPr="00AE1D31">
          <w:rPr>
            <w:rStyle w:val="a6"/>
            <w:color w:val="auto"/>
            <w:sz w:val="28"/>
            <w:szCs w:val="28"/>
            <w:u w:val="none"/>
            <w:lang w:val="kk-KZ"/>
          </w:rPr>
          <w:t>Күн жүйесінің</w:t>
        </w:r>
      </w:hyperlink>
      <w:r w:rsidRPr="00AE1D31">
        <w:rPr>
          <w:sz w:val="28"/>
          <w:szCs w:val="28"/>
          <w:lang w:val="kk-KZ"/>
        </w:rPr>
        <w:t xml:space="preserve"> ең үлкен ғаламшары. Диаметр бойынша ол 11 есе </w:t>
      </w:r>
      <w:hyperlink r:id="rId100" w:tooltip="Жер" w:history="1">
        <w:r w:rsidRPr="00AE1D31">
          <w:rPr>
            <w:rStyle w:val="a6"/>
            <w:color w:val="auto"/>
            <w:sz w:val="28"/>
            <w:szCs w:val="28"/>
            <w:u w:val="none"/>
            <w:lang w:val="kk-KZ"/>
          </w:rPr>
          <w:t>Жерден</w:t>
        </w:r>
      </w:hyperlink>
      <w:r w:rsidRPr="00AE1D31">
        <w:rPr>
          <w:sz w:val="28"/>
          <w:szCs w:val="28"/>
          <w:lang w:val="kk-KZ"/>
        </w:rPr>
        <w:t xml:space="preserve"> үлкен, салмағы бойынша ше 300 есе үлкен. 5 суретте 1990 жылы АҚШ Геологиялық Бақылауымен Воягер суретінен 1979 жылы түсірілген. Түстері әдейілеп анықтап көру үшін әсерленген.</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Есеккқырғанның бір жылы </w:t>
      </w:r>
      <w:hyperlink r:id="rId101" w:tooltip="Жер" w:history="1">
        <w:r w:rsidRPr="00AE1D31">
          <w:rPr>
            <w:rStyle w:val="a6"/>
            <w:color w:val="auto"/>
            <w:sz w:val="28"/>
            <w:szCs w:val="28"/>
            <w:u w:val="none"/>
            <w:lang w:val="kk-KZ"/>
          </w:rPr>
          <w:t>Жердегі</w:t>
        </w:r>
      </w:hyperlink>
      <w:r w:rsidRPr="00AE1D31">
        <w:rPr>
          <w:sz w:val="28"/>
          <w:szCs w:val="28"/>
          <w:lang w:val="kk-KZ"/>
        </w:rPr>
        <w:t xml:space="preserve"> 11 жылына сәйкес, яки Есекқырған Күнді 11 жылда бір айналады. Бірақ Есенқырғанда Жердегідей жыл мезгілдері жоқ, өйткені ғаламшардың белі оның орбитасының жазықтығына перпендикуляр болып тұр. Есекқырғанның, </w:t>
      </w:r>
      <w:hyperlink r:id="rId102" w:tooltip="Жер" w:history="1">
        <w:r w:rsidRPr="00AE1D31">
          <w:rPr>
            <w:rStyle w:val="a6"/>
            <w:color w:val="auto"/>
            <w:sz w:val="28"/>
            <w:szCs w:val="28"/>
            <w:u w:val="none"/>
            <w:lang w:val="kk-KZ"/>
          </w:rPr>
          <w:t>Жермен</w:t>
        </w:r>
      </w:hyperlink>
      <w:r w:rsidRPr="00AE1D31">
        <w:rPr>
          <w:sz w:val="28"/>
          <w:szCs w:val="28"/>
          <w:lang w:val="kk-KZ"/>
        </w:rPr>
        <w:t xml:space="preserve"> сәйкестегенде, жылы ұзақ болса, тәулігі өте қысқа. Есекқырғанның бір тәулігі 9 сағат 50 минутқа сәйкес. Ол бар үлкен ғаламшарлар секілді өте жылдам өз белін айналады. Есекқырғанның </w:t>
      </w:r>
      <w:hyperlink r:id="rId103" w:tooltip="Табиғи серік (мұндай бет жоқ)" w:history="1">
        <w:r w:rsidRPr="00AE1D31">
          <w:rPr>
            <w:rStyle w:val="a6"/>
            <w:color w:val="auto"/>
            <w:sz w:val="28"/>
            <w:szCs w:val="28"/>
            <w:u w:val="none"/>
            <w:lang w:val="kk-KZ"/>
          </w:rPr>
          <w:t>табиғи серіктері</w:t>
        </w:r>
      </w:hyperlink>
      <w:r w:rsidRPr="00AE1D31">
        <w:rPr>
          <w:sz w:val="28"/>
          <w:szCs w:val="28"/>
          <w:lang w:val="kk-KZ"/>
        </w:rPr>
        <w:t xml:space="preserve"> – </w:t>
      </w:r>
      <w:hyperlink r:id="rId104" w:tooltip="Еуропа(серік) (мұндай бет жоқ)" w:history="1">
        <w:r w:rsidRPr="00AE1D31">
          <w:rPr>
            <w:rStyle w:val="a6"/>
            <w:color w:val="auto"/>
            <w:sz w:val="28"/>
            <w:szCs w:val="28"/>
            <w:u w:val="none"/>
            <w:lang w:val="kk-KZ"/>
          </w:rPr>
          <w:t>Еуропа (серік)</w:t>
        </w:r>
      </w:hyperlink>
      <w:r w:rsidRPr="00AE1D31">
        <w:rPr>
          <w:sz w:val="28"/>
          <w:szCs w:val="28"/>
          <w:lang w:val="kk-KZ"/>
        </w:rPr>
        <w:t xml:space="preserve">, </w:t>
      </w:r>
      <w:hyperlink r:id="rId105" w:tooltip="Каллипсо (мұндай бет жоқ)" w:history="1">
        <w:r w:rsidRPr="00AE1D31">
          <w:rPr>
            <w:rStyle w:val="a6"/>
            <w:color w:val="auto"/>
            <w:sz w:val="28"/>
            <w:szCs w:val="28"/>
            <w:u w:val="none"/>
            <w:lang w:val="kk-KZ"/>
          </w:rPr>
          <w:t>Каллипсо</w:t>
        </w:r>
      </w:hyperlink>
      <w:r w:rsidRPr="00AE1D31">
        <w:rPr>
          <w:sz w:val="28"/>
          <w:szCs w:val="28"/>
          <w:lang w:val="kk-KZ"/>
        </w:rPr>
        <w:t xml:space="preserve">, </w:t>
      </w:r>
      <w:hyperlink r:id="rId106" w:tooltip="Ио (мұндай бет жоқ)" w:history="1">
        <w:r w:rsidRPr="00AE1D31">
          <w:rPr>
            <w:rStyle w:val="a6"/>
            <w:color w:val="auto"/>
            <w:sz w:val="28"/>
            <w:szCs w:val="28"/>
            <w:u w:val="none"/>
            <w:lang w:val="kk-KZ"/>
          </w:rPr>
          <w:t>Ио</w:t>
        </w:r>
      </w:hyperlink>
      <w:r w:rsidRPr="00AE1D31">
        <w:rPr>
          <w:sz w:val="28"/>
          <w:szCs w:val="28"/>
          <w:lang w:val="kk-KZ"/>
        </w:rPr>
        <w:t xml:space="preserve">, </w:t>
      </w:r>
      <w:hyperlink r:id="rId107" w:tooltip="Ганимед (мұндай бет жоқ)" w:history="1">
        <w:r w:rsidRPr="00AE1D31">
          <w:rPr>
            <w:rStyle w:val="a6"/>
            <w:color w:val="auto"/>
            <w:sz w:val="28"/>
            <w:szCs w:val="28"/>
            <w:u w:val="none"/>
            <w:lang w:val="kk-KZ"/>
          </w:rPr>
          <w:t>Ганимед</w:t>
        </w:r>
      </w:hyperlink>
      <w:r w:rsidRPr="00AE1D31">
        <w:rPr>
          <w:sz w:val="28"/>
          <w:szCs w:val="28"/>
          <w:lang w:val="kk-KZ"/>
        </w:rPr>
        <w:t>.</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Юпитер көне юнандардың Зевс құдайының мадағына атаған. «Юпитер» бұл Зевс құдайының латын аты. Қазақтың атауы «Есекқырған» ғаламшардың ерте аспанға шыққанынан пайда болған. Есек керуенді басқаратын адамдар оны Шолпан ғаламшарымен шатасып, есектер ерте оянған. Есектер дұрыс дем алмай, таңертеңге шейін шыдай алмағаннан өліп қырылған. Соңдықтан ел аузында ғаламшарды Есекқырған деп атау бастаған.</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Әртүрлі жазбаларда Юпитердің әртүрлі серіктер саны келтіріледі. Ресми деректерде ғаламшардың он алты серігі бар деп жиі жазылады. Юпитердің Галилей тапқан ең танымал төрт серігі бар. Олар:</w:t>
      </w:r>
    </w:p>
    <w:p w:rsidR="00AE1D31" w:rsidRPr="00AE1D31" w:rsidRDefault="00AE1D31" w:rsidP="00AE1D31">
      <w:pPr>
        <w:pStyle w:val="af7"/>
        <w:numPr>
          <w:ilvl w:val="0"/>
          <w:numId w:val="5"/>
        </w:numPr>
        <w:tabs>
          <w:tab w:val="left" w:pos="993"/>
          <w:tab w:val="left" w:pos="1276"/>
        </w:tabs>
        <w:spacing w:before="0" w:beforeAutospacing="0" w:after="0" w:afterAutospacing="0"/>
        <w:ind w:left="0" w:firstLine="567"/>
        <w:jc w:val="both"/>
        <w:rPr>
          <w:sz w:val="28"/>
          <w:szCs w:val="28"/>
          <w:lang w:val="kk-KZ"/>
        </w:rPr>
      </w:pPr>
      <w:r w:rsidRPr="00AE1D31">
        <w:rPr>
          <w:bCs/>
          <w:sz w:val="28"/>
          <w:szCs w:val="28"/>
          <w:lang w:val="kk-KZ"/>
        </w:rPr>
        <w:t>Ганимед</w:t>
      </w:r>
      <w:r w:rsidRPr="00AE1D31">
        <w:rPr>
          <w:sz w:val="28"/>
          <w:szCs w:val="28"/>
          <w:lang w:val="kk-KZ"/>
        </w:rPr>
        <w:t xml:space="preserve"> - Күн жүйесіндегі ең ірі серік. Ол тіпті кейбір ғаламшарлар,</w:t>
      </w:r>
      <w:r>
        <w:rPr>
          <w:sz w:val="28"/>
          <w:szCs w:val="28"/>
          <w:lang w:val="kk-KZ"/>
        </w:rPr>
        <w:t xml:space="preserve"> </w:t>
      </w:r>
      <w:r w:rsidRPr="00AE1D31">
        <w:rPr>
          <w:sz w:val="28"/>
          <w:szCs w:val="28"/>
          <w:lang w:val="kk-KZ"/>
        </w:rPr>
        <w:t>атап айтқанда, Меркурий мен Плутоннан да ірі.</w:t>
      </w:r>
    </w:p>
    <w:p w:rsidR="00AE1D31" w:rsidRPr="00AE1D31" w:rsidRDefault="00AE1D31" w:rsidP="00AE1D31">
      <w:pPr>
        <w:pStyle w:val="af7"/>
        <w:numPr>
          <w:ilvl w:val="0"/>
          <w:numId w:val="5"/>
        </w:numPr>
        <w:spacing w:before="0" w:beforeAutospacing="0" w:after="0" w:afterAutospacing="0"/>
        <w:jc w:val="both"/>
        <w:rPr>
          <w:sz w:val="28"/>
          <w:szCs w:val="28"/>
          <w:lang w:val="kk-KZ"/>
        </w:rPr>
      </w:pPr>
      <w:r w:rsidRPr="00AE1D31">
        <w:rPr>
          <w:bCs/>
          <w:sz w:val="28"/>
          <w:szCs w:val="28"/>
          <w:lang w:val="kk-KZ"/>
        </w:rPr>
        <w:t>Ио</w:t>
      </w:r>
      <w:r w:rsidRPr="00AE1D31">
        <w:rPr>
          <w:sz w:val="28"/>
          <w:szCs w:val="28"/>
          <w:lang w:val="kk-KZ"/>
        </w:rPr>
        <w:t xml:space="preserve"> - Юпитердің тамаша серігі. Күн жүйесінде геологиялық ең белсенді </w:t>
      </w:r>
    </w:p>
    <w:p w:rsidR="00AE1D31" w:rsidRPr="00AE1D31" w:rsidRDefault="00AE1D31" w:rsidP="00AE1D31">
      <w:pPr>
        <w:pStyle w:val="af7"/>
        <w:spacing w:before="0" w:beforeAutospacing="0" w:after="0" w:afterAutospacing="0"/>
        <w:jc w:val="both"/>
        <w:rPr>
          <w:sz w:val="28"/>
          <w:szCs w:val="28"/>
          <w:lang w:val="kk-KZ"/>
        </w:rPr>
      </w:pPr>
      <w:r w:rsidRPr="00AE1D31">
        <w:rPr>
          <w:sz w:val="28"/>
          <w:szCs w:val="28"/>
          <w:lang w:val="kk-KZ"/>
        </w:rPr>
        <w:t>дене. Оның бетінде бір уақытта жиырмаға тарта жанартаулар атқылап, балқыған күкірт өзендері ағып жатады.</w:t>
      </w:r>
    </w:p>
    <w:p w:rsidR="00AE1D31" w:rsidRPr="00AE1D31" w:rsidRDefault="00AE1D31" w:rsidP="00AE1D31">
      <w:pPr>
        <w:pStyle w:val="af7"/>
        <w:numPr>
          <w:ilvl w:val="0"/>
          <w:numId w:val="5"/>
        </w:numPr>
        <w:spacing w:before="0" w:beforeAutospacing="0" w:after="0" w:afterAutospacing="0"/>
        <w:jc w:val="both"/>
        <w:rPr>
          <w:sz w:val="28"/>
          <w:szCs w:val="28"/>
          <w:lang w:val="kk-KZ"/>
        </w:rPr>
      </w:pPr>
      <w:r w:rsidRPr="00AE1D31">
        <w:rPr>
          <w:bCs/>
          <w:sz w:val="28"/>
          <w:szCs w:val="28"/>
          <w:lang w:val="kk-KZ"/>
        </w:rPr>
        <w:t>Еуропа</w:t>
      </w:r>
      <w:r w:rsidRPr="00AE1D31">
        <w:rPr>
          <w:sz w:val="28"/>
          <w:szCs w:val="28"/>
          <w:lang w:val="kk-KZ"/>
        </w:rPr>
        <w:t xml:space="preserve"> - тауы жоқ мұзды әлем, Соңғы мәліметтерге сүйенсек, мұздың </w:t>
      </w:r>
    </w:p>
    <w:p w:rsidR="00AE1D31" w:rsidRPr="00AE1D31" w:rsidRDefault="00AE1D31" w:rsidP="00AE1D31">
      <w:pPr>
        <w:pStyle w:val="af7"/>
        <w:spacing w:before="0" w:beforeAutospacing="0" w:after="0" w:afterAutospacing="0"/>
        <w:jc w:val="both"/>
        <w:rPr>
          <w:sz w:val="28"/>
          <w:szCs w:val="28"/>
          <w:lang w:val="kk-KZ"/>
        </w:rPr>
      </w:pPr>
      <w:r w:rsidRPr="00AE1D31">
        <w:rPr>
          <w:sz w:val="28"/>
          <w:szCs w:val="28"/>
          <w:lang w:val="kk-KZ"/>
        </w:rPr>
        <w:t xml:space="preserve">астында жүз км. тереңдікте </w:t>
      </w:r>
      <w:r w:rsidRPr="00AE1D31">
        <w:rPr>
          <w:iCs/>
          <w:sz w:val="28"/>
          <w:szCs w:val="28"/>
          <w:lang w:val="kk-KZ"/>
        </w:rPr>
        <w:t>су</w:t>
      </w:r>
      <w:r w:rsidRPr="00AE1D31">
        <w:rPr>
          <w:sz w:val="28"/>
          <w:szCs w:val="28"/>
          <w:lang w:val="kk-KZ"/>
        </w:rPr>
        <w:t xml:space="preserve"> пайда болуы мүмкін. Ал онда, өз кезегінде біржасушалы балдырлар өмір сүруі мүмкін.</w:t>
      </w:r>
    </w:p>
    <w:p w:rsidR="00AE1D31" w:rsidRPr="00AE1D31" w:rsidRDefault="004F385F" w:rsidP="00AE1D31">
      <w:pPr>
        <w:pStyle w:val="af7"/>
        <w:numPr>
          <w:ilvl w:val="0"/>
          <w:numId w:val="5"/>
        </w:numPr>
        <w:tabs>
          <w:tab w:val="left" w:pos="993"/>
        </w:tabs>
        <w:spacing w:before="0" w:beforeAutospacing="0" w:after="0" w:afterAutospacing="0"/>
        <w:ind w:left="0" w:firstLine="567"/>
        <w:jc w:val="both"/>
        <w:rPr>
          <w:sz w:val="28"/>
          <w:szCs w:val="28"/>
          <w:lang w:val="kk-KZ"/>
        </w:rPr>
      </w:pPr>
      <w:hyperlink r:id="rId108" w:tooltip="Каллисто (аңыз)" w:history="1">
        <w:r w:rsidR="00AE1D31" w:rsidRPr="00AE1D31">
          <w:rPr>
            <w:rStyle w:val="a6"/>
            <w:bCs/>
            <w:color w:val="auto"/>
            <w:sz w:val="28"/>
            <w:szCs w:val="28"/>
            <w:u w:val="none"/>
            <w:lang w:val="kk-KZ"/>
          </w:rPr>
          <w:t>Каллисто</w:t>
        </w:r>
      </w:hyperlink>
      <w:r w:rsidR="00AE1D31" w:rsidRPr="00AE1D31">
        <w:rPr>
          <w:sz w:val="28"/>
          <w:szCs w:val="28"/>
          <w:lang w:val="kk-KZ"/>
        </w:rPr>
        <w:t xml:space="preserve"> - ең күңгірт әрі мұзды серік. Ғаламшар бетінде өте терең шұңқыр бар, ол планетаның төрт миллиард жыл бұрын астероидпен соғысқандыған айтады. Оны алғаш </w:t>
      </w:r>
      <w:hyperlink r:id="rId109" w:tooltip="Галилео Галилей" w:history="1">
        <w:r w:rsidR="00AE1D31" w:rsidRPr="00AE1D31">
          <w:rPr>
            <w:rStyle w:val="a6"/>
            <w:color w:val="auto"/>
            <w:sz w:val="28"/>
            <w:szCs w:val="28"/>
            <w:u w:val="none"/>
            <w:lang w:val="kk-KZ"/>
          </w:rPr>
          <w:t>Галилео Галилей</w:t>
        </w:r>
      </w:hyperlink>
      <w:r w:rsidR="00AE1D31" w:rsidRPr="00AE1D31">
        <w:rPr>
          <w:sz w:val="28"/>
          <w:szCs w:val="28"/>
          <w:lang w:val="kk-KZ"/>
        </w:rPr>
        <w:t xml:space="preserve"> байқаған Галилей </w:t>
      </w:r>
      <w:r w:rsidR="00AE1D31" w:rsidRPr="00AE1D31">
        <w:rPr>
          <w:sz w:val="28"/>
          <w:szCs w:val="28"/>
          <w:lang w:val="kk-KZ"/>
        </w:rPr>
        <w:lastRenderedPageBreak/>
        <w:t xml:space="preserve">серіктерінің бірі болып, ірі серік ретінде </w:t>
      </w:r>
      <w:hyperlink r:id="rId110" w:tooltip="Меркурий" w:history="1">
        <w:r w:rsidR="00AE1D31" w:rsidRPr="00AE1D31">
          <w:rPr>
            <w:sz w:val="28"/>
            <w:szCs w:val="28"/>
            <w:lang w:val="kk-KZ"/>
          </w:rPr>
          <w:t>Меркурийдің</w:t>
        </w:r>
      </w:hyperlink>
      <w:r w:rsidR="00AE1D31" w:rsidRPr="00AE1D31">
        <w:rPr>
          <w:sz w:val="28"/>
          <w:szCs w:val="28"/>
          <w:lang w:val="kk-KZ"/>
        </w:rPr>
        <w:t xml:space="preserve"> үлкендігіндей көлемге ие.</w:t>
      </w:r>
    </w:p>
    <w:p w:rsidR="00AE1D31" w:rsidRPr="00AE1D31" w:rsidRDefault="00AE1D31" w:rsidP="00AE1D31">
      <w:pPr>
        <w:pStyle w:val="af7"/>
        <w:spacing w:before="0" w:beforeAutospacing="0" w:after="0" w:afterAutospacing="0"/>
        <w:ind w:firstLine="567"/>
        <w:jc w:val="both"/>
        <w:rPr>
          <w:sz w:val="28"/>
          <w:szCs w:val="28"/>
          <w:lang w:val="kk-KZ"/>
        </w:rPr>
      </w:pPr>
      <w:r w:rsidRPr="00AE1D31">
        <w:rPr>
          <w:bCs/>
          <w:i/>
          <w:sz w:val="28"/>
          <w:szCs w:val="28"/>
          <w:lang w:val="kk-KZ"/>
        </w:rPr>
        <w:t>Сатурн</w:t>
      </w:r>
      <w:r w:rsidRPr="00AE1D31">
        <w:rPr>
          <w:sz w:val="28"/>
          <w:szCs w:val="28"/>
          <w:lang w:val="kk-KZ"/>
        </w:rPr>
        <w:t xml:space="preserve"> — Күннен санағанда алтыншы, салмағы мен үлкендігі бойынша Күн жүйесіндегі екінші ғаламшар (қазақша аты - </w:t>
      </w:r>
      <w:r w:rsidRPr="00AE1D31">
        <w:rPr>
          <w:iCs/>
          <w:sz w:val="28"/>
          <w:szCs w:val="28"/>
          <w:lang w:val="kk-KZ"/>
        </w:rPr>
        <w:t>«Қоңырқай»</w:t>
      </w:r>
      <w:r w:rsidRPr="00AE1D31">
        <w:rPr>
          <w:sz w:val="28"/>
          <w:szCs w:val="28"/>
          <w:lang w:val="kk-KZ"/>
        </w:rPr>
        <w:t>). Қоңырқай Күннен 1429 млн. км. (9,58 а.б.) қашықтықта орналасқан. Күннен айналу уақыты - 29,46 жыл. Қоңырқайдың шамамен 60 серігі бар және ең күрделі сақиналар құрылысы бар ғаламшар.</w:t>
      </w:r>
      <w:r>
        <w:rPr>
          <w:sz w:val="28"/>
          <w:szCs w:val="28"/>
          <w:lang w:val="kk-KZ"/>
        </w:rPr>
        <w:t xml:space="preserve"> </w:t>
      </w:r>
      <w:r w:rsidRPr="00AE1D31">
        <w:rPr>
          <w:sz w:val="28"/>
          <w:szCs w:val="28"/>
          <w:lang w:val="kk-KZ"/>
        </w:rPr>
        <w:t>Қоңырқай газды ғаламшарлардың қатарына жатады: ол газдардан тұрғандықтан қатты беті жоқ. Ғаламшардың экваториалдық радиусы 60300 км. тең, полярлық радиусы - 54000 км. Сатурн - Күн жүйесіндегі ең сопақ ғаламшар</w:t>
      </w:r>
      <w:r>
        <w:rPr>
          <w:sz w:val="28"/>
          <w:szCs w:val="28"/>
          <w:lang w:val="kk-KZ"/>
        </w:rPr>
        <w:t>.</w:t>
      </w:r>
    </w:p>
    <w:p w:rsid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Ғаламшардың массасы Жерден 90 есе асады, алайда Сатурнның орташа тығыздығы бар болғаны 0,69 г/см., бұндай шама оны Күн жүйесіндегі ең сирек атмосфералы ғаламшарлардың қатарына жатқызып қоймай, орташа тығыздығы судың тығыздығынан төмен ғаламшарына жатқызады. Өз осінен Сатурн 10 сағат 39 минутта айналып өтеді. Сатурнның жоғарғы атмосферасының 90% - ы </w:t>
      </w:r>
      <w:hyperlink r:id="rId111" w:tooltip="Сутегі" w:history="1">
        <w:r w:rsidRPr="00AE1D31">
          <w:rPr>
            <w:rStyle w:val="a6"/>
            <w:color w:val="auto"/>
            <w:sz w:val="28"/>
            <w:szCs w:val="28"/>
            <w:u w:val="none"/>
            <w:lang w:val="kk-KZ"/>
          </w:rPr>
          <w:t>сутегінің</w:t>
        </w:r>
      </w:hyperlink>
      <w:r w:rsidRPr="00AE1D31">
        <w:rPr>
          <w:sz w:val="28"/>
          <w:szCs w:val="28"/>
          <w:lang w:val="kk-KZ"/>
        </w:rPr>
        <w:t xml:space="preserve"> және 7 пайызы гелийден тұрады, </w:t>
      </w:r>
      <w:hyperlink r:id="rId112" w:tooltip="Метан" w:history="1">
        <w:r w:rsidRPr="00AE1D31">
          <w:rPr>
            <w:rStyle w:val="a6"/>
            <w:color w:val="auto"/>
            <w:sz w:val="28"/>
            <w:szCs w:val="28"/>
            <w:u w:val="none"/>
            <w:lang w:val="kk-KZ"/>
          </w:rPr>
          <w:t>метанның</w:t>
        </w:r>
      </w:hyperlink>
      <w:r w:rsidRPr="00AE1D31">
        <w:rPr>
          <w:sz w:val="28"/>
          <w:szCs w:val="28"/>
          <w:lang w:val="kk-KZ"/>
        </w:rPr>
        <w:t xml:space="preserve">, </w:t>
      </w:r>
      <w:hyperlink r:id="rId113" w:tooltip="Су" w:history="1">
        <w:r w:rsidRPr="00AE1D31">
          <w:rPr>
            <w:rStyle w:val="a6"/>
            <w:color w:val="auto"/>
            <w:sz w:val="28"/>
            <w:szCs w:val="28"/>
            <w:u w:val="none"/>
            <w:lang w:val="kk-KZ"/>
          </w:rPr>
          <w:t>су</w:t>
        </w:r>
      </w:hyperlink>
      <w:r w:rsidRPr="00AE1D31">
        <w:rPr>
          <w:sz w:val="28"/>
          <w:szCs w:val="28"/>
          <w:lang w:val="kk-KZ"/>
        </w:rPr>
        <w:t xml:space="preserve"> буының, </w:t>
      </w:r>
      <w:hyperlink r:id="rId114" w:tooltip="Аммиак" w:history="1">
        <w:r w:rsidRPr="00AE1D31">
          <w:rPr>
            <w:rStyle w:val="a6"/>
            <w:color w:val="auto"/>
            <w:sz w:val="28"/>
            <w:szCs w:val="28"/>
            <w:u w:val="none"/>
            <w:lang w:val="kk-KZ"/>
          </w:rPr>
          <w:t>аммиактың</w:t>
        </w:r>
      </w:hyperlink>
      <w:r w:rsidRPr="00AE1D31">
        <w:rPr>
          <w:sz w:val="28"/>
          <w:szCs w:val="28"/>
          <w:lang w:val="kk-KZ"/>
        </w:rPr>
        <w:t xml:space="preserve"> және басқа газдардың қоспалары бар. Аммиак бұлттары Юпитерге қарағанда қоюырақ болады. </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Сатурн - Күн жүйесіндегі көзге Жерден көрінетін бес ғаламшарлардың бірі. Шарықтау шегінде Сатурнның жарығы бірінші </w:t>
      </w:r>
      <w:hyperlink r:id="rId115" w:tooltip="Жұлдыздық шама" w:history="1">
        <w:r w:rsidRPr="00AE1D31">
          <w:rPr>
            <w:rStyle w:val="a6"/>
            <w:color w:val="auto"/>
            <w:sz w:val="28"/>
            <w:szCs w:val="28"/>
            <w:u w:val="none"/>
            <w:lang w:val="kk-KZ"/>
          </w:rPr>
          <w:t>жұлдыздық шамадан</w:t>
        </w:r>
      </w:hyperlink>
      <w:r w:rsidRPr="00AE1D31">
        <w:rPr>
          <w:sz w:val="28"/>
          <w:szCs w:val="28"/>
          <w:lang w:val="kk-KZ"/>
        </w:rPr>
        <w:t xml:space="preserve"> асады.Сатурнды алғаш рет бақылаған </w:t>
      </w:r>
      <w:hyperlink r:id="rId116" w:tooltip="Галилео Галилей" w:history="1">
        <w:r w:rsidRPr="00AE1D31">
          <w:rPr>
            <w:rStyle w:val="a6"/>
            <w:color w:val="auto"/>
            <w:sz w:val="28"/>
            <w:szCs w:val="28"/>
            <w:u w:val="none"/>
            <w:lang w:val="kk-KZ"/>
          </w:rPr>
          <w:t>Галилео Галилей</w:t>
        </w:r>
      </w:hyperlink>
      <w:r w:rsidRPr="00AE1D31">
        <w:rPr>
          <w:sz w:val="28"/>
          <w:szCs w:val="28"/>
          <w:lang w:val="kk-KZ"/>
        </w:rPr>
        <w:t xml:space="preserve"> ғаламшарды біркелкі аспан денесі емес, бір - біріне жанасатын үш дене деп, бұлар Сатурнның екі ірі серіктері деп болжам жасады. Екі жылдан кейін жасаған бақылауында серіктердің орнында болмауы оны таңдандырды.</w:t>
      </w:r>
    </w:p>
    <w:p w:rsidR="00AE1D31" w:rsidRP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Қоңырқай Күн жүйесіндегі ең күрделі сақиналардың жүйесіне ие. Сақиналар жүйесінің шеттері экватордан 67 мың. және 121 мың. км. қашықтықта орналасқан. Сақиналар үлкендігі бірнеше микроннан бастап, бірнеше ондаған метрге жететін бөлшектерден тұрады, олардың құрамдарында мұз, тас породалары, темір оксиді бар. Ортасында қуысы бар көптеген сақиналар белгілі, қуыстардың ең ірісі — </w:t>
      </w:r>
      <w:hyperlink r:id="rId117" w:tooltip="Кассини қуысы (мұндай бет жоқ)" w:history="1">
        <w:r w:rsidRPr="00AE1D31">
          <w:rPr>
            <w:sz w:val="28"/>
            <w:szCs w:val="28"/>
            <w:lang w:val="kk-KZ"/>
          </w:rPr>
          <w:t>Кассини қуысы</w:t>
        </w:r>
      </w:hyperlink>
      <w:r w:rsidRPr="00AE1D31">
        <w:rPr>
          <w:sz w:val="28"/>
          <w:szCs w:val="28"/>
          <w:lang w:val="kk-KZ"/>
        </w:rPr>
        <w:t xml:space="preserve">. Қоңырқайдың қатты беті жоқ, оның орташа тығыздығы Күн жүйесіндегі ең төмен шама. Ғаламшар негізінен кеңістіктегі ең көп тараған сутегі және гелий элементтерінен тұрады. </w:t>
      </w:r>
    </w:p>
    <w:p w:rsidR="00AE1D31" w:rsidRPr="00AE1D31" w:rsidRDefault="00AE1D31" w:rsidP="00AE1D31">
      <w:pPr>
        <w:pStyle w:val="af9"/>
        <w:ind w:firstLine="709"/>
        <w:jc w:val="both"/>
        <w:rPr>
          <w:rFonts w:ascii="Times New Roman" w:hAnsi="Times New Roman" w:cs="Times New Roman"/>
          <w:b/>
          <w:sz w:val="28"/>
          <w:szCs w:val="28"/>
          <w:lang w:val="kk-KZ"/>
        </w:rPr>
      </w:pPr>
      <w:r w:rsidRPr="00AE1D31">
        <w:rPr>
          <w:rFonts w:ascii="Times New Roman" w:hAnsi="Times New Roman" w:cs="Times New Roman"/>
          <w:bCs/>
          <w:i/>
          <w:sz w:val="28"/>
          <w:szCs w:val="28"/>
          <w:lang w:val="kk-KZ"/>
        </w:rPr>
        <w:t>Уран</w:t>
      </w:r>
      <w:r w:rsidRPr="00AE1D31">
        <w:rPr>
          <w:rFonts w:ascii="Times New Roman" w:hAnsi="Times New Roman" w:cs="Times New Roman"/>
          <w:sz w:val="28"/>
          <w:szCs w:val="28"/>
          <w:lang w:val="kk-KZ"/>
        </w:rPr>
        <w:t xml:space="preserve"> - </w:t>
      </w:r>
      <w:hyperlink r:id="rId118" w:tooltip="Күн жүйесі" w:history="1">
        <w:r w:rsidRPr="00AE1D31">
          <w:rPr>
            <w:rFonts w:ascii="Times New Roman" w:hAnsi="Times New Roman" w:cs="Times New Roman"/>
            <w:sz w:val="28"/>
            <w:szCs w:val="28"/>
            <w:lang w:val="kk-KZ"/>
          </w:rPr>
          <w:t>Күн жүйесінің</w:t>
        </w:r>
      </w:hyperlink>
      <w:r w:rsidRPr="00AE1D31">
        <w:rPr>
          <w:rFonts w:ascii="Times New Roman" w:hAnsi="Times New Roman" w:cs="Times New Roman"/>
          <w:sz w:val="28"/>
          <w:szCs w:val="28"/>
          <w:lang w:val="kk-KZ"/>
        </w:rPr>
        <w:t xml:space="preserve"> жетінші ғаламшары. 1781 жылы наурыздың 13 - інде </w:t>
      </w:r>
      <w:hyperlink r:id="rId119" w:tooltip="Уильям Гершель" w:history="1">
        <w:r w:rsidRPr="00AE1D31">
          <w:rPr>
            <w:rFonts w:ascii="Times New Roman" w:hAnsi="Times New Roman" w:cs="Times New Roman"/>
            <w:sz w:val="28"/>
            <w:szCs w:val="28"/>
            <w:lang w:val="kk-KZ"/>
          </w:rPr>
          <w:t>Уильям Гершель</w:t>
        </w:r>
      </w:hyperlink>
      <w:r w:rsidRPr="00AE1D31">
        <w:rPr>
          <w:rFonts w:ascii="Times New Roman" w:hAnsi="Times New Roman" w:cs="Times New Roman"/>
          <w:sz w:val="28"/>
          <w:szCs w:val="28"/>
          <w:lang w:val="kk-KZ"/>
        </w:rPr>
        <w:t xml:space="preserve"> ашқан. Грек (юнан) уақыттың құдайы Кроностың мадағына аталған. Уран - бұл Кроностың латын атауы. Күнді 84 жылында бір рет айналады. Уран - күннен алыс жатқан планета. Ол газдан және қатты ядродан тұрады. Оның беткі қабатын көгілдір тұман жауып жатады. Оны тастар мен мұз кесектерінен тұратын 11 жұқа сақина, 15 серігі қоршап жатады</w:t>
      </w:r>
    </w:p>
    <w:p w:rsidR="00AE1D31" w:rsidRPr="00AE1D31" w:rsidRDefault="00AE1D31" w:rsidP="00AE1D31">
      <w:pPr>
        <w:ind w:firstLine="567"/>
        <w:jc w:val="both"/>
        <w:rPr>
          <w:sz w:val="28"/>
          <w:szCs w:val="28"/>
          <w:lang w:val="kk-KZ"/>
        </w:rPr>
      </w:pPr>
      <w:r w:rsidRPr="00AE1D31">
        <w:rPr>
          <w:sz w:val="28"/>
          <w:szCs w:val="28"/>
          <w:lang w:val="kk-KZ"/>
        </w:rPr>
        <w:t xml:space="preserve">Ежелгі жұлдызшыларға бұл планета белгісіз болды. Планетаны ағылшынның ұлы астрономы В. Гершель телескоптың көмегімен ашқан. Оның Күнді айналу ұзақтығы 84 жердегі жылға тең. Оған гректің аспан құдайының аты берілген. Соңғы екі жүз жылдықта телескоппен бақылау нәтижесінде Уранның сақиналары мен 5 ірі серігі ашылды. Тағы шағындау 10 серігі бар. Олар 1986 жылы «Вояджер – 2» автоматты станциясы Уранға ұшып барғанға дейін белгісіз болды. Оберон мен Титания атаулары В.Шекспирдің «Жазғы </w:t>
      </w:r>
      <w:r w:rsidRPr="00AE1D31">
        <w:rPr>
          <w:sz w:val="28"/>
          <w:szCs w:val="28"/>
          <w:lang w:val="kk-KZ"/>
        </w:rPr>
        <w:lastRenderedPageBreak/>
        <w:t>кештегі ұйқы» комедиясымен байланысты. Миранда мен Ариэль - Уранды айнала қозғалатын серіктері. В.Шекспирдің «Дауыл» пьесасындағы екі кейіпкер осылай аталған. Ал Умбриэль атауы А.Поповтың «Ұрланған бұрым» поэмасынан алынған.</w:t>
      </w:r>
    </w:p>
    <w:p w:rsidR="00AE1D31" w:rsidRPr="00AE1D31" w:rsidRDefault="00AE1D31" w:rsidP="00AE1D31">
      <w:pPr>
        <w:pStyle w:val="af7"/>
        <w:spacing w:before="0" w:beforeAutospacing="0" w:after="0" w:afterAutospacing="0"/>
        <w:ind w:firstLine="567"/>
        <w:jc w:val="both"/>
        <w:rPr>
          <w:sz w:val="28"/>
          <w:szCs w:val="28"/>
          <w:lang w:val="kk-KZ"/>
        </w:rPr>
      </w:pPr>
      <w:r w:rsidRPr="00AE1D31">
        <w:rPr>
          <w:bCs/>
          <w:i/>
          <w:sz w:val="28"/>
          <w:szCs w:val="28"/>
          <w:lang w:val="kk-KZ"/>
        </w:rPr>
        <w:t>Нептун</w:t>
      </w:r>
      <w:r w:rsidRPr="00AE1D31">
        <w:rPr>
          <w:sz w:val="28"/>
          <w:szCs w:val="28"/>
          <w:lang w:val="kk-KZ"/>
        </w:rPr>
        <w:t xml:space="preserve"> - </w:t>
      </w:r>
      <w:hyperlink r:id="rId120" w:tooltip="Күн жүйесі" w:history="1">
        <w:r w:rsidRPr="00AE1D31">
          <w:rPr>
            <w:rStyle w:val="a6"/>
            <w:color w:val="auto"/>
            <w:sz w:val="28"/>
            <w:szCs w:val="28"/>
            <w:u w:val="none"/>
            <w:lang w:val="kk-KZ"/>
          </w:rPr>
          <w:t>Күн жүйесінің</w:t>
        </w:r>
      </w:hyperlink>
      <w:r w:rsidRPr="00AE1D31">
        <w:rPr>
          <w:sz w:val="28"/>
          <w:szCs w:val="28"/>
          <w:lang w:val="kk-KZ"/>
        </w:rPr>
        <w:t xml:space="preserve"> сегізінші ғаламшары, Күн Жүйесіндегі күннен ең алыс орналасқан </w:t>
      </w:r>
      <w:hyperlink r:id="rId121" w:tooltip="Ғаламшар" w:history="1">
        <w:r w:rsidRPr="00AE1D31">
          <w:rPr>
            <w:rStyle w:val="a6"/>
            <w:color w:val="auto"/>
            <w:sz w:val="28"/>
            <w:szCs w:val="28"/>
            <w:u w:val="none"/>
            <w:lang w:val="kk-KZ"/>
          </w:rPr>
          <w:t>ғаламшар</w:t>
        </w:r>
      </w:hyperlink>
      <w:r w:rsidRPr="00AE1D31">
        <w:rPr>
          <w:sz w:val="28"/>
          <w:szCs w:val="28"/>
          <w:lang w:val="kk-KZ"/>
        </w:rPr>
        <w:t xml:space="preserve">. Диаметрі жөнінен ең үлкені, салмағы бойынша үшінші ғаламшар. Нептун </w:t>
      </w:r>
      <w:hyperlink r:id="rId122" w:tooltip="Жерден (мұндай бет жоқ)" w:history="1">
        <w:r w:rsidRPr="00AE1D31">
          <w:rPr>
            <w:rStyle w:val="a6"/>
            <w:color w:val="auto"/>
            <w:sz w:val="28"/>
            <w:szCs w:val="28"/>
            <w:u w:val="none"/>
            <w:lang w:val="kk-KZ"/>
          </w:rPr>
          <w:t>Жер</w:t>
        </w:r>
      </w:hyperlink>
      <w:r w:rsidRPr="00AE1D31">
        <w:rPr>
          <w:sz w:val="28"/>
          <w:szCs w:val="28"/>
          <w:lang w:val="kk-KZ"/>
        </w:rPr>
        <w:t xml:space="preserve"> 17 есе ауыр, Жерден 15 есе ауыр Уран ғаламшарынан сәл ауыр. Ғаламшар Римдік теңіз құдайының атымен аталған. Астрономиялық белгісі, Нептун құдайының үшұшты найзасы.</w:t>
      </w:r>
    </w:p>
    <w:p w:rsidR="00BE5E95" w:rsidRPr="00AE1D31" w:rsidRDefault="00AE1D31" w:rsidP="00AE1D31">
      <w:pPr>
        <w:pStyle w:val="af9"/>
        <w:ind w:firstLine="709"/>
        <w:jc w:val="both"/>
        <w:rPr>
          <w:rFonts w:ascii="Times New Roman" w:hAnsi="Times New Roman" w:cs="Times New Roman"/>
          <w:b/>
          <w:sz w:val="28"/>
          <w:szCs w:val="28"/>
          <w:lang w:val="kk-KZ"/>
        </w:rPr>
      </w:pPr>
      <w:r w:rsidRPr="00AE1D31">
        <w:rPr>
          <w:rFonts w:ascii="Times New Roman" w:hAnsi="Times New Roman" w:cs="Times New Roman"/>
          <w:sz w:val="28"/>
          <w:szCs w:val="28"/>
          <w:lang w:val="kk-KZ"/>
        </w:rPr>
        <w:t xml:space="preserve">Нептунның құрылысы Уранның құрылысына ұқсас, екеуі де ірірек келетін </w:t>
      </w:r>
      <w:hyperlink r:id="rId123" w:tooltip="Есекқырған" w:history="1">
        <w:r w:rsidRPr="00AE1D31">
          <w:rPr>
            <w:rFonts w:ascii="Times New Roman" w:hAnsi="Times New Roman" w:cs="Times New Roman"/>
            <w:sz w:val="28"/>
            <w:szCs w:val="28"/>
            <w:lang w:val="kk-KZ"/>
          </w:rPr>
          <w:t>Есекқырған</w:t>
        </w:r>
      </w:hyperlink>
      <w:r w:rsidRPr="00AE1D31">
        <w:rPr>
          <w:rFonts w:ascii="Times New Roman" w:hAnsi="Times New Roman" w:cs="Times New Roman"/>
          <w:sz w:val="28"/>
          <w:szCs w:val="28"/>
          <w:lang w:val="kk-KZ"/>
        </w:rPr>
        <w:t xml:space="preserve"> және </w:t>
      </w:r>
      <w:hyperlink r:id="rId124" w:tooltip="Қоңырқай (мұндай бет жоқ)" w:history="1">
        <w:r w:rsidRPr="00AE1D31">
          <w:rPr>
            <w:rStyle w:val="a6"/>
            <w:rFonts w:ascii="Times New Roman" w:hAnsi="Times New Roman" w:cs="Times New Roman"/>
            <w:color w:val="auto"/>
            <w:sz w:val="28"/>
            <w:szCs w:val="28"/>
            <w:u w:val="none"/>
            <w:lang w:val="kk-KZ"/>
          </w:rPr>
          <w:t>Қоңырқай</w:t>
        </w:r>
      </w:hyperlink>
      <w:r w:rsidRPr="00AE1D31">
        <w:rPr>
          <w:rFonts w:ascii="Times New Roman" w:hAnsi="Times New Roman" w:cs="Times New Roman"/>
          <w:sz w:val="28"/>
          <w:szCs w:val="28"/>
          <w:lang w:val="kk-KZ"/>
        </w:rPr>
        <w:t xml:space="preserve"> газ гиганттарының құрылыстарынан өзгеше. Сондықтан, астрономдар бұл ғаламшарларды «мұз гиганттары» қатарына жатқызады.</w:t>
      </w:r>
    </w:p>
    <w:p w:rsid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Нептунның атмосферасы Есекқырған мен Қоңырқайдың негізінен сутегі және гелийден тұратын атмосферасына ұқсас болғанымен, </w:t>
      </w:r>
      <w:hyperlink r:id="rId125" w:tooltip="Су" w:history="1">
        <w:r w:rsidRPr="00AE1D31">
          <w:rPr>
            <w:rStyle w:val="a6"/>
            <w:color w:val="auto"/>
            <w:sz w:val="28"/>
            <w:szCs w:val="28"/>
            <w:u w:val="none"/>
            <w:lang w:val="kk-KZ"/>
          </w:rPr>
          <w:t>су</w:t>
        </w:r>
      </w:hyperlink>
      <w:r w:rsidRPr="00AE1D31">
        <w:rPr>
          <w:sz w:val="28"/>
          <w:szCs w:val="28"/>
          <w:lang w:val="kk-KZ"/>
        </w:rPr>
        <w:t xml:space="preserve">, </w:t>
      </w:r>
      <w:hyperlink r:id="rId126" w:tooltip="Аммиак" w:history="1">
        <w:r w:rsidRPr="00AE1D31">
          <w:rPr>
            <w:rStyle w:val="a6"/>
            <w:color w:val="auto"/>
            <w:sz w:val="28"/>
            <w:szCs w:val="28"/>
            <w:u w:val="none"/>
            <w:lang w:val="kk-KZ"/>
          </w:rPr>
          <w:t>аммиак</w:t>
        </w:r>
      </w:hyperlink>
      <w:r w:rsidRPr="00AE1D31">
        <w:rPr>
          <w:sz w:val="28"/>
          <w:szCs w:val="28"/>
          <w:lang w:val="kk-KZ"/>
        </w:rPr>
        <w:t xml:space="preserve"> және </w:t>
      </w:r>
      <w:hyperlink r:id="rId127" w:tooltip="Метаннан (мұндай бет жоқ)" w:history="1">
        <w:r w:rsidRPr="00AE1D31">
          <w:rPr>
            <w:rStyle w:val="a6"/>
            <w:color w:val="auto"/>
            <w:sz w:val="28"/>
            <w:szCs w:val="28"/>
            <w:u w:val="none"/>
            <w:lang w:val="kk-KZ"/>
          </w:rPr>
          <w:t>метан</w:t>
        </w:r>
      </w:hyperlink>
      <w:r w:rsidRPr="00AE1D31">
        <w:rPr>
          <w:sz w:val="28"/>
          <w:szCs w:val="28"/>
          <w:lang w:val="kk-KZ"/>
        </w:rPr>
        <w:t xml:space="preserve"> тұратын ірі мұздарға толы, </w:t>
      </w:r>
      <w:hyperlink r:id="rId128" w:tooltip="Гидрокарбондардың (мұндай бет жоқ)" w:history="1">
        <w:r w:rsidRPr="00AE1D31">
          <w:rPr>
            <w:rStyle w:val="a6"/>
            <w:color w:val="auto"/>
            <w:sz w:val="28"/>
            <w:szCs w:val="28"/>
            <w:u w:val="none"/>
            <w:lang w:val="kk-KZ"/>
          </w:rPr>
          <w:t>гидрокарбон</w:t>
        </w:r>
      </w:hyperlink>
      <w:r w:rsidRPr="00AE1D31">
        <w:rPr>
          <w:sz w:val="28"/>
          <w:szCs w:val="28"/>
          <w:lang w:val="kk-KZ"/>
        </w:rPr>
        <w:t xml:space="preserve"> және шамасы, </w:t>
      </w:r>
      <w:hyperlink r:id="rId129" w:tooltip="Оттегінің (мұндай бет жоқ)" w:history="1">
        <w:r w:rsidRPr="00AE1D31">
          <w:rPr>
            <w:rStyle w:val="a6"/>
            <w:color w:val="auto"/>
            <w:sz w:val="28"/>
            <w:szCs w:val="28"/>
            <w:u w:val="none"/>
            <w:lang w:val="kk-KZ"/>
          </w:rPr>
          <w:t>оттегі</w:t>
        </w:r>
      </w:hyperlink>
      <w:r w:rsidRPr="00AE1D31">
        <w:rPr>
          <w:sz w:val="28"/>
          <w:szCs w:val="28"/>
          <w:lang w:val="kk-KZ"/>
        </w:rPr>
        <w:t xml:space="preserve"> іздері бар.</w:t>
      </w:r>
    </w:p>
    <w:p w:rsidR="00AE1D31" w:rsidRDefault="00AE1D31" w:rsidP="00AE1D31">
      <w:pPr>
        <w:pStyle w:val="af7"/>
        <w:spacing w:before="0" w:beforeAutospacing="0" w:after="0" w:afterAutospacing="0"/>
        <w:ind w:firstLine="567"/>
        <w:jc w:val="both"/>
        <w:rPr>
          <w:sz w:val="28"/>
          <w:szCs w:val="28"/>
          <w:lang w:val="kk-KZ"/>
        </w:rPr>
      </w:pPr>
      <w:r w:rsidRPr="00AE1D31">
        <w:rPr>
          <w:sz w:val="28"/>
          <w:szCs w:val="28"/>
          <w:lang w:val="kk-KZ"/>
        </w:rPr>
        <w:t xml:space="preserve">Нептунның сегіз серігі бар. Оның Тритон деп аталатын серігі мұз жамылғысына оранған. Күннің әлсіз сәулесі мұз қабатынан өте отырып, ішіндегі газды қыздырады. Қызған ыстық газ ағыны сыртқа атқылайды. Уақыт өткен сайын Нептундағы жұмбақтық бірде пайда болады, бірде жоғалып кетеді. Ғалымдардың ұйғаруынша, бұл - осы планетадағы қатты қапталудың белгісі. 1989 - 1994 жылдары астрономдар Қара дауыл деп аталатын үлкен қара дақты бақылады. 1994 жылы планетадан «Хаббл» телескопы Жердің мөлшеріндей үлкен түтікті байқады. </w:t>
      </w:r>
    </w:p>
    <w:p w:rsidR="00AE1D31" w:rsidRPr="00AE1D31" w:rsidRDefault="00AE1D31" w:rsidP="00AE1D31">
      <w:pPr>
        <w:pStyle w:val="af7"/>
        <w:spacing w:before="0" w:beforeAutospacing="0" w:after="0" w:afterAutospacing="0"/>
        <w:ind w:firstLine="567"/>
        <w:jc w:val="both"/>
        <w:rPr>
          <w:sz w:val="28"/>
          <w:szCs w:val="28"/>
          <w:lang w:val="kk-KZ"/>
        </w:rPr>
      </w:pPr>
      <w:r w:rsidRPr="00AE1D31">
        <w:rPr>
          <w:i/>
          <w:sz w:val="28"/>
          <w:szCs w:val="28"/>
          <w:lang w:val="kk-KZ"/>
        </w:rPr>
        <w:t>Плутон</w:t>
      </w:r>
      <w:r w:rsidRPr="00AE1D31">
        <w:rPr>
          <w:sz w:val="28"/>
          <w:szCs w:val="28"/>
          <w:lang w:val="kk-KZ"/>
        </w:rPr>
        <w:t xml:space="preserve"> - жас астроном </w:t>
      </w:r>
      <w:hyperlink r:id="rId130" w:tooltip="Клайд Томбо (мұндай бет жоқ)" w:history="1">
        <w:r w:rsidRPr="00AE1D31">
          <w:rPr>
            <w:rStyle w:val="a6"/>
            <w:color w:val="auto"/>
            <w:sz w:val="28"/>
            <w:szCs w:val="28"/>
            <w:u w:val="none"/>
            <w:lang w:val="kk-KZ"/>
          </w:rPr>
          <w:t>Клайд Томбо</w:t>
        </w:r>
      </w:hyperlink>
      <w:r w:rsidRPr="00AE1D31">
        <w:rPr>
          <w:sz w:val="28"/>
          <w:szCs w:val="28"/>
          <w:lang w:val="kk-KZ"/>
        </w:rPr>
        <w:t xml:space="preserve"> 1930 жылғы 18 ақпанда Американың </w:t>
      </w:r>
      <w:hyperlink r:id="rId131" w:tooltip="Ловелл обсерваториясын (мұндай бет жоқ)" w:history="1">
        <w:r w:rsidRPr="00AE1D31">
          <w:rPr>
            <w:rStyle w:val="a6"/>
            <w:color w:val="auto"/>
            <w:sz w:val="28"/>
            <w:szCs w:val="28"/>
            <w:u w:val="none"/>
            <w:lang w:val="kk-KZ"/>
          </w:rPr>
          <w:t>Ловелл обсерваториясында</w:t>
        </w:r>
      </w:hyperlink>
      <w:r w:rsidRPr="00AE1D31">
        <w:rPr>
          <w:sz w:val="28"/>
          <w:szCs w:val="28"/>
          <w:lang w:val="kk-KZ"/>
        </w:rPr>
        <w:t xml:space="preserve"> Күн жүйесінің тағы бір жаңа планетасын тапқан еді. Бұл планета </w:t>
      </w:r>
      <w:r w:rsidRPr="00AE1D31">
        <w:rPr>
          <w:bCs/>
          <w:sz w:val="28"/>
          <w:szCs w:val="28"/>
          <w:lang w:val="kk-KZ"/>
        </w:rPr>
        <w:t>Плутон</w:t>
      </w:r>
      <w:r w:rsidRPr="00AE1D31">
        <w:rPr>
          <w:sz w:val="28"/>
          <w:szCs w:val="28"/>
          <w:lang w:val="kk-KZ"/>
        </w:rPr>
        <w:t xml:space="preserve"> деген атқа ие болды. Ірі </w:t>
      </w:r>
      <w:hyperlink r:id="rId132" w:tooltip="Телескоп" w:history="1">
        <w:r w:rsidRPr="00AE1D31">
          <w:rPr>
            <w:rStyle w:val="a6"/>
            <w:color w:val="auto"/>
            <w:sz w:val="28"/>
            <w:szCs w:val="28"/>
            <w:u w:val="none"/>
            <w:lang w:val="kk-KZ"/>
          </w:rPr>
          <w:t>телескоптар</w:t>
        </w:r>
      </w:hyperlink>
      <w:r w:rsidRPr="00AE1D31">
        <w:rPr>
          <w:sz w:val="28"/>
          <w:szCs w:val="28"/>
          <w:lang w:val="kk-KZ"/>
        </w:rPr>
        <w:t xml:space="preserve"> көмегімен алынған фотосуреттерде ол кішкентай ғана әлсіз </w:t>
      </w:r>
      <w:hyperlink r:id="rId133" w:tooltip="Жұлдыз" w:history="1">
        <w:r w:rsidRPr="00AE1D31">
          <w:rPr>
            <w:rStyle w:val="a6"/>
            <w:color w:val="auto"/>
            <w:sz w:val="28"/>
            <w:szCs w:val="28"/>
            <w:u w:val="none"/>
            <w:lang w:val="kk-KZ"/>
          </w:rPr>
          <w:t>жұлдыз</w:t>
        </w:r>
      </w:hyperlink>
      <w:r w:rsidRPr="00AE1D31">
        <w:rPr>
          <w:sz w:val="28"/>
          <w:szCs w:val="28"/>
          <w:lang w:val="kk-KZ"/>
        </w:rPr>
        <w:t xml:space="preserve"> тәрізді көрінеді. Оның диаметрі 3000 км. - ге жуық. Ол Күннен шамамен 6 млрд. км. Қашықтықта баяу қозғала отырып, оны 248 жылда бір айналып шығады. </w:t>
      </w:r>
      <w:r w:rsidRPr="00AE1D31">
        <w:rPr>
          <w:bCs/>
          <w:sz w:val="28"/>
          <w:szCs w:val="28"/>
          <w:lang w:val="kk-KZ"/>
        </w:rPr>
        <w:t>Плутон</w:t>
      </w:r>
      <w:r w:rsidRPr="00AE1D31">
        <w:rPr>
          <w:sz w:val="28"/>
          <w:szCs w:val="28"/>
          <w:lang w:val="kk-KZ"/>
        </w:rPr>
        <w:t xml:space="preserve"> - Күн жүйесіндегі планеталардың ең кішісі болып есептеліп келген еді. Алайда соңғы зерттеулер нәтижесінде алынған планеталар Әлемі жөніндегі делелді мәліметтер негізінде Халықаралық астрономиялық одақтың шешімімен </w:t>
      </w:r>
      <w:r w:rsidRPr="00AE1D31">
        <w:rPr>
          <w:iCs/>
          <w:sz w:val="28"/>
          <w:szCs w:val="28"/>
          <w:lang w:val="kk-KZ"/>
        </w:rPr>
        <w:t>«ергежейлі планета»</w:t>
      </w:r>
      <w:r w:rsidRPr="00AE1D31">
        <w:rPr>
          <w:sz w:val="28"/>
          <w:szCs w:val="28"/>
          <w:lang w:val="kk-KZ"/>
        </w:rPr>
        <w:t xml:space="preserve"> аталып, оған ресми астероидтық 134340 нөмірі берілді.</w:t>
      </w:r>
    </w:p>
    <w:p w:rsidR="00AE1D31" w:rsidRPr="00902670" w:rsidRDefault="00AE1D31" w:rsidP="00902670">
      <w:pPr>
        <w:pStyle w:val="af7"/>
        <w:spacing w:before="0" w:beforeAutospacing="0" w:after="0" w:afterAutospacing="0"/>
        <w:ind w:firstLine="567"/>
        <w:jc w:val="both"/>
        <w:rPr>
          <w:sz w:val="28"/>
          <w:szCs w:val="28"/>
          <w:lang w:val="kk-KZ"/>
        </w:rPr>
      </w:pPr>
      <w:r w:rsidRPr="00AE1D31">
        <w:rPr>
          <w:sz w:val="28"/>
          <w:szCs w:val="28"/>
          <w:lang w:val="kk-KZ"/>
        </w:rPr>
        <w:t xml:space="preserve">Сонымен қазіргі кезде </w:t>
      </w:r>
      <w:hyperlink r:id="rId134" w:tooltip="Күн жүйесі" w:history="1">
        <w:r w:rsidRPr="00AE1D31">
          <w:rPr>
            <w:rStyle w:val="a6"/>
            <w:color w:val="auto"/>
            <w:sz w:val="28"/>
            <w:szCs w:val="28"/>
            <w:u w:val="none"/>
            <w:lang w:val="kk-KZ"/>
          </w:rPr>
          <w:t>Күн жүйесінің</w:t>
        </w:r>
      </w:hyperlink>
      <w:r w:rsidRPr="00AE1D31">
        <w:rPr>
          <w:sz w:val="28"/>
          <w:szCs w:val="28"/>
          <w:lang w:val="kk-KZ"/>
        </w:rPr>
        <w:t xml:space="preserve"> сегіз планетасы белгілі. Ғалымдар әлі де болса жаңа </w:t>
      </w:r>
      <w:hyperlink r:id="rId135" w:tooltip="Планета" w:history="1">
        <w:r w:rsidRPr="00AE1D31">
          <w:rPr>
            <w:rStyle w:val="a6"/>
            <w:color w:val="auto"/>
            <w:sz w:val="28"/>
            <w:szCs w:val="28"/>
            <w:u w:val="none"/>
            <w:lang w:val="kk-KZ"/>
          </w:rPr>
          <w:t>планеталарды</w:t>
        </w:r>
      </w:hyperlink>
      <w:r w:rsidRPr="00AE1D31">
        <w:rPr>
          <w:sz w:val="28"/>
          <w:szCs w:val="28"/>
          <w:lang w:val="kk-KZ"/>
        </w:rPr>
        <w:t xml:space="preserve"> іздестіру жұмысын жалғастыруда. </w:t>
      </w:r>
    </w:p>
    <w:p w:rsidR="00BE5E95" w:rsidRPr="00BE5E95" w:rsidRDefault="00BE5E95" w:rsidP="00BE5E95">
      <w:pPr>
        <w:pStyle w:val="af9"/>
        <w:ind w:firstLine="709"/>
        <w:jc w:val="both"/>
        <w:rPr>
          <w:rFonts w:ascii="Times New Roman" w:hAnsi="Times New Roman" w:cs="Times New Roman"/>
          <w:b/>
          <w:sz w:val="28"/>
          <w:szCs w:val="28"/>
          <w:lang w:val="kk-KZ"/>
        </w:rPr>
      </w:pPr>
    </w:p>
    <w:p w:rsidR="002624ED" w:rsidRPr="00522D21" w:rsidRDefault="008E1545">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r w:rsidR="006B10B1" w:rsidRPr="00522D21">
        <w:rPr>
          <w:rFonts w:ascii="Times New Roman" w:hAnsi="Times New Roman" w:cs="Times New Roman"/>
          <w:b/>
          <w:sz w:val="28"/>
          <w:szCs w:val="28"/>
          <w:lang w:val="kk-KZ"/>
        </w:rPr>
        <w:t>:</w:t>
      </w:r>
    </w:p>
    <w:p w:rsidR="00902670" w:rsidRPr="001E5D99" w:rsidRDefault="001E5D99" w:rsidP="00F91C52">
      <w:pPr>
        <w:pStyle w:val="af9"/>
        <w:numPr>
          <w:ilvl w:val="0"/>
          <w:numId w:val="8"/>
        </w:numPr>
        <w:jc w:val="both"/>
        <w:rPr>
          <w:rFonts w:ascii="Times New Roman" w:hAnsi="Times New Roman" w:cs="Times New Roman"/>
          <w:sz w:val="28"/>
          <w:szCs w:val="28"/>
        </w:rPr>
      </w:pPr>
      <w:r w:rsidRPr="001E5D99">
        <w:rPr>
          <w:rFonts w:ascii="Times New Roman" w:hAnsi="Times New Roman" w:cs="Times New Roman"/>
          <w:sz w:val="28"/>
          <w:szCs w:val="28"/>
          <w:lang w:val="kk-KZ"/>
        </w:rPr>
        <w:t>Ғарышты зерттеу</w:t>
      </w:r>
    </w:p>
    <w:p w:rsidR="001E5D99" w:rsidRPr="001E5D99" w:rsidRDefault="001E5D99" w:rsidP="00F91C52">
      <w:pPr>
        <w:pStyle w:val="af9"/>
        <w:numPr>
          <w:ilvl w:val="0"/>
          <w:numId w:val="8"/>
        </w:numPr>
        <w:jc w:val="both"/>
        <w:rPr>
          <w:rFonts w:ascii="Times New Roman" w:hAnsi="Times New Roman" w:cs="Times New Roman"/>
          <w:sz w:val="28"/>
          <w:szCs w:val="28"/>
        </w:rPr>
      </w:pPr>
      <w:r>
        <w:rPr>
          <w:rFonts w:ascii="Times New Roman" w:hAnsi="Times New Roman" w:cs="Times New Roman"/>
          <w:sz w:val="28"/>
          <w:szCs w:val="28"/>
          <w:lang w:val="kk-KZ"/>
        </w:rPr>
        <w:t>Күн жүйесіндегі ғаламшарлар</w:t>
      </w:r>
    </w:p>
    <w:p w:rsidR="001E5D99" w:rsidRPr="001E5D99" w:rsidRDefault="001E5D99" w:rsidP="00F91C52">
      <w:pPr>
        <w:pStyle w:val="af9"/>
        <w:numPr>
          <w:ilvl w:val="0"/>
          <w:numId w:val="8"/>
        </w:numPr>
        <w:jc w:val="both"/>
        <w:rPr>
          <w:rFonts w:ascii="Times New Roman" w:hAnsi="Times New Roman" w:cs="Times New Roman"/>
          <w:sz w:val="28"/>
          <w:szCs w:val="28"/>
        </w:rPr>
      </w:pPr>
      <w:r>
        <w:rPr>
          <w:rFonts w:ascii="Times New Roman" w:hAnsi="Times New Roman" w:cs="Times New Roman"/>
          <w:sz w:val="28"/>
          <w:szCs w:val="28"/>
          <w:lang w:val="kk-KZ"/>
        </w:rPr>
        <w:t>Ғаламшарлардың ерекшеліктері</w:t>
      </w:r>
    </w:p>
    <w:p w:rsidR="002624ED" w:rsidRPr="00522D21" w:rsidRDefault="006B10B1" w:rsidP="00522D21">
      <w:pPr>
        <w:pStyle w:val="af9"/>
        <w:ind w:firstLine="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Ұсынылған әдебиеттер:</w:t>
      </w:r>
    </w:p>
    <w:p w:rsidR="00522D21" w:rsidRPr="00522D21" w:rsidRDefault="00522D21" w:rsidP="00522D21">
      <w:pPr>
        <w:pStyle w:val="afb"/>
        <w:numPr>
          <w:ilvl w:val="0"/>
          <w:numId w:val="6"/>
        </w:numPr>
        <w:tabs>
          <w:tab w:val="left" w:pos="1134"/>
        </w:tabs>
        <w:ind w:left="0" w:firstLine="709"/>
        <w:jc w:val="both"/>
        <w:rPr>
          <w:noProof/>
          <w:sz w:val="28"/>
          <w:szCs w:val="28"/>
          <w:lang w:val="kk-KZ"/>
        </w:rPr>
      </w:pPr>
      <w:r w:rsidRPr="00522D21">
        <w:rPr>
          <w:noProof/>
          <w:sz w:val="28"/>
          <w:szCs w:val="28"/>
          <w:lang w:val="kk-KZ"/>
        </w:rPr>
        <w:t>Сихимбаева С.М., Тастанов Е.А. «Жаратылыстану негіздері»</w:t>
      </w:r>
      <w:r w:rsidRPr="00522D21">
        <w:rPr>
          <w:sz w:val="28"/>
          <w:szCs w:val="28"/>
          <w:lang w:val="kk-KZ"/>
        </w:rPr>
        <w:t xml:space="preserve"> Шымкент – 2010.</w:t>
      </w:r>
    </w:p>
    <w:p w:rsidR="00522D21" w:rsidRDefault="00522D21" w:rsidP="00522D21">
      <w:pPr>
        <w:pStyle w:val="afb"/>
        <w:numPr>
          <w:ilvl w:val="0"/>
          <w:numId w:val="6"/>
        </w:numPr>
        <w:tabs>
          <w:tab w:val="left" w:pos="1134"/>
        </w:tabs>
        <w:ind w:left="0" w:firstLine="709"/>
        <w:jc w:val="both"/>
        <w:rPr>
          <w:noProof/>
          <w:sz w:val="28"/>
          <w:szCs w:val="28"/>
          <w:lang w:val="kk-KZ"/>
        </w:rPr>
      </w:pPr>
      <w:r w:rsidRPr="00522D21">
        <w:rPr>
          <w:bCs/>
          <w:sz w:val="28"/>
          <w:szCs w:val="28"/>
          <w:lang w:val="kk-KZ"/>
        </w:rPr>
        <w:lastRenderedPageBreak/>
        <w:t>Естұрсынова М.К.</w:t>
      </w:r>
      <w:r w:rsidRPr="00522D21">
        <w:rPr>
          <w:sz w:val="28"/>
          <w:szCs w:val="28"/>
          <w:lang w:val="kk-KZ"/>
        </w:rPr>
        <w:t xml:space="preserve"> Жаратылыстану негіздері және дүниетануды оқыту әдістемесі: ҚР Білім және ғылым мин. кәсіптік бастауыш және орта білім беру ұйымдарына ұсынылған оқулық / М. К. Естұрсынова, Ш. С. Набидоллина. - Астана: Фолиант баспасы, 2007. - 384 с. </w:t>
      </w:r>
    </w:p>
    <w:p w:rsidR="00522D21" w:rsidRPr="00522D21" w:rsidRDefault="00522D21" w:rsidP="00522D21">
      <w:pPr>
        <w:pStyle w:val="afb"/>
        <w:numPr>
          <w:ilvl w:val="0"/>
          <w:numId w:val="6"/>
        </w:numPr>
        <w:tabs>
          <w:tab w:val="left" w:pos="1134"/>
        </w:tabs>
        <w:ind w:left="0" w:firstLine="709"/>
        <w:jc w:val="both"/>
        <w:rPr>
          <w:noProof/>
          <w:sz w:val="28"/>
          <w:szCs w:val="28"/>
          <w:lang w:val="kk-KZ"/>
        </w:rPr>
      </w:pPr>
      <w:r w:rsidRPr="00522D21">
        <w:rPr>
          <w:noProof/>
          <w:spacing w:val="-33"/>
          <w:sz w:val="28"/>
          <w:szCs w:val="28"/>
          <w:lang w:val="kk-KZ"/>
        </w:rPr>
        <w:t xml:space="preserve"> </w:t>
      </w:r>
      <w:r>
        <w:rPr>
          <w:noProof/>
          <w:sz w:val="28"/>
          <w:szCs w:val="28"/>
          <w:lang w:val="kk-KZ"/>
        </w:rPr>
        <w:t>Қ.</w:t>
      </w:r>
      <w:r w:rsidRPr="00522D21">
        <w:rPr>
          <w:noProof/>
          <w:sz w:val="28"/>
          <w:szCs w:val="28"/>
          <w:lang w:val="kk-KZ"/>
        </w:rPr>
        <w:t>Аймағамбетова «Дүниетану негіздері» және «Дүниетануды оқыту теориясы мен технологиясы» «Жазушы» Алматы 2006.</w:t>
      </w:r>
    </w:p>
    <w:p w:rsidR="002624ED" w:rsidRDefault="002624ED" w:rsidP="001E5D99">
      <w:pPr>
        <w:jc w:val="both"/>
        <w:rPr>
          <w:b/>
          <w:sz w:val="28"/>
          <w:szCs w:val="28"/>
          <w:lang w:val="kk-KZ"/>
        </w:rPr>
      </w:pPr>
    </w:p>
    <w:p w:rsidR="009D1FCE" w:rsidRDefault="009D1FCE" w:rsidP="009D1FCE">
      <w:pPr>
        <w:ind w:firstLine="709"/>
        <w:jc w:val="both"/>
        <w:rPr>
          <w:b/>
          <w:sz w:val="28"/>
          <w:szCs w:val="28"/>
          <w:lang w:val="kk-KZ"/>
        </w:rPr>
      </w:pPr>
      <w:r w:rsidRPr="00522D21">
        <w:rPr>
          <w:b/>
          <w:sz w:val="28"/>
          <w:szCs w:val="28"/>
          <w:lang w:val="kk-KZ"/>
        </w:rPr>
        <w:t>1.2</w:t>
      </w:r>
      <w:r>
        <w:rPr>
          <w:b/>
          <w:sz w:val="28"/>
          <w:szCs w:val="28"/>
          <w:lang w:val="kk-KZ"/>
        </w:rPr>
        <w:t xml:space="preserve"> </w:t>
      </w:r>
      <w:r w:rsidR="001E5D99">
        <w:rPr>
          <w:b/>
          <w:sz w:val="28"/>
          <w:szCs w:val="28"/>
          <w:lang w:val="kk-KZ"/>
        </w:rPr>
        <w:t>Сұлба мен карта</w:t>
      </w:r>
    </w:p>
    <w:p w:rsidR="008E1545" w:rsidRDefault="008E1545" w:rsidP="009D1FCE">
      <w:pPr>
        <w:ind w:firstLine="709"/>
        <w:jc w:val="both"/>
        <w:rPr>
          <w:b/>
          <w:sz w:val="28"/>
          <w:szCs w:val="28"/>
          <w:lang w:val="kk-KZ"/>
        </w:rPr>
      </w:pPr>
    </w:p>
    <w:p w:rsidR="009D1FCE" w:rsidRDefault="009D1FCE" w:rsidP="009D1FCE">
      <w:pPr>
        <w:ind w:firstLine="709"/>
        <w:jc w:val="both"/>
        <w:rPr>
          <w:b/>
          <w:sz w:val="28"/>
          <w:szCs w:val="28"/>
          <w:lang w:val="kk-KZ"/>
        </w:rPr>
      </w:pPr>
      <w:r>
        <w:rPr>
          <w:b/>
          <w:sz w:val="28"/>
          <w:szCs w:val="28"/>
          <w:lang w:val="kk-KZ"/>
        </w:rPr>
        <w:t>Жоспары:</w:t>
      </w:r>
    </w:p>
    <w:p w:rsidR="009D1FCE" w:rsidRPr="001E5D99" w:rsidRDefault="001E5D99" w:rsidP="009D1FCE">
      <w:pPr>
        <w:ind w:firstLine="709"/>
        <w:jc w:val="both"/>
        <w:rPr>
          <w:i/>
          <w:sz w:val="28"/>
          <w:szCs w:val="28"/>
          <w:lang w:val="kk-KZ"/>
        </w:rPr>
      </w:pPr>
      <w:r w:rsidRPr="001E5D99">
        <w:rPr>
          <w:i/>
          <w:sz w:val="28"/>
          <w:szCs w:val="28"/>
          <w:lang w:val="kk-KZ"/>
        </w:rPr>
        <w:t>1.Сұлба мен картаның ұқсастықтары мен айырмашылықтары</w:t>
      </w:r>
    </w:p>
    <w:p w:rsidR="009D1FCE" w:rsidRDefault="009D1FCE" w:rsidP="001E5D99">
      <w:pPr>
        <w:jc w:val="both"/>
        <w:rPr>
          <w:b/>
          <w:sz w:val="28"/>
          <w:szCs w:val="28"/>
          <w:lang w:val="kk-KZ"/>
        </w:rPr>
      </w:pPr>
    </w:p>
    <w:p w:rsidR="009D1FCE" w:rsidRPr="009D1FCE" w:rsidRDefault="009D1FCE" w:rsidP="009D1FCE">
      <w:pPr>
        <w:shd w:val="clear" w:color="auto" w:fill="FFFFFF"/>
        <w:ind w:firstLine="709"/>
        <w:jc w:val="both"/>
        <w:rPr>
          <w:sz w:val="28"/>
          <w:szCs w:val="28"/>
          <w:lang w:val="kk-KZ"/>
        </w:rPr>
      </w:pPr>
      <w:r w:rsidRPr="009D1FCE">
        <w:rPr>
          <w:iCs/>
          <w:noProof/>
          <w:sz w:val="28"/>
          <w:szCs w:val="28"/>
          <w:lang w:val="kk-KZ"/>
        </w:rPr>
        <w:t xml:space="preserve">Сұлба дегеніміз - өзіміз төбесінен қарағанда көргендей етіп затты бейнелеген сызба.  </w:t>
      </w:r>
      <w:r w:rsidRPr="009D1FCE">
        <w:rPr>
          <w:noProof/>
          <w:spacing w:val="-3"/>
          <w:sz w:val="28"/>
          <w:szCs w:val="28"/>
          <w:lang w:val="kk-KZ"/>
        </w:rPr>
        <w:t>Жер бетіндегі заттар мен құбылыстарды бейнелеуге ежел</w:t>
      </w:r>
      <w:r w:rsidRPr="009D1FCE">
        <w:rPr>
          <w:noProof/>
          <w:spacing w:val="-1"/>
          <w:sz w:val="28"/>
          <w:szCs w:val="28"/>
          <w:lang w:val="kk-KZ"/>
        </w:rPr>
        <w:t xml:space="preserve">ден қолданылып келе жатқан құралдар </w:t>
      </w:r>
      <w:r w:rsidRPr="009D1FCE">
        <w:rPr>
          <w:spacing w:val="-1"/>
          <w:sz w:val="28"/>
          <w:szCs w:val="28"/>
          <w:lang w:val="kk-KZ"/>
        </w:rPr>
        <w:t xml:space="preserve">сұлба мен карта. </w:t>
      </w:r>
      <w:r w:rsidRPr="009D1FCE">
        <w:rPr>
          <w:sz w:val="28"/>
          <w:szCs w:val="28"/>
          <w:lang w:val="kk-KZ"/>
        </w:rPr>
        <w:t xml:space="preserve">Сұлба жасау </w:t>
      </w:r>
      <w:r w:rsidRPr="009D1FCE">
        <w:rPr>
          <w:noProof/>
          <w:sz w:val="28"/>
          <w:szCs w:val="28"/>
          <w:lang w:val="kk-KZ"/>
        </w:rPr>
        <w:t xml:space="preserve">үшін </w:t>
      </w:r>
      <w:r w:rsidRPr="009D1FCE">
        <w:rPr>
          <w:sz w:val="28"/>
          <w:szCs w:val="28"/>
          <w:lang w:val="kk-KZ"/>
        </w:rPr>
        <w:t xml:space="preserve">1:5000; </w:t>
      </w:r>
      <w:r w:rsidRPr="009D1FCE">
        <w:rPr>
          <w:spacing w:val="-4"/>
          <w:sz w:val="28"/>
          <w:szCs w:val="28"/>
          <w:lang w:val="kk-KZ"/>
        </w:rPr>
        <w:t xml:space="preserve">1:2000; 1:1000 және одан да </w:t>
      </w:r>
      <w:r w:rsidRPr="009D1FCE">
        <w:rPr>
          <w:noProof/>
          <w:spacing w:val="-4"/>
          <w:sz w:val="28"/>
          <w:szCs w:val="28"/>
          <w:lang w:val="kk-KZ"/>
        </w:rPr>
        <w:t xml:space="preserve">ірі </w:t>
      </w:r>
      <w:r w:rsidRPr="009D1FCE">
        <w:rPr>
          <w:spacing w:val="-4"/>
          <w:sz w:val="28"/>
          <w:szCs w:val="28"/>
          <w:lang w:val="kk-KZ"/>
        </w:rPr>
        <w:t xml:space="preserve">масштабтар алынады. Ауданы </w:t>
      </w:r>
      <w:r w:rsidRPr="009D1FCE">
        <w:rPr>
          <w:noProof/>
          <w:spacing w:val="-1"/>
          <w:sz w:val="28"/>
          <w:szCs w:val="28"/>
          <w:lang w:val="kk-KZ"/>
        </w:rPr>
        <w:t xml:space="preserve">бірнеше </w:t>
      </w:r>
      <w:r w:rsidRPr="009D1FCE">
        <w:rPr>
          <w:spacing w:val="-1"/>
          <w:sz w:val="28"/>
          <w:szCs w:val="28"/>
          <w:lang w:val="kk-KZ"/>
        </w:rPr>
        <w:t xml:space="preserve">шаршы километрден аспайтын </w:t>
      </w:r>
      <w:r w:rsidRPr="009D1FCE">
        <w:rPr>
          <w:noProof/>
          <w:spacing w:val="-1"/>
          <w:sz w:val="28"/>
          <w:szCs w:val="28"/>
          <w:lang w:val="kk-KZ"/>
        </w:rPr>
        <w:t xml:space="preserve">шағын ғана алқапты </w:t>
      </w:r>
      <w:r w:rsidRPr="009D1FCE">
        <w:rPr>
          <w:noProof/>
          <w:spacing w:val="-2"/>
          <w:sz w:val="28"/>
          <w:szCs w:val="28"/>
          <w:lang w:val="kk-KZ"/>
        </w:rPr>
        <w:t xml:space="preserve">қамтитындықтан, сұлбада </w:t>
      </w:r>
      <w:r w:rsidRPr="009D1FCE">
        <w:rPr>
          <w:spacing w:val="-2"/>
          <w:sz w:val="28"/>
          <w:szCs w:val="28"/>
          <w:lang w:val="kk-KZ"/>
        </w:rPr>
        <w:t xml:space="preserve">Жер </w:t>
      </w:r>
      <w:r w:rsidRPr="009D1FCE">
        <w:rPr>
          <w:noProof/>
          <w:spacing w:val="-2"/>
          <w:sz w:val="28"/>
          <w:szCs w:val="28"/>
          <w:lang w:val="kk-KZ"/>
        </w:rPr>
        <w:t>бетінің дөңестігі есепке алын</w:t>
      </w:r>
      <w:r w:rsidRPr="009D1FCE">
        <w:rPr>
          <w:noProof/>
          <w:sz w:val="28"/>
          <w:szCs w:val="28"/>
          <w:lang w:val="kk-KZ"/>
        </w:rPr>
        <w:t xml:space="preserve">байды. Оның есесіне сұлбада Жер бетіндегі заттар толық, </w:t>
      </w:r>
      <w:r w:rsidRPr="009D1FCE">
        <w:rPr>
          <w:noProof/>
          <w:spacing w:val="-1"/>
          <w:sz w:val="28"/>
          <w:szCs w:val="28"/>
          <w:lang w:val="kk-KZ"/>
        </w:rPr>
        <w:t xml:space="preserve">егжей-текжейлі көрсетіледі. Сұлбадан елді мекендегі барлық </w:t>
      </w:r>
      <w:r w:rsidRPr="009D1FCE">
        <w:rPr>
          <w:noProof/>
          <w:sz w:val="28"/>
          <w:szCs w:val="28"/>
          <w:lang w:val="kk-KZ"/>
        </w:rPr>
        <w:t xml:space="preserve">шаршылар, темір жол </w:t>
      </w:r>
      <w:r w:rsidRPr="009D1FCE">
        <w:rPr>
          <w:sz w:val="28"/>
          <w:szCs w:val="28"/>
          <w:lang w:val="kk-KZ"/>
        </w:rPr>
        <w:t xml:space="preserve">вокзалы, мектеп </w:t>
      </w:r>
      <w:r w:rsidRPr="009D1FCE">
        <w:rPr>
          <w:noProof/>
          <w:sz w:val="28"/>
          <w:szCs w:val="28"/>
          <w:lang w:val="kk-KZ"/>
        </w:rPr>
        <w:t xml:space="preserve">ғимараты, </w:t>
      </w:r>
      <w:r w:rsidRPr="009D1FCE">
        <w:rPr>
          <w:sz w:val="28"/>
          <w:szCs w:val="28"/>
          <w:lang w:val="kk-KZ"/>
        </w:rPr>
        <w:t xml:space="preserve">трамвай </w:t>
      </w:r>
      <w:r w:rsidRPr="009D1FCE">
        <w:rPr>
          <w:noProof/>
          <w:spacing w:val="-5"/>
          <w:sz w:val="28"/>
          <w:szCs w:val="28"/>
          <w:lang w:val="kk-KZ"/>
        </w:rPr>
        <w:t xml:space="preserve">жолы, мұражай, электр желісі сияқты жеке обьектілерді табуға </w:t>
      </w:r>
      <w:r w:rsidRPr="009D1FCE">
        <w:rPr>
          <w:noProof/>
          <w:spacing w:val="-3"/>
          <w:sz w:val="28"/>
          <w:szCs w:val="28"/>
          <w:lang w:val="kk-KZ"/>
        </w:rPr>
        <w:t xml:space="preserve">болады. </w:t>
      </w:r>
    </w:p>
    <w:p w:rsidR="009D1FCE" w:rsidRPr="009D1FCE" w:rsidRDefault="009D1FCE" w:rsidP="009D1FCE">
      <w:pPr>
        <w:shd w:val="clear" w:color="auto" w:fill="FFFFFF"/>
        <w:ind w:firstLine="567"/>
        <w:jc w:val="both"/>
        <w:rPr>
          <w:sz w:val="28"/>
          <w:szCs w:val="28"/>
          <w:lang w:val="kk-KZ"/>
        </w:rPr>
      </w:pPr>
      <w:r w:rsidRPr="009D1FCE">
        <w:rPr>
          <w:noProof/>
          <w:sz w:val="28"/>
          <w:szCs w:val="28"/>
          <w:lang w:val="kk-KZ"/>
        </w:rPr>
        <w:t xml:space="preserve">Сұлбаның суреттен </w:t>
      </w:r>
      <w:r w:rsidRPr="009D1FCE">
        <w:rPr>
          <w:sz w:val="28"/>
          <w:szCs w:val="28"/>
          <w:lang w:val="kk-KZ"/>
        </w:rPr>
        <w:t xml:space="preserve">айырмасы - </w:t>
      </w:r>
      <w:r w:rsidRPr="009D1FCE">
        <w:rPr>
          <w:noProof/>
          <w:sz w:val="28"/>
          <w:szCs w:val="28"/>
          <w:lang w:val="kk-KZ"/>
        </w:rPr>
        <w:t xml:space="preserve">онда жер беті белгілі бір масштабқа сәйкес және шартты белгілер колдану арқылы белгіленеді. Жер бетінің </w:t>
      </w:r>
      <w:r w:rsidRPr="009D1FCE">
        <w:rPr>
          <w:sz w:val="28"/>
          <w:szCs w:val="28"/>
          <w:lang w:val="kk-KZ"/>
        </w:rPr>
        <w:t xml:space="preserve">сұлбасы электр станциялары </w:t>
      </w:r>
      <w:r w:rsidRPr="009D1FCE">
        <w:rPr>
          <w:noProof/>
          <w:sz w:val="28"/>
          <w:szCs w:val="28"/>
          <w:lang w:val="kk-KZ"/>
        </w:rPr>
        <w:t xml:space="preserve">құрылысын, түрлі ғимараттар, көпірлер, бөгендер, заводтар мен фабрикалар салу, егістікке қажетті жерді белгілеу т.б. сол сияқты жұмыстарды жоспарлауға пайдаланылады Қалалы жерлердегі түрлі жер асты желілері (су, жылу, </w:t>
      </w:r>
      <w:r w:rsidRPr="009D1FCE">
        <w:rPr>
          <w:sz w:val="28"/>
          <w:szCs w:val="28"/>
          <w:lang w:val="kk-KZ"/>
        </w:rPr>
        <w:t xml:space="preserve">телефон, радио т.б.) сұлбада </w:t>
      </w:r>
      <w:r w:rsidRPr="009D1FCE">
        <w:rPr>
          <w:noProof/>
          <w:sz w:val="28"/>
          <w:szCs w:val="28"/>
          <w:lang w:val="kk-KZ"/>
        </w:rPr>
        <w:t>көрсетіледі.</w:t>
      </w:r>
    </w:p>
    <w:p w:rsidR="009D1FCE" w:rsidRPr="009D1FCE" w:rsidRDefault="009D1FCE" w:rsidP="009D1FCE">
      <w:pPr>
        <w:shd w:val="clear" w:color="auto" w:fill="FFFFFF"/>
        <w:ind w:firstLine="567"/>
        <w:jc w:val="both"/>
        <w:rPr>
          <w:sz w:val="28"/>
          <w:szCs w:val="28"/>
          <w:lang w:val="kk-KZ"/>
        </w:rPr>
      </w:pPr>
      <w:r w:rsidRPr="009D1FCE">
        <w:rPr>
          <w:iCs/>
          <w:spacing w:val="-2"/>
          <w:sz w:val="28"/>
          <w:szCs w:val="28"/>
          <w:lang w:val="kk-KZ"/>
        </w:rPr>
        <w:t xml:space="preserve">Карта </w:t>
      </w:r>
      <w:r w:rsidRPr="009D1FCE">
        <w:rPr>
          <w:i/>
          <w:iCs/>
          <w:spacing w:val="-2"/>
          <w:sz w:val="28"/>
          <w:szCs w:val="28"/>
          <w:lang w:val="kk-KZ"/>
        </w:rPr>
        <w:t xml:space="preserve">- </w:t>
      </w:r>
      <w:r w:rsidRPr="009D1FCE">
        <w:rPr>
          <w:spacing w:val="-2"/>
          <w:sz w:val="28"/>
          <w:szCs w:val="28"/>
          <w:lang w:val="kk-KZ"/>
        </w:rPr>
        <w:t xml:space="preserve">жер </w:t>
      </w:r>
      <w:r w:rsidRPr="009D1FCE">
        <w:rPr>
          <w:noProof/>
          <w:spacing w:val="-2"/>
          <w:sz w:val="28"/>
          <w:szCs w:val="28"/>
          <w:lang w:val="kk-KZ"/>
        </w:rPr>
        <w:t xml:space="preserve">бетінің </w:t>
      </w:r>
      <w:r w:rsidRPr="009D1FCE">
        <w:rPr>
          <w:spacing w:val="-2"/>
          <w:sz w:val="28"/>
          <w:szCs w:val="28"/>
          <w:lang w:val="kk-KZ"/>
        </w:rPr>
        <w:t xml:space="preserve">шартты </w:t>
      </w:r>
      <w:r w:rsidRPr="009D1FCE">
        <w:rPr>
          <w:noProof/>
          <w:spacing w:val="-2"/>
          <w:sz w:val="28"/>
          <w:szCs w:val="28"/>
          <w:lang w:val="kk-KZ"/>
        </w:rPr>
        <w:t xml:space="preserve">белгілерді қолдану арқылы, </w:t>
      </w:r>
      <w:r w:rsidRPr="009D1FCE">
        <w:rPr>
          <w:noProof/>
          <w:sz w:val="28"/>
          <w:szCs w:val="28"/>
          <w:lang w:val="kk-KZ"/>
        </w:rPr>
        <w:t xml:space="preserve">картографиялық проекцияда өте кішірейтіліп түсірілген бейнесі. </w:t>
      </w:r>
      <w:r w:rsidRPr="009D1FCE">
        <w:rPr>
          <w:sz w:val="28"/>
          <w:szCs w:val="28"/>
          <w:lang w:val="kk-KZ"/>
        </w:rPr>
        <w:t xml:space="preserve">Карта сұлбадан </w:t>
      </w:r>
      <w:r w:rsidRPr="009D1FCE">
        <w:rPr>
          <w:noProof/>
          <w:sz w:val="28"/>
          <w:szCs w:val="28"/>
          <w:lang w:val="kk-KZ"/>
        </w:rPr>
        <w:t>бірнеше ерекшеліктерімен айырма жасайды:</w:t>
      </w:r>
    </w:p>
    <w:p w:rsidR="009D1FCE" w:rsidRPr="009D1FCE" w:rsidRDefault="009D1FCE" w:rsidP="009D1FCE">
      <w:pPr>
        <w:widowControl w:val="0"/>
        <w:numPr>
          <w:ilvl w:val="0"/>
          <w:numId w:val="7"/>
        </w:numPr>
        <w:shd w:val="clear" w:color="auto" w:fill="FFFFFF"/>
        <w:tabs>
          <w:tab w:val="left" w:pos="624"/>
        </w:tabs>
        <w:autoSpaceDE w:val="0"/>
        <w:autoSpaceDN w:val="0"/>
        <w:adjustRightInd w:val="0"/>
        <w:ind w:firstLine="567"/>
        <w:jc w:val="both"/>
        <w:rPr>
          <w:spacing w:val="-25"/>
          <w:sz w:val="28"/>
          <w:szCs w:val="28"/>
        </w:rPr>
      </w:pPr>
      <w:r w:rsidRPr="009D1FCE">
        <w:rPr>
          <w:noProof/>
          <w:spacing w:val="-1"/>
          <w:sz w:val="28"/>
          <w:szCs w:val="28"/>
          <w:lang w:val="kk-KZ"/>
        </w:rPr>
        <w:t xml:space="preserve">Картаға жер бетінін үлкен алқабы (облыс, мемлекет, </w:t>
      </w:r>
      <w:r w:rsidRPr="009D1FCE">
        <w:rPr>
          <w:spacing w:val="-5"/>
          <w:sz w:val="28"/>
          <w:szCs w:val="28"/>
          <w:lang w:val="kk-KZ"/>
        </w:rPr>
        <w:t xml:space="preserve">материк, </w:t>
      </w:r>
      <w:r w:rsidRPr="009D1FCE">
        <w:rPr>
          <w:noProof/>
          <w:spacing w:val="-5"/>
          <w:sz w:val="28"/>
          <w:szCs w:val="28"/>
          <w:lang w:val="kk-KZ"/>
        </w:rPr>
        <w:t xml:space="preserve">теңіз, мұхит т.б.с.с.), немесе бүкіл </w:t>
      </w:r>
      <w:r w:rsidRPr="009D1FCE">
        <w:rPr>
          <w:spacing w:val="-5"/>
          <w:sz w:val="28"/>
          <w:szCs w:val="28"/>
          <w:lang w:val="kk-KZ"/>
        </w:rPr>
        <w:t xml:space="preserve">Жер шары </w:t>
      </w:r>
      <w:r w:rsidRPr="009D1FCE">
        <w:rPr>
          <w:noProof/>
          <w:spacing w:val="-5"/>
          <w:sz w:val="28"/>
          <w:szCs w:val="28"/>
          <w:lang w:val="kk-KZ"/>
        </w:rPr>
        <w:t>тұтасы</w:t>
      </w:r>
      <w:r w:rsidRPr="009D1FCE">
        <w:rPr>
          <w:noProof/>
          <w:sz w:val="28"/>
          <w:szCs w:val="28"/>
          <w:lang w:val="kk-KZ"/>
        </w:rPr>
        <w:t xml:space="preserve">нан түсіріледі. </w:t>
      </w:r>
      <w:r w:rsidRPr="009D1FCE">
        <w:rPr>
          <w:noProof/>
          <w:sz w:val="28"/>
          <w:szCs w:val="28"/>
        </w:rPr>
        <w:t xml:space="preserve">Сондықтан </w:t>
      </w:r>
      <w:r w:rsidRPr="009D1FCE">
        <w:rPr>
          <w:sz w:val="28"/>
          <w:szCs w:val="28"/>
        </w:rPr>
        <w:t xml:space="preserve">карта өте </w:t>
      </w:r>
      <w:r w:rsidRPr="009D1FCE">
        <w:rPr>
          <w:noProof/>
          <w:sz w:val="28"/>
          <w:szCs w:val="28"/>
        </w:rPr>
        <w:t xml:space="preserve">ұсақ </w:t>
      </w:r>
      <w:r w:rsidRPr="009D1FCE">
        <w:rPr>
          <w:sz w:val="28"/>
          <w:szCs w:val="28"/>
        </w:rPr>
        <w:t xml:space="preserve">масштабта </w:t>
      </w:r>
      <w:r w:rsidRPr="009D1FCE">
        <w:rPr>
          <w:noProof/>
          <w:sz w:val="28"/>
          <w:szCs w:val="28"/>
        </w:rPr>
        <w:t>жасалады.</w:t>
      </w:r>
    </w:p>
    <w:p w:rsidR="009D1FCE" w:rsidRPr="009D1FCE" w:rsidRDefault="009D1FCE" w:rsidP="009D1FCE">
      <w:pPr>
        <w:widowControl w:val="0"/>
        <w:numPr>
          <w:ilvl w:val="0"/>
          <w:numId w:val="7"/>
        </w:numPr>
        <w:shd w:val="clear" w:color="auto" w:fill="FFFFFF"/>
        <w:tabs>
          <w:tab w:val="left" w:pos="624"/>
        </w:tabs>
        <w:autoSpaceDE w:val="0"/>
        <w:autoSpaceDN w:val="0"/>
        <w:adjustRightInd w:val="0"/>
        <w:ind w:firstLine="567"/>
        <w:jc w:val="both"/>
        <w:rPr>
          <w:spacing w:val="-11"/>
          <w:sz w:val="28"/>
          <w:szCs w:val="28"/>
        </w:rPr>
      </w:pPr>
      <w:r w:rsidRPr="009D1FCE">
        <w:rPr>
          <w:noProof/>
          <w:sz w:val="28"/>
          <w:szCs w:val="28"/>
        </w:rPr>
        <w:t>Үлкен алқапты қамтыға</w:t>
      </w:r>
      <w:r w:rsidRPr="009D1FCE">
        <w:rPr>
          <w:noProof/>
          <w:sz w:val="28"/>
          <w:szCs w:val="28"/>
          <w:lang w:val="kk-KZ"/>
        </w:rPr>
        <w:t>нд</w:t>
      </w:r>
      <w:r w:rsidRPr="009D1FCE">
        <w:rPr>
          <w:noProof/>
          <w:sz w:val="28"/>
          <w:szCs w:val="28"/>
        </w:rPr>
        <w:t xml:space="preserve">ықтан, </w:t>
      </w:r>
      <w:r w:rsidRPr="009D1FCE">
        <w:rPr>
          <w:sz w:val="28"/>
          <w:szCs w:val="28"/>
        </w:rPr>
        <w:t xml:space="preserve">карта </w:t>
      </w:r>
      <w:r w:rsidRPr="009D1FCE">
        <w:rPr>
          <w:noProof/>
          <w:sz w:val="28"/>
          <w:szCs w:val="28"/>
        </w:rPr>
        <w:t xml:space="preserve">жасауға Жердің </w:t>
      </w:r>
      <w:r w:rsidRPr="009D1FCE">
        <w:rPr>
          <w:sz w:val="28"/>
          <w:szCs w:val="28"/>
        </w:rPr>
        <w:t xml:space="preserve">шар </w:t>
      </w:r>
      <w:r w:rsidRPr="009D1FCE">
        <w:rPr>
          <w:noProof/>
          <w:sz w:val="28"/>
          <w:szCs w:val="28"/>
        </w:rPr>
        <w:t>бетіне сәйкес д</w:t>
      </w:r>
      <w:r w:rsidRPr="009D1FCE">
        <w:rPr>
          <w:noProof/>
          <w:sz w:val="28"/>
          <w:szCs w:val="28"/>
          <w:lang w:val="kk-KZ"/>
        </w:rPr>
        <w:t>ө</w:t>
      </w:r>
      <w:r w:rsidRPr="009D1FCE">
        <w:rPr>
          <w:noProof/>
          <w:sz w:val="28"/>
          <w:szCs w:val="28"/>
        </w:rPr>
        <w:t xml:space="preserve">ңестігі </w:t>
      </w:r>
      <w:r w:rsidRPr="009D1FCE">
        <w:rPr>
          <w:sz w:val="28"/>
          <w:szCs w:val="28"/>
        </w:rPr>
        <w:t xml:space="preserve">есепке алынады. </w:t>
      </w:r>
      <w:r w:rsidRPr="009D1FCE">
        <w:rPr>
          <w:noProof/>
          <w:sz w:val="28"/>
          <w:szCs w:val="28"/>
        </w:rPr>
        <w:t>Жардың бетін жазықтыққа жазу үшін түрлі картографиялық проекциялар қолданылады.</w:t>
      </w:r>
    </w:p>
    <w:p w:rsidR="009D1FCE" w:rsidRPr="009D1FCE" w:rsidRDefault="009D1FCE" w:rsidP="009D1FCE">
      <w:pPr>
        <w:widowControl w:val="0"/>
        <w:numPr>
          <w:ilvl w:val="0"/>
          <w:numId w:val="7"/>
        </w:numPr>
        <w:shd w:val="clear" w:color="auto" w:fill="FFFFFF"/>
        <w:tabs>
          <w:tab w:val="left" w:pos="624"/>
        </w:tabs>
        <w:autoSpaceDE w:val="0"/>
        <w:autoSpaceDN w:val="0"/>
        <w:adjustRightInd w:val="0"/>
        <w:ind w:firstLine="567"/>
        <w:jc w:val="both"/>
        <w:rPr>
          <w:spacing w:val="-11"/>
          <w:sz w:val="28"/>
          <w:szCs w:val="28"/>
        </w:rPr>
      </w:pPr>
      <w:r w:rsidRPr="009D1FCE">
        <w:rPr>
          <w:noProof/>
          <w:sz w:val="28"/>
          <w:szCs w:val="28"/>
        </w:rPr>
        <w:t xml:space="preserve">Картаға түсіру үшін жер бетіндегі </w:t>
      </w:r>
      <w:r w:rsidRPr="009D1FCE">
        <w:rPr>
          <w:sz w:val="28"/>
          <w:szCs w:val="28"/>
        </w:rPr>
        <w:t xml:space="preserve">заттар мен </w:t>
      </w:r>
      <w:r w:rsidRPr="009D1FCE">
        <w:rPr>
          <w:noProof/>
          <w:sz w:val="28"/>
          <w:szCs w:val="28"/>
        </w:rPr>
        <w:t xml:space="preserve">құбылыстар сандық және сапалық іріктеуден өткізіледі. Мысалы, </w:t>
      </w:r>
      <w:r w:rsidRPr="009D1FCE">
        <w:rPr>
          <w:sz w:val="28"/>
          <w:szCs w:val="28"/>
          <w:lang w:val="kk-KZ"/>
        </w:rPr>
        <w:t>сұлба</w:t>
      </w:r>
      <w:r w:rsidRPr="009D1FCE">
        <w:rPr>
          <w:sz w:val="28"/>
          <w:szCs w:val="28"/>
        </w:rPr>
        <w:t xml:space="preserve">да </w:t>
      </w:r>
      <w:r w:rsidRPr="009D1FCE">
        <w:rPr>
          <w:noProof/>
          <w:sz w:val="28"/>
          <w:szCs w:val="28"/>
        </w:rPr>
        <w:t xml:space="preserve">елді мекендегі </w:t>
      </w:r>
      <w:r w:rsidRPr="009D1FCE">
        <w:rPr>
          <w:sz w:val="28"/>
          <w:szCs w:val="28"/>
        </w:rPr>
        <w:t xml:space="preserve">шаршылар, көшелер, </w:t>
      </w:r>
      <w:r w:rsidRPr="009D1FCE">
        <w:rPr>
          <w:noProof/>
          <w:sz w:val="28"/>
          <w:szCs w:val="28"/>
          <w:lang w:val="kk-KZ"/>
        </w:rPr>
        <w:t>ғ</w:t>
      </w:r>
      <w:r w:rsidRPr="009D1FCE">
        <w:rPr>
          <w:noProof/>
          <w:sz w:val="28"/>
          <w:szCs w:val="28"/>
        </w:rPr>
        <w:t xml:space="preserve">имараттар, мәдениет мекемелері, тіпті өзендегі көпірге дейін көрсетіледі. Ал, картада олардың бәрінің орнына елді мекеңнін бір ғана шартты белгісі </w:t>
      </w:r>
      <w:r w:rsidRPr="009D1FCE">
        <w:rPr>
          <w:noProof/>
          <w:sz w:val="28"/>
          <w:szCs w:val="28"/>
          <w:lang w:val="kk-KZ"/>
        </w:rPr>
        <w:t>қ</w:t>
      </w:r>
      <w:r w:rsidRPr="009D1FCE">
        <w:rPr>
          <w:noProof/>
          <w:sz w:val="28"/>
          <w:szCs w:val="28"/>
        </w:rPr>
        <w:t xml:space="preserve">ойылады. Картаның түрлері сан-алуан. Олар мазмұнына, масштабына және атқаратын қызметіне </w:t>
      </w:r>
      <w:r w:rsidRPr="009D1FCE">
        <w:rPr>
          <w:sz w:val="28"/>
          <w:szCs w:val="28"/>
        </w:rPr>
        <w:t xml:space="preserve">қарай жеке </w:t>
      </w:r>
      <w:r w:rsidRPr="009D1FCE">
        <w:rPr>
          <w:noProof/>
          <w:sz w:val="28"/>
          <w:szCs w:val="28"/>
        </w:rPr>
        <w:t>топтарға бөлінеді.</w:t>
      </w:r>
    </w:p>
    <w:p w:rsidR="009D1FCE" w:rsidRPr="009D1FCE" w:rsidRDefault="009D1FCE" w:rsidP="009D1FCE">
      <w:pPr>
        <w:shd w:val="clear" w:color="auto" w:fill="FFFFFF"/>
        <w:ind w:firstLine="567"/>
        <w:jc w:val="both"/>
        <w:rPr>
          <w:sz w:val="28"/>
          <w:szCs w:val="28"/>
        </w:rPr>
      </w:pPr>
      <w:r w:rsidRPr="009D1FCE">
        <w:rPr>
          <w:iCs/>
          <w:noProof/>
          <w:sz w:val="28"/>
          <w:szCs w:val="28"/>
        </w:rPr>
        <w:t>Мазм</w:t>
      </w:r>
      <w:r w:rsidRPr="009D1FCE">
        <w:rPr>
          <w:iCs/>
          <w:noProof/>
          <w:sz w:val="28"/>
          <w:szCs w:val="28"/>
          <w:lang w:val="kk-KZ"/>
        </w:rPr>
        <w:t>ұ</w:t>
      </w:r>
      <w:r w:rsidRPr="009D1FCE">
        <w:rPr>
          <w:iCs/>
          <w:noProof/>
          <w:sz w:val="28"/>
          <w:szCs w:val="28"/>
        </w:rPr>
        <w:t>нына</w:t>
      </w:r>
      <w:r w:rsidRPr="009D1FCE">
        <w:rPr>
          <w:i/>
          <w:iCs/>
          <w:noProof/>
          <w:sz w:val="28"/>
          <w:szCs w:val="28"/>
        </w:rPr>
        <w:t xml:space="preserve"> </w:t>
      </w:r>
      <w:r w:rsidRPr="009D1FCE">
        <w:rPr>
          <w:sz w:val="28"/>
          <w:szCs w:val="28"/>
        </w:rPr>
        <w:t xml:space="preserve">қарай жалпы </w:t>
      </w:r>
      <w:r w:rsidRPr="009D1FCE">
        <w:rPr>
          <w:noProof/>
          <w:sz w:val="28"/>
          <w:szCs w:val="28"/>
        </w:rPr>
        <w:t xml:space="preserve">географиялық </w:t>
      </w:r>
      <w:r w:rsidRPr="009D1FCE">
        <w:rPr>
          <w:sz w:val="28"/>
          <w:szCs w:val="28"/>
        </w:rPr>
        <w:t xml:space="preserve">және </w:t>
      </w:r>
      <w:r w:rsidRPr="009D1FCE">
        <w:rPr>
          <w:noProof/>
          <w:sz w:val="28"/>
          <w:szCs w:val="28"/>
        </w:rPr>
        <w:t>тақыры</w:t>
      </w:r>
      <w:r w:rsidRPr="009D1FCE">
        <w:rPr>
          <w:noProof/>
          <w:sz w:val="28"/>
          <w:szCs w:val="28"/>
          <w:lang w:val="kk-KZ"/>
        </w:rPr>
        <w:t>п</w:t>
      </w:r>
      <w:r w:rsidRPr="009D1FCE">
        <w:rPr>
          <w:noProof/>
          <w:sz w:val="28"/>
          <w:szCs w:val="28"/>
        </w:rPr>
        <w:t>тық карталар ажыратылады.</w:t>
      </w:r>
    </w:p>
    <w:p w:rsidR="009D1FCE" w:rsidRPr="009D1FCE" w:rsidRDefault="009D1FCE" w:rsidP="009D1FCE">
      <w:pPr>
        <w:shd w:val="clear" w:color="auto" w:fill="FFFFFF"/>
        <w:ind w:firstLine="567"/>
        <w:jc w:val="both"/>
        <w:rPr>
          <w:sz w:val="28"/>
          <w:szCs w:val="28"/>
        </w:rPr>
      </w:pPr>
      <w:r w:rsidRPr="009D1FCE">
        <w:rPr>
          <w:iCs/>
          <w:noProof/>
          <w:spacing w:val="-2"/>
          <w:sz w:val="28"/>
          <w:szCs w:val="28"/>
        </w:rPr>
        <w:lastRenderedPageBreak/>
        <w:t>Жалпы географиялық</w:t>
      </w:r>
      <w:r w:rsidRPr="009D1FCE">
        <w:rPr>
          <w:i/>
          <w:iCs/>
          <w:noProof/>
          <w:spacing w:val="-2"/>
          <w:sz w:val="28"/>
          <w:szCs w:val="28"/>
        </w:rPr>
        <w:t xml:space="preserve"> </w:t>
      </w:r>
      <w:r w:rsidRPr="009D1FCE">
        <w:rPr>
          <w:noProof/>
          <w:spacing w:val="-2"/>
          <w:sz w:val="28"/>
          <w:szCs w:val="28"/>
        </w:rPr>
        <w:t>карталарда Жер бетіні</w:t>
      </w:r>
      <w:r w:rsidRPr="009D1FCE">
        <w:rPr>
          <w:noProof/>
          <w:spacing w:val="-2"/>
          <w:sz w:val="28"/>
          <w:szCs w:val="28"/>
          <w:lang w:val="kk-KZ"/>
        </w:rPr>
        <w:t>ң</w:t>
      </w:r>
      <w:r w:rsidRPr="009D1FCE">
        <w:rPr>
          <w:noProof/>
          <w:spacing w:val="-2"/>
          <w:sz w:val="28"/>
          <w:szCs w:val="28"/>
        </w:rPr>
        <w:t xml:space="preserve"> табиғи (жер </w:t>
      </w:r>
      <w:r w:rsidRPr="009D1FCE">
        <w:rPr>
          <w:noProof/>
          <w:sz w:val="28"/>
          <w:szCs w:val="28"/>
        </w:rPr>
        <w:t xml:space="preserve">бедері, сулары, өсімдік жамылғысы) және экономикалық (елді мекендер, жол қатысы, байланыс тораптары, саяси және әкімшілік шекаралар, өнеркәсіп </w:t>
      </w:r>
      <w:r w:rsidRPr="009D1FCE">
        <w:rPr>
          <w:sz w:val="28"/>
          <w:szCs w:val="28"/>
        </w:rPr>
        <w:t xml:space="preserve">пен ауыл </w:t>
      </w:r>
      <w:r w:rsidRPr="009D1FCE">
        <w:rPr>
          <w:noProof/>
          <w:sz w:val="28"/>
          <w:szCs w:val="28"/>
        </w:rPr>
        <w:t xml:space="preserve">шаруашылық т.б.) обьектілері жалпылама бейнеленеді. Бұлардың ешқайсысы ерекше дараланып көрсетілмейді. </w:t>
      </w:r>
      <w:r w:rsidRPr="009D1FCE">
        <w:rPr>
          <w:sz w:val="28"/>
          <w:szCs w:val="28"/>
        </w:rPr>
        <w:t>Топография</w:t>
      </w:r>
      <w:r w:rsidRPr="009D1FCE">
        <w:rPr>
          <w:spacing w:val="-2"/>
          <w:sz w:val="28"/>
          <w:szCs w:val="28"/>
        </w:rPr>
        <w:t xml:space="preserve">лық карталар </w:t>
      </w:r>
      <w:r w:rsidRPr="009D1FCE">
        <w:rPr>
          <w:noProof/>
          <w:spacing w:val="-2"/>
          <w:sz w:val="28"/>
          <w:szCs w:val="28"/>
        </w:rPr>
        <w:t xml:space="preserve">осындай </w:t>
      </w:r>
      <w:r w:rsidRPr="009D1FCE">
        <w:rPr>
          <w:spacing w:val="-2"/>
          <w:sz w:val="28"/>
          <w:szCs w:val="28"/>
        </w:rPr>
        <w:t xml:space="preserve">жалпы </w:t>
      </w:r>
      <w:r w:rsidRPr="009D1FCE">
        <w:rPr>
          <w:noProof/>
          <w:spacing w:val="-2"/>
          <w:sz w:val="28"/>
          <w:szCs w:val="28"/>
        </w:rPr>
        <w:t>географиялық картаға жатады.</w:t>
      </w:r>
    </w:p>
    <w:p w:rsidR="009D1FCE" w:rsidRPr="009D1FCE" w:rsidRDefault="009D1FCE" w:rsidP="009D1FCE">
      <w:pPr>
        <w:shd w:val="clear" w:color="auto" w:fill="FFFFFF"/>
        <w:ind w:firstLine="709"/>
        <w:jc w:val="both"/>
        <w:rPr>
          <w:sz w:val="28"/>
          <w:szCs w:val="28"/>
        </w:rPr>
      </w:pPr>
      <w:r w:rsidRPr="009D1FCE">
        <w:rPr>
          <w:noProof/>
          <w:sz w:val="28"/>
          <w:szCs w:val="28"/>
        </w:rPr>
        <w:t xml:space="preserve">Жалпы географиялық карталар негізінде </w:t>
      </w:r>
      <w:r w:rsidRPr="009D1FCE">
        <w:rPr>
          <w:iCs/>
          <w:noProof/>
          <w:sz w:val="28"/>
          <w:szCs w:val="28"/>
        </w:rPr>
        <w:t>тақырыптық</w:t>
      </w:r>
      <w:r w:rsidRPr="009D1FCE">
        <w:rPr>
          <w:i/>
          <w:iCs/>
          <w:noProof/>
          <w:sz w:val="28"/>
          <w:szCs w:val="28"/>
        </w:rPr>
        <w:t xml:space="preserve"> </w:t>
      </w:r>
      <w:r w:rsidRPr="009D1FCE">
        <w:rPr>
          <w:sz w:val="28"/>
          <w:szCs w:val="28"/>
        </w:rPr>
        <w:t xml:space="preserve">карталар жасалады. </w:t>
      </w:r>
      <w:r w:rsidRPr="009D1FCE">
        <w:rPr>
          <w:noProof/>
          <w:sz w:val="28"/>
          <w:szCs w:val="28"/>
        </w:rPr>
        <w:t>Оларда табиғи және әлеуметтік-экономикалық за</w:t>
      </w:r>
      <w:r w:rsidRPr="009D1FCE">
        <w:rPr>
          <w:noProof/>
          <w:sz w:val="28"/>
          <w:szCs w:val="28"/>
          <w:lang w:val="kk-KZ"/>
        </w:rPr>
        <w:t>т</w:t>
      </w:r>
      <w:r w:rsidRPr="009D1FCE">
        <w:rPr>
          <w:noProof/>
          <w:sz w:val="28"/>
          <w:szCs w:val="28"/>
        </w:rPr>
        <w:t>ар мен құбылыстардың жеке бір түрі арнайы ерекшеленіп, толық және жан-жақты бейнеленеді.</w:t>
      </w:r>
    </w:p>
    <w:p w:rsidR="009D1FCE" w:rsidRPr="009D1FCE" w:rsidRDefault="009D1FCE" w:rsidP="009D1FCE">
      <w:pPr>
        <w:shd w:val="clear" w:color="auto" w:fill="FFFFFF"/>
        <w:ind w:firstLine="709"/>
        <w:jc w:val="both"/>
        <w:rPr>
          <w:sz w:val="28"/>
          <w:szCs w:val="28"/>
        </w:rPr>
      </w:pPr>
      <w:r w:rsidRPr="009D1FCE">
        <w:rPr>
          <w:noProof/>
          <w:sz w:val="28"/>
          <w:szCs w:val="28"/>
        </w:rPr>
        <w:t>Өз кезегінде тақырыпты</w:t>
      </w:r>
      <w:r w:rsidRPr="009D1FCE">
        <w:rPr>
          <w:noProof/>
          <w:sz w:val="28"/>
          <w:szCs w:val="28"/>
          <w:lang w:val="kk-KZ"/>
        </w:rPr>
        <w:t>қ</w:t>
      </w:r>
      <w:r w:rsidRPr="009D1FCE">
        <w:rPr>
          <w:noProof/>
          <w:sz w:val="28"/>
          <w:szCs w:val="28"/>
        </w:rPr>
        <w:t xml:space="preserve"> </w:t>
      </w:r>
      <w:r w:rsidRPr="009D1FCE">
        <w:rPr>
          <w:sz w:val="28"/>
          <w:szCs w:val="28"/>
        </w:rPr>
        <w:t xml:space="preserve">карталар табиғи </w:t>
      </w:r>
      <w:r w:rsidRPr="009D1FCE">
        <w:rPr>
          <w:noProof/>
          <w:sz w:val="28"/>
          <w:szCs w:val="28"/>
        </w:rPr>
        <w:t>құбылыстар</w:t>
      </w:r>
      <w:r w:rsidRPr="009D1FCE">
        <w:rPr>
          <w:noProof/>
          <w:sz w:val="28"/>
          <w:szCs w:val="28"/>
          <w:lang w:val="kk-KZ"/>
        </w:rPr>
        <w:t>д</w:t>
      </w:r>
      <w:r w:rsidRPr="009D1FCE">
        <w:rPr>
          <w:noProof/>
          <w:sz w:val="28"/>
          <w:szCs w:val="28"/>
        </w:rPr>
        <w:t>ың және коғамдық құбылыстардың картасына бөлінеді.</w:t>
      </w:r>
    </w:p>
    <w:p w:rsidR="009D1FCE" w:rsidRPr="009D1FCE" w:rsidRDefault="009D1FCE" w:rsidP="009D1FCE">
      <w:pPr>
        <w:shd w:val="clear" w:color="auto" w:fill="FFFFFF"/>
        <w:ind w:firstLine="709"/>
        <w:jc w:val="both"/>
        <w:rPr>
          <w:sz w:val="28"/>
          <w:szCs w:val="28"/>
        </w:rPr>
      </w:pPr>
      <w:r w:rsidRPr="009D1FCE">
        <w:rPr>
          <w:noProof/>
          <w:sz w:val="28"/>
          <w:szCs w:val="28"/>
        </w:rPr>
        <w:t xml:space="preserve">Табиғат құбылыстары физикалық географиялық, климаттық, топырақ, өсімдік, зоогеографиялық </w:t>
      </w:r>
      <w:r w:rsidRPr="009D1FCE">
        <w:rPr>
          <w:sz w:val="28"/>
          <w:szCs w:val="28"/>
        </w:rPr>
        <w:t xml:space="preserve">т.б. карталарда </w:t>
      </w:r>
      <w:r w:rsidRPr="009D1FCE">
        <w:rPr>
          <w:noProof/>
          <w:sz w:val="28"/>
          <w:szCs w:val="28"/>
        </w:rPr>
        <w:t>көрестіледі.</w:t>
      </w:r>
    </w:p>
    <w:p w:rsidR="009D1FCE" w:rsidRPr="009D1FCE" w:rsidRDefault="009D1FCE" w:rsidP="009D1FCE">
      <w:pPr>
        <w:shd w:val="clear" w:color="auto" w:fill="FFFFFF"/>
        <w:ind w:firstLine="709"/>
        <w:jc w:val="both"/>
        <w:rPr>
          <w:sz w:val="28"/>
          <w:szCs w:val="28"/>
        </w:rPr>
      </w:pPr>
      <w:r w:rsidRPr="009D1FCE">
        <w:rPr>
          <w:noProof/>
          <w:sz w:val="28"/>
          <w:szCs w:val="28"/>
        </w:rPr>
        <w:t xml:space="preserve">Саяси-әкімшілік, өнеркәсіп </w:t>
      </w:r>
      <w:r w:rsidRPr="009D1FCE">
        <w:rPr>
          <w:sz w:val="28"/>
          <w:szCs w:val="28"/>
        </w:rPr>
        <w:t xml:space="preserve">пен ауыл </w:t>
      </w:r>
      <w:r w:rsidRPr="009D1FCE">
        <w:rPr>
          <w:noProof/>
          <w:sz w:val="28"/>
          <w:szCs w:val="28"/>
        </w:rPr>
        <w:t>шаруашылық салалары, к</w:t>
      </w:r>
      <w:r w:rsidRPr="009D1FCE">
        <w:rPr>
          <w:noProof/>
          <w:sz w:val="28"/>
          <w:szCs w:val="28"/>
          <w:lang w:val="kk-KZ"/>
        </w:rPr>
        <w:t>ө</w:t>
      </w:r>
      <w:r w:rsidRPr="009D1FCE">
        <w:rPr>
          <w:noProof/>
          <w:sz w:val="28"/>
          <w:szCs w:val="28"/>
        </w:rPr>
        <w:t xml:space="preserve">лік </w:t>
      </w:r>
      <w:r w:rsidRPr="009D1FCE">
        <w:rPr>
          <w:sz w:val="28"/>
          <w:szCs w:val="28"/>
        </w:rPr>
        <w:t xml:space="preserve">т.б. карталар </w:t>
      </w:r>
      <w:r w:rsidRPr="009D1FCE">
        <w:rPr>
          <w:noProof/>
          <w:sz w:val="28"/>
          <w:szCs w:val="28"/>
        </w:rPr>
        <w:t>қоғамдық құбылыс карталарына</w:t>
      </w:r>
      <w:r w:rsidRPr="009D1FCE">
        <w:rPr>
          <w:noProof/>
          <w:sz w:val="28"/>
          <w:szCs w:val="28"/>
          <w:lang w:val="kk-KZ"/>
        </w:rPr>
        <w:t xml:space="preserve"> </w:t>
      </w:r>
      <w:r w:rsidRPr="009D1FCE">
        <w:rPr>
          <w:noProof/>
          <w:sz w:val="28"/>
          <w:szCs w:val="28"/>
        </w:rPr>
        <w:t>жатады</w:t>
      </w:r>
      <w:r w:rsidRPr="009D1FCE">
        <w:rPr>
          <w:noProof/>
          <w:sz w:val="28"/>
          <w:szCs w:val="28"/>
          <w:lang w:val="kk-KZ"/>
        </w:rPr>
        <w:t xml:space="preserve"> </w:t>
      </w:r>
      <w:r w:rsidRPr="009D1FCE">
        <w:rPr>
          <w:noProof/>
          <w:sz w:val="28"/>
          <w:szCs w:val="28"/>
        </w:rPr>
        <w:t xml:space="preserve">Масштабына қарай ірі </w:t>
      </w:r>
      <w:r w:rsidRPr="009D1FCE">
        <w:rPr>
          <w:sz w:val="28"/>
          <w:szCs w:val="28"/>
        </w:rPr>
        <w:t xml:space="preserve">(1:100 000 </w:t>
      </w:r>
      <w:r w:rsidRPr="009D1FCE">
        <w:rPr>
          <w:noProof/>
          <w:sz w:val="28"/>
          <w:szCs w:val="28"/>
        </w:rPr>
        <w:t xml:space="preserve">және одан </w:t>
      </w:r>
      <w:r w:rsidRPr="009D1FCE">
        <w:rPr>
          <w:sz w:val="28"/>
          <w:szCs w:val="28"/>
        </w:rPr>
        <w:t xml:space="preserve">да </w:t>
      </w:r>
      <w:r w:rsidRPr="009D1FCE">
        <w:rPr>
          <w:noProof/>
          <w:sz w:val="28"/>
          <w:szCs w:val="28"/>
        </w:rPr>
        <w:t xml:space="preserve">ірі), орта </w:t>
      </w:r>
      <w:r w:rsidRPr="009D1FCE">
        <w:rPr>
          <w:sz w:val="28"/>
          <w:szCs w:val="28"/>
        </w:rPr>
        <w:t xml:space="preserve">(1:20 000 </w:t>
      </w:r>
      <w:r w:rsidRPr="009D1FCE">
        <w:rPr>
          <w:sz w:val="28"/>
          <w:szCs w:val="28"/>
          <w:lang w:val="kk-KZ"/>
        </w:rPr>
        <w:t>-</w:t>
      </w:r>
      <w:r w:rsidRPr="009D1FCE">
        <w:rPr>
          <w:sz w:val="28"/>
          <w:szCs w:val="28"/>
        </w:rPr>
        <w:t xml:space="preserve"> 1000 000 </w:t>
      </w:r>
      <w:r w:rsidRPr="009D1FCE">
        <w:rPr>
          <w:noProof/>
          <w:sz w:val="28"/>
          <w:szCs w:val="28"/>
        </w:rPr>
        <w:t xml:space="preserve">дейін) және ұсақ масштабты карталар </w:t>
      </w:r>
      <w:r w:rsidRPr="009D1FCE">
        <w:rPr>
          <w:noProof/>
          <w:spacing w:val="-2"/>
          <w:sz w:val="28"/>
          <w:szCs w:val="28"/>
        </w:rPr>
        <w:t>болып бөлінеді. Әдетте ірі масштабтылар</w:t>
      </w:r>
      <w:r w:rsidRPr="009D1FCE">
        <w:rPr>
          <w:noProof/>
          <w:spacing w:val="-2"/>
          <w:sz w:val="28"/>
          <w:szCs w:val="28"/>
          <w:lang w:val="kk-KZ"/>
        </w:rPr>
        <w:t>-</w:t>
      </w:r>
      <w:r w:rsidRPr="009D1FCE">
        <w:rPr>
          <w:noProof/>
          <w:spacing w:val="-2"/>
          <w:sz w:val="28"/>
          <w:szCs w:val="28"/>
        </w:rPr>
        <w:t xml:space="preserve">топографиялық, </w:t>
      </w:r>
      <w:r w:rsidRPr="009D1FCE">
        <w:rPr>
          <w:sz w:val="28"/>
          <w:szCs w:val="28"/>
        </w:rPr>
        <w:t xml:space="preserve">орта масштабтылар </w:t>
      </w:r>
      <w:r w:rsidRPr="009D1FCE">
        <w:rPr>
          <w:noProof/>
          <w:sz w:val="28"/>
          <w:szCs w:val="28"/>
        </w:rPr>
        <w:t xml:space="preserve">-топографиялық шолу, ұсақ </w:t>
      </w:r>
      <w:r w:rsidRPr="009D1FCE">
        <w:rPr>
          <w:sz w:val="28"/>
          <w:szCs w:val="28"/>
        </w:rPr>
        <w:t xml:space="preserve">масштабтылар </w:t>
      </w:r>
      <w:r w:rsidRPr="009D1FCE">
        <w:rPr>
          <w:sz w:val="28"/>
          <w:szCs w:val="28"/>
          <w:lang w:val="kk-KZ"/>
        </w:rPr>
        <w:t>-</w:t>
      </w:r>
      <w:r w:rsidRPr="009D1FCE">
        <w:rPr>
          <w:sz w:val="28"/>
          <w:szCs w:val="28"/>
        </w:rPr>
        <w:t xml:space="preserve"> шолу </w:t>
      </w:r>
      <w:r w:rsidRPr="009D1FCE">
        <w:rPr>
          <w:noProof/>
          <w:sz w:val="28"/>
          <w:szCs w:val="28"/>
        </w:rPr>
        <w:t>карталары деп аталады.</w:t>
      </w:r>
    </w:p>
    <w:p w:rsidR="009D1FCE" w:rsidRPr="009D1FCE" w:rsidRDefault="009D1FCE" w:rsidP="009D1FCE">
      <w:pPr>
        <w:shd w:val="clear" w:color="auto" w:fill="FFFFFF"/>
        <w:ind w:firstLine="709"/>
        <w:jc w:val="both"/>
        <w:rPr>
          <w:sz w:val="28"/>
          <w:szCs w:val="28"/>
        </w:rPr>
      </w:pPr>
      <w:r w:rsidRPr="009D1FCE">
        <w:rPr>
          <w:noProof/>
          <w:sz w:val="28"/>
          <w:szCs w:val="28"/>
        </w:rPr>
        <w:t xml:space="preserve">Атқаратын міндетіне қарай, оқу, ғылыми </w:t>
      </w:r>
      <w:r w:rsidRPr="009D1FCE">
        <w:rPr>
          <w:sz w:val="28"/>
          <w:szCs w:val="28"/>
          <w:lang w:val="kk-KZ"/>
        </w:rPr>
        <w:t>-</w:t>
      </w:r>
      <w:r w:rsidRPr="009D1FCE">
        <w:rPr>
          <w:sz w:val="28"/>
          <w:szCs w:val="28"/>
        </w:rPr>
        <w:t xml:space="preserve"> </w:t>
      </w:r>
      <w:r w:rsidRPr="009D1FCE">
        <w:rPr>
          <w:noProof/>
          <w:sz w:val="28"/>
          <w:szCs w:val="28"/>
        </w:rPr>
        <w:t>мәліметтік, туристік, ә</w:t>
      </w:r>
      <w:r w:rsidRPr="009D1FCE">
        <w:rPr>
          <w:noProof/>
          <w:sz w:val="28"/>
          <w:szCs w:val="28"/>
          <w:lang w:val="kk-KZ"/>
        </w:rPr>
        <w:t>с</w:t>
      </w:r>
      <w:r w:rsidRPr="009D1FCE">
        <w:rPr>
          <w:noProof/>
          <w:sz w:val="28"/>
          <w:szCs w:val="28"/>
        </w:rPr>
        <w:t xml:space="preserve">кери, </w:t>
      </w:r>
      <w:r w:rsidRPr="009D1FCE">
        <w:rPr>
          <w:noProof/>
          <w:sz w:val="28"/>
          <w:szCs w:val="28"/>
          <w:lang w:val="kk-KZ"/>
        </w:rPr>
        <w:t>ұ</w:t>
      </w:r>
      <w:r w:rsidRPr="009D1FCE">
        <w:rPr>
          <w:noProof/>
          <w:sz w:val="28"/>
          <w:szCs w:val="28"/>
        </w:rPr>
        <w:t xml:space="preserve">шу, теңізде жүзу т.б. </w:t>
      </w:r>
      <w:r w:rsidRPr="009D1FCE">
        <w:rPr>
          <w:sz w:val="28"/>
          <w:szCs w:val="28"/>
        </w:rPr>
        <w:t>карталар ажыра</w:t>
      </w:r>
      <w:r w:rsidRPr="009D1FCE">
        <w:rPr>
          <w:noProof/>
          <w:sz w:val="28"/>
          <w:szCs w:val="28"/>
        </w:rPr>
        <w:t>тылады.</w:t>
      </w:r>
    </w:p>
    <w:p w:rsidR="009D1FCE" w:rsidRPr="009D1FCE" w:rsidRDefault="009D1FCE" w:rsidP="009D1FCE">
      <w:pPr>
        <w:shd w:val="clear" w:color="auto" w:fill="FFFFFF"/>
        <w:ind w:firstLine="709"/>
        <w:jc w:val="both"/>
        <w:rPr>
          <w:sz w:val="28"/>
          <w:szCs w:val="28"/>
        </w:rPr>
      </w:pPr>
      <w:r w:rsidRPr="009D1FCE">
        <w:rPr>
          <w:sz w:val="28"/>
          <w:szCs w:val="28"/>
        </w:rPr>
        <w:t xml:space="preserve">Карта </w:t>
      </w:r>
      <w:r w:rsidRPr="009D1FCE">
        <w:rPr>
          <w:noProof/>
          <w:sz w:val="28"/>
          <w:szCs w:val="28"/>
        </w:rPr>
        <w:t>күнделікті т</w:t>
      </w:r>
      <w:r w:rsidRPr="009D1FCE">
        <w:rPr>
          <w:noProof/>
          <w:sz w:val="28"/>
          <w:szCs w:val="28"/>
          <w:lang w:val="kk-KZ"/>
        </w:rPr>
        <w:t>ұ</w:t>
      </w:r>
      <w:r w:rsidRPr="009D1FCE">
        <w:rPr>
          <w:noProof/>
          <w:sz w:val="28"/>
          <w:szCs w:val="28"/>
        </w:rPr>
        <w:t>рмыста, ғылымда, халық шаруаш</w:t>
      </w:r>
      <w:r w:rsidRPr="009D1FCE">
        <w:rPr>
          <w:noProof/>
          <w:sz w:val="28"/>
          <w:szCs w:val="28"/>
          <w:lang w:val="kk-KZ"/>
        </w:rPr>
        <w:t>ы</w:t>
      </w:r>
      <w:r w:rsidRPr="009D1FCE">
        <w:rPr>
          <w:noProof/>
          <w:sz w:val="28"/>
          <w:szCs w:val="28"/>
        </w:rPr>
        <w:t>лығы</w:t>
      </w:r>
      <w:r w:rsidRPr="009D1FCE">
        <w:rPr>
          <w:noProof/>
          <w:sz w:val="28"/>
          <w:szCs w:val="28"/>
          <w:lang w:val="kk-KZ"/>
        </w:rPr>
        <w:t>н</w:t>
      </w:r>
      <w:r w:rsidRPr="009D1FCE">
        <w:rPr>
          <w:noProof/>
          <w:sz w:val="28"/>
          <w:szCs w:val="28"/>
        </w:rPr>
        <w:t>да, отан қорғау ісі</w:t>
      </w:r>
      <w:r w:rsidRPr="009D1FCE">
        <w:rPr>
          <w:noProof/>
          <w:sz w:val="28"/>
          <w:szCs w:val="28"/>
          <w:lang w:val="kk-KZ"/>
        </w:rPr>
        <w:t>нд</w:t>
      </w:r>
      <w:r w:rsidRPr="009D1FCE">
        <w:rPr>
          <w:noProof/>
          <w:sz w:val="28"/>
          <w:szCs w:val="28"/>
        </w:rPr>
        <w:t>е кеңінен қолданылады.</w:t>
      </w:r>
    </w:p>
    <w:p w:rsidR="009D1FCE" w:rsidRPr="009D1FCE" w:rsidRDefault="009D1FCE" w:rsidP="009D1FCE">
      <w:pPr>
        <w:shd w:val="clear" w:color="auto" w:fill="FFFFFF"/>
        <w:ind w:firstLine="709"/>
        <w:jc w:val="both"/>
        <w:rPr>
          <w:sz w:val="28"/>
          <w:szCs w:val="28"/>
        </w:rPr>
      </w:pPr>
      <w:r w:rsidRPr="009D1FCE">
        <w:rPr>
          <w:noProof/>
          <w:sz w:val="28"/>
          <w:szCs w:val="28"/>
        </w:rPr>
        <w:t xml:space="preserve">Мектепте </w:t>
      </w:r>
      <w:r w:rsidRPr="009D1FCE">
        <w:rPr>
          <w:sz w:val="28"/>
          <w:szCs w:val="28"/>
        </w:rPr>
        <w:t xml:space="preserve">география, </w:t>
      </w:r>
      <w:r w:rsidRPr="009D1FCE">
        <w:rPr>
          <w:noProof/>
          <w:sz w:val="28"/>
          <w:szCs w:val="28"/>
        </w:rPr>
        <w:t xml:space="preserve">дүниетану пәндерін картасыз оқу мүмкін емес. Обьектілер мен құбылыстардың жер бетінде географиялық таралуын </w:t>
      </w:r>
      <w:r w:rsidRPr="009D1FCE">
        <w:rPr>
          <w:sz w:val="28"/>
          <w:szCs w:val="28"/>
        </w:rPr>
        <w:t xml:space="preserve">тек карта </w:t>
      </w:r>
      <w:r w:rsidRPr="009D1FCE">
        <w:rPr>
          <w:noProof/>
          <w:sz w:val="28"/>
          <w:szCs w:val="28"/>
        </w:rPr>
        <w:t xml:space="preserve">аркылы ғана нақты елестетуге болады. </w:t>
      </w:r>
      <w:r w:rsidRPr="009D1FCE">
        <w:rPr>
          <w:sz w:val="28"/>
          <w:szCs w:val="28"/>
        </w:rPr>
        <w:t xml:space="preserve">Карта </w:t>
      </w:r>
      <w:r w:rsidRPr="009D1FCE">
        <w:rPr>
          <w:noProof/>
          <w:sz w:val="28"/>
          <w:szCs w:val="28"/>
        </w:rPr>
        <w:t xml:space="preserve">өсімдіктану, жануартану, тарих пәндерін оқытуда үлкен көмек береді. Өлкетану мен туристік жорықтар </w:t>
      </w:r>
      <w:r w:rsidRPr="009D1FCE">
        <w:rPr>
          <w:sz w:val="28"/>
          <w:szCs w:val="28"/>
        </w:rPr>
        <w:t xml:space="preserve">да картасыз </w:t>
      </w:r>
      <w:r w:rsidRPr="009D1FCE">
        <w:rPr>
          <w:noProof/>
          <w:sz w:val="28"/>
          <w:szCs w:val="28"/>
        </w:rPr>
        <w:t>өтпейді.</w:t>
      </w:r>
    </w:p>
    <w:p w:rsidR="009D1FCE" w:rsidRPr="009D1FCE" w:rsidRDefault="009D1FCE" w:rsidP="009D1FCE">
      <w:pPr>
        <w:shd w:val="clear" w:color="auto" w:fill="FFFFFF"/>
        <w:ind w:firstLine="709"/>
        <w:jc w:val="both"/>
        <w:rPr>
          <w:sz w:val="28"/>
          <w:szCs w:val="28"/>
        </w:rPr>
      </w:pPr>
      <w:r w:rsidRPr="009D1FCE">
        <w:rPr>
          <w:noProof/>
          <w:sz w:val="28"/>
          <w:szCs w:val="28"/>
        </w:rPr>
        <w:t>Картаны</w:t>
      </w:r>
      <w:r w:rsidRPr="009D1FCE">
        <w:rPr>
          <w:noProof/>
          <w:sz w:val="28"/>
          <w:szCs w:val="28"/>
          <w:lang w:val="kk-KZ"/>
        </w:rPr>
        <w:t>ң</w:t>
      </w:r>
      <w:r w:rsidRPr="009D1FCE">
        <w:rPr>
          <w:noProof/>
          <w:sz w:val="28"/>
          <w:szCs w:val="28"/>
        </w:rPr>
        <w:t xml:space="preserve"> ерекше түрлері жер қойнауын зерттеуде, пайдалы қазбаларды іздеуде, ауа райын болжауда пайдаланылады. Өнеркәсіп орындарын, жол құрылысын, егін шаруашылық салаларын жоспарлау картаға негізделеді.</w:t>
      </w:r>
    </w:p>
    <w:p w:rsidR="009D1FCE" w:rsidRPr="009D1FCE" w:rsidRDefault="009D1FCE" w:rsidP="009D1FCE">
      <w:pPr>
        <w:widowControl w:val="0"/>
        <w:shd w:val="clear" w:color="auto" w:fill="FFFFFF"/>
        <w:tabs>
          <w:tab w:val="left" w:pos="586"/>
        </w:tabs>
        <w:autoSpaceDE w:val="0"/>
        <w:autoSpaceDN w:val="0"/>
        <w:adjustRightInd w:val="0"/>
        <w:ind w:firstLine="709"/>
        <w:jc w:val="both"/>
        <w:rPr>
          <w:sz w:val="28"/>
          <w:szCs w:val="28"/>
          <w:lang w:val="kk-KZ"/>
        </w:rPr>
      </w:pPr>
      <w:r w:rsidRPr="009D1FCE">
        <w:rPr>
          <w:sz w:val="28"/>
          <w:szCs w:val="28"/>
          <w:lang w:val="kk-KZ"/>
        </w:rPr>
        <w:t>Физика-г</w:t>
      </w:r>
      <w:r w:rsidRPr="009D1FCE">
        <w:rPr>
          <w:sz w:val="28"/>
          <w:szCs w:val="28"/>
        </w:rPr>
        <w:t>еографи</w:t>
      </w:r>
      <w:r w:rsidRPr="009D1FCE">
        <w:rPr>
          <w:sz w:val="28"/>
          <w:szCs w:val="28"/>
          <w:lang w:val="kk-KZ"/>
        </w:rPr>
        <w:t>ял</w:t>
      </w:r>
      <w:r w:rsidRPr="009D1FCE">
        <w:rPr>
          <w:noProof/>
          <w:sz w:val="28"/>
          <w:szCs w:val="28"/>
        </w:rPr>
        <w:t xml:space="preserve">ық </w:t>
      </w:r>
      <w:r w:rsidRPr="009D1FCE">
        <w:rPr>
          <w:sz w:val="28"/>
          <w:szCs w:val="28"/>
        </w:rPr>
        <w:t>карта</w:t>
      </w:r>
      <w:r w:rsidRPr="009D1FCE">
        <w:rPr>
          <w:sz w:val="28"/>
          <w:szCs w:val="28"/>
          <w:lang w:val="kk-KZ"/>
        </w:rPr>
        <w:t>лардағы шартты белгілер.</w:t>
      </w:r>
      <w:r w:rsidRPr="009D1FCE">
        <w:rPr>
          <w:b/>
          <w:sz w:val="28"/>
          <w:szCs w:val="28"/>
          <w:lang w:val="kk-KZ"/>
        </w:rPr>
        <w:t xml:space="preserve"> </w:t>
      </w:r>
      <w:r w:rsidRPr="009D1FCE">
        <w:rPr>
          <w:noProof/>
          <w:sz w:val="28"/>
          <w:szCs w:val="28"/>
          <w:lang w:val="kk-KZ"/>
        </w:rPr>
        <w:t>Табиғатты қорғау және экологиялық мәселерді шешу негізінде картографиялық мәліметтер алынады.</w:t>
      </w:r>
    </w:p>
    <w:p w:rsidR="009D1FCE" w:rsidRPr="009D1FCE" w:rsidRDefault="009D1FCE" w:rsidP="009D1FCE">
      <w:pPr>
        <w:shd w:val="clear" w:color="auto" w:fill="FFFFFF"/>
        <w:ind w:firstLine="709"/>
        <w:jc w:val="both"/>
        <w:rPr>
          <w:sz w:val="28"/>
          <w:szCs w:val="28"/>
          <w:lang w:val="kk-KZ"/>
        </w:rPr>
      </w:pPr>
      <w:r w:rsidRPr="009D1FCE">
        <w:rPr>
          <w:noProof/>
          <w:sz w:val="28"/>
          <w:szCs w:val="28"/>
          <w:lang w:val="kk-KZ"/>
        </w:rPr>
        <w:t xml:space="preserve">Картографиялық туындылардың арасында аэросурет </w:t>
      </w:r>
      <w:r w:rsidRPr="009D1FCE">
        <w:rPr>
          <w:sz w:val="28"/>
          <w:szCs w:val="28"/>
          <w:lang w:val="kk-KZ"/>
        </w:rPr>
        <w:t xml:space="preserve">пен </w:t>
      </w:r>
      <w:r w:rsidRPr="009D1FCE">
        <w:rPr>
          <w:noProof/>
          <w:sz w:val="28"/>
          <w:szCs w:val="28"/>
          <w:lang w:val="kk-KZ"/>
        </w:rPr>
        <w:t xml:space="preserve">ғарыштан түсірілген суреттер айырықша орын алады. </w:t>
      </w:r>
      <w:r w:rsidRPr="009D1FCE">
        <w:rPr>
          <w:sz w:val="28"/>
          <w:szCs w:val="28"/>
          <w:lang w:val="kk-KZ"/>
        </w:rPr>
        <w:t xml:space="preserve">Аэросурет жер </w:t>
      </w:r>
      <w:r w:rsidRPr="009D1FCE">
        <w:rPr>
          <w:noProof/>
          <w:sz w:val="28"/>
          <w:szCs w:val="28"/>
          <w:lang w:val="kk-KZ"/>
        </w:rPr>
        <w:t xml:space="preserve">бетін ұшақтан </w:t>
      </w:r>
      <w:r w:rsidRPr="009D1FCE">
        <w:rPr>
          <w:sz w:val="28"/>
          <w:szCs w:val="28"/>
          <w:lang w:val="kk-KZ"/>
        </w:rPr>
        <w:t xml:space="preserve">арнаулы фотоапаратпен </w:t>
      </w:r>
      <w:r w:rsidRPr="009D1FCE">
        <w:rPr>
          <w:noProof/>
          <w:sz w:val="28"/>
          <w:szCs w:val="28"/>
          <w:lang w:val="kk-KZ"/>
        </w:rPr>
        <w:t>түсіру арқылы</w:t>
      </w:r>
      <w:r w:rsidRPr="009D1FCE">
        <w:rPr>
          <w:sz w:val="28"/>
          <w:szCs w:val="28"/>
          <w:lang w:val="kk-KZ"/>
        </w:rPr>
        <w:t xml:space="preserve"> алынады. </w:t>
      </w:r>
      <w:r w:rsidRPr="009D1FCE">
        <w:rPr>
          <w:noProof/>
          <w:sz w:val="28"/>
          <w:szCs w:val="28"/>
          <w:lang w:val="kk-KZ"/>
        </w:rPr>
        <w:t xml:space="preserve">Мұндай суреттерді түрлі зерттеу жұмысына тікелей пайдалануға болады. Сонымен қатар олар топографиялық </w:t>
      </w:r>
      <w:r w:rsidRPr="009D1FCE">
        <w:rPr>
          <w:sz w:val="28"/>
          <w:szCs w:val="28"/>
          <w:lang w:val="kk-KZ"/>
        </w:rPr>
        <w:t xml:space="preserve">карта жасауда </w:t>
      </w:r>
      <w:r w:rsidRPr="009D1FCE">
        <w:rPr>
          <w:noProof/>
          <w:sz w:val="28"/>
          <w:szCs w:val="28"/>
          <w:lang w:val="kk-KZ"/>
        </w:rPr>
        <w:t xml:space="preserve">негіз етіп </w:t>
      </w:r>
      <w:r w:rsidRPr="009D1FCE">
        <w:rPr>
          <w:sz w:val="28"/>
          <w:szCs w:val="28"/>
          <w:lang w:val="kk-KZ"/>
        </w:rPr>
        <w:t>алынады.</w:t>
      </w:r>
    </w:p>
    <w:p w:rsidR="009D1FCE" w:rsidRPr="009D1FCE" w:rsidRDefault="009D1FCE" w:rsidP="009D1FCE">
      <w:pPr>
        <w:shd w:val="clear" w:color="auto" w:fill="FFFFFF"/>
        <w:ind w:firstLine="709"/>
        <w:jc w:val="both"/>
        <w:rPr>
          <w:sz w:val="28"/>
          <w:szCs w:val="28"/>
          <w:lang w:val="kk-KZ"/>
        </w:rPr>
      </w:pPr>
      <w:r w:rsidRPr="009D1FCE">
        <w:rPr>
          <w:noProof/>
          <w:sz w:val="28"/>
          <w:szCs w:val="28"/>
          <w:lang w:val="kk-KZ"/>
        </w:rPr>
        <w:t xml:space="preserve">Соңғы кезде жер бетін ғарыштан суретке түсіру кең етек алуда. Ғарыштық фотосуреттер Жердің геологиялық құрылысын анықтауға, пайдалы қазба кен </w:t>
      </w:r>
      <w:r w:rsidRPr="009D1FCE">
        <w:rPr>
          <w:sz w:val="28"/>
          <w:szCs w:val="28"/>
          <w:lang w:val="kk-KZ"/>
        </w:rPr>
        <w:t xml:space="preserve">орындарын </w:t>
      </w:r>
      <w:r w:rsidRPr="009D1FCE">
        <w:rPr>
          <w:noProof/>
          <w:sz w:val="28"/>
          <w:szCs w:val="28"/>
          <w:lang w:val="kk-KZ"/>
        </w:rPr>
        <w:t xml:space="preserve">іздеуге, қоршаған ортаның экологиялық жағдайын анықтауға, ауа райын және апатты құбылыстарды алдың </w:t>
      </w:r>
      <w:r w:rsidRPr="009D1FCE">
        <w:rPr>
          <w:sz w:val="28"/>
          <w:szCs w:val="28"/>
          <w:lang w:val="kk-KZ"/>
        </w:rPr>
        <w:t xml:space="preserve">ала </w:t>
      </w:r>
      <w:r w:rsidRPr="009D1FCE">
        <w:rPr>
          <w:noProof/>
          <w:sz w:val="28"/>
          <w:szCs w:val="28"/>
          <w:lang w:val="kk-KZ"/>
        </w:rPr>
        <w:t xml:space="preserve">болжауға, кеме қатынасына т.б. көптеген мәселелерді шешуге кеңінен қолданылып отыр. </w:t>
      </w:r>
      <w:r w:rsidRPr="009D1FCE">
        <w:rPr>
          <w:noProof/>
          <w:sz w:val="28"/>
          <w:szCs w:val="28"/>
          <w:lang w:val="kk-KZ"/>
        </w:rPr>
        <w:lastRenderedPageBreak/>
        <w:t xml:space="preserve">Ғарыштан түсірілген </w:t>
      </w:r>
      <w:r w:rsidRPr="009D1FCE">
        <w:rPr>
          <w:sz w:val="28"/>
          <w:szCs w:val="28"/>
          <w:lang w:val="kk-KZ"/>
        </w:rPr>
        <w:t xml:space="preserve">суреттер карта </w:t>
      </w:r>
      <w:r w:rsidRPr="009D1FCE">
        <w:rPr>
          <w:noProof/>
          <w:sz w:val="28"/>
          <w:szCs w:val="28"/>
          <w:lang w:val="kk-KZ"/>
        </w:rPr>
        <w:t>жасау, картаның мазмұнына жаңалықтар енгізу ісіне де мүмкіндік береді.</w:t>
      </w:r>
    </w:p>
    <w:p w:rsidR="009D1FCE" w:rsidRPr="009D1FCE" w:rsidRDefault="009D1FCE" w:rsidP="009D1FCE">
      <w:pPr>
        <w:shd w:val="clear" w:color="auto" w:fill="FFFFFF"/>
        <w:ind w:firstLine="709"/>
        <w:jc w:val="both"/>
        <w:rPr>
          <w:sz w:val="28"/>
          <w:szCs w:val="28"/>
          <w:lang w:val="kk-KZ"/>
        </w:rPr>
      </w:pPr>
      <w:r w:rsidRPr="009D1FCE">
        <w:rPr>
          <w:noProof/>
          <w:sz w:val="28"/>
          <w:szCs w:val="28"/>
          <w:lang w:val="kk-KZ"/>
        </w:rPr>
        <w:t xml:space="preserve">Картографиялық туындыларға </w:t>
      </w:r>
      <w:r w:rsidRPr="009D1FCE">
        <w:rPr>
          <w:sz w:val="28"/>
          <w:szCs w:val="28"/>
          <w:lang w:val="kk-KZ"/>
        </w:rPr>
        <w:t xml:space="preserve">глобус пен </w:t>
      </w:r>
      <w:r w:rsidRPr="009D1FCE">
        <w:rPr>
          <w:noProof/>
          <w:sz w:val="28"/>
          <w:szCs w:val="28"/>
          <w:lang w:val="kk-KZ"/>
        </w:rPr>
        <w:t xml:space="preserve">түрлі </w:t>
      </w:r>
      <w:r w:rsidRPr="009D1FCE">
        <w:rPr>
          <w:sz w:val="28"/>
          <w:szCs w:val="28"/>
          <w:lang w:val="kk-KZ"/>
        </w:rPr>
        <w:t>геогра</w:t>
      </w:r>
      <w:r w:rsidRPr="009D1FCE">
        <w:rPr>
          <w:sz w:val="28"/>
          <w:szCs w:val="28"/>
          <w:lang w:val="kk-KZ"/>
        </w:rPr>
        <w:softHyphen/>
        <w:t xml:space="preserve">фиялық </w:t>
      </w:r>
      <w:r w:rsidRPr="009D1FCE">
        <w:rPr>
          <w:noProof/>
          <w:sz w:val="28"/>
          <w:szCs w:val="28"/>
          <w:lang w:val="kk-KZ"/>
        </w:rPr>
        <w:t xml:space="preserve">атластар </w:t>
      </w:r>
      <w:r w:rsidRPr="009D1FCE">
        <w:rPr>
          <w:sz w:val="28"/>
          <w:szCs w:val="28"/>
          <w:lang w:val="kk-KZ"/>
        </w:rPr>
        <w:t xml:space="preserve">да </w:t>
      </w:r>
      <w:r w:rsidRPr="009D1FCE">
        <w:rPr>
          <w:noProof/>
          <w:sz w:val="28"/>
          <w:szCs w:val="28"/>
          <w:lang w:val="kk-KZ"/>
        </w:rPr>
        <w:t xml:space="preserve">жатады. Жердің, айдың, планеталардың және аспан әлемінін глобустары жасалады. Олардың бәрінде де түсірілген обьектілердің геометриялық ұқсас-тығы және аудандарының </w:t>
      </w:r>
      <w:r w:rsidRPr="009D1FCE">
        <w:rPr>
          <w:sz w:val="28"/>
          <w:szCs w:val="28"/>
          <w:lang w:val="kk-KZ"/>
        </w:rPr>
        <w:t xml:space="preserve">ара </w:t>
      </w:r>
      <w:r w:rsidRPr="009D1FCE">
        <w:rPr>
          <w:noProof/>
          <w:sz w:val="28"/>
          <w:szCs w:val="28"/>
          <w:lang w:val="kk-KZ"/>
        </w:rPr>
        <w:t xml:space="preserve">қатынасы сақталады. </w:t>
      </w:r>
      <w:r w:rsidRPr="009D1FCE">
        <w:rPr>
          <w:sz w:val="28"/>
          <w:szCs w:val="28"/>
          <w:lang w:val="kk-KZ"/>
        </w:rPr>
        <w:t xml:space="preserve">Глобус </w:t>
      </w:r>
      <w:r w:rsidRPr="009D1FCE">
        <w:rPr>
          <w:noProof/>
          <w:sz w:val="28"/>
          <w:szCs w:val="28"/>
          <w:lang w:val="kk-KZ"/>
        </w:rPr>
        <w:t>көбіне оқу ісінде көрнекі құрал ретінде қолданылады.</w:t>
      </w:r>
    </w:p>
    <w:p w:rsidR="009D1FCE" w:rsidRPr="009D1FCE" w:rsidRDefault="009D1FCE" w:rsidP="009D1FCE">
      <w:pPr>
        <w:shd w:val="clear" w:color="auto" w:fill="FFFFFF"/>
        <w:ind w:firstLine="709"/>
        <w:jc w:val="both"/>
        <w:rPr>
          <w:sz w:val="28"/>
          <w:szCs w:val="28"/>
          <w:lang w:val="kk-KZ"/>
        </w:rPr>
      </w:pPr>
      <w:r w:rsidRPr="009D1FCE">
        <w:rPr>
          <w:noProof/>
          <w:sz w:val="28"/>
          <w:szCs w:val="28"/>
          <w:lang w:val="kk-KZ"/>
        </w:rPr>
        <w:t xml:space="preserve">Географиялық </w:t>
      </w:r>
      <w:r w:rsidRPr="009D1FCE">
        <w:rPr>
          <w:sz w:val="28"/>
          <w:szCs w:val="28"/>
          <w:lang w:val="kk-KZ"/>
        </w:rPr>
        <w:t>атлас географиялық карталардың арнау</w:t>
      </w:r>
      <w:r w:rsidRPr="009D1FCE">
        <w:rPr>
          <w:sz w:val="28"/>
          <w:szCs w:val="28"/>
          <w:lang w:val="kk-KZ"/>
        </w:rPr>
        <w:softHyphen/>
        <w:t xml:space="preserve">лы </w:t>
      </w:r>
      <w:r w:rsidRPr="009D1FCE">
        <w:rPr>
          <w:noProof/>
          <w:sz w:val="28"/>
          <w:szCs w:val="28"/>
          <w:lang w:val="kk-KZ"/>
        </w:rPr>
        <w:t>бағдарлама бойынша іріктеліп алынған жиынтығы болып табылады.</w:t>
      </w:r>
    </w:p>
    <w:p w:rsidR="008E1545" w:rsidRDefault="008E1545" w:rsidP="008E1545">
      <w:pPr>
        <w:pStyle w:val="af9"/>
        <w:ind w:firstLine="709"/>
        <w:jc w:val="both"/>
        <w:rPr>
          <w:rFonts w:ascii="Times New Roman" w:hAnsi="Times New Roman" w:cs="Times New Roman"/>
          <w:b/>
          <w:sz w:val="28"/>
          <w:szCs w:val="28"/>
          <w:lang w:val="kk-KZ"/>
        </w:rPr>
      </w:pPr>
    </w:p>
    <w:p w:rsidR="002624ED" w:rsidRPr="008E1545" w:rsidRDefault="008E1545" w:rsidP="008E1545">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r w:rsidRPr="00522D21">
        <w:rPr>
          <w:rFonts w:ascii="Times New Roman" w:hAnsi="Times New Roman" w:cs="Times New Roman"/>
          <w:b/>
          <w:sz w:val="28"/>
          <w:szCs w:val="28"/>
          <w:lang w:val="kk-KZ"/>
        </w:rPr>
        <w:t>:</w:t>
      </w:r>
    </w:p>
    <w:p w:rsidR="00522D21" w:rsidRPr="00F91C52" w:rsidRDefault="00F91C52" w:rsidP="00522D21">
      <w:pPr>
        <w:pStyle w:val="af"/>
        <w:spacing w:after="0" w:line="240" w:lineRule="auto"/>
        <w:ind w:firstLine="708"/>
        <w:rPr>
          <w:rFonts w:ascii="Times New Roman" w:hAnsi="Times New Roman" w:cs="Times New Roman"/>
          <w:sz w:val="28"/>
          <w:szCs w:val="28"/>
          <w:lang w:val="kk-KZ"/>
        </w:rPr>
      </w:pPr>
      <w:r w:rsidRPr="008E1545">
        <w:rPr>
          <w:rFonts w:ascii="Times New Roman" w:hAnsi="Times New Roman" w:cs="Times New Roman"/>
          <w:sz w:val="28"/>
          <w:szCs w:val="28"/>
          <w:lang w:val="kk-KZ"/>
        </w:rPr>
        <w:t xml:space="preserve">1. </w:t>
      </w:r>
      <w:r w:rsidR="00522D21" w:rsidRPr="00522D21">
        <w:rPr>
          <w:rFonts w:ascii="Times New Roman" w:hAnsi="Times New Roman" w:cs="Times New Roman"/>
          <w:sz w:val="28"/>
          <w:szCs w:val="28"/>
          <w:lang w:val="kk-KZ"/>
        </w:rPr>
        <w:t xml:space="preserve">Сұлба мен картаның ұқсастықтар </w:t>
      </w:r>
      <w:r w:rsidR="008E1545">
        <w:rPr>
          <w:rFonts w:ascii="Times New Roman" w:hAnsi="Times New Roman" w:cs="Times New Roman"/>
          <w:sz w:val="28"/>
          <w:szCs w:val="28"/>
          <w:lang w:val="kk-KZ"/>
        </w:rPr>
        <w:t xml:space="preserve">мен </w:t>
      </w:r>
      <w:r>
        <w:rPr>
          <w:rFonts w:ascii="Times New Roman" w:hAnsi="Times New Roman" w:cs="Times New Roman"/>
          <w:sz w:val="28"/>
          <w:szCs w:val="28"/>
          <w:lang w:val="kk-KZ"/>
        </w:rPr>
        <w:t>айырмашылықтары</w:t>
      </w:r>
      <w:r w:rsidR="008E1545">
        <w:rPr>
          <w:rFonts w:ascii="Times New Roman" w:hAnsi="Times New Roman" w:cs="Times New Roman"/>
          <w:sz w:val="28"/>
          <w:szCs w:val="28"/>
          <w:lang w:val="kk-KZ"/>
        </w:rPr>
        <w:t xml:space="preserve"> неде?</w:t>
      </w:r>
    </w:p>
    <w:p w:rsidR="00522D21" w:rsidRPr="00522D21" w:rsidRDefault="00F91C52" w:rsidP="00522D21">
      <w:pPr>
        <w:pStyle w:val="af"/>
        <w:spacing w:after="0" w:line="240" w:lineRule="auto"/>
        <w:ind w:firstLine="708"/>
        <w:rPr>
          <w:rFonts w:ascii="Times New Roman" w:hAnsi="Times New Roman" w:cs="Times New Roman"/>
          <w:sz w:val="28"/>
          <w:szCs w:val="28"/>
          <w:lang w:val="kk-KZ"/>
        </w:rPr>
      </w:pPr>
      <w:r w:rsidRPr="00F91C52">
        <w:rPr>
          <w:rFonts w:ascii="Times New Roman" w:hAnsi="Times New Roman" w:cs="Times New Roman"/>
          <w:sz w:val="28"/>
          <w:szCs w:val="28"/>
          <w:lang w:val="kk-KZ"/>
        </w:rPr>
        <w:t>2</w:t>
      </w:r>
      <w:r w:rsidR="00522D21" w:rsidRPr="00522D21">
        <w:rPr>
          <w:rFonts w:ascii="Times New Roman" w:hAnsi="Times New Roman" w:cs="Times New Roman"/>
          <w:sz w:val="28"/>
          <w:szCs w:val="28"/>
          <w:lang w:val="kk-KZ"/>
        </w:rPr>
        <w:t>. Масштабына қарай карталар қалай бөлінеді?</w:t>
      </w:r>
    </w:p>
    <w:p w:rsidR="00522D21" w:rsidRPr="008E1545" w:rsidRDefault="00F91C52" w:rsidP="008E1545">
      <w:pPr>
        <w:pStyle w:val="af"/>
        <w:spacing w:after="0" w:line="240" w:lineRule="auto"/>
        <w:ind w:firstLine="708"/>
        <w:rPr>
          <w:rFonts w:ascii="Times New Roman" w:hAnsi="Times New Roman" w:cs="Times New Roman"/>
          <w:sz w:val="28"/>
          <w:szCs w:val="28"/>
          <w:lang w:val="kk-KZ"/>
        </w:rPr>
      </w:pPr>
      <w:r w:rsidRPr="00F91C52">
        <w:rPr>
          <w:rFonts w:ascii="Times New Roman" w:hAnsi="Times New Roman" w:cs="Times New Roman"/>
          <w:sz w:val="28"/>
          <w:szCs w:val="28"/>
          <w:lang w:val="kk-KZ"/>
        </w:rPr>
        <w:t>3</w:t>
      </w:r>
      <w:r w:rsidR="00522D21" w:rsidRPr="00522D21">
        <w:rPr>
          <w:rFonts w:ascii="Times New Roman" w:hAnsi="Times New Roman" w:cs="Times New Roman"/>
          <w:sz w:val="28"/>
          <w:szCs w:val="28"/>
          <w:lang w:val="kk-KZ"/>
        </w:rPr>
        <w:t>. Сұлба мен картаның шаруашылықтағы маңызы қандай?</w:t>
      </w:r>
    </w:p>
    <w:p w:rsidR="00522D21" w:rsidRPr="00522D21" w:rsidRDefault="00522D21" w:rsidP="00522D21">
      <w:pPr>
        <w:pStyle w:val="af9"/>
        <w:ind w:firstLine="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Ұсынылған әдебиеттер:</w:t>
      </w:r>
    </w:p>
    <w:p w:rsidR="008E1545" w:rsidRPr="008E1545" w:rsidRDefault="00522D21" w:rsidP="008E1545">
      <w:pPr>
        <w:pStyle w:val="afb"/>
        <w:numPr>
          <w:ilvl w:val="0"/>
          <w:numId w:val="10"/>
        </w:numPr>
        <w:tabs>
          <w:tab w:val="left" w:pos="0"/>
          <w:tab w:val="left" w:pos="1134"/>
        </w:tabs>
        <w:ind w:left="0" w:firstLine="709"/>
        <w:jc w:val="both"/>
        <w:rPr>
          <w:noProof/>
          <w:sz w:val="28"/>
          <w:szCs w:val="28"/>
          <w:lang w:val="kk-KZ"/>
        </w:rPr>
      </w:pPr>
      <w:r w:rsidRPr="00522D21">
        <w:rPr>
          <w:noProof/>
          <w:sz w:val="28"/>
          <w:szCs w:val="28"/>
          <w:lang w:val="kk-KZ"/>
        </w:rPr>
        <w:t>Сихимбаева С.М., Тастанов Е.А. «Жаратылыстану негіздері»</w:t>
      </w:r>
      <w:r w:rsidRPr="00522D21">
        <w:rPr>
          <w:sz w:val="28"/>
          <w:szCs w:val="28"/>
          <w:lang w:val="kk-KZ"/>
        </w:rPr>
        <w:t xml:space="preserve"> Шымкент – 2010.</w:t>
      </w:r>
    </w:p>
    <w:p w:rsidR="008E1545" w:rsidRPr="008E1545" w:rsidRDefault="00522D21" w:rsidP="008E1545">
      <w:pPr>
        <w:pStyle w:val="afb"/>
        <w:numPr>
          <w:ilvl w:val="0"/>
          <w:numId w:val="10"/>
        </w:numPr>
        <w:tabs>
          <w:tab w:val="left" w:pos="0"/>
          <w:tab w:val="left" w:pos="1134"/>
        </w:tabs>
        <w:ind w:left="0" w:firstLine="709"/>
        <w:jc w:val="both"/>
        <w:rPr>
          <w:noProof/>
          <w:sz w:val="28"/>
          <w:szCs w:val="28"/>
          <w:lang w:val="kk-KZ"/>
        </w:rPr>
      </w:pPr>
      <w:r w:rsidRPr="008E1545">
        <w:rPr>
          <w:bCs/>
          <w:sz w:val="28"/>
          <w:szCs w:val="28"/>
          <w:lang w:val="kk-KZ"/>
        </w:rPr>
        <w:t>Естұрсынова М.К.</w:t>
      </w:r>
      <w:r w:rsidRPr="008E1545">
        <w:rPr>
          <w:sz w:val="28"/>
          <w:szCs w:val="28"/>
          <w:lang w:val="kk-KZ"/>
        </w:rPr>
        <w:t xml:space="preserve"> Жаратылыстану негіздері және дүниетануды оқыту әдістемесі: ҚР Білім және ғылым мин. кәсіптік бастауыш және орта білім беру ұйымдарына ұсынылған оқулық / М. К. Естұрсынова, Ш. С. Набидоллина. - Астана: Фолиант баспасы, 2007. - 384 с. </w:t>
      </w:r>
    </w:p>
    <w:p w:rsidR="00522D21" w:rsidRPr="008E1545" w:rsidRDefault="00522D21" w:rsidP="008E1545">
      <w:pPr>
        <w:pStyle w:val="afb"/>
        <w:numPr>
          <w:ilvl w:val="0"/>
          <w:numId w:val="10"/>
        </w:numPr>
        <w:tabs>
          <w:tab w:val="left" w:pos="0"/>
          <w:tab w:val="left" w:pos="1134"/>
        </w:tabs>
        <w:ind w:left="0" w:firstLine="709"/>
        <w:jc w:val="both"/>
        <w:rPr>
          <w:noProof/>
          <w:sz w:val="28"/>
          <w:szCs w:val="28"/>
          <w:lang w:val="kk-KZ"/>
        </w:rPr>
      </w:pPr>
      <w:r w:rsidRPr="008E1545">
        <w:rPr>
          <w:noProof/>
          <w:spacing w:val="-33"/>
          <w:sz w:val="28"/>
          <w:szCs w:val="28"/>
          <w:lang w:val="kk-KZ"/>
        </w:rPr>
        <w:t xml:space="preserve"> </w:t>
      </w:r>
      <w:r w:rsidRPr="008E1545">
        <w:rPr>
          <w:noProof/>
          <w:sz w:val="28"/>
          <w:szCs w:val="28"/>
          <w:lang w:val="kk-KZ"/>
        </w:rPr>
        <w:t>Қ.Аймағамбетова «Дүниетану негіздері» және «Дүниетануды оқыту теориясы мен технологиясы» «Жазушы» Алматы 2006.</w:t>
      </w:r>
    </w:p>
    <w:p w:rsidR="002624ED" w:rsidRPr="009D1FCE" w:rsidRDefault="002624ED">
      <w:pPr>
        <w:ind w:firstLine="709"/>
        <w:jc w:val="both"/>
        <w:rPr>
          <w:b/>
          <w:sz w:val="28"/>
          <w:szCs w:val="28"/>
          <w:lang w:val="kk-KZ"/>
        </w:rPr>
      </w:pPr>
    </w:p>
    <w:p w:rsidR="002624ED" w:rsidRDefault="002624ED" w:rsidP="00522D21">
      <w:pPr>
        <w:jc w:val="both"/>
        <w:rPr>
          <w:b/>
          <w:sz w:val="28"/>
          <w:szCs w:val="28"/>
          <w:lang w:val="kk-KZ"/>
        </w:rPr>
      </w:pPr>
    </w:p>
    <w:p w:rsidR="009D1FCE" w:rsidRDefault="009D1FCE" w:rsidP="009D1FCE">
      <w:pPr>
        <w:ind w:firstLine="709"/>
        <w:jc w:val="both"/>
        <w:rPr>
          <w:b/>
          <w:sz w:val="28"/>
          <w:szCs w:val="28"/>
          <w:lang w:val="kk-KZ"/>
        </w:rPr>
      </w:pPr>
      <w:r w:rsidRPr="009D1FCE">
        <w:rPr>
          <w:b/>
          <w:sz w:val="28"/>
          <w:szCs w:val="28"/>
          <w:lang w:val="kk-KZ"/>
        </w:rPr>
        <w:t>1.</w:t>
      </w:r>
      <w:r w:rsidRPr="00522D21">
        <w:rPr>
          <w:b/>
          <w:sz w:val="28"/>
          <w:szCs w:val="28"/>
        </w:rPr>
        <w:t>3</w:t>
      </w:r>
      <w:r>
        <w:rPr>
          <w:b/>
          <w:sz w:val="28"/>
          <w:szCs w:val="28"/>
          <w:lang w:val="kk-KZ"/>
        </w:rPr>
        <w:t xml:space="preserve"> </w:t>
      </w:r>
      <w:r w:rsidR="00522D21">
        <w:rPr>
          <w:b/>
          <w:sz w:val="28"/>
          <w:szCs w:val="28"/>
          <w:lang w:val="kk-KZ"/>
        </w:rPr>
        <w:t>Литосфера мен тау жыныстары</w:t>
      </w:r>
    </w:p>
    <w:p w:rsidR="008E1545" w:rsidRDefault="008E1545" w:rsidP="009D1FCE">
      <w:pPr>
        <w:ind w:firstLine="709"/>
        <w:jc w:val="both"/>
        <w:rPr>
          <w:b/>
          <w:sz w:val="28"/>
          <w:szCs w:val="28"/>
          <w:lang w:val="kk-KZ"/>
        </w:rPr>
      </w:pPr>
    </w:p>
    <w:p w:rsidR="009D1FCE" w:rsidRDefault="009D1FCE" w:rsidP="009D1FCE">
      <w:pPr>
        <w:ind w:firstLine="709"/>
        <w:jc w:val="both"/>
        <w:rPr>
          <w:b/>
          <w:sz w:val="28"/>
          <w:szCs w:val="28"/>
          <w:lang w:val="kk-KZ"/>
        </w:rPr>
      </w:pPr>
      <w:r>
        <w:rPr>
          <w:b/>
          <w:sz w:val="28"/>
          <w:szCs w:val="28"/>
          <w:lang w:val="kk-KZ"/>
        </w:rPr>
        <w:t>Жоспары:</w:t>
      </w:r>
    </w:p>
    <w:p w:rsidR="00D2742E" w:rsidRPr="00522D21" w:rsidRDefault="009D1FCE" w:rsidP="009D1FCE">
      <w:pPr>
        <w:ind w:firstLine="709"/>
        <w:jc w:val="both"/>
        <w:rPr>
          <w:i/>
          <w:sz w:val="28"/>
          <w:szCs w:val="28"/>
          <w:lang w:val="kk-KZ"/>
        </w:rPr>
      </w:pPr>
      <w:r w:rsidRPr="00522D21">
        <w:rPr>
          <w:i/>
          <w:sz w:val="28"/>
          <w:szCs w:val="28"/>
          <w:lang w:val="kk-KZ"/>
        </w:rPr>
        <w:t xml:space="preserve">1. </w:t>
      </w:r>
      <w:r w:rsidR="00D2742E" w:rsidRPr="00522D21">
        <w:rPr>
          <w:i/>
          <w:sz w:val="28"/>
          <w:szCs w:val="28"/>
          <w:lang w:val="kk-KZ"/>
        </w:rPr>
        <w:t>Литосфер</w:t>
      </w:r>
      <w:r w:rsidR="00686AB9" w:rsidRPr="00522D21">
        <w:rPr>
          <w:i/>
          <w:sz w:val="28"/>
          <w:szCs w:val="28"/>
          <w:lang w:val="kk-KZ"/>
        </w:rPr>
        <w:t>а</w:t>
      </w:r>
    </w:p>
    <w:p w:rsidR="009D1FCE" w:rsidRPr="00522D21" w:rsidRDefault="00D2742E" w:rsidP="009D1FCE">
      <w:pPr>
        <w:ind w:firstLine="709"/>
        <w:jc w:val="both"/>
        <w:rPr>
          <w:i/>
          <w:sz w:val="28"/>
          <w:szCs w:val="28"/>
          <w:lang w:val="kk-KZ"/>
        </w:rPr>
      </w:pPr>
      <w:r w:rsidRPr="00522D21">
        <w:rPr>
          <w:bCs/>
          <w:i/>
          <w:sz w:val="28"/>
          <w:szCs w:val="28"/>
          <w:lang w:val="kk-KZ"/>
        </w:rPr>
        <w:t xml:space="preserve">2. </w:t>
      </w:r>
      <w:r w:rsidR="00686AB9" w:rsidRPr="00522D21">
        <w:rPr>
          <w:bCs/>
          <w:i/>
          <w:sz w:val="28"/>
          <w:szCs w:val="28"/>
          <w:lang w:val="kk-KZ"/>
        </w:rPr>
        <w:t>Минералдар мен тау жыныстары</w:t>
      </w:r>
    </w:p>
    <w:p w:rsidR="002624ED" w:rsidRDefault="002624ED">
      <w:pPr>
        <w:ind w:firstLine="709"/>
        <w:jc w:val="both"/>
        <w:rPr>
          <w:b/>
          <w:sz w:val="28"/>
          <w:szCs w:val="28"/>
          <w:lang w:val="kk-KZ"/>
        </w:rPr>
      </w:pPr>
    </w:p>
    <w:p w:rsidR="009D1FCE" w:rsidRPr="00D2742E" w:rsidRDefault="009D1FCE" w:rsidP="00D2742E">
      <w:pPr>
        <w:shd w:val="clear" w:color="auto" w:fill="FFFFFF"/>
        <w:ind w:firstLine="709"/>
        <w:jc w:val="both"/>
        <w:rPr>
          <w:sz w:val="28"/>
          <w:szCs w:val="28"/>
          <w:lang w:val="kk-KZ"/>
        </w:rPr>
      </w:pPr>
      <w:r w:rsidRPr="00D2742E">
        <w:rPr>
          <w:i/>
          <w:sz w:val="28"/>
          <w:szCs w:val="28"/>
          <w:lang w:val="kk-KZ"/>
        </w:rPr>
        <w:t>Литосфера.</w:t>
      </w:r>
      <w:r w:rsidRPr="00D2742E">
        <w:rPr>
          <w:sz w:val="28"/>
          <w:szCs w:val="28"/>
          <w:lang w:val="kk-KZ"/>
        </w:rPr>
        <w:t xml:space="preserve"> Жердің сыртқы қабықтары: атмосфера – ауа - газ тәрізді қабығы, гидросфера - су қабығы. Адам тіршілік ететін ортасымен қоса тірі организмдер биосфераны құрайды. Жер бетінен 1200 км-ге дейінгі тереңдікті алып жататын жер шарының тас қабығы литосфера деп аталады. Тас қабықтың шамамен 80-</w:t>
      </w:r>
      <w:smartTag w:uri="urn:schemas-microsoft-com:office:smarttags" w:element="metricconverter">
        <w:smartTagPr>
          <w:attr w:name="ProductID" w:val="100 км"/>
        </w:smartTagPr>
        <w:r w:rsidRPr="00D2742E">
          <w:rPr>
            <w:sz w:val="28"/>
            <w:szCs w:val="28"/>
            <w:lang w:val="kk-KZ"/>
          </w:rPr>
          <w:t>100 км</w:t>
        </w:r>
      </w:smartTag>
      <w:r w:rsidRPr="00D2742E">
        <w:rPr>
          <w:sz w:val="28"/>
          <w:szCs w:val="28"/>
          <w:lang w:val="kk-KZ"/>
        </w:rPr>
        <w:t xml:space="preserve"> тереңдіктегі үстіңгі бөлігі жер қыртысы деп аталады. Жер қыртысы гранит, базальт, әктас, құм, саз, т.б. көптеген жыныстардан тұрады. </w:t>
      </w:r>
    </w:p>
    <w:p w:rsidR="009D1FCE" w:rsidRPr="00D2742E" w:rsidRDefault="009D1FCE" w:rsidP="00D2742E">
      <w:pPr>
        <w:pStyle w:val="af"/>
        <w:spacing w:after="0" w:line="240" w:lineRule="auto"/>
        <w:ind w:firstLine="709"/>
        <w:jc w:val="both"/>
        <w:rPr>
          <w:rFonts w:ascii="Times New Roman" w:hAnsi="Times New Roman" w:cs="Times New Roman"/>
          <w:sz w:val="28"/>
          <w:szCs w:val="28"/>
          <w:lang w:val="kk-KZ"/>
        </w:rPr>
      </w:pPr>
      <w:r w:rsidRPr="00D2742E">
        <w:rPr>
          <w:rFonts w:ascii="Times New Roman" w:hAnsi="Times New Roman" w:cs="Times New Roman"/>
          <w:sz w:val="28"/>
          <w:szCs w:val="28"/>
          <w:lang w:val="kk-KZ"/>
        </w:rPr>
        <w:t xml:space="preserve">Алғашқы пайда болған жыныстарға магмалық жыныстар жатады. Олар балқыған сұйық силикатты массалар – магмалардың суып, қатуынан пайда болған. Шөгінді жыныстар борпылдақ, кейде цементтелген қиыршық құм тәрізді қатты жыныстан тұрады. Олар өсімдіктер мен жануарлар қалдығынан, организмдерден жиналған минералдық заттардан түзілген. </w:t>
      </w:r>
    </w:p>
    <w:p w:rsidR="00686AB9" w:rsidRPr="00522D21" w:rsidRDefault="009D1FCE" w:rsidP="00686AB9">
      <w:pPr>
        <w:pStyle w:val="af"/>
        <w:spacing w:after="0" w:line="240" w:lineRule="auto"/>
        <w:ind w:firstLine="709"/>
        <w:jc w:val="both"/>
        <w:rPr>
          <w:rFonts w:ascii="Times New Roman" w:hAnsi="Times New Roman" w:cs="Times New Roman"/>
          <w:sz w:val="28"/>
          <w:szCs w:val="28"/>
          <w:lang w:val="kk-KZ"/>
        </w:rPr>
      </w:pPr>
      <w:r w:rsidRPr="00D2742E">
        <w:rPr>
          <w:rFonts w:ascii="Times New Roman" w:hAnsi="Times New Roman" w:cs="Times New Roman"/>
          <w:sz w:val="28"/>
          <w:szCs w:val="28"/>
          <w:lang w:val="kk-KZ"/>
        </w:rPr>
        <w:t xml:space="preserve">Қазіргі уақытта ғылымға белгілі мәліметтердің негізінде ғалымдар Жердің кіндігінде ядросы бар, оның радиусы шаммамен </w:t>
      </w:r>
      <w:smartTag w:uri="urn:schemas-microsoft-com:office:smarttags" w:element="metricconverter">
        <w:smartTagPr>
          <w:attr w:name="ProductID" w:val="3500 км"/>
        </w:smartTagPr>
        <w:r w:rsidRPr="00D2742E">
          <w:rPr>
            <w:rFonts w:ascii="Times New Roman" w:hAnsi="Times New Roman" w:cs="Times New Roman"/>
            <w:sz w:val="28"/>
            <w:szCs w:val="28"/>
            <w:lang w:val="kk-KZ"/>
          </w:rPr>
          <w:t>3500 км</w:t>
        </w:r>
      </w:smartTag>
      <w:r w:rsidRPr="00D2742E">
        <w:rPr>
          <w:rFonts w:ascii="Times New Roman" w:hAnsi="Times New Roman" w:cs="Times New Roman"/>
          <w:sz w:val="28"/>
          <w:szCs w:val="28"/>
          <w:lang w:val="kk-KZ"/>
        </w:rPr>
        <w:t xml:space="preserve"> деп жорамалдайды. Ядроны мантия «жамылғы» қоршап тұрады. Мантияның </w:t>
      </w:r>
      <w:r w:rsidRPr="00D2742E">
        <w:rPr>
          <w:rFonts w:ascii="Times New Roman" w:hAnsi="Times New Roman" w:cs="Times New Roman"/>
          <w:sz w:val="28"/>
          <w:szCs w:val="28"/>
          <w:lang w:val="kk-KZ"/>
        </w:rPr>
        <w:lastRenderedPageBreak/>
        <w:t xml:space="preserve">қалыңдығы – шамамен </w:t>
      </w:r>
      <w:smartTag w:uri="urn:schemas-microsoft-com:office:smarttags" w:element="metricconverter">
        <w:smartTagPr>
          <w:attr w:name="ProductID" w:val="2900 км"/>
        </w:smartTagPr>
        <w:r w:rsidRPr="00D2742E">
          <w:rPr>
            <w:rFonts w:ascii="Times New Roman" w:hAnsi="Times New Roman" w:cs="Times New Roman"/>
            <w:sz w:val="28"/>
            <w:szCs w:val="28"/>
            <w:lang w:val="kk-KZ"/>
          </w:rPr>
          <w:t>2900 км</w:t>
        </w:r>
      </w:smartTag>
      <w:r w:rsidRPr="00D2742E">
        <w:rPr>
          <w:rFonts w:ascii="Times New Roman" w:hAnsi="Times New Roman" w:cs="Times New Roman"/>
          <w:sz w:val="28"/>
          <w:szCs w:val="28"/>
          <w:lang w:val="kk-KZ"/>
        </w:rPr>
        <w:t xml:space="preserve">. Мантия затының температурасы өте жоғары болады да, ядроға бағытталған сайын арта береді. Мұндай температурада бұл зат балқыған күйде болуы тиіс еді. Бірақ тереңдеген сайын қысым да артатындықтан ол балқымайды. Сондықтан мантия заты ерекше иілмелі күйде болады. Өте тұтқыр бұл зат қысымның әсерінен баяу ағуы мүмкін. Мантияның үстіңгі бөлігі ғана кристалл күйінде заттардан түзілген. Жердің кіндігіне жақындаған сайын температура мен қысым көтеріледі. Ондағы температура </w:t>
      </w:r>
      <w:r w:rsidRPr="00686AB9">
        <w:rPr>
          <w:rFonts w:ascii="Times New Roman" w:hAnsi="Times New Roman" w:cs="Times New Roman"/>
          <w:sz w:val="28"/>
          <w:szCs w:val="28"/>
          <w:lang w:val="kk-KZ"/>
        </w:rPr>
        <w:t>3500</w:t>
      </w:r>
      <w:r w:rsidRPr="00686AB9">
        <w:rPr>
          <w:rFonts w:ascii="Times New Roman" w:hAnsi="Times New Roman" w:cs="Times New Roman"/>
          <w:sz w:val="28"/>
          <w:szCs w:val="28"/>
          <w:vertAlign w:val="superscript"/>
          <w:lang w:val="kk-KZ"/>
        </w:rPr>
        <w:t>0</w:t>
      </w:r>
      <w:r w:rsidRPr="00686AB9">
        <w:rPr>
          <w:rFonts w:ascii="Times New Roman" w:hAnsi="Times New Roman" w:cs="Times New Roman"/>
          <w:sz w:val="28"/>
          <w:szCs w:val="28"/>
          <w:lang w:val="kk-KZ"/>
        </w:rPr>
        <w:t>С шамасында.</w:t>
      </w:r>
    </w:p>
    <w:p w:rsidR="00686AB9" w:rsidRPr="00522D21" w:rsidRDefault="00686AB9" w:rsidP="00686AB9">
      <w:pPr>
        <w:pStyle w:val="af"/>
        <w:spacing w:after="0" w:line="240" w:lineRule="auto"/>
        <w:ind w:firstLine="709"/>
        <w:jc w:val="both"/>
        <w:rPr>
          <w:rFonts w:ascii="Times New Roman" w:hAnsi="Times New Roman" w:cs="Times New Roman"/>
          <w:sz w:val="28"/>
          <w:szCs w:val="28"/>
          <w:lang w:val="kk-KZ"/>
        </w:rPr>
      </w:pPr>
      <w:r w:rsidRPr="00522D21">
        <w:rPr>
          <w:rFonts w:ascii="Times New Roman" w:hAnsi="Times New Roman" w:cs="Times New Roman"/>
          <w:sz w:val="28"/>
          <w:szCs w:val="28"/>
          <w:lang w:val="kk-KZ"/>
        </w:rPr>
        <w:t xml:space="preserve">Адамдар және олардың шаруашылығы жер бетіне тікелей және жанама зор ықпалын мен әсерін тигізіп келеді. Егерде жылына ауаға дүниежүзі бойынша 1 млрд тонна деңгейінде антропогендік заттектер, гидросфераға шамамен 15 млрд тонна ластанғыш заттар енгізіліп отырса, жерге түсетін техногенді қалдықтардың мөлшері 90 млрд тонна. Кейбір ғылыми мәліметтерге сүйенетін болсақ, XX ғасырдың 90-шы жылдарының аяғында жерде жинақталған қалдықтар көлемі 4000 млрд тоннаға дейін көтерілген. Топырақтың ластануына байланысты қазіргі уақытта құрлықтың жартысына жуығын антропогендік ландшафт алып жатыр. Ғалымдардың арасында тараған пікір бойынша дүниежүзіндегі шөлдердің барлығының шығу тегі де анторпогендік. Анторпогендік шөлдің аумағы жылдан-жылға үнемі ұлғаюда, оның көлемі қазіргі шақта 10 млн км² – ден асып отыр. Бұл бүкіл құрлықтың 7%-ын құрайды. Топырақты ластайтын компоненттерге қарай топырақтың ластануының түрлері: физикалық, химиялық және биологиялық. Физикалық ластану – радиактивті заттармен байланысты. Мысалы, уран рудаларын ашық әдіспен алғанда, жер қыртысында активтілігі жоғары сәуленетін сұйық және қатты қалдықтар алады. </w:t>
      </w:r>
    </w:p>
    <w:p w:rsidR="00686AB9" w:rsidRPr="00686AB9" w:rsidRDefault="00686AB9" w:rsidP="00686AB9">
      <w:pPr>
        <w:pStyle w:val="af"/>
        <w:spacing w:after="0" w:line="240" w:lineRule="auto"/>
        <w:ind w:firstLine="709"/>
        <w:jc w:val="both"/>
        <w:rPr>
          <w:rFonts w:ascii="Times New Roman" w:hAnsi="Times New Roman" w:cs="Times New Roman"/>
          <w:sz w:val="28"/>
          <w:szCs w:val="28"/>
        </w:rPr>
      </w:pPr>
      <w:r w:rsidRPr="00522D21">
        <w:rPr>
          <w:rFonts w:ascii="Times New Roman" w:hAnsi="Times New Roman" w:cs="Times New Roman"/>
          <w:sz w:val="28"/>
          <w:szCs w:val="28"/>
          <w:lang w:val="kk-KZ"/>
        </w:rPr>
        <w:t xml:space="preserve">Биологиялық ластану – ауру тудыратын және де басқа жағымсыз жағдайға итеретінмикроорганизмдердің қоршаған ортада болуы. Мысалы, ластанбаған топырақта дизентерия, сүзек және тағы басқа да ауру қоздырғыштары 2-3 тәулік бойы сақталса, ластанғыштармен әлсіреген қоздырғыштар бірнеше ай мен жылдарға дейін сақталып, едәуір аймаққа таралады. Топырақты ластайтын көздерге өнеркәсіпті кәсіпорындардың шығарымдары, көлік, ауылшаруашылығында қолданылатын шапжойғыштар мен минералды тыңйтқыштар, қалдықтар, жылу энергетика кешендері, атмосфералық жауын-шашын апатты жағдайда тасталатын шығарындылар әскери өндірістік кешендері жатады. Түсті металл кендерін алу, байыту және таза металдар алу процестерінен шыққан өнімдерден және қалдықтармен топырақ көп ластанады. Ауыр металдардан топырақтың ластануының зардабы тұрақты болып келеді. Түсті металлургия кәсіпорындарының маңындағы топырақта қорғасын мен ауыр металдардың мөлшері нормадан 10-20 есе алып отырған жерлері белгілі. </w:t>
      </w:r>
      <w:r w:rsidRPr="00A335E5">
        <w:rPr>
          <w:rFonts w:ascii="Times New Roman" w:hAnsi="Times New Roman" w:cs="Times New Roman"/>
          <w:sz w:val="28"/>
          <w:szCs w:val="28"/>
          <w:lang w:val="kk-KZ"/>
        </w:rPr>
        <w:t xml:space="preserve">Ауыл шаруашылығында улы химикаттар көп қолданылатын және өндірісі дамыған аймақтарда улы заттектер ана сүтінде қанның құрамында болатыны байқалған. Топырақ көптеген аурулардың (ботулизм, күйдіргі, дизентерия, аскоридоз және т.б. ) қоздырғыштарын сатайтын ортаға жатады. Соңғы он жылдың ішінде өте қауіпті ластағыштар қатарына мұнай және газ скважиналарын бұрғылағанда, флотация кезінде, </w:t>
      </w:r>
      <w:r w:rsidRPr="00A335E5">
        <w:rPr>
          <w:rFonts w:ascii="Times New Roman" w:hAnsi="Times New Roman" w:cs="Times New Roman"/>
          <w:sz w:val="28"/>
          <w:szCs w:val="28"/>
          <w:lang w:val="kk-KZ"/>
        </w:rPr>
        <w:lastRenderedPageBreak/>
        <w:t xml:space="preserve">жуғыш заттектердің, лактар мен бояулардың, пестицидтердің, тамақ өнімдерінің т.б. құрамына кіреті, өндірістерде кеңінен қолданылып келе жатқан беттік активті заттар құйылып келеді. Олар суқоймаларға түскенде көбіктенеді, орта қасиетін күшті өзгертіп, тіршілік процестеріне теріс әсерін тигізеді. Кейбір беттік активті заттардың судағы мөлшері 1мг/лден жоғары болса, балықтардың жансыздануы байқалады. Пестицидтер сияқты бұларды химиялық және биологиялық тазалау әдістерімен ыдырату өте қиынға түседі. Суда ерімейтін кейбір пестицидтер мұнай өңдейтін өндіріс қалдықтарында ерігіш келеді, еру нәтижесінде бір түрден екінші түрге айналады. Осының нәтижесінде олар бірте-бірте су түбіне шөгудің орнына тұщы су көздерінің не теңіздердің бетіне жиналады. Сонан соң оларды балықтар, ал балықтарды құстар жем етеді. Сөйтіп біртіндеп көптеген жануарлар әлемінің өкілдері уланады. Егерде су қоймалары қазіргі қарқынмен пестицидтермен және т.б. ластағыштармен ластана берсе, басқа да суда сүзгіш құстар жойылады, ең бастысы адамдар үшін өте қауіпті жағдайлар туады. Латынша литос-тас,сфера-шар Жер қыртысы 8 ірі тақталардан тұрады. </w:t>
      </w:r>
      <w:r w:rsidRPr="00A335E5">
        <w:rPr>
          <w:rFonts w:ascii="Times New Roman" w:hAnsi="Times New Roman" w:cs="Times New Roman"/>
          <w:sz w:val="28"/>
          <w:szCs w:val="28"/>
        </w:rPr>
        <w:t>1.</w:t>
      </w:r>
      <w:r w:rsidRPr="00686AB9">
        <w:rPr>
          <w:rFonts w:ascii="Times New Roman" w:hAnsi="Times New Roman" w:cs="Times New Roman"/>
          <w:sz w:val="28"/>
          <w:szCs w:val="28"/>
        </w:rPr>
        <w:t>Еуразия</w:t>
      </w:r>
      <w:r w:rsidRPr="00A335E5">
        <w:rPr>
          <w:rFonts w:ascii="Times New Roman" w:hAnsi="Times New Roman" w:cs="Times New Roman"/>
          <w:sz w:val="28"/>
          <w:szCs w:val="28"/>
        </w:rPr>
        <w:t xml:space="preserve"> 2. </w:t>
      </w:r>
      <w:r w:rsidRPr="00686AB9">
        <w:rPr>
          <w:rFonts w:ascii="Times New Roman" w:hAnsi="Times New Roman" w:cs="Times New Roman"/>
          <w:sz w:val="28"/>
          <w:szCs w:val="28"/>
        </w:rPr>
        <w:t>Солт</w:t>
      </w:r>
      <w:r w:rsidRPr="00A335E5">
        <w:rPr>
          <w:rFonts w:ascii="Times New Roman" w:hAnsi="Times New Roman" w:cs="Times New Roman"/>
          <w:sz w:val="28"/>
          <w:szCs w:val="28"/>
        </w:rPr>
        <w:t>.</w:t>
      </w:r>
      <w:r w:rsidRPr="00686AB9">
        <w:rPr>
          <w:rFonts w:ascii="Times New Roman" w:hAnsi="Times New Roman" w:cs="Times New Roman"/>
          <w:sz w:val="28"/>
          <w:szCs w:val="28"/>
        </w:rPr>
        <w:t>Америка</w:t>
      </w:r>
      <w:r w:rsidRPr="00A335E5">
        <w:rPr>
          <w:rFonts w:ascii="Times New Roman" w:hAnsi="Times New Roman" w:cs="Times New Roman"/>
          <w:sz w:val="28"/>
          <w:szCs w:val="28"/>
        </w:rPr>
        <w:t xml:space="preserve"> 3. </w:t>
      </w:r>
      <w:r w:rsidRPr="00686AB9">
        <w:rPr>
          <w:rFonts w:ascii="Times New Roman" w:hAnsi="Times New Roman" w:cs="Times New Roman"/>
          <w:sz w:val="28"/>
          <w:szCs w:val="28"/>
        </w:rPr>
        <w:t>Оң</w:t>
      </w:r>
      <w:r w:rsidRPr="00A335E5">
        <w:rPr>
          <w:rFonts w:ascii="Times New Roman" w:hAnsi="Times New Roman" w:cs="Times New Roman"/>
          <w:sz w:val="28"/>
          <w:szCs w:val="28"/>
        </w:rPr>
        <w:t>.</w:t>
      </w:r>
      <w:r w:rsidRPr="00686AB9">
        <w:rPr>
          <w:rFonts w:ascii="Times New Roman" w:hAnsi="Times New Roman" w:cs="Times New Roman"/>
          <w:sz w:val="28"/>
          <w:szCs w:val="28"/>
        </w:rPr>
        <w:t>Америка</w:t>
      </w:r>
      <w:r w:rsidRPr="00A335E5">
        <w:rPr>
          <w:rFonts w:ascii="Times New Roman" w:hAnsi="Times New Roman" w:cs="Times New Roman"/>
          <w:sz w:val="28"/>
          <w:szCs w:val="28"/>
        </w:rPr>
        <w:t>. 4.</w:t>
      </w:r>
      <w:r w:rsidRPr="00686AB9">
        <w:rPr>
          <w:rFonts w:ascii="Times New Roman" w:hAnsi="Times New Roman" w:cs="Times New Roman"/>
          <w:sz w:val="28"/>
          <w:szCs w:val="28"/>
        </w:rPr>
        <w:t>Африка</w:t>
      </w:r>
      <w:r w:rsidRPr="00A335E5">
        <w:rPr>
          <w:rFonts w:ascii="Times New Roman" w:hAnsi="Times New Roman" w:cs="Times New Roman"/>
          <w:sz w:val="28"/>
          <w:szCs w:val="28"/>
        </w:rPr>
        <w:t xml:space="preserve"> 5. </w:t>
      </w:r>
      <w:r w:rsidRPr="00686AB9">
        <w:rPr>
          <w:rFonts w:ascii="Times New Roman" w:hAnsi="Times New Roman" w:cs="Times New Roman"/>
          <w:sz w:val="28"/>
          <w:szCs w:val="28"/>
        </w:rPr>
        <w:t>Антарктида</w:t>
      </w:r>
      <w:r w:rsidRPr="00A335E5">
        <w:rPr>
          <w:rFonts w:ascii="Times New Roman" w:hAnsi="Times New Roman" w:cs="Times New Roman"/>
          <w:sz w:val="28"/>
          <w:szCs w:val="28"/>
        </w:rPr>
        <w:t xml:space="preserve"> 6. </w:t>
      </w:r>
      <w:r w:rsidRPr="00686AB9">
        <w:rPr>
          <w:rFonts w:ascii="Times New Roman" w:hAnsi="Times New Roman" w:cs="Times New Roman"/>
          <w:sz w:val="28"/>
          <w:szCs w:val="28"/>
        </w:rPr>
        <w:t>Үнді</w:t>
      </w:r>
      <w:r w:rsidRPr="00A335E5">
        <w:rPr>
          <w:rFonts w:ascii="Times New Roman" w:hAnsi="Times New Roman" w:cs="Times New Roman"/>
          <w:sz w:val="28"/>
          <w:szCs w:val="28"/>
        </w:rPr>
        <w:t>-</w:t>
      </w:r>
      <w:r w:rsidRPr="00686AB9">
        <w:rPr>
          <w:rFonts w:ascii="Times New Roman" w:hAnsi="Times New Roman" w:cs="Times New Roman"/>
          <w:sz w:val="28"/>
          <w:szCs w:val="28"/>
        </w:rPr>
        <w:t>Аустралия</w:t>
      </w:r>
      <w:r w:rsidRPr="00A335E5">
        <w:rPr>
          <w:rFonts w:ascii="Times New Roman" w:hAnsi="Times New Roman" w:cs="Times New Roman"/>
          <w:sz w:val="28"/>
          <w:szCs w:val="28"/>
        </w:rPr>
        <w:t xml:space="preserve"> 7.</w:t>
      </w:r>
      <w:r w:rsidRPr="00686AB9">
        <w:rPr>
          <w:rFonts w:ascii="Times New Roman" w:hAnsi="Times New Roman" w:cs="Times New Roman"/>
          <w:sz w:val="28"/>
          <w:szCs w:val="28"/>
        </w:rPr>
        <w:t>Тынық</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мұхиттық</w:t>
      </w:r>
      <w:r w:rsidRPr="00A335E5">
        <w:rPr>
          <w:rFonts w:ascii="Times New Roman" w:hAnsi="Times New Roman" w:cs="Times New Roman"/>
          <w:sz w:val="28"/>
          <w:szCs w:val="28"/>
        </w:rPr>
        <w:t xml:space="preserve"> 8. </w:t>
      </w:r>
      <w:r w:rsidRPr="00686AB9">
        <w:rPr>
          <w:rFonts w:ascii="Times New Roman" w:hAnsi="Times New Roman" w:cs="Times New Roman"/>
          <w:sz w:val="28"/>
          <w:szCs w:val="28"/>
        </w:rPr>
        <w:t>Неаска</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тақтасы</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Жер</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қыртысын</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түзейтін</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тау</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жыныстар</w:t>
      </w:r>
      <w:r w:rsidRPr="00A335E5">
        <w:rPr>
          <w:rFonts w:ascii="Times New Roman" w:hAnsi="Times New Roman" w:cs="Times New Roman"/>
          <w:sz w:val="28"/>
          <w:szCs w:val="28"/>
        </w:rPr>
        <w:t xml:space="preserve"> 3-</w:t>
      </w:r>
      <w:r w:rsidRPr="00686AB9">
        <w:rPr>
          <w:rFonts w:ascii="Times New Roman" w:hAnsi="Times New Roman" w:cs="Times New Roman"/>
          <w:sz w:val="28"/>
          <w:szCs w:val="28"/>
        </w:rPr>
        <w:t>ке</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бөлінеді</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 xml:space="preserve">1.Шөгінді-құм,саз.бор,тұз,тақта тас т.б 2. Магмалық-гранит, базальт 3. Метаморфтық өзгергіштік Шөгінді тау жыныстары 3-ке бөлінеді. 1.Кесек шөгінділер-тау жынысының көлемінің өзгеруі 2. Органикалық шөгінділер-шымтезек,таскөмір,бор,құмтас,тақтатас 3.Химиялық шөгінділер-тұздар,қышқылдар Метаморфтық тау жынысына- әктастың мәрмәрға,сазды тақта тастың кристалдық тақта тасқа,құмтастың кварцетке айналуы. Жер бедері дегеніміз-жер бетінің ойлы қырлы болып келуі Жер бедері ішкі және сыртқы күштердің әсерінен пайда болады. Геоморфология-жер бедерін зерттейтін ғылым саласы Ішкі күштерді эндогендік деп атайды. Ішкі күштерге плиталардың қозғалуы, жер сілкіну, вулкан атқылау жатады. Сыртқы күштерді экзогендік деп атайды. Сыртқы күштерге ағын су, температура, жауын-шашын, өсімдік , жануар т.б жатады. </w:t>
      </w:r>
    </w:p>
    <w:p w:rsidR="00686AB9" w:rsidRPr="00686AB9" w:rsidRDefault="00686AB9" w:rsidP="00686AB9">
      <w:pPr>
        <w:pStyle w:val="af"/>
        <w:spacing w:after="0" w:line="240" w:lineRule="auto"/>
        <w:ind w:firstLine="709"/>
        <w:jc w:val="both"/>
        <w:rPr>
          <w:rFonts w:ascii="Times New Roman" w:hAnsi="Times New Roman" w:cs="Times New Roman"/>
          <w:sz w:val="28"/>
          <w:szCs w:val="28"/>
        </w:rPr>
      </w:pPr>
      <w:r w:rsidRPr="00686AB9">
        <w:rPr>
          <w:rFonts w:ascii="Times New Roman" w:hAnsi="Times New Roman" w:cs="Times New Roman"/>
          <w:sz w:val="28"/>
          <w:szCs w:val="28"/>
        </w:rPr>
        <w:t>Адамзат</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баласы</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табиғаттың</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өзі</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жаратқан</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ғажайып</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көріністердің</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бірі</w:t>
      </w:r>
      <w:r w:rsidRPr="00522D21">
        <w:rPr>
          <w:rFonts w:ascii="Times New Roman" w:hAnsi="Times New Roman" w:cs="Times New Roman"/>
          <w:sz w:val="28"/>
          <w:szCs w:val="28"/>
        </w:rPr>
        <w:t xml:space="preserve">. </w:t>
      </w:r>
      <w:r w:rsidRPr="00686AB9">
        <w:rPr>
          <w:rFonts w:ascii="Times New Roman" w:hAnsi="Times New Roman" w:cs="Times New Roman"/>
          <w:sz w:val="28"/>
          <w:szCs w:val="28"/>
        </w:rPr>
        <w:t>Бірақ адам баласының үстемдігі, ақыл-ойының біліктілігі оның табиғаттың басқа организмдерінен әлдеқайда жоғары екенін көрсетеді. Үстіне аң терісін, өсімдіктердің жапырағы мен қабығын жамылып күнелткен алғашқы адамдардың өзі де керек-жарақтарды атмосферадан алып отырған. Сана-сезім ғасырлар өткен сайын үлкен эволюциялық даму кезеңдерінен өтіп жоғары мәдениет сатысына көтерілді. Адам өзінің ақыл-ойы арқылы көптеген жетістіктерге жетті. Яғни неше түрлі өндіріс, өнеркәсіп орыдары және т.б. мекемелер жүйесін қалыптастырды. Бұлардың пайдалы және зиянды жақтарын жоғарыда айтып кеткен едік. Биосфераны осындай антропогендік фактор әсерлерін қорғау –</w:t>
      </w:r>
      <w:r w:rsidRPr="00A335E5">
        <w:rPr>
          <w:rFonts w:ascii="Times New Roman" w:hAnsi="Times New Roman" w:cs="Times New Roman"/>
          <w:sz w:val="28"/>
          <w:szCs w:val="28"/>
        </w:rPr>
        <w:t xml:space="preserve"> </w:t>
      </w:r>
      <w:r w:rsidRPr="00686AB9">
        <w:rPr>
          <w:rFonts w:ascii="Times New Roman" w:hAnsi="Times New Roman" w:cs="Times New Roman"/>
          <w:sz w:val="28"/>
          <w:szCs w:val="28"/>
        </w:rPr>
        <w:t xml:space="preserve">маңызды шаралардың бірі. Адам әрекеті санасында табиғатты, жерді, ауа мен өзендерді, көлдерді, жануарлар мен өсімдіктер дүниесін қорғау және тиімді пайдалану осы заманғы алдыңғы қаталы мәселелерінің біріне айналып отыр. Ұрпақтан ұрпаққа асыл мұра, тіршілігіміздің қайнар көзі-табиғат байлығына жетіп, бағлап, оған келтірілген </w:t>
      </w:r>
      <w:r w:rsidRPr="00686AB9">
        <w:rPr>
          <w:rFonts w:ascii="Times New Roman" w:hAnsi="Times New Roman" w:cs="Times New Roman"/>
          <w:sz w:val="28"/>
          <w:szCs w:val="28"/>
        </w:rPr>
        <w:lastRenderedPageBreak/>
        <w:t>залалы үшін болашақ ұрпақ алдында жауапты екенімізді ешуақытта естен шығармағанымыз жөн.</w:t>
      </w:r>
    </w:p>
    <w:p w:rsidR="00686AB9" w:rsidRPr="00686AB9" w:rsidRDefault="00D2742E" w:rsidP="00686AB9">
      <w:pPr>
        <w:pStyle w:val="af"/>
        <w:spacing w:after="0" w:line="240" w:lineRule="auto"/>
        <w:ind w:firstLine="709"/>
        <w:jc w:val="both"/>
        <w:rPr>
          <w:rFonts w:ascii="Times New Roman" w:hAnsi="Times New Roman" w:cs="Times New Roman"/>
          <w:sz w:val="28"/>
          <w:szCs w:val="28"/>
          <w:lang w:val="kk-KZ"/>
        </w:rPr>
      </w:pPr>
      <w:r w:rsidRPr="00686AB9">
        <w:rPr>
          <w:rFonts w:ascii="Times New Roman" w:hAnsi="Times New Roman" w:cs="Times New Roman"/>
          <w:b/>
          <w:bCs/>
          <w:sz w:val="28"/>
          <w:szCs w:val="28"/>
          <w:lang w:val="kk-KZ"/>
        </w:rPr>
        <w:t>Минералдар мен тау жыныстары.</w:t>
      </w:r>
      <w:r w:rsidRPr="00686AB9">
        <w:rPr>
          <w:rFonts w:ascii="Times New Roman" w:hAnsi="Times New Roman" w:cs="Times New Roman"/>
          <w:sz w:val="28"/>
          <w:szCs w:val="28"/>
          <w:lang w:val="kk-KZ"/>
        </w:rPr>
        <w:t xml:space="preserve"> Минералдар –</w:t>
      </w:r>
      <w:r w:rsidRPr="00D2742E">
        <w:rPr>
          <w:rFonts w:ascii="Times New Roman" w:hAnsi="Times New Roman" w:cs="Times New Roman"/>
          <w:sz w:val="28"/>
          <w:szCs w:val="28"/>
          <w:lang w:val="kk-KZ"/>
        </w:rPr>
        <w:t xml:space="preserve"> қатаң түрдегі нақты, өздеріне ғана тән ішкі құрылымы бар жеткілікті дәрежеде тұрақты химиялық қосындылар және таза элементтер. Минералдар эндогенді және экзогенді үдерістердің нәтижесінде пайда болады. Сонымен қатар зертхана, зауыт (бағалы тастар) және теңіз фермаларында (інжу) өсірілуі мүмкін.</w:t>
      </w:r>
    </w:p>
    <w:p w:rsidR="00D2742E" w:rsidRPr="00D2742E" w:rsidRDefault="00D2742E" w:rsidP="00686AB9">
      <w:pPr>
        <w:pStyle w:val="af"/>
        <w:spacing w:after="0" w:line="240" w:lineRule="auto"/>
        <w:ind w:firstLine="709"/>
        <w:jc w:val="both"/>
        <w:rPr>
          <w:rFonts w:ascii="Times New Roman" w:hAnsi="Times New Roman" w:cs="Times New Roman"/>
          <w:sz w:val="28"/>
          <w:szCs w:val="28"/>
          <w:lang w:val="kk-KZ"/>
        </w:rPr>
      </w:pPr>
      <w:r w:rsidRPr="00D2742E">
        <w:rPr>
          <w:rFonts w:ascii="Times New Roman" w:hAnsi="Times New Roman" w:cs="Times New Roman"/>
          <w:sz w:val="28"/>
          <w:szCs w:val="28"/>
          <w:lang w:val="kk-KZ"/>
        </w:rPr>
        <w:t>Жер беті көптеген күштердің үздіксіз ықпалына ұшырайды. Оларды ішкі немесе эндогенді (грек тілінде «эндон» – «ішінде», «генос» – «туу») және сыртқы немесе экзогенді (грек тілінде «экзо» – «тысында») деп бөледі. Эндогенді күштерге тектоникалық қозғалыстар, магматизм мен вулканизм жатады. Эндогенді үдерістер – «жасампаз», олар Жер бетінде тау, қырат, ұңғыма және шұңқырларды қалыптастырады, тау жыныстары, минералдар мен пайдалы қазбаларды түзеді. Экзогенді күштерге сырттан әрекет жасайтын күштер: жел, су, температураның, тіпті жануарлар мен адамның да өзгеруі жатады. Экзогенді үдерістер – эндогенді үдерістер қалыптастыратын нәрселерді «бұзушылар». Алайда олар бұза отырып, өзінің жер бедерін, жаңа тау жыныстары мен минералдарды түзейді.</w:t>
      </w:r>
    </w:p>
    <w:p w:rsidR="00D2742E" w:rsidRPr="00D2742E" w:rsidRDefault="00D2742E" w:rsidP="00D2742E">
      <w:pPr>
        <w:shd w:val="clear" w:color="auto" w:fill="FFFFFF"/>
        <w:ind w:firstLine="708"/>
        <w:jc w:val="both"/>
        <w:rPr>
          <w:sz w:val="28"/>
          <w:szCs w:val="28"/>
          <w:lang w:val="kk-KZ"/>
        </w:rPr>
      </w:pPr>
      <w:r w:rsidRPr="00D2742E">
        <w:rPr>
          <w:sz w:val="28"/>
          <w:szCs w:val="28"/>
          <w:lang w:val="kk-KZ"/>
        </w:rPr>
        <w:t>Табиғатта қатты (алмаз, кварц), сұйық (су, мұнай, сынап) және газ тектес (барлық газдар) минералдар бар. Қатты минералдар кристалл (галит, кварц) және аморфты (опал (жылтыр тас), барлық шайырлар) болуы мүмкін.</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Тау жыныстары</w:t>
      </w:r>
      <w:r w:rsidRPr="00D2742E">
        <w:rPr>
          <w:sz w:val="28"/>
          <w:szCs w:val="28"/>
          <w:lang w:val="kk-KZ"/>
        </w:rPr>
        <w:t xml:space="preserve"> – жер қыртысын құрайтын минералдардың табиғи жиынтығы. Бір жыныстың құрамына бірнеше минерал кіруі мүмкін. Мысалы: гранит дала шпаты, слюд</w:t>
      </w:r>
      <w:r>
        <w:rPr>
          <w:sz w:val="28"/>
          <w:szCs w:val="28"/>
          <w:lang w:val="kk-KZ"/>
        </w:rPr>
        <w:t>а, кварц минералдарынан тұрады.</w:t>
      </w:r>
      <w:r w:rsidRPr="00D2742E">
        <w:rPr>
          <w:sz w:val="28"/>
          <w:szCs w:val="28"/>
          <w:lang w:val="kk-KZ"/>
        </w:rPr>
        <w:t xml:space="preserve"> Генезисіне (шығу тегі) қарай тау жыныстары магмалық, метаморфтық және шөгінді болып бөлінеді. Метаморфтың және шөгінді жыныстар магмалық жыныстардың өзгеруі және бүзылуы есебінен қалыптасңан.</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Магмалық тау жыныстары.</w:t>
      </w:r>
      <w:r w:rsidRPr="00D2742E">
        <w:rPr>
          <w:sz w:val="28"/>
          <w:szCs w:val="28"/>
          <w:lang w:val="kk-KZ"/>
        </w:rPr>
        <w:t xml:space="preserve"> Магмалық тау жыныстары магма Жер қойнауы (интрузивті) мен бетінде (эффузивті) қатқан кезде түзіледі. Магмалық тау жыныстары: габбро, базальт, гранит және т.б.</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Метаморфтық тау жыныстары.</w:t>
      </w:r>
      <w:r w:rsidRPr="00D2742E">
        <w:rPr>
          <w:sz w:val="28"/>
          <w:szCs w:val="28"/>
          <w:lang w:val="kk-KZ"/>
        </w:rPr>
        <w:t xml:space="preserve"> Метаморфтық тау жыныстары жоғары қысым, жоғары температура және магманың химиялық ықпалымен, Жер қойнауынан келетін ыстық термалды сулар мен газдардың әсерінен шөгінді және магмалық жыныстардың өзгеруі арқылы қалыптасқан. Метаморфизм әрдайым да жер қыртысындағы магмалық не тектоникалық іс-әрекетпен байланысты болады. Метаморфты тау жыныстарының негізін дала шпаты, кварц, слюда, гранит, мәрмәр, топаз, турмалин т.б. құрайды.</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Шөгінді тау жыныстары.</w:t>
      </w:r>
      <w:r w:rsidRPr="00D2742E">
        <w:rPr>
          <w:sz w:val="28"/>
          <w:szCs w:val="28"/>
          <w:lang w:val="kk-KZ"/>
        </w:rPr>
        <w:t xml:space="preserve"> Шөгінді тау жыныстары магмалық, метаморфтың, сондай-ақ шөгінді тау жыныстарының мүжілуі нәтижесіндегі алуан түрлі өнімдердің бұзылуы және кейінгі түзілуі барысында қалыптасады. Бұл үдерістер Жер бетінде және өзендер, көлдер, теңіздер мен мұхит суларында орын алады. Мүжілу барысында тау жыныстары химиялық ыдырауға да ұшырауы мүмкін. Мүжілу өнімдерінің негізгі бөлігі сумен, желмен көшеді және кей жағдайларда теңізде немесе құрлықта шөгінділер түрінде қайта шөгеді. Мұндай шөгінділер тығыздалу және цементтелуден </w:t>
      </w:r>
      <w:r>
        <w:rPr>
          <w:sz w:val="28"/>
          <w:szCs w:val="28"/>
          <w:lang w:val="kk-KZ"/>
        </w:rPr>
        <w:t xml:space="preserve">кейін тау жыныстарына </w:t>
      </w:r>
      <w:r>
        <w:rPr>
          <w:sz w:val="28"/>
          <w:szCs w:val="28"/>
          <w:lang w:val="kk-KZ"/>
        </w:rPr>
        <w:lastRenderedPageBreak/>
        <w:t>айналады.</w:t>
      </w:r>
      <w:r w:rsidRPr="00D2742E">
        <w:rPr>
          <w:sz w:val="28"/>
          <w:szCs w:val="28"/>
          <w:lang w:val="kk-KZ"/>
        </w:rPr>
        <w:t xml:space="preserve"> Шөгінді жыныстарды үш үлкен топқа бөлуге болады: сын</w:t>
      </w:r>
      <w:r>
        <w:rPr>
          <w:sz w:val="28"/>
          <w:szCs w:val="28"/>
          <w:lang w:val="kk-KZ"/>
        </w:rPr>
        <w:t>ған, химиялық және органогенді.</w:t>
      </w:r>
      <w:r w:rsidRPr="00D2742E">
        <w:rPr>
          <w:sz w:val="28"/>
          <w:szCs w:val="28"/>
          <w:lang w:val="kk-KZ"/>
        </w:rPr>
        <w:t xml:space="preserve"> Шөгінді жыныстарды үш үлкен топқа бөлуге болады: сынған, химиялық және органогенді.</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Сынған тау жыныстары</w:t>
      </w:r>
      <w:r w:rsidRPr="00D2742E">
        <w:rPr>
          <w:sz w:val="28"/>
          <w:szCs w:val="28"/>
          <w:lang w:val="kk-KZ"/>
        </w:rPr>
        <w:t xml:space="preserve"> – физикалық мүжілу өнімдері қатты бөлшектерден қалыптасады. Сынған тау жыныстары борпылдақ (малта тас, қиыршық тас, ірі құм, құм, балшық) және цементтелген (конгломерат, жентек тас, құмдақ, саз тас) болуы мүмкін. Бұл тау жыныстары құрлық бетінде қатты жыныстардың механикалық бұзылуының ықпалынан пайда болады, яғни жыныстар ағын сулар, мұздың не желдің ықпалынан сынады, ұсақталады, тегістеледі.</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Химиялық тау жыныстары,</w:t>
      </w:r>
      <w:r w:rsidRPr="00D2742E">
        <w:rPr>
          <w:sz w:val="28"/>
          <w:szCs w:val="28"/>
          <w:lang w:val="kk-KZ"/>
        </w:rPr>
        <w:t xml:space="preserve"> көбінесе теңіз ортасында, лагуналарда түзіледі. Тұздылығы қалыпты теңіз суында боксит, темір және марганец кендері, фосфорит, әктас шөгеді. 1 л судағы су тұздылығы 15 грамнан асқан жағдайда, көлдер мен лагуналарда гипс, әртүрлі галоидті тұздар — галит, сильвин шөгеді. Химиялық шөгінділердің түзілуіне тірі организмдер де жиі қатысады.</w:t>
      </w:r>
    </w:p>
    <w:p w:rsidR="00D2742E" w:rsidRPr="00D2742E" w:rsidRDefault="00D2742E" w:rsidP="00D2742E">
      <w:pPr>
        <w:shd w:val="clear" w:color="auto" w:fill="FFFFFF"/>
        <w:ind w:firstLine="708"/>
        <w:jc w:val="both"/>
        <w:rPr>
          <w:sz w:val="28"/>
          <w:szCs w:val="28"/>
          <w:lang w:val="kk-KZ"/>
        </w:rPr>
      </w:pPr>
      <w:r w:rsidRPr="00D2742E">
        <w:rPr>
          <w:bCs/>
          <w:sz w:val="28"/>
          <w:szCs w:val="28"/>
          <w:lang w:val="kk-KZ"/>
        </w:rPr>
        <w:t>Органогенді тау жыныстары тірі организмдер</w:t>
      </w:r>
      <w:r w:rsidRPr="00D2742E">
        <w:rPr>
          <w:sz w:val="28"/>
          <w:szCs w:val="28"/>
          <w:lang w:val="kk-KZ"/>
        </w:rPr>
        <w:t xml:space="preserve"> – өсімдіктер мен жануарлардың қатысуының арқасында пайда болады. Олар – қазынды көмір мен жанғыш таңтатас, маржан және мшанк әктасы, ұлутас-әктас, шымтезек, тасқа айналған ағаш т.б.</w:t>
      </w:r>
    </w:p>
    <w:p w:rsidR="00D2742E" w:rsidRPr="00D2742E" w:rsidRDefault="00D2742E" w:rsidP="00D2742E">
      <w:pPr>
        <w:shd w:val="clear" w:color="auto" w:fill="FFFFFF"/>
        <w:ind w:firstLine="708"/>
        <w:jc w:val="both"/>
        <w:rPr>
          <w:sz w:val="28"/>
          <w:szCs w:val="28"/>
          <w:lang w:val="kk-KZ"/>
        </w:rPr>
      </w:pPr>
      <w:r w:rsidRPr="00D2742E">
        <w:rPr>
          <w:sz w:val="28"/>
          <w:szCs w:val="28"/>
          <w:lang w:val="kk-KZ"/>
        </w:rPr>
        <w:t>Минералдар мен тау жыныстарының бір бөлігі – пайдалы қазбалар. Олар біздің өміріміз үшін аса маңызды. Пайдалы қазбаларды өндіру ежелден маңызды өнеркәсіп салаларының біріне айналды. Заманауи тау-кен өнеркәсібі пайдалы қазбаларды карьер, терең шахталарда көп шақырымдық бұрғылау мұнараларының көмегімен пайдалы қазбаларды өндіретін қуатты техника мен жақсы жасақталған әдістерге ие болды. Жер шарында миллиондаған адам пайдалы қазбаларды өндіру және өңдеумен айналысады. Жер қойнауында немесе оның бетінде түрлі пайдалы қазбалардың шоғырланған орындарын немесе олардың кеніштерін көрсететін геологтер болмаса, осы техниканың бәрі пайдасыз, ал кеншілер жұмыссыз болар еді.</w:t>
      </w:r>
    </w:p>
    <w:p w:rsidR="00D2742E" w:rsidRPr="00D2742E" w:rsidRDefault="00D2742E" w:rsidP="00D2742E">
      <w:pPr>
        <w:shd w:val="clear" w:color="auto" w:fill="FFFFFF"/>
        <w:ind w:firstLine="708"/>
        <w:jc w:val="both"/>
        <w:rPr>
          <w:sz w:val="28"/>
          <w:szCs w:val="28"/>
          <w:lang w:val="kk-KZ"/>
        </w:rPr>
      </w:pPr>
      <w:r w:rsidRPr="00D2742E">
        <w:rPr>
          <w:sz w:val="28"/>
          <w:szCs w:val="28"/>
          <w:lang w:val="kk-KZ"/>
        </w:rPr>
        <w:t>Кенді минералдардың Жер қойнауындағы кез келген жиынтығы пайдалы қазбалардың кен орны бола алмайды. Жиынтық құнды минералдың пайдаланылуын, сондай-ақ кеніштерді, өңдеу фабрикалары мен зауыттарын салуға кететін мол шығындарды қажет ететін қазбаларды өңдеу және қайта өңдеуді ақтау үшін ауқымды және айтарлықтай мөлшерде минерал қоры болуы тиіс.</w:t>
      </w:r>
    </w:p>
    <w:p w:rsidR="002624ED" w:rsidRPr="00D2742E" w:rsidRDefault="00686AB9" w:rsidP="00D2742E">
      <w:pPr>
        <w:ind w:firstLine="709"/>
        <w:jc w:val="both"/>
        <w:rPr>
          <w:b/>
          <w:sz w:val="28"/>
          <w:szCs w:val="28"/>
          <w:lang w:val="kk-KZ"/>
        </w:rPr>
      </w:pPr>
      <w:r>
        <w:rPr>
          <w:sz w:val="28"/>
          <w:szCs w:val="28"/>
          <w:shd w:val="clear" w:color="auto" w:fill="FFFFFF"/>
          <w:lang w:val="kk-KZ"/>
        </w:rPr>
        <w:t>Минералды шикізаттың Жер қ</w:t>
      </w:r>
      <w:r w:rsidR="00D2742E" w:rsidRPr="00D2742E">
        <w:rPr>
          <w:sz w:val="28"/>
          <w:szCs w:val="28"/>
          <w:shd w:val="clear" w:color="auto" w:fill="FFFFFF"/>
          <w:lang w:val="kk-KZ"/>
        </w:rPr>
        <w:t>ойнауындағы мөлшері оның қорлары деп аталады. Пайдалы ңазбаның өнеркәсіптік пайдалануға жеткілікті ең аз қоры мен ондағы құнды компоненттің ең төмен құрамы өнеркәсіптік кондициялар деп аталады. Олар пайдалы қазбалардың әртүрлі топтары үшін біршама өзгеше болады. Темір кенінің кеніші кендегі темір құрамы 20%</w:t>
      </w:r>
      <w:r w:rsidRPr="00686AB9">
        <w:rPr>
          <w:sz w:val="28"/>
          <w:szCs w:val="28"/>
          <w:shd w:val="clear" w:color="auto" w:fill="FFFFFF"/>
          <w:lang w:val="kk-KZ"/>
        </w:rPr>
        <w:t xml:space="preserve"> </w:t>
      </w:r>
      <w:r w:rsidR="00D2742E" w:rsidRPr="00D2742E">
        <w:rPr>
          <w:sz w:val="28"/>
          <w:szCs w:val="28"/>
          <w:shd w:val="clear" w:color="auto" w:fill="FFFFFF"/>
          <w:lang w:val="kk-KZ"/>
        </w:rPr>
        <w:t>-</w:t>
      </w:r>
      <w:r w:rsidRPr="00686AB9">
        <w:rPr>
          <w:sz w:val="28"/>
          <w:szCs w:val="28"/>
          <w:shd w:val="clear" w:color="auto" w:fill="FFFFFF"/>
          <w:lang w:val="kk-KZ"/>
        </w:rPr>
        <w:t xml:space="preserve"> </w:t>
      </w:r>
      <w:r w:rsidR="00D2742E" w:rsidRPr="00D2742E">
        <w:rPr>
          <w:sz w:val="28"/>
          <w:szCs w:val="28"/>
          <w:shd w:val="clear" w:color="auto" w:fill="FFFFFF"/>
          <w:lang w:val="kk-KZ"/>
        </w:rPr>
        <w:t>дан жоғары, ондаған-жүздеген миллион тонна қорға ие болуы қажет. Ал алтынды өндіру оның кендегі құрамы 0,0005% болатын бірнеше жүздеген килограмм қоры бар кен орнында экономикалық тұрғыдан мүмкін болады.</w:t>
      </w:r>
    </w:p>
    <w:p w:rsidR="008E1545" w:rsidRDefault="008E1545" w:rsidP="008E1545">
      <w:pPr>
        <w:pStyle w:val="af9"/>
        <w:ind w:firstLine="709"/>
        <w:jc w:val="both"/>
        <w:rPr>
          <w:rFonts w:ascii="Times New Roman" w:hAnsi="Times New Roman" w:cs="Times New Roman"/>
          <w:b/>
          <w:sz w:val="28"/>
          <w:szCs w:val="28"/>
          <w:lang w:val="kk-KZ"/>
        </w:rPr>
      </w:pPr>
    </w:p>
    <w:p w:rsidR="008E1545" w:rsidRPr="00522D21" w:rsidRDefault="008E1545" w:rsidP="008E1545">
      <w:pPr>
        <w:pStyle w:val="af9"/>
        <w:ind w:firstLine="709"/>
        <w:jc w:val="both"/>
        <w:rPr>
          <w:rFonts w:ascii="Times New Roman" w:hAnsi="Times New Roman" w:cs="Times New Roman"/>
          <w:b/>
          <w:sz w:val="28"/>
          <w:szCs w:val="28"/>
          <w:lang w:val="kk-KZ"/>
        </w:rPr>
      </w:pPr>
      <w:r w:rsidRPr="00522D21">
        <w:rPr>
          <w:rFonts w:ascii="Times New Roman" w:hAnsi="Times New Roman" w:cs="Times New Roman"/>
          <w:b/>
          <w:sz w:val="28"/>
          <w:szCs w:val="28"/>
          <w:lang w:val="kk-KZ"/>
        </w:rPr>
        <w:lastRenderedPageBreak/>
        <w:t>Бақылау сұрақтары:</w:t>
      </w:r>
    </w:p>
    <w:p w:rsidR="002624ED" w:rsidRPr="008E1545" w:rsidRDefault="008E1545" w:rsidP="008E1545">
      <w:pPr>
        <w:pStyle w:val="afb"/>
        <w:numPr>
          <w:ilvl w:val="0"/>
          <w:numId w:val="9"/>
        </w:numPr>
        <w:jc w:val="both"/>
        <w:rPr>
          <w:sz w:val="28"/>
          <w:szCs w:val="28"/>
          <w:lang w:val="en-US"/>
        </w:rPr>
      </w:pPr>
      <w:r w:rsidRPr="008E1545">
        <w:rPr>
          <w:sz w:val="28"/>
          <w:szCs w:val="28"/>
          <w:lang w:val="kk-KZ"/>
        </w:rPr>
        <w:t>Литосфера құрылысы</w:t>
      </w:r>
    </w:p>
    <w:p w:rsidR="008E1545" w:rsidRPr="008E1545" w:rsidRDefault="008E1545" w:rsidP="008E1545">
      <w:pPr>
        <w:pStyle w:val="afb"/>
        <w:numPr>
          <w:ilvl w:val="0"/>
          <w:numId w:val="9"/>
        </w:numPr>
        <w:jc w:val="both"/>
        <w:rPr>
          <w:sz w:val="28"/>
          <w:szCs w:val="28"/>
          <w:lang w:val="en-US"/>
        </w:rPr>
      </w:pPr>
      <w:r w:rsidRPr="008E1545">
        <w:rPr>
          <w:sz w:val="28"/>
          <w:szCs w:val="28"/>
          <w:lang w:val="kk-KZ"/>
        </w:rPr>
        <w:t>Минералдардың ерекшеліктері</w:t>
      </w:r>
    </w:p>
    <w:p w:rsidR="008E1545" w:rsidRPr="008E1545" w:rsidRDefault="008E1545" w:rsidP="008E1545">
      <w:pPr>
        <w:pStyle w:val="afb"/>
        <w:numPr>
          <w:ilvl w:val="0"/>
          <w:numId w:val="9"/>
        </w:numPr>
        <w:jc w:val="both"/>
        <w:rPr>
          <w:sz w:val="28"/>
          <w:szCs w:val="28"/>
          <w:lang w:val="en-US"/>
        </w:rPr>
      </w:pPr>
      <w:r w:rsidRPr="008E1545">
        <w:rPr>
          <w:sz w:val="28"/>
          <w:szCs w:val="28"/>
          <w:lang w:val="kk-KZ"/>
        </w:rPr>
        <w:t>Тау жыныстарының түрлеріне сипаттама</w:t>
      </w:r>
    </w:p>
    <w:p w:rsidR="008E1545" w:rsidRDefault="00522D21" w:rsidP="008E1545">
      <w:pPr>
        <w:pStyle w:val="af9"/>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k-KZ"/>
        </w:rPr>
        <w:t>Ұсынылған әдебиеттер:</w:t>
      </w:r>
    </w:p>
    <w:p w:rsidR="00522D21" w:rsidRPr="008E1545" w:rsidRDefault="00522D21" w:rsidP="008E1545">
      <w:pPr>
        <w:pStyle w:val="af9"/>
        <w:numPr>
          <w:ilvl w:val="0"/>
          <w:numId w:val="11"/>
        </w:numPr>
        <w:tabs>
          <w:tab w:val="left" w:pos="1134"/>
        </w:tabs>
        <w:ind w:left="0" w:firstLine="709"/>
        <w:jc w:val="both"/>
        <w:rPr>
          <w:rFonts w:ascii="Times New Roman" w:hAnsi="Times New Roman" w:cs="Times New Roman"/>
          <w:b/>
          <w:color w:val="000000"/>
          <w:sz w:val="28"/>
          <w:szCs w:val="28"/>
          <w:lang w:val="kk-KZ"/>
        </w:rPr>
      </w:pPr>
      <w:r w:rsidRPr="008E1545">
        <w:rPr>
          <w:rFonts w:ascii="Times New Roman" w:hAnsi="Times New Roman" w:cs="Times New Roman"/>
          <w:noProof/>
          <w:sz w:val="28"/>
          <w:szCs w:val="28"/>
          <w:lang w:val="kk-KZ"/>
        </w:rPr>
        <w:t>Сихимбаева С.М., Тастанов Е.А. «Жаратылыстану негіздері»</w:t>
      </w:r>
      <w:r w:rsidRPr="008E1545">
        <w:rPr>
          <w:rFonts w:ascii="Times New Roman" w:hAnsi="Times New Roman" w:cs="Times New Roman"/>
          <w:sz w:val="28"/>
          <w:szCs w:val="28"/>
          <w:lang w:val="kk-KZ"/>
        </w:rPr>
        <w:t xml:space="preserve"> Шымкент – 2010.</w:t>
      </w:r>
    </w:p>
    <w:p w:rsidR="00522D21" w:rsidRDefault="00522D21" w:rsidP="008E1545">
      <w:pPr>
        <w:pStyle w:val="afb"/>
        <w:numPr>
          <w:ilvl w:val="0"/>
          <w:numId w:val="11"/>
        </w:numPr>
        <w:tabs>
          <w:tab w:val="left" w:pos="1134"/>
        </w:tabs>
        <w:ind w:left="0" w:firstLine="709"/>
        <w:jc w:val="both"/>
        <w:rPr>
          <w:noProof/>
          <w:sz w:val="28"/>
          <w:szCs w:val="28"/>
          <w:lang w:val="kk-KZ"/>
        </w:rPr>
      </w:pPr>
      <w:r w:rsidRPr="00522D21">
        <w:rPr>
          <w:bCs/>
          <w:sz w:val="28"/>
          <w:szCs w:val="28"/>
          <w:lang w:val="kk-KZ"/>
        </w:rPr>
        <w:t>Естұрсынова М.К.</w:t>
      </w:r>
      <w:r w:rsidRPr="00522D21">
        <w:rPr>
          <w:sz w:val="28"/>
          <w:szCs w:val="28"/>
          <w:lang w:val="kk-KZ"/>
        </w:rPr>
        <w:t xml:space="preserve"> Жаратылыстану негіздері және дүниетануды оқыту әдістемесі: ҚР Білім және ғылым мин. кәсіптік бастауыш және орта білім беру ұйымдарына ұсынылған оқулық / М. К. Естұрсынова, Ш. С. Набидоллина. - Астана: Фолиант баспасы, 2007. - 384 с. </w:t>
      </w:r>
    </w:p>
    <w:p w:rsidR="00522D21" w:rsidRPr="00522D21" w:rsidRDefault="00522D21" w:rsidP="008E1545">
      <w:pPr>
        <w:pStyle w:val="afb"/>
        <w:numPr>
          <w:ilvl w:val="0"/>
          <w:numId w:val="11"/>
        </w:numPr>
        <w:tabs>
          <w:tab w:val="left" w:pos="1134"/>
        </w:tabs>
        <w:ind w:left="0" w:firstLine="709"/>
        <w:jc w:val="both"/>
        <w:rPr>
          <w:noProof/>
          <w:sz w:val="28"/>
          <w:szCs w:val="28"/>
          <w:lang w:val="kk-KZ"/>
        </w:rPr>
      </w:pPr>
      <w:r w:rsidRPr="00522D21">
        <w:rPr>
          <w:noProof/>
          <w:spacing w:val="-33"/>
          <w:sz w:val="28"/>
          <w:szCs w:val="28"/>
          <w:lang w:val="kk-KZ"/>
        </w:rPr>
        <w:t xml:space="preserve"> </w:t>
      </w:r>
      <w:r>
        <w:rPr>
          <w:noProof/>
          <w:sz w:val="28"/>
          <w:szCs w:val="28"/>
          <w:lang w:val="kk-KZ"/>
        </w:rPr>
        <w:t>Қ.</w:t>
      </w:r>
      <w:r w:rsidRPr="00522D21">
        <w:rPr>
          <w:noProof/>
          <w:sz w:val="28"/>
          <w:szCs w:val="28"/>
          <w:lang w:val="kk-KZ"/>
        </w:rPr>
        <w:t>Аймағамбетова «Дүниетану негіздері» және «Дүниетануды оқыту теориясы мен технологиясы» «Жазушы» Алматы 2006.</w:t>
      </w:r>
    </w:p>
    <w:p w:rsidR="002624ED" w:rsidRPr="00A335E5" w:rsidRDefault="002624ED" w:rsidP="00D2742E">
      <w:pPr>
        <w:ind w:firstLine="709"/>
        <w:jc w:val="both"/>
        <w:rPr>
          <w:b/>
          <w:sz w:val="28"/>
          <w:szCs w:val="28"/>
          <w:lang w:val="kk-KZ"/>
        </w:rPr>
      </w:pPr>
    </w:p>
    <w:p w:rsidR="008E1545" w:rsidRPr="00A335E5" w:rsidRDefault="008E1545" w:rsidP="00D2742E">
      <w:pPr>
        <w:ind w:firstLine="709"/>
        <w:jc w:val="both"/>
        <w:rPr>
          <w:b/>
          <w:sz w:val="28"/>
          <w:szCs w:val="28"/>
          <w:lang w:val="kk-KZ"/>
        </w:rPr>
      </w:pPr>
    </w:p>
    <w:p w:rsidR="00686AB9" w:rsidRDefault="00686AB9" w:rsidP="00686AB9">
      <w:pPr>
        <w:ind w:firstLine="709"/>
        <w:jc w:val="both"/>
        <w:rPr>
          <w:b/>
          <w:sz w:val="28"/>
          <w:szCs w:val="28"/>
          <w:lang w:val="kk-KZ"/>
        </w:rPr>
      </w:pPr>
      <w:r w:rsidRPr="009D1FCE">
        <w:rPr>
          <w:b/>
          <w:sz w:val="28"/>
          <w:szCs w:val="28"/>
          <w:lang w:val="kk-KZ"/>
        </w:rPr>
        <w:t>1.</w:t>
      </w:r>
      <w:r w:rsidRPr="00522D21">
        <w:rPr>
          <w:b/>
          <w:sz w:val="28"/>
          <w:szCs w:val="28"/>
          <w:lang w:val="kk-KZ"/>
        </w:rPr>
        <w:t>4</w:t>
      </w:r>
      <w:r>
        <w:rPr>
          <w:b/>
          <w:sz w:val="28"/>
          <w:szCs w:val="28"/>
          <w:lang w:val="kk-KZ"/>
        </w:rPr>
        <w:t xml:space="preserve"> </w:t>
      </w:r>
      <w:r w:rsidR="00522D21">
        <w:rPr>
          <w:b/>
          <w:sz w:val="28"/>
          <w:szCs w:val="28"/>
          <w:lang w:val="kk-KZ"/>
        </w:rPr>
        <w:t>Гидросфера оның құрамы</w:t>
      </w:r>
    </w:p>
    <w:p w:rsidR="008E1545" w:rsidRDefault="008E1545" w:rsidP="00686AB9">
      <w:pPr>
        <w:ind w:firstLine="709"/>
        <w:jc w:val="both"/>
        <w:rPr>
          <w:b/>
          <w:sz w:val="28"/>
          <w:szCs w:val="28"/>
          <w:lang w:val="kk-KZ"/>
        </w:rPr>
      </w:pPr>
    </w:p>
    <w:p w:rsidR="00686AB9" w:rsidRDefault="00686AB9" w:rsidP="00686AB9">
      <w:pPr>
        <w:ind w:firstLine="709"/>
        <w:jc w:val="both"/>
        <w:rPr>
          <w:b/>
          <w:sz w:val="28"/>
          <w:szCs w:val="28"/>
          <w:lang w:val="kk-KZ"/>
        </w:rPr>
      </w:pPr>
      <w:r>
        <w:rPr>
          <w:b/>
          <w:sz w:val="28"/>
          <w:szCs w:val="28"/>
          <w:lang w:val="kk-KZ"/>
        </w:rPr>
        <w:t>Жоспары:</w:t>
      </w:r>
    </w:p>
    <w:p w:rsidR="00686AB9" w:rsidRPr="00522D21" w:rsidRDefault="00686AB9" w:rsidP="00522D21">
      <w:pPr>
        <w:ind w:firstLine="709"/>
        <w:jc w:val="both"/>
        <w:rPr>
          <w:i/>
          <w:sz w:val="28"/>
          <w:szCs w:val="28"/>
          <w:lang w:val="kk-KZ"/>
        </w:rPr>
      </w:pPr>
      <w:r w:rsidRPr="00522D21">
        <w:rPr>
          <w:i/>
          <w:sz w:val="28"/>
          <w:szCs w:val="28"/>
          <w:lang w:val="kk-KZ"/>
        </w:rPr>
        <w:t xml:space="preserve">1. </w:t>
      </w:r>
      <w:r w:rsidR="00522D21" w:rsidRPr="00522D21">
        <w:rPr>
          <w:i/>
          <w:sz w:val="28"/>
          <w:szCs w:val="28"/>
          <w:lang w:val="kk-KZ"/>
        </w:rPr>
        <w:t>Гидросфера жайлы жалпы түсінік</w:t>
      </w:r>
    </w:p>
    <w:p w:rsidR="002624ED" w:rsidRPr="00D2742E" w:rsidRDefault="002624ED" w:rsidP="00D2742E">
      <w:pPr>
        <w:ind w:firstLine="709"/>
        <w:jc w:val="both"/>
        <w:rPr>
          <w:b/>
          <w:sz w:val="28"/>
          <w:szCs w:val="28"/>
          <w:lang w:val="kk-KZ"/>
        </w:rPr>
      </w:pPr>
    </w:p>
    <w:p w:rsid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Гидросфера - Жердің су қабығы.Гидросфера Жер бе</w:t>
      </w:r>
      <w:r>
        <w:rPr>
          <w:sz w:val="28"/>
          <w:szCs w:val="28"/>
          <w:lang w:val="kk-KZ"/>
        </w:rPr>
        <w:t>тіндегі барлық химиялық түрдегі</w:t>
      </w:r>
      <w:r w:rsidRPr="00352122">
        <w:rPr>
          <w:sz w:val="28"/>
          <w:szCs w:val="28"/>
          <w:lang w:val="kk-KZ"/>
        </w:rPr>
        <w:t>,</w:t>
      </w:r>
      <w:r>
        <w:rPr>
          <w:sz w:val="28"/>
          <w:szCs w:val="28"/>
          <w:lang w:val="kk-KZ"/>
        </w:rPr>
        <w:t xml:space="preserve"> </w:t>
      </w:r>
      <w:r w:rsidRPr="00352122">
        <w:rPr>
          <w:sz w:val="28"/>
          <w:szCs w:val="28"/>
          <w:lang w:val="kk-KZ"/>
        </w:rPr>
        <w:t>яғни сұйық, қатты, бу түріндегі суды алып жатыр.</w:t>
      </w:r>
      <w:r>
        <w:rPr>
          <w:sz w:val="28"/>
          <w:szCs w:val="28"/>
          <w:lang w:val="kk-KZ"/>
        </w:rPr>
        <w:t xml:space="preserve"> </w:t>
      </w:r>
      <w:r w:rsidRPr="00522D21">
        <w:rPr>
          <w:sz w:val="28"/>
          <w:szCs w:val="28"/>
          <w:lang w:val="kk-KZ"/>
        </w:rPr>
        <w:t>Гидросфера –</w:t>
      </w:r>
      <w:r>
        <w:rPr>
          <w:sz w:val="28"/>
          <w:szCs w:val="28"/>
          <w:lang w:val="kk-KZ"/>
        </w:rPr>
        <w:t xml:space="preserve"> </w:t>
      </w:r>
      <w:r w:rsidRPr="00522D21">
        <w:rPr>
          <w:sz w:val="28"/>
          <w:szCs w:val="28"/>
          <w:lang w:val="kk-KZ"/>
        </w:rPr>
        <w:t xml:space="preserve">грекше </w:t>
      </w:r>
      <w:r>
        <w:rPr>
          <w:sz w:val="28"/>
          <w:szCs w:val="28"/>
          <w:lang w:val="kk-KZ"/>
        </w:rPr>
        <w:t>«</w:t>
      </w:r>
      <w:r w:rsidRPr="00522D21">
        <w:rPr>
          <w:sz w:val="28"/>
          <w:szCs w:val="28"/>
          <w:lang w:val="kk-KZ"/>
        </w:rPr>
        <w:t>гидрос</w:t>
      </w:r>
      <w:r>
        <w:rPr>
          <w:sz w:val="28"/>
          <w:szCs w:val="28"/>
          <w:lang w:val="kk-KZ"/>
        </w:rPr>
        <w:t xml:space="preserve">» </w:t>
      </w:r>
      <w:r w:rsidRPr="00522D21">
        <w:rPr>
          <w:sz w:val="28"/>
          <w:szCs w:val="28"/>
          <w:lang w:val="kk-KZ"/>
        </w:rPr>
        <w:t xml:space="preserve">- су, </w:t>
      </w:r>
      <w:r>
        <w:rPr>
          <w:sz w:val="28"/>
          <w:szCs w:val="28"/>
          <w:lang w:val="kk-KZ"/>
        </w:rPr>
        <w:t>«</w:t>
      </w:r>
      <w:r w:rsidRPr="00522D21">
        <w:rPr>
          <w:sz w:val="28"/>
          <w:szCs w:val="28"/>
          <w:lang w:val="kk-KZ"/>
        </w:rPr>
        <w:t>сфера</w:t>
      </w:r>
      <w:r>
        <w:rPr>
          <w:sz w:val="28"/>
          <w:szCs w:val="28"/>
          <w:lang w:val="kk-KZ"/>
        </w:rPr>
        <w:t xml:space="preserve">» </w:t>
      </w:r>
      <w:r w:rsidRPr="00522D21">
        <w:rPr>
          <w:sz w:val="28"/>
          <w:szCs w:val="28"/>
          <w:lang w:val="kk-KZ"/>
        </w:rPr>
        <w:t>-</w:t>
      </w:r>
      <w:r>
        <w:rPr>
          <w:sz w:val="28"/>
          <w:szCs w:val="28"/>
          <w:lang w:val="kk-KZ"/>
        </w:rPr>
        <w:t xml:space="preserve"> </w:t>
      </w:r>
      <w:r w:rsidRPr="00522D21">
        <w:rPr>
          <w:sz w:val="28"/>
          <w:szCs w:val="28"/>
          <w:lang w:val="kk-KZ"/>
        </w:rPr>
        <w:t xml:space="preserve">шар дегенді білдіреді. Жер шарының су қабатын гидросфера деп атаймыз. </w:t>
      </w:r>
      <w:r w:rsidRPr="00A335E5">
        <w:rPr>
          <w:sz w:val="28"/>
          <w:szCs w:val="28"/>
          <w:lang w:val="kk-KZ"/>
        </w:rPr>
        <w:t>Гидросфераға дүние жүзілік мұхит,жер асты сулары, жер беті сулары жатады. Гидросфера</w:t>
      </w:r>
      <w:r>
        <w:rPr>
          <w:sz w:val="28"/>
          <w:szCs w:val="28"/>
          <w:lang w:val="kk-KZ"/>
        </w:rPr>
        <w:t xml:space="preserve"> </w:t>
      </w:r>
      <w:r w:rsidRPr="00A335E5">
        <w:rPr>
          <w:sz w:val="28"/>
          <w:szCs w:val="28"/>
          <w:lang w:val="kk-KZ"/>
        </w:rPr>
        <w:t>-</w:t>
      </w:r>
      <w:r>
        <w:rPr>
          <w:sz w:val="28"/>
          <w:szCs w:val="28"/>
          <w:lang w:val="kk-KZ"/>
        </w:rPr>
        <w:t xml:space="preserve"> </w:t>
      </w:r>
      <w:r w:rsidRPr="00A335E5">
        <w:rPr>
          <w:sz w:val="28"/>
          <w:szCs w:val="28"/>
          <w:lang w:val="kk-KZ"/>
        </w:rPr>
        <w:t>сұйық, қатты, газ тәрізді күйінде тәуелсіз химиялық жағынан байланыссыз бүкіл суды қамтитын Жердің су қабығы.</w:t>
      </w:r>
      <w:r>
        <w:rPr>
          <w:sz w:val="28"/>
          <w:szCs w:val="28"/>
          <w:lang w:val="kk-KZ"/>
        </w:rPr>
        <w:t xml:space="preserve"> </w:t>
      </w:r>
      <w:r w:rsidRPr="00352122">
        <w:rPr>
          <w:sz w:val="28"/>
          <w:szCs w:val="28"/>
          <w:lang w:val="kk-KZ"/>
        </w:rPr>
        <w:t>Жер</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Күн системасының ең сулы планетасы,оның бетінен 70%</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тен көбін Дүние жүзілік мұхиттың тұтастай қамтыған.</w:t>
      </w:r>
    </w:p>
    <w:p w:rsid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Гидросфераның пайда болуы туралы түрлі пікірлер бар.Оның ішіндегі ғалымдардың қолданылатын пікірі мынау: ол бойынша жер бетіндегі су жермен бірге пайда болған деген және жер қабықтары: литосфера, гидросфера, атмосфера-магма заттарының балқуынан пайда болды деген пікірлер болды.Осыдан соң жер бетін түгел Мұхит басып,ол мұхит таяз, минералданған, жылы болған делінеді.Уақыт өткен сайын оның суы тереңдеп, көлемі қысқара бастайды. Жауын-шашын молайып, Жер бетіндегі тұщы судың көзі осыдан пайда болды деген жорамал бар.</w:t>
      </w:r>
      <w:r>
        <w:rPr>
          <w:sz w:val="28"/>
          <w:szCs w:val="28"/>
          <w:lang w:val="kk-KZ"/>
        </w:rPr>
        <w:t xml:space="preserve"> </w:t>
      </w:r>
      <w:r w:rsidRPr="00352122">
        <w:rPr>
          <w:sz w:val="28"/>
          <w:szCs w:val="28"/>
          <w:lang w:val="kk-KZ"/>
        </w:rPr>
        <w:t>Жер бетіндегі бүкіл гидросфераның көлемі-1,39 млрд .км.</w:t>
      </w:r>
      <w:r w:rsidRPr="00352122">
        <w:rPr>
          <w:sz w:val="28"/>
          <w:szCs w:val="28"/>
          <w:vertAlign w:val="superscript"/>
          <w:lang w:val="kk-KZ"/>
        </w:rPr>
        <w:t>3</w:t>
      </w:r>
      <w:r w:rsidRPr="00352122">
        <w:rPr>
          <w:sz w:val="28"/>
          <w:szCs w:val="28"/>
          <w:lang w:val="kk-KZ"/>
        </w:rPr>
        <w:t> </w:t>
      </w:r>
    </w:p>
    <w:p w:rsid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 xml:space="preserve">Жер бетіндегі тұзды су мөлшері-97,4 %. </w:t>
      </w:r>
      <w:r w:rsidRPr="00522D21">
        <w:rPr>
          <w:sz w:val="28"/>
          <w:szCs w:val="28"/>
          <w:lang w:val="kk-KZ"/>
        </w:rPr>
        <w:t>Бұл негізінен мұхит сулары б.т. Жер бетіндегі тұщы су мөлшеріне 2,6% тиесілі. Бұлар негізінен мұздықтарда шоғырланған.Сондықтан қазіргі таңда тұщы су проблемасы негізгі ғаламдық проблемалардың бірі болып табылады.</w:t>
      </w:r>
      <w:r>
        <w:rPr>
          <w:sz w:val="28"/>
          <w:szCs w:val="28"/>
          <w:lang w:val="kk-KZ"/>
        </w:rPr>
        <w:t xml:space="preserve"> </w:t>
      </w:r>
      <w:r w:rsidRPr="00352122">
        <w:rPr>
          <w:sz w:val="28"/>
          <w:szCs w:val="28"/>
          <w:lang w:val="kk-KZ"/>
        </w:rPr>
        <w:t>Су Жер бетінің 86 %</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ін:71 %</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мұхиттар болса, 15 % құрлық сулары (мұздықтар, көлдер, ө</w:t>
      </w:r>
      <w:r>
        <w:rPr>
          <w:sz w:val="28"/>
          <w:szCs w:val="28"/>
          <w:lang w:val="kk-KZ"/>
        </w:rPr>
        <w:t>зендер, су қоймалары, батпақтар</w:t>
      </w:r>
      <w:r w:rsidRPr="00352122">
        <w:rPr>
          <w:sz w:val="28"/>
          <w:szCs w:val="28"/>
          <w:lang w:val="kk-KZ"/>
        </w:rPr>
        <w:t>) алып жатыр.</w:t>
      </w:r>
    </w:p>
    <w:p w:rsid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Табиғи судың аса маңызды қасиеттері.</w:t>
      </w:r>
      <w:r>
        <w:rPr>
          <w:sz w:val="28"/>
          <w:szCs w:val="28"/>
          <w:lang w:val="kk-KZ"/>
        </w:rPr>
        <w:t xml:space="preserve"> </w:t>
      </w:r>
      <w:r w:rsidRPr="00352122">
        <w:rPr>
          <w:sz w:val="28"/>
          <w:szCs w:val="28"/>
          <w:lang w:val="kk-KZ"/>
        </w:rPr>
        <w:t>Су сутегімен оттегінің қарапайым қоспасынан пайда болады.</w:t>
      </w:r>
      <w:r>
        <w:rPr>
          <w:sz w:val="28"/>
          <w:szCs w:val="28"/>
          <w:lang w:val="kk-KZ"/>
        </w:rPr>
        <w:t xml:space="preserve"> </w:t>
      </w:r>
      <w:r w:rsidRPr="00352122">
        <w:rPr>
          <w:sz w:val="28"/>
          <w:szCs w:val="28"/>
          <w:lang w:val="kk-KZ"/>
        </w:rPr>
        <w:t>Жер беті жағдайында тек су ғана 3 күйде кездеседі.</w:t>
      </w:r>
      <w:r>
        <w:rPr>
          <w:sz w:val="28"/>
          <w:szCs w:val="28"/>
          <w:lang w:val="kk-KZ"/>
        </w:rPr>
        <w:t xml:space="preserve"> </w:t>
      </w:r>
      <w:r w:rsidRPr="00352122">
        <w:rPr>
          <w:sz w:val="28"/>
          <w:szCs w:val="28"/>
          <w:lang w:val="kk-KZ"/>
        </w:rPr>
        <w:lastRenderedPageBreak/>
        <w:t>Сондықтан ол Жер бетіндегі географиялық қабықтарының барлығында кездеседі.</w:t>
      </w:r>
      <w:r>
        <w:rPr>
          <w:sz w:val="28"/>
          <w:szCs w:val="28"/>
          <w:lang w:val="kk-KZ"/>
        </w:rPr>
        <w:t xml:space="preserve"> </w:t>
      </w:r>
      <w:r w:rsidRPr="00352122">
        <w:rPr>
          <w:sz w:val="28"/>
          <w:szCs w:val="28"/>
          <w:lang w:val="kk-KZ"/>
        </w:rPr>
        <w:t>Су</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 xml:space="preserve">Жер бетіндегі ең жылы денелердің бірі болып табылып, жазда мұхиттардың, өзендердің, көлдердің беткі қабаттары Күннің сәулелерін өзіне жұтып, қыста сол жылуды өзінен шығарады. </w:t>
      </w:r>
      <w:r w:rsidRPr="00522D21">
        <w:rPr>
          <w:sz w:val="28"/>
          <w:szCs w:val="28"/>
          <w:lang w:val="kk-KZ"/>
        </w:rPr>
        <w:t>Табиғатта су 3 күйде кездеседі: қатты, газ, сұйық және саған байланысты географиялық қабықтың барлығында кездеседі немесе өзінің әсерін тигізеді. Табиғи судың маңызды қасиеттерінің бірі-оның бір күйден екінші күйге ауысуы. Судың сұйық немесе қатты күйінен буға айналуы және керісінше будан сұйық күйге өтуі су немесе мұз бетіндегі бу қысымының белгілі бір дәрежесінде мүмкін және ол температураға байланысты болады. Таза су қалыпты қысым жағдайларында 100</w:t>
      </w:r>
      <w:r w:rsidRPr="00522D21">
        <w:rPr>
          <w:sz w:val="28"/>
          <w:szCs w:val="28"/>
          <w:vertAlign w:val="superscript"/>
          <w:lang w:val="kk-KZ"/>
        </w:rPr>
        <w:t>0</w:t>
      </w:r>
      <w:r w:rsidRPr="00522D21">
        <w:rPr>
          <w:sz w:val="28"/>
          <w:szCs w:val="28"/>
          <w:lang w:val="kk-KZ"/>
        </w:rPr>
        <w:t> С –</w:t>
      </w:r>
      <w:r>
        <w:rPr>
          <w:sz w:val="28"/>
          <w:szCs w:val="28"/>
          <w:lang w:val="kk-KZ"/>
        </w:rPr>
        <w:t xml:space="preserve"> </w:t>
      </w:r>
      <w:r w:rsidRPr="00522D21">
        <w:rPr>
          <w:sz w:val="28"/>
          <w:szCs w:val="28"/>
          <w:lang w:val="kk-KZ"/>
        </w:rPr>
        <w:t>та қайнайды, 0</w:t>
      </w:r>
      <w:r w:rsidRPr="00522D21">
        <w:rPr>
          <w:sz w:val="28"/>
          <w:szCs w:val="28"/>
          <w:vertAlign w:val="superscript"/>
          <w:lang w:val="kk-KZ"/>
        </w:rPr>
        <w:t>0</w:t>
      </w:r>
      <w:r w:rsidRPr="00522D21">
        <w:rPr>
          <w:sz w:val="28"/>
          <w:szCs w:val="28"/>
          <w:lang w:val="kk-KZ"/>
        </w:rPr>
        <w:t> –</w:t>
      </w:r>
      <w:r>
        <w:rPr>
          <w:sz w:val="28"/>
          <w:szCs w:val="28"/>
          <w:lang w:val="kk-KZ"/>
        </w:rPr>
        <w:t xml:space="preserve"> </w:t>
      </w:r>
      <w:r w:rsidRPr="00522D21">
        <w:rPr>
          <w:sz w:val="28"/>
          <w:szCs w:val="28"/>
          <w:lang w:val="kk-KZ"/>
        </w:rPr>
        <w:t>та қатаяды.</w:t>
      </w:r>
      <w:r>
        <w:rPr>
          <w:sz w:val="28"/>
          <w:szCs w:val="28"/>
          <w:lang w:val="kk-KZ"/>
        </w:rPr>
        <w:t xml:space="preserve"> </w:t>
      </w:r>
      <w:r w:rsidRPr="00352122">
        <w:rPr>
          <w:sz w:val="28"/>
          <w:szCs w:val="28"/>
          <w:lang w:val="kk-KZ"/>
        </w:rPr>
        <w:t>Судың тағы бір ерекше қаситеттерінің бірі-ол судың әрдайым қоспалармен кездесуінде. Мысалы: су әрдайым түрлі тұзды болып келуінде.</w:t>
      </w:r>
      <w:r>
        <w:rPr>
          <w:sz w:val="28"/>
          <w:szCs w:val="28"/>
          <w:lang w:val="kk-KZ"/>
        </w:rPr>
        <w:t xml:space="preserve"> </w:t>
      </w:r>
      <w:r w:rsidRPr="00352122">
        <w:rPr>
          <w:sz w:val="28"/>
          <w:szCs w:val="28"/>
          <w:lang w:val="kk-KZ"/>
        </w:rPr>
        <w:t>Судың келесі қасиеті</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судың жылу өткізгіштігі мен жылу сиымдылығында болып табылады.Су қоймаларын қыздырғанда араластыру бастр роль атқарады. Мұз бұдан да гөрі аз жылу өткізгіштікке ие бола отырып, суды суынудан жақсы сақтайды.</w:t>
      </w:r>
      <w:r>
        <w:rPr>
          <w:sz w:val="28"/>
          <w:szCs w:val="28"/>
          <w:lang w:val="kk-KZ"/>
        </w:rPr>
        <w:t xml:space="preserve"> </w:t>
      </w:r>
      <w:r w:rsidRPr="00352122">
        <w:rPr>
          <w:sz w:val="28"/>
          <w:szCs w:val="28"/>
          <w:lang w:val="kk-KZ"/>
        </w:rPr>
        <w:t>Судың тағы бір ерекшелігі оның молекулааралық құрылысымен олардың өзара орналасу ерекшеліктерінде болып табылады.</w:t>
      </w:r>
      <w:r>
        <w:rPr>
          <w:sz w:val="28"/>
          <w:szCs w:val="28"/>
          <w:lang w:val="kk-KZ"/>
        </w:rPr>
        <w:t xml:space="preserve"> </w:t>
      </w:r>
      <w:r w:rsidRPr="00352122">
        <w:rPr>
          <w:sz w:val="28"/>
          <w:szCs w:val="28"/>
          <w:lang w:val="kk-KZ"/>
        </w:rPr>
        <w:t>1 см </w:t>
      </w:r>
      <w:r w:rsidRPr="00352122">
        <w:rPr>
          <w:sz w:val="28"/>
          <w:szCs w:val="28"/>
          <w:vertAlign w:val="superscript"/>
          <w:lang w:val="kk-KZ"/>
        </w:rPr>
        <w:t>3</w:t>
      </w:r>
      <w:r w:rsidRPr="00352122">
        <w:rPr>
          <w:sz w:val="28"/>
          <w:szCs w:val="28"/>
          <w:lang w:val="kk-KZ"/>
        </w:rPr>
        <w:t> сұйық суда 0</w:t>
      </w:r>
      <w:r w:rsidRPr="00352122">
        <w:rPr>
          <w:sz w:val="28"/>
          <w:szCs w:val="28"/>
          <w:vertAlign w:val="superscript"/>
          <w:lang w:val="kk-KZ"/>
        </w:rPr>
        <w:t>0</w:t>
      </w:r>
      <w:r w:rsidRPr="00352122">
        <w:rPr>
          <w:sz w:val="28"/>
          <w:szCs w:val="28"/>
          <w:lang w:val="kk-KZ"/>
        </w:rPr>
        <w:t>С температурада 3,35·10</w:t>
      </w:r>
      <w:r w:rsidRPr="00352122">
        <w:rPr>
          <w:sz w:val="28"/>
          <w:szCs w:val="28"/>
          <w:vertAlign w:val="superscript"/>
          <w:lang w:val="kk-KZ"/>
        </w:rPr>
        <w:t>22</w:t>
      </w:r>
      <w:r w:rsidRPr="00352122">
        <w:rPr>
          <w:sz w:val="28"/>
          <w:szCs w:val="28"/>
          <w:lang w:val="kk-KZ"/>
        </w:rPr>
        <w:t> молекула болады.</w:t>
      </w:r>
      <w:r>
        <w:rPr>
          <w:sz w:val="28"/>
          <w:szCs w:val="28"/>
          <w:lang w:val="kk-KZ"/>
        </w:rPr>
        <w:t xml:space="preserve"> </w:t>
      </w:r>
      <w:r w:rsidRPr="00352122">
        <w:rPr>
          <w:sz w:val="28"/>
          <w:szCs w:val="28"/>
          <w:lang w:val="kk-KZ"/>
        </w:rPr>
        <w:t>Су қарапайым екі атомдардың қосындысы болғанымен, Жердегі бүкіл тіршілік иесінің тарауына және дамуына үлкен әсері бар. Ғалымдар басқа планеталарды зерттегенде ол планетадағы тіршілікті табу мақсатында ең бірінші ол планетадағы –судың бар жоқтығын зерттейді.</w:t>
      </w:r>
    </w:p>
    <w:p w:rsidR="00352122" w:rsidRP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Су тірі организмдердің құрамдас бөлігі болып табылады.өсімдіктердің құрамында 90% -ін су құрайды, адамның құрамында 60</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65%</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ін, адам сүйегінің 22%</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ін , адам миының -</w:t>
      </w:r>
      <w:r>
        <w:rPr>
          <w:sz w:val="28"/>
          <w:szCs w:val="28"/>
          <w:lang w:val="kk-KZ"/>
        </w:rPr>
        <w:t xml:space="preserve"> </w:t>
      </w:r>
      <w:r w:rsidRPr="00352122">
        <w:rPr>
          <w:sz w:val="28"/>
          <w:szCs w:val="28"/>
          <w:lang w:val="kk-KZ"/>
        </w:rPr>
        <w:t>75%</w:t>
      </w:r>
      <w:r>
        <w:rPr>
          <w:sz w:val="28"/>
          <w:szCs w:val="28"/>
          <w:lang w:val="kk-KZ"/>
        </w:rPr>
        <w:t xml:space="preserve"> </w:t>
      </w:r>
      <w:r w:rsidRPr="00352122">
        <w:rPr>
          <w:sz w:val="28"/>
          <w:szCs w:val="28"/>
          <w:lang w:val="kk-KZ"/>
        </w:rPr>
        <w:t>-</w:t>
      </w:r>
      <w:r>
        <w:rPr>
          <w:sz w:val="28"/>
          <w:szCs w:val="28"/>
          <w:lang w:val="kk-KZ"/>
        </w:rPr>
        <w:t xml:space="preserve"> </w:t>
      </w:r>
      <w:r w:rsidRPr="00352122">
        <w:rPr>
          <w:sz w:val="28"/>
          <w:szCs w:val="28"/>
          <w:lang w:val="kk-KZ"/>
        </w:rPr>
        <w:t>ін , адам қанының 92 % ін судан құралады.</w:t>
      </w:r>
      <w:r>
        <w:rPr>
          <w:sz w:val="28"/>
          <w:szCs w:val="28"/>
          <w:lang w:val="kk-KZ"/>
        </w:rPr>
        <w:t xml:space="preserve"> </w:t>
      </w:r>
      <w:r w:rsidRPr="00522D21">
        <w:rPr>
          <w:sz w:val="28"/>
          <w:szCs w:val="28"/>
          <w:lang w:val="kk-KZ"/>
        </w:rPr>
        <w:t>Адам организміндегі судың міндеттері мыналар:</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 дене температурасын реттейді;</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 адам терісіне оттегі мен қоректік заттар тасымалдайды;</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-тамақты энергияға айналуына әсер етюді;</w:t>
      </w:r>
    </w:p>
    <w:p w:rsidR="00352122" w:rsidRPr="00352122"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-қоректік заттардың керекті органдарға жетуге көмектеседі</w:t>
      </w:r>
      <w:r>
        <w:rPr>
          <w:sz w:val="28"/>
          <w:szCs w:val="28"/>
          <w:lang w:val="kk-KZ"/>
        </w:rPr>
        <w:t>.</w:t>
      </w:r>
    </w:p>
    <w:p w:rsidR="00352122"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 адам организмінде жиналған қалдықтар мен шлактардың шығуына әсер етеді.</w:t>
      </w:r>
    </w:p>
    <w:p w:rsidR="00352122" w:rsidRPr="00352122" w:rsidRDefault="00352122" w:rsidP="00352122">
      <w:pPr>
        <w:pStyle w:val="af7"/>
        <w:shd w:val="clear" w:color="auto" w:fill="FFFFFF"/>
        <w:spacing w:before="0" w:beforeAutospacing="0" w:after="0" w:afterAutospacing="0"/>
        <w:ind w:firstLine="708"/>
        <w:jc w:val="both"/>
        <w:rPr>
          <w:sz w:val="28"/>
          <w:szCs w:val="28"/>
          <w:lang w:val="kk-KZ"/>
        </w:rPr>
      </w:pPr>
      <w:r w:rsidRPr="00352122">
        <w:rPr>
          <w:sz w:val="28"/>
          <w:szCs w:val="28"/>
          <w:lang w:val="kk-KZ"/>
        </w:rPr>
        <w:t>Адам организмінде қоректік судың мөлшерінің өзгеруі және судың құрамындағы тұздылығының өзгеруі салдарынан ас қорыту процесі өзгереді.</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Адам өз организміндегі судың азаюы бірден әсер етеді және сусыз бірнеше тәулік қана өмір сүреді. Адам өз организмінінің 2% суын жоғалтса организм шөлдеу процесі басталып, 10 % суын жоғалтса галлюцинация және жұтыну процесі бұзылады. 10-20% суын жоғалтса өміріне кері әсер тигізе бастайды. Жануарлар 20-25 % организм суын жоғалтса өледі.</w:t>
      </w:r>
      <w:r w:rsidR="00522D21">
        <w:rPr>
          <w:sz w:val="28"/>
          <w:szCs w:val="28"/>
          <w:lang w:val="kk-KZ"/>
        </w:rPr>
        <w:t xml:space="preserve"> </w:t>
      </w:r>
      <w:r w:rsidRPr="00522D21">
        <w:rPr>
          <w:sz w:val="28"/>
          <w:szCs w:val="28"/>
          <w:lang w:val="kk-KZ"/>
        </w:rPr>
        <w:t>Жұмыс түріне ,сыртқы ортаға байланысты адам тәулігіне 2- 4 литр су ішеді. Орташа тәуліктік сумен қоректену 2-2,5 литрге тура келеді.</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3.Дүниежүзілік мұхиттың үлесіне бүкіл Жер бетінің 3/4 бөлігі немесе 361 млн км</w:t>
      </w:r>
      <w:r w:rsidRPr="00522D21">
        <w:rPr>
          <w:sz w:val="28"/>
          <w:szCs w:val="28"/>
          <w:vertAlign w:val="superscript"/>
          <w:lang w:val="kk-KZ"/>
        </w:rPr>
        <w:t>2</w:t>
      </w:r>
      <w:r w:rsidRPr="00522D21">
        <w:rPr>
          <w:sz w:val="28"/>
          <w:szCs w:val="28"/>
          <w:lang w:val="kk-KZ"/>
        </w:rPr>
        <w:t> тиеді. Дүниежүзілік мұхит 4 бөліктен тұрады. Олар: Тынық мұхит, Атлат мұхиты, Үнді мұхиты және Солтүстік мұзды мұхит.</w:t>
      </w:r>
      <w:r w:rsidR="00522D21">
        <w:rPr>
          <w:sz w:val="28"/>
          <w:szCs w:val="28"/>
          <w:lang w:val="kk-KZ"/>
        </w:rPr>
        <w:t xml:space="preserve"> </w:t>
      </w:r>
      <w:r w:rsidRPr="00522D21">
        <w:rPr>
          <w:sz w:val="28"/>
          <w:szCs w:val="28"/>
          <w:lang w:val="kk-KZ"/>
        </w:rPr>
        <w:t>Мұхит бөліктеріне теңіздер, шығанақтар, бұғаздар жатады.</w:t>
      </w:r>
    </w:p>
    <w:p w:rsidR="00352122" w:rsidRPr="00522D21" w:rsidRDefault="00352122" w:rsidP="00522D21">
      <w:pPr>
        <w:pStyle w:val="af7"/>
        <w:shd w:val="clear" w:color="auto" w:fill="FFFFFF"/>
        <w:spacing w:before="0" w:beforeAutospacing="0" w:after="0" w:afterAutospacing="0"/>
        <w:ind w:firstLine="708"/>
        <w:jc w:val="both"/>
        <w:rPr>
          <w:sz w:val="28"/>
          <w:szCs w:val="28"/>
          <w:lang w:val="kk-KZ"/>
        </w:rPr>
      </w:pPr>
      <w:r w:rsidRPr="00522D21">
        <w:rPr>
          <w:sz w:val="28"/>
          <w:szCs w:val="28"/>
          <w:lang w:val="kk-KZ"/>
        </w:rPr>
        <w:lastRenderedPageBreak/>
        <w:t>Теңіз – мұхит суының қасиеті мен жануарлар дүниесі жөнінен оқшауланып тұратын бөлігі. Теңіздер көбінесе құрлық жағалауында болады, бірақ кейде ашық мұхитта да кездеседі (мысалы, Саргасс теңізі, Фиджи теңізі).Әдетте, теңізді мұхиттан түбектер, аралдар немесе су астындағы жоталар бөліп тұрады.</w:t>
      </w:r>
    </w:p>
    <w:p w:rsidR="00352122" w:rsidRPr="00522D21" w:rsidRDefault="00352122" w:rsidP="00352122">
      <w:pPr>
        <w:pStyle w:val="af7"/>
        <w:shd w:val="clear" w:color="auto" w:fill="FFFFFF"/>
        <w:spacing w:before="0" w:beforeAutospacing="0" w:after="0" w:afterAutospacing="0"/>
        <w:jc w:val="both"/>
        <w:rPr>
          <w:sz w:val="28"/>
          <w:szCs w:val="28"/>
          <w:lang w:val="kk-KZ"/>
        </w:rPr>
      </w:pPr>
      <w:r w:rsidRPr="00522D21">
        <w:rPr>
          <w:sz w:val="28"/>
          <w:szCs w:val="28"/>
          <w:lang w:val="kk-KZ"/>
        </w:rPr>
        <w:t>Шығанақ – мұхиттың немесе теңіздің құрлыққа сұғына сніп жатқан шағын бөлігі. Атлант мұхиты Солтүстік Америка жағалауындағы Гудзон, Мексика шығанақтарын, ал Үнді мұхиты Еуразияның оңтүстігіндегі Парся шығанағын құрайды.</w:t>
      </w:r>
    </w:p>
    <w:p w:rsidR="00522D21" w:rsidRDefault="00352122" w:rsidP="00522D21">
      <w:pPr>
        <w:pStyle w:val="af7"/>
        <w:shd w:val="clear" w:color="auto" w:fill="FFFFFF"/>
        <w:spacing w:before="0" w:beforeAutospacing="0" w:after="0" w:afterAutospacing="0"/>
        <w:ind w:firstLine="708"/>
        <w:jc w:val="both"/>
        <w:rPr>
          <w:sz w:val="28"/>
          <w:szCs w:val="28"/>
          <w:lang w:val="kk-KZ"/>
        </w:rPr>
      </w:pPr>
      <w:r w:rsidRPr="00522D21">
        <w:rPr>
          <w:sz w:val="28"/>
          <w:szCs w:val="28"/>
          <w:lang w:val="kk-KZ"/>
        </w:rPr>
        <w:t>Дүниежүзілік мұхиттың бөліктері бір-бірімен бұғаздар арқылы жалғасады. Бұғаз – екі жағынан материктердің немесе аралдардың жағалары қысып шектеп тұрған енсіз су айдыны. Бұғаздардың ені әр түрлі. Ені ең кең (950 км) және терең (5248 м) бұғаз – Дрейф бұғазы; ал ең ұзыны (1670 км) – Мозамбик бұғазы.</w:t>
      </w:r>
    </w:p>
    <w:p w:rsidR="00352122" w:rsidRPr="00522D21" w:rsidRDefault="00352122" w:rsidP="00522D21">
      <w:pPr>
        <w:pStyle w:val="af7"/>
        <w:shd w:val="clear" w:color="auto" w:fill="FFFFFF"/>
        <w:spacing w:before="0" w:beforeAutospacing="0" w:after="0" w:afterAutospacing="0"/>
        <w:ind w:firstLine="708"/>
        <w:jc w:val="both"/>
        <w:rPr>
          <w:sz w:val="28"/>
          <w:szCs w:val="28"/>
          <w:lang w:val="kk-KZ"/>
        </w:rPr>
      </w:pPr>
      <w:r w:rsidRPr="00522D21">
        <w:rPr>
          <w:sz w:val="28"/>
          <w:szCs w:val="28"/>
          <w:lang w:val="kk-KZ"/>
        </w:rPr>
        <w:t xml:space="preserve">Жер асты сулары деп жер қыртысында кезігетін барлық физикалық күйдегі суларды айтамыз (мұз), бу (газ) және сұйықтық. </w:t>
      </w:r>
      <w:r w:rsidRPr="00A335E5">
        <w:rPr>
          <w:sz w:val="28"/>
          <w:szCs w:val="28"/>
          <w:lang w:val="kk-KZ"/>
        </w:rPr>
        <w:t>Жер қыртысындағы суларға барлық тайыз орналасқан тегеурінсіз жер асты сулары немесе жергілікті (локольды) тегеурінді Жер асты сулары жатады.</w:t>
      </w:r>
    </w:p>
    <w:p w:rsidR="00352122" w:rsidRPr="00A335E5" w:rsidRDefault="00352122" w:rsidP="00352122">
      <w:pPr>
        <w:pStyle w:val="af7"/>
        <w:shd w:val="clear" w:color="auto" w:fill="FFFFFF"/>
        <w:spacing w:before="0" w:beforeAutospacing="0" w:after="0" w:afterAutospacing="0"/>
        <w:jc w:val="both"/>
        <w:rPr>
          <w:sz w:val="28"/>
          <w:szCs w:val="28"/>
          <w:lang w:val="kk-KZ"/>
        </w:rPr>
      </w:pPr>
      <w:r w:rsidRPr="00A335E5">
        <w:rPr>
          <w:sz w:val="28"/>
          <w:szCs w:val="28"/>
          <w:lang w:val="kk-KZ"/>
        </w:rPr>
        <w:t>Жер қыртысының жоғарғы қабаттарына сіңетін су құрлықтың жер асты суларын құрайды. Жер асты суларының негізгі көзі- атмосфералық жауын-шашындары, бірақ Дүние жүзілік ылғал айналымы тұйық қалмайды, әрі судың біраз мөлшері жер қыртысына мантиядан келеді.</w:t>
      </w:r>
    </w:p>
    <w:p w:rsidR="00352122" w:rsidRPr="00A335E5" w:rsidRDefault="00352122" w:rsidP="00352122">
      <w:pPr>
        <w:pStyle w:val="af7"/>
        <w:shd w:val="clear" w:color="auto" w:fill="FFFFFF"/>
        <w:spacing w:before="0" w:beforeAutospacing="0" w:after="0" w:afterAutospacing="0"/>
        <w:jc w:val="both"/>
        <w:rPr>
          <w:sz w:val="28"/>
          <w:szCs w:val="28"/>
          <w:lang w:val="kk-KZ"/>
        </w:rPr>
      </w:pPr>
      <w:r w:rsidRPr="00A335E5">
        <w:rPr>
          <w:sz w:val="28"/>
          <w:szCs w:val="28"/>
          <w:lang w:val="kk-KZ"/>
        </w:rPr>
        <w:t>Жер қыртысында орналасқан жер асты суларын жату жағдайларына қарай, аэрация зонасы суына, грунт суымен пласт аралық суға (қысымды және қысымсыз) бөлуге болады.</w:t>
      </w:r>
    </w:p>
    <w:p w:rsidR="00352122" w:rsidRPr="00A335E5" w:rsidRDefault="00352122" w:rsidP="00522D21">
      <w:pPr>
        <w:pStyle w:val="af7"/>
        <w:shd w:val="clear" w:color="auto" w:fill="FFFFFF"/>
        <w:spacing w:before="0" w:beforeAutospacing="0" w:after="0" w:afterAutospacing="0"/>
        <w:ind w:firstLine="708"/>
        <w:jc w:val="both"/>
        <w:rPr>
          <w:sz w:val="28"/>
          <w:szCs w:val="28"/>
          <w:lang w:val="kk-KZ"/>
        </w:rPr>
      </w:pPr>
      <w:r w:rsidRPr="00A335E5">
        <w:rPr>
          <w:sz w:val="28"/>
          <w:szCs w:val="28"/>
          <w:lang w:val="kk-KZ"/>
        </w:rPr>
        <w:t>Аэрация зонасының сулары топырақ суы мен ыза сулары қамтиды.</w:t>
      </w:r>
    </w:p>
    <w:p w:rsidR="00352122" w:rsidRPr="00352122" w:rsidRDefault="00352122" w:rsidP="00352122">
      <w:pPr>
        <w:pStyle w:val="af7"/>
        <w:shd w:val="clear" w:color="auto" w:fill="FFFFFF"/>
        <w:spacing w:before="0" w:beforeAutospacing="0" w:after="0" w:afterAutospacing="0"/>
        <w:jc w:val="both"/>
        <w:rPr>
          <w:sz w:val="28"/>
          <w:szCs w:val="28"/>
        </w:rPr>
      </w:pPr>
      <w:r w:rsidRPr="00352122">
        <w:rPr>
          <w:sz w:val="28"/>
          <w:szCs w:val="28"/>
        </w:rPr>
        <w:t>Аэрация зонасында су шектеулі таралады да уақытша болады. Толтырылмаған кеуектерде ауа циркуляциясы болады. Топырақ суы топырақтың өзінен ажырамайды және сонымен бірге қарастырылуға тиіс. Ол ең үстіңгі бетте жатады, су өткізбейтін қабаты болмайды және ілмелі деп аталады.</w:t>
      </w:r>
    </w:p>
    <w:p w:rsidR="00352122" w:rsidRPr="00A335E5" w:rsidRDefault="00352122" w:rsidP="00522D21">
      <w:pPr>
        <w:pStyle w:val="af7"/>
        <w:shd w:val="clear" w:color="auto" w:fill="FFFFFF"/>
        <w:spacing w:before="0" w:beforeAutospacing="0" w:after="0" w:afterAutospacing="0"/>
        <w:ind w:firstLine="708"/>
        <w:jc w:val="both"/>
        <w:rPr>
          <w:sz w:val="28"/>
          <w:szCs w:val="28"/>
          <w:lang w:val="kk-KZ"/>
        </w:rPr>
      </w:pPr>
      <w:r w:rsidRPr="00522D21">
        <w:rPr>
          <w:sz w:val="28"/>
          <w:szCs w:val="28"/>
          <w:lang w:val="kk-KZ"/>
        </w:rPr>
        <w:t xml:space="preserve">Ыза су – шектеулі тараған, жергілікті су өткізбейтін жыныстар үстінде уақытша жиналған жер асты суы. </w:t>
      </w:r>
      <w:r w:rsidRPr="00A335E5">
        <w:rPr>
          <w:sz w:val="28"/>
          <w:szCs w:val="28"/>
          <w:lang w:val="kk-KZ"/>
        </w:rPr>
        <w:t>Ол жаңбыр және еріген судың сіңуі нәтижесінде пайда болады, ағып кетеді және буланады. Ыза судың деңгейі шұғыл ауытқып тұрады, бірақ су бояу сіңетін болғандықтан грунт суының деңгейі бірдей көтерілмейді, жауын-шашын түскеннен немесе қар ерігеннен кейін едәуір уақыт өткен соң барып көтеріледі.</w:t>
      </w:r>
    </w:p>
    <w:p w:rsidR="00352122" w:rsidRPr="00A335E5" w:rsidRDefault="00352122" w:rsidP="00522D21">
      <w:pPr>
        <w:pStyle w:val="af7"/>
        <w:shd w:val="clear" w:color="auto" w:fill="FFFFFF"/>
        <w:spacing w:before="0" w:beforeAutospacing="0" w:after="0" w:afterAutospacing="0"/>
        <w:ind w:firstLine="708"/>
        <w:jc w:val="both"/>
        <w:rPr>
          <w:sz w:val="28"/>
          <w:szCs w:val="28"/>
          <w:lang w:val="kk-KZ"/>
        </w:rPr>
      </w:pPr>
      <w:r w:rsidRPr="00A335E5">
        <w:rPr>
          <w:sz w:val="28"/>
          <w:szCs w:val="28"/>
          <w:lang w:val="kk-KZ"/>
        </w:rPr>
        <w:t>Грунт сулары деңгейінің жағдайына орман әсер етеді. Мұнда ашық жерге қарағанда жер бетінен булануға ылғал шығыны аз болады. Грунт суларының айнасының беті әдетте рельфтің төмендеуіне қарайғы бағыт бойынша еңісті толқын тәрізді болады. Грунт сулары грунт тасқындарын түзе отырып еңіс жаққа қарай фильтрленеді. Сирек су өткізбейтін пластик беті үңгіме болады. Әдетте сол жерде грунт бассейні пайда болады.</w:t>
      </w:r>
    </w:p>
    <w:p w:rsidR="008E1545" w:rsidRPr="00522D21" w:rsidRDefault="008E1545" w:rsidP="008E1545">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r w:rsidRPr="00522D21">
        <w:rPr>
          <w:rFonts w:ascii="Times New Roman" w:hAnsi="Times New Roman" w:cs="Times New Roman"/>
          <w:b/>
          <w:sz w:val="28"/>
          <w:szCs w:val="28"/>
          <w:lang w:val="kk-KZ"/>
        </w:rPr>
        <w:t>:</w:t>
      </w:r>
    </w:p>
    <w:p w:rsidR="002624ED" w:rsidRPr="008E1545" w:rsidRDefault="008E1545" w:rsidP="008E1545">
      <w:pPr>
        <w:pStyle w:val="afb"/>
        <w:numPr>
          <w:ilvl w:val="0"/>
          <w:numId w:val="12"/>
        </w:numPr>
        <w:jc w:val="both"/>
        <w:rPr>
          <w:sz w:val="28"/>
          <w:szCs w:val="28"/>
          <w:lang w:val="en-US"/>
        </w:rPr>
      </w:pPr>
      <w:r w:rsidRPr="008E1545">
        <w:rPr>
          <w:sz w:val="28"/>
          <w:szCs w:val="28"/>
          <w:lang w:val="kk-KZ"/>
        </w:rPr>
        <w:t>Жер асты суларының пайдасы</w:t>
      </w:r>
    </w:p>
    <w:p w:rsidR="008E1545" w:rsidRPr="008E1545" w:rsidRDefault="008E1545" w:rsidP="008E1545">
      <w:pPr>
        <w:pStyle w:val="afb"/>
        <w:numPr>
          <w:ilvl w:val="0"/>
          <w:numId w:val="12"/>
        </w:numPr>
        <w:jc w:val="both"/>
        <w:rPr>
          <w:sz w:val="28"/>
          <w:szCs w:val="28"/>
          <w:lang w:val="en-US"/>
        </w:rPr>
      </w:pPr>
      <w:r w:rsidRPr="008E1545">
        <w:rPr>
          <w:sz w:val="28"/>
          <w:szCs w:val="28"/>
          <w:lang w:val="kk-KZ"/>
        </w:rPr>
        <w:t>Табиғи сулардың маңызы</w:t>
      </w:r>
    </w:p>
    <w:p w:rsidR="00522D21" w:rsidRPr="00522D21" w:rsidRDefault="00522D21" w:rsidP="00522D21">
      <w:pPr>
        <w:pStyle w:val="af9"/>
        <w:ind w:firstLine="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Ұсынылған әдебиеттер:</w:t>
      </w:r>
    </w:p>
    <w:p w:rsidR="00522D21" w:rsidRPr="00522D21" w:rsidRDefault="00522D21" w:rsidP="008E1545">
      <w:pPr>
        <w:pStyle w:val="afb"/>
        <w:numPr>
          <w:ilvl w:val="0"/>
          <w:numId w:val="11"/>
        </w:numPr>
        <w:tabs>
          <w:tab w:val="left" w:pos="1134"/>
        </w:tabs>
        <w:ind w:left="0" w:firstLine="709"/>
        <w:jc w:val="both"/>
        <w:rPr>
          <w:noProof/>
          <w:sz w:val="28"/>
          <w:szCs w:val="28"/>
          <w:lang w:val="kk-KZ"/>
        </w:rPr>
      </w:pPr>
      <w:r w:rsidRPr="00522D21">
        <w:rPr>
          <w:noProof/>
          <w:sz w:val="28"/>
          <w:szCs w:val="28"/>
          <w:lang w:val="kk-KZ"/>
        </w:rPr>
        <w:t>Сихимбаева С.М., Тастанов Е.А. «Жаратылыстану негіздері»</w:t>
      </w:r>
      <w:r w:rsidRPr="00522D21">
        <w:rPr>
          <w:sz w:val="28"/>
          <w:szCs w:val="28"/>
          <w:lang w:val="kk-KZ"/>
        </w:rPr>
        <w:t xml:space="preserve"> Шымкент – 2010.</w:t>
      </w:r>
    </w:p>
    <w:p w:rsidR="00522D21" w:rsidRDefault="00522D21" w:rsidP="008E1545">
      <w:pPr>
        <w:pStyle w:val="afb"/>
        <w:numPr>
          <w:ilvl w:val="0"/>
          <w:numId w:val="11"/>
        </w:numPr>
        <w:tabs>
          <w:tab w:val="left" w:pos="1134"/>
        </w:tabs>
        <w:ind w:left="0" w:firstLine="709"/>
        <w:jc w:val="both"/>
        <w:rPr>
          <w:noProof/>
          <w:sz w:val="28"/>
          <w:szCs w:val="28"/>
          <w:lang w:val="kk-KZ"/>
        </w:rPr>
      </w:pPr>
      <w:r w:rsidRPr="00522D21">
        <w:rPr>
          <w:bCs/>
          <w:sz w:val="28"/>
          <w:szCs w:val="28"/>
          <w:lang w:val="kk-KZ"/>
        </w:rPr>
        <w:t>Естұрсынова М.К.</w:t>
      </w:r>
      <w:r w:rsidRPr="00522D21">
        <w:rPr>
          <w:sz w:val="28"/>
          <w:szCs w:val="28"/>
          <w:lang w:val="kk-KZ"/>
        </w:rPr>
        <w:t xml:space="preserve"> Жаратылыстану негіздері және дүниетануды оқыту әдістемесі: ҚР Білім және ғылым мин. кәсіптік бастауыш және орта білім беру ұйымдарына ұсынылған оқулық / М. К. Естұрсынова, Ш. С. Набидоллина. - Астана: Фолиант баспасы, 2007. - 384 с. </w:t>
      </w:r>
    </w:p>
    <w:p w:rsidR="00522D21" w:rsidRPr="00522D21" w:rsidRDefault="00522D21" w:rsidP="008E1545">
      <w:pPr>
        <w:pStyle w:val="afb"/>
        <w:numPr>
          <w:ilvl w:val="0"/>
          <w:numId w:val="11"/>
        </w:numPr>
        <w:tabs>
          <w:tab w:val="left" w:pos="1134"/>
        </w:tabs>
        <w:ind w:left="0" w:firstLine="709"/>
        <w:jc w:val="both"/>
        <w:rPr>
          <w:noProof/>
          <w:sz w:val="28"/>
          <w:szCs w:val="28"/>
          <w:lang w:val="kk-KZ"/>
        </w:rPr>
      </w:pPr>
      <w:r w:rsidRPr="00522D21">
        <w:rPr>
          <w:noProof/>
          <w:spacing w:val="-33"/>
          <w:sz w:val="28"/>
          <w:szCs w:val="28"/>
          <w:lang w:val="kk-KZ"/>
        </w:rPr>
        <w:t xml:space="preserve"> </w:t>
      </w:r>
      <w:r>
        <w:rPr>
          <w:noProof/>
          <w:sz w:val="28"/>
          <w:szCs w:val="28"/>
          <w:lang w:val="kk-KZ"/>
        </w:rPr>
        <w:t>Қ.</w:t>
      </w:r>
      <w:r w:rsidRPr="00522D21">
        <w:rPr>
          <w:noProof/>
          <w:sz w:val="28"/>
          <w:szCs w:val="28"/>
          <w:lang w:val="kk-KZ"/>
        </w:rPr>
        <w:t>Аймағамбетова «Дүниетану негіздері» және «Дүниетануды оқыту теориясы мен технологиясы» «Жазушы» Алматы 2006.</w:t>
      </w:r>
    </w:p>
    <w:p w:rsidR="002624ED" w:rsidRPr="00352122" w:rsidRDefault="002624ED" w:rsidP="00352122">
      <w:pPr>
        <w:ind w:firstLine="709"/>
        <w:jc w:val="both"/>
        <w:rPr>
          <w:b/>
          <w:sz w:val="28"/>
          <w:szCs w:val="28"/>
          <w:lang w:val="kk-KZ"/>
        </w:rPr>
      </w:pPr>
    </w:p>
    <w:p w:rsidR="002624ED" w:rsidRPr="00352122" w:rsidRDefault="002624ED" w:rsidP="00352122">
      <w:pPr>
        <w:ind w:firstLine="709"/>
        <w:jc w:val="both"/>
        <w:rPr>
          <w:b/>
          <w:sz w:val="28"/>
          <w:szCs w:val="28"/>
          <w:lang w:val="kk-KZ"/>
        </w:rPr>
      </w:pPr>
    </w:p>
    <w:p w:rsidR="002624ED" w:rsidRDefault="002624ED"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8E1545" w:rsidRDefault="008E1545" w:rsidP="00522D21">
      <w:pPr>
        <w:jc w:val="both"/>
        <w:rPr>
          <w:b/>
          <w:sz w:val="28"/>
          <w:szCs w:val="28"/>
          <w:lang w:val="kk-KZ"/>
        </w:rPr>
      </w:pPr>
    </w:p>
    <w:p w:rsidR="002624ED" w:rsidRDefault="006B10B1">
      <w:pPr>
        <w:ind w:firstLine="709"/>
        <w:jc w:val="both"/>
        <w:rPr>
          <w:b/>
          <w:sz w:val="28"/>
          <w:szCs w:val="28"/>
          <w:lang w:val="kk-KZ"/>
        </w:rPr>
      </w:pPr>
      <w:r>
        <w:rPr>
          <w:b/>
          <w:sz w:val="28"/>
          <w:szCs w:val="28"/>
          <w:lang w:val="kk-KZ"/>
        </w:rPr>
        <w:lastRenderedPageBreak/>
        <w:t>2 Бастауыш сыныптарда  жаратылыстану сабақтарын ұйымдастыру әдістемесі</w:t>
      </w:r>
    </w:p>
    <w:p w:rsidR="002624ED" w:rsidRDefault="006B10B1">
      <w:pPr>
        <w:ind w:firstLine="709"/>
        <w:jc w:val="both"/>
        <w:rPr>
          <w:sz w:val="28"/>
          <w:szCs w:val="28"/>
          <w:lang w:val="kk-KZ"/>
        </w:rPr>
      </w:pPr>
      <w:r>
        <w:rPr>
          <w:b/>
          <w:sz w:val="28"/>
          <w:szCs w:val="28"/>
          <w:lang w:val="kk-KZ"/>
        </w:rPr>
        <w:t>2. 1 Оқыту әдістері, әдістерклассификациясы</w:t>
      </w:r>
      <w:r>
        <w:rPr>
          <w:sz w:val="28"/>
          <w:szCs w:val="28"/>
          <w:lang w:val="kk-KZ"/>
        </w:rPr>
        <w:t>.</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 xml:space="preserve">1. Әдіс пен тәсіл. </w:t>
      </w:r>
    </w:p>
    <w:p w:rsidR="002624ED" w:rsidRDefault="006B10B1">
      <w:pPr>
        <w:ind w:firstLine="709"/>
        <w:jc w:val="both"/>
        <w:rPr>
          <w:sz w:val="28"/>
          <w:szCs w:val="28"/>
          <w:lang w:val="kk-KZ"/>
        </w:rPr>
      </w:pPr>
      <w:r>
        <w:rPr>
          <w:sz w:val="28"/>
          <w:szCs w:val="28"/>
          <w:lang w:val="kk-KZ"/>
        </w:rPr>
        <w:t xml:space="preserve">2. Әдіс педагогикалық категория ретінде классикалық классификациясы. </w:t>
      </w:r>
    </w:p>
    <w:p w:rsidR="002624ED" w:rsidRDefault="006B10B1">
      <w:pPr>
        <w:ind w:firstLine="709"/>
        <w:jc w:val="both"/>
        <w:rPr>
          <w:sz w:val="28"/>
          <w:szCs w:val="28"/>
          <w:lang w:val="kk-KZ"/>
        </w:rPr>
      </w:pPr>
      <w:r>
        <w:rPr>
          <w:bCs/>
          <w:sz w:val="28"/>
          <w:szCs w:val="28"/>
          <w:lang w:val="kk-KZ"/>
        </w:rPr>
        <w:t>3. Әдіс пен тәсілдің дидактикалық бірлігі.</w:t>
      </w:r>
    </w:p>
    <w:p w:rsidR="002624ED" w:rsidRDefault="006B10B1">
      <w:pPr>
        <w:ind w:firstLine="709"/>
        <w:jc w:val="both"/>
        <w:rPr>
          <w:sz w:val="28"/>
          <w:szCs w:val="28"/>
          <w:lang w:val="kk-KZ"/>
        </w:rPr>
      </w:pPr>
      <w:r>
        <w:rPr>
          <w:sz w:val="28"/>
          <w:szCs w:val="28"/>
          <w:lang w:val="kk-KZ"/>
        </w:rPr>
        <w:t>4. Әдістердің қазіргі классификациясы.</w:t>
      </w:r>
    </w:p>
    <w:p w:rsidR="002624ED" w:rsidRDefault="006B10B1">
      <w:pPr>
        <w:tabs>
          <w:tab w:val="left" w:pos="2640"/>
        </w:tabs>
        <w:ind w:firstLine="709"/>
        <w:jc w:val="both"/>
        <w:rPr>
          <w:sz w:val="28"/>
          <w:szCs w:val="28"/>
          <w:lang w:val="kk-KZ"/>
        </w:rPr>
      </w:pPr>
      <w:r>
        <w:rPr>
          <w:sz w:val="28"/>
          <w:szCs w:val="28"/>
          <w:lang w:val="kk-KZ"/>
        </w:rPr>
        <w:t>5. Белсенді оқыту әдістерінің ұстанымдары</w:t>
      </w:r>
    </w:p>
    <w:p w:rsidR="002624ED" w:rsidRDefault="002624ED">
      <w:pPr>
        <w:pStyle w:val="af9"/>
        <w:ind w:firstLine="709"/>
        <w:jc w:val="both"/>
        <w:rPr>
          <w:rFonts w:ascii="Times New Roman" w:hAnsi="Times New Roman" w:cs="Times New Roman"/>
          <w:sz w:val="28"/>
          <w:szCs w:val="28"/>
          <w:lang w:val="kk-KZ"/>
        </w:rPr>
      </w:pP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 Әдіс пен тәсіл.</w:t>
      </w:r>
      <w:r>
        <w:rPr>
          <w:rFonts w:ascii="Times New Roman" w:hAnsi="Times New Roman" w:cs="Times New Roman"/>
          <w:sz w:val="28"/>
          <w:szCs w:val="28"/>
          <w:lang w:val="kk-KZ"/>
        </w:rPr>
        <w:t xml:space="preserve"> Педагог – ғалым Ж.Әбілдин «Адамзат баласының санасы қисынды ойлауға икемді қандай да бір іс-әрекет жасауға қабілетті дайын әлеуметтік бағдарламамен бірге тумайды. Барлық адами атрибуттар, қасиеттер оның табиғатында жатқан жоқ, керісінше ол адамның әрекет етуімен қарым-қатынас жасауы, өзіндік әрекеті арқылы қалыптасады»- деген. Бұл дегеніміз баланы ең алдымен өз бетінше әрекеттер жасауға үйретуді нұсқайды.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Әдіс- грек сөзі, тікелей аударғанда зерттеу жолы, қандай да бір мақсатқа қол жеткізу, нақты міндетті шешу тәсілін білдіреді. Оқыту әдістемесінде әдіс деп әдетте оқу пәнін меңгеруді қамтамасыз ететін тәсілдердің, теориялық және практикалық іс-әрекеттердің жиынтығы. Тәсіл дегеніміз әдісті құраушы элемент, яғни педагог пен білім алушының бірлескен не болмаса жеке, яки топтық  әрекеттерін айтамыз.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Оқыту әдісі деп мұғалім мен білімалушының алдына қойылған мақсат пен міндеттерді шешуге бағытталған әрекеттер жиынтығы. Оқыту әдісі жайында тағы бір анықтама, ол мұғалімнің мектеп оқушыларының танымдық қабілетін дамытып, көзқарастарын қалыптастыратын және оларды өмір сүруге дайындайтын білім, іскерлік және дағды беру әдістері.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 әдістері оқушыларға жаңадан білім беруде, бұрын алғандарын бекітуді қамтамасыз етеді, соның нәтижесінде олар мұғалімнің басшылығымен ғылым негіздерін игереді. Оқушыларға, біржағынан әдістердің қай-қайсысы болса да, біріншіден, мұғалім баяндап берген даяр білімді игеруге; екіншіден, мұғалімнің басшылығымен өздігінен жұмыс істеуге көмектеседі. Белгілі бір әдіс сабақтың мақсатына, оқу материалының мазмұнына және танымдық іс-әрекеттің сипатына байланысты әртүрлі бағыт, түрліше күрделілік дәрежесіне ие болады.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Бастауыш кластарда бір сабақта бір ғана әдіс қолдану сирек пайдаланылады, керісінше бір әдіс екінші әдіспен үйлестіріліп отырылуы шарт. Білім беру мақсаттарына нәтижелі қол жеткізу үшін әдістердің қайсысы неғұрлым тиімді екенін анықтап алу қажет. Әр әдістің өзіне тән қолдану ерекшеліктері бар.  Айталық, сөздік әдістерді қолдануда оқушылардың білім алу көзі мұғалімнің сөзі болып табылады. Білім көздері бойынша бөлінген оқыту әдістері оқып –үйрену кезінде бір - бірін толықтырады және жүйе құра отырып, өзара әрекет етеді.</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b/>
          <w:sz w:val="28"/>
          <w:szCs w:val="28"/>
          <w:lang w:val="kk-KZ"/>
        </w:rPr>
        <w:lastRenderedPageBreak/>
        <w:t>2. Әдіс педагогикалық категория ретінде классикалық классифика циясы</w:t>
      </w:r>
      <w:r>
        <w:rPr>
          <w:rFonts w:ascii="Times New Roman" w:hAnsi="Times New Roman" w:cs="Times New Roman"/>
          <w:sz w:val="28"/>
          <w:szCs w:val="28"/>
          <w:lang w:val="ru-RU"/>
        </w:rPr>
        <w:t>. Оқыту әдістерін жіктеп, топтауға негізгі дидактикалық белгілері алынады. Бүгінде дидактикада таңдап алынған белгілердің негізінде бірнеше әдістердің жіктеу тобын бөліп көрсетеді. Мысалы; оқушылардың танымдық деңгейі бойынша, мұғалімнің білім берудегі іс-әрекетінің сипатына, білім алу көзіне байланысты топтап, жіктелгені белгілі. Педагогиканың даму тарихына сәйкес көптеген педагогикалық  оқытудың маңызды түрлері  жинақталып қорда ланды</w:t>
      </w:r>
      <w:r>
        <w:rPr>
          <w:rFonts w:ascii="Times New Roman" w:hAnsi="Times New Roman" w:cs="Times New Roman"/>
          <w:sz w:val="28"/>
          <w:szCs w:val="28"/>
          <w:lang w:val="kk-KZ"/>
        </w:rPr>
        <w:t>.</w:t>
      </w:r>
      <w:r>
        <w:rPr>
          <w:rFonts w:ascii="Times New Roman" w:hAnsi="Times New Roman" w:cs="Times New Roman"/>
          <w:sz w:val="28"/>
          <w:szCs w:val="28"/>
          <w:lang w:val="ru-RU"/>
        </w:rPr>
        <w:t xml:space="preserve"> Түрлі критерийлерге сәйкес әдістер былай классификацияланады</w:t>
      </w:r>
      <w:r>
        <w:rPr>
          <w:rFonts w:ascii="Times New Roman" w:hAnsi="Times New Roman" w:cs="Times New Roman"/>
          <w:sz w:val="28"/>
          <w:szCs w:val="28"/>
          <w:lang w:val="kk-KZ"/>
        </w:rPr>
        <w:t>:</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 Дәстүрлі-білім алу көздеріне сәйкес</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Pr>
          <w:rFonts w:ascii="Times New Roman" w:hAnsi="Times New Roman" w:cs="Times New Roman"/>
          <w:sz w:val="28"/>
          <w:szCs w:val="28"/>
          <w:lang w:val="kk-KZ"/>
        </w:rPr>
        <w:t>Т</w:t>
      </w:r>
      <w:r>
        <w:rPr>
          <w:rFonts w:ascii="Times New Roman" w:hAnsi="Times New Roman" w:cs="Times New Roman"/>
          <w:sz w:val="28"/>
          <w:szCs w:val="28"/>
          <w:lang w:val="ru-RU"/>
        </w:rPr>
        <w:t>анымдық әрекет түрлеріне сәйкес (И.Я.Лернер, М.Н.Скаткин);</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 Дидактикалық мақсаттарға сәйкес ( Г.И.Шукина, И.Т. Огородников)</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Pr>
          <w:rFonts w:ascii="Times New Roman" w:hAnsi="Times New Roman" w:cs="Times New Roman"/>
          <w:sz w:val="28"/>
          <w:szCs w:val="28"/>
          <w:lang w:val="kk-KZ"/>
        </w:rPr>
        <w:t>Н</w:t>
      </w:r>
      <w:r>
        <w:rPr>
          <w:rFonts w:ascii="Times New Roman" w:hAnsi="Times New Roman" w:cs="Times New Roman"/>
          <w:sz w:val="28"/>
          <w:szCs w:val="28"/>
          <w:lang w:val="ru-RU"/>
        </w:rPr>
        <w:t>ақты тапсырма, белгілеме бойынша (М.А.Данилов, Б.П.Есипов)</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Оқыту әдістерінің негізгі классикалық  мынадай тобы белгілі;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1.Сөздік әдістері (ауызша, баспа, электронды сөздермен); (баяндау немесе түсіндіру, әңгіме, әңгімелесу, оқулықпен жұмыс).  Мұнда мұғалімнің сөзі-әңгіме, түсіндіру, әңгімелесу, дискуссия, дәріс. Баспалық сөз- оқулықпен жұмыс, кітаппен жұмыс, дидактикалық материалдармен жұмыс (сөзжұмбақтар, ребустар, жұмбақтармен)</w:t>
      </w:r>
      <w:r>
        <w:rPr>
          <w:rFonts w:ascii="Times New Roman" w:hAnsi="Times New Roman" w:cs="Times New Roman"/>
          <w:sz w:val="28"/>
          <w:szCs w:val="28"/>
          <w:lang w:val="kk-KZ"/>
        </w:rPr>
        <w:t xml:space="preserve">. Электронды сөз- электрнды оқулықпен жұмыс, интернет баспалармен, веб-сайттағы ақпараттармен жұмыс.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Практикалық әдістері (бақылау әдісі, зерттеу әдісі, жаттығу әдісі, практикалық жұмыстар, зертханалақ жұмыстар, дидактикалық ойындар), мұнда   практикалық әрекеттер орындалады: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жаттығулармен жұмыс: ауызша, жазбаша, графикалық, оқу-еңбек.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 зертханалық жұмыс, сарамандық жұмыс, шеберханадағы жұмыс.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дидактикалық ойындар: іскерлік ойын, рольдік ойын, миға шабуыл</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г</w:t>
      </w:r>
      <w:r>
        <w:rPr>
          <w:rFonts w:ascii="Times New Roman" w:hAnsi="Times New Roman" w:cs="Times New Roman"/>
          <w:sz w:val="28"/>
          <w:szCs w:val="28"/>
          <w:lang w:val="ru-RU"/>
        </w:rPr>
        <w:t>) арнайы бағдарламалармен жұмыс, тренажерлармен жұмыс.</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 Көрнекілік әдістері (иллюстрация түрі - плакаттар, кестелер, суреттер, карталар, бейнелер, муляждар, макеттер және демонстрация түрі-тәжірибелер, телекөрсетілімдер, бейнефильмдер, кодопозитивтер, компьютерлік  бағдарлама лар).</w:t>
      </w:r>
    </w:p>
    <w:p w:rsidR="002624ED" w:rsidRDefault="006B10B1">
      <w:pPr>
        <w:pStyle w:val="af9"/>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3. Әдіс пен тәсілдің дидактикалық бірлігі.</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Әдістемелік тәсілдер - бұл педагогтың логикалық және қолданбалы дағдыларды меңгеруге бағытталған нақты әрекеттер. Мысалы, әртүрлі масштаб тағы карталарды салыстыру, өзен ағысының жылдамдығын анықтау, тау баурайының көлбеулігін өлшеу т.б. Сонымен, тәсіл дидактика тұрғысында әдіске қарағанда аясы тарлау таксономиялық бірлік болып табылады. Әр әдіс өзара байланысқан көптеген тәсілдерден тұрады. Әдістемелек тәсілдерді білмейінше пәнді оқыту әдістерін меңгеру мүмкін емес. Оқыту барысында әдіс пен тәсіл біріне бірі өтпелі болып отырады</w:t>
      </w:r>
      <w:r>
        <w:rPr>
          <w:rFonts w:ascii="Times New Roman" w:hAnsi="Times New Roman" w:cs="Times New Roman"/>
          <w:sz w:val="28"/>
          <w:szCs w:val="28"/>
          <w:lang w:val="kk-KZ"/>
        </w:rPr>
        <w:t>,</w:t>
      </w:r>
      <w:r>
        <w:rPr>
          <w:rFonts w:ascii="Times New Roman" w:hAnsi="Times New Roman" w:cs="Times New Roman"/>
          <w:sz w:val="28"/>
          <w:szCs w:val="28"/>
          <w:lang w:val="ru-RU"/>
        </w:rPr>
        <w:t xml:space="preserve"> яки түрленіп отырады. Айталық, сөздік әдісінің бірі баяндауды әдісімен сабақ түсіндіруді бастағанда, баяндау әдісі нәтижелі болу үшін ол әдіспен паралель сызба немесе кесте, не болмаса суреті,яки көрсетілім көрсетіліп жіберілуі мүмкін. Мұнда көрнекілік әдісі тәсілге айналып отырғанын байқайсың. Не болмаса керісінше, оқушыларға алдымен видеоролик көрсете отырып түсіндіруде көрнекілік әдіске айналып арасындағы түсіндірулер сөздік әдісінің тәсілге түрленгенін көресің.</w:t>
      </w:r>
    </w:p>
    <w:p w:rsidR="002624ED" w:rsidRDefault="006B10B1">
      <w:pPr>
        <w:ind w:firstLine="709"/>
        <w:jc w:val="both"/>
        <w:rPr>
          <w:b/>
          <w:sz w:val="28"/>
          <w:szCs w:val="28"/>
          <w:lang w:val="kk-KZ"/>
        </w:rPr>
      </w:pPr>
      <w:r>
        <w:rPr>
          <w:b/>
          <w:sz w:val="28"/>
          <w:szCs w:val="28"/>
          <w:lang w:val="kk-KZ"/>
        </w:rPr>
        <w:lastRenderedPageBreak/>
        <w:t>4. Әдістердің қазіргі классификациясы.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әдістері танымдық әрекеттер бойынша: репродуктивті, продуктивті. Репродуктивті оқыту әдістері: иллюстративті түсіндіру, өзіндік репродуктивтілік. Продуктивті оқыту әдістері: проблемалық, біршама зерттеушілік, зерттеушілік.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Оқытудың белсенді әдістері: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Оқушының іс-әрекеті өнімді, шығармашылық, ізденіс сипат танытатын окыту әдістері;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Оқушының танымдық іс-әрекетін ынталандырушы және қандай да болсын мәселенің шешу жолдары жөнінде еркін пікір алмасуды көздейтін диалогқа құрылған әдістер. Оларға әңгіме диспут, тақырыптың семинар, іс ойын тренинг жатқызуға болады.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ұжымдық әдісі (ОҰӘ).  ОҰӘ - оқу процесінде адамдарды өзара және жұптық еңбек әрекеттерін орындауы.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ұжымдық әдісі принциптері: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жоғары жетістікке талпыну;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алынған мәліметті бір-біріне лезде кідіріссіз жеткізу;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оқушылар арасындағы өзара көмек және ынтымақтастық;</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әр түрлі деңгейлік; тақырып пен тапсырмалардың әр түрлілігі.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Топтық технология бұл сыныпта оқу жұмысын ұйымдастырудың үшінші және төртінші деңгейі. Бұндай жұмыс белгілі-бір тапсырманы бірлесіп шешуі үшін сыныпты уақытша топтарға бөлуді қажет етеді. Оқушылардың өзіндік ерекшеліктерін ескеріп, бірлесіп үйренуге мүмкіндік береді.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Сыни тұрғыдан ойлау технологиясын қолдануымен жүргізілген сабақтың жоғары деңгейде өтуінің алғы шарты оның қағидаларында, яғни, стратегияларында.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Белгілі тақырыптағы ойды сын тұрғысынан қарай отырып, ой-толғау, суреттей алу, еске түсіру, болжау оқушыны да, жаңа бір әлемнің жаңалығын ашқандай қалыпқа жеткізеді. Әрі қарай ойын айтуға ынталандырады. Бұрынғы қолданылған оқыту әдістерінде мұғалім басты орын алып оқушы тек тыңдаушы ғана болса, қазіргі сын тұрғысынан шыңдалған ойлаудың арқасында оқушы білім негіздерімен толығып, болашақты ойлауға құлшыныс алады. Сондықтан сын тұрғысынан ойлау – өте күрделі маңызды құбылыс.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Жаңартылған  білім бағдарламасының   мазмұндық ерекшеліктері оқытудан күтілетін нәтижелерге оңтайлы қол жеткізуге мүмкіндік беретін стратегияларды, әдіс-тәсілдерді  жетік білуді және таңдап қолдануды талап етеді.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Оқушы  оқу үдерісіне  белсенді  қатысқанда  ғана    материалды терең меңгереді. Басқаша  айтсақ, оқушыға  бағдарланған оқыту ортасында мұғалім  оқушылардың  сыныпқа  келген    кездегі  бастапқы  сенімдерін, білімін және өзіндік  ойын негізге ала отырып, өз  пайымдарын  жасауға қабілетті екенін түсінеді. Мұғалімдер  оқушылардың  не білетінін  және нені  жасай  алатынын, сондай-ақ  олардың қызығушылықтарын, әр оқушының  нені жақсы көретінін  және  не істегісі келетінін түсінуге тырысады.</w:t>
      </w:r>
    </w:p>
    <w:p w:rsidR="002624ED" w:rsidRDefault="006B10B1">
      <w:pPr>
        <w:tabs>
          <w:tab w:val="left" w:pos="2640"/>
        </w:tabs>
        <w:ind w:firstLine="709"/>
        <w:jc w:val="both"/>
        <w:rPr>
          <w:b/>
          <w:sz w:val="28"/>
          <w:szCs w:val="28"/>
          <w:lang w:val="kk-KZ"/>
        </w:rPr>
      </w:pPr>
      <w:r>
        <w:rPr>
          <w:b/>
          <w:sz w:val="28"/>
          <w:szCs w:val="28"/>
          <w:lang w:val="kk-KZ"/>
        </w:rPr>
        <w:t>5. Белсенді оқыту әдістерінің ұстанымдары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Білім беру жағдайының жаңаруы оқыту әдістерін де жаңарту талаптары қойылғаны факті. Оның көрінісі «белсенді оқыту стратегиялары» деген сөз тіркестерімен беріліп жүр. Ендеше алдымен «белсенді оқыту стратегиялары» деген сөзтіркесінің мазмұнын ашу, оның нысанының ерекшелілігі  неде деген сұраққа жауап іздеп көрелік.  </w:t>
      </w:r>
    </w:p>
    <w:p w:rsidR="002624ED" w:rsidRDefault="006B10B1">
      <w:pPr>
        <w:pStyle w:val="af9"/>
        <w:ind w:firstLine="709"/>
        <w:jc w:val="both"/>
        <w:rPr>
          <w:rFonts w:ascii="Times New Roman" w:hAnsi="Times New Roman" w:cs="Times New Roman"/>
          <w:color w:val="333333"/>
          <w:sz w:val="28"/>
          <w:szCs w:val="28"/>
          <w:lang w:val="kk-KZ"/>
        </w:rPr>
      </w:pPr>
      <w:r>
        <w:rPr>
          <w:rStyle w:val="a8"/>
          <w:rFonts w:ascii="Times New Roman" w:hAnsi="Times New Roman"/>
          <w:color w:val="333333"/>
          <w:sz w:val="28"/>
          <w:szCs w:val="28"/>
          <w:lang w:val="kk-KZ"/>
        </w:rPr>
        <w:t>Белсенді оқыту</w:t>
      </w:r>
      <w:r>
        <w:rPr>
          <w:rFonts w:ascii="Times New Roman" w:hAnsi="Times New Roman" w:cs="Times New Roman"/>
          <w:color w:val="333333"/>
          <w:sz w:val="28"/>
          <w:szCs w:val="28"/>
          <w:lang w:val="kk-KZ"/>
        </w:rPr>
        <w:t xml:space="preserve"> — мұғалім мен оқушы қарым-қатынасында, оқыту процесінде нәтиже береліктей мақсатқа қол жеткізу үшін құрылған әдіс-тәсілдер жиынтығы. </w:t>
      </w:r>
    </w:p>
    <w:p w:rsidR="002624ED" w:rsidRDefault="006B10B1">
      <w:pPr>
        <w:pStyle w:val="af9"/>
        <w:ind w:firstLine="709"/>
        <w:jc w:val="both"/>
        <w:rPr>
          <w:rFonts w:ascii="Times New Roman" w:hAnsi="Times New Roman" w:cs="Times New Roman"/>
          <w:color w:val="333333"/>
          <w:sz w:val="28"/>
          <w:szCs w:val="28"/>
          <w:lang w:val="kk-KZ"/>
        </w:rPr>
      </w:pPr>
      <w:r>
        <w:rPr>
          <w:rStyle w:val="a8"/>
          <w:rFonts w:ascii="Times New Roman" w:hAnsi="Times New Roman"/>
          <w:color w:val="333333"/>
          <w:sz w:val="28"/>
          <w:szCs w:val="28"/>
          <w:lang w:val="kk-KZ"/>
        </w:rPr>
        <w:t>Белсенді оқыту</w:t>
      </w:r>
      <w:r>
        <w:rPr>
          <w:rFonts w:ascii="Times New Roman" w:hAnsi="Times New Roman" w:cs="Times New Roman"/>
          <w:color w:val="333333"/>
          <w:sz w:val="28"/>
          <w:szCs w:val="28"/>
          <w:lang w:val="kk-KZ"/>
        </w:rPr>
        <w:t> — оқушыларға эксперимент жасауға, мағына құрып, түсінік қалыптастыруға, жаңа білім мен бұрынғы меңгерілген білімнің арасында байланыс орнатады, қателік жіберу, барынша терең түсінуге жетелейді.</w:t>
      </w:r>
    </w:p>
    <w:p w:rsidR="002624ED" w:rsidRDefault="006B10B1">
      <w:pPr>
        <w:ind w:firstLine="709"/>
        <w:jc w:val="both"/>
        <w:rPr>
          <w:sz w:val="28"/>
          <w:szCs w:val="28"/>
          <w:lang w:val="kk-KZ"/>
        </w:rPr>
      </w:pPr>
      <w:r>
        <w:rPr>
          <w:sz w:val="28"/>
          <w:szCs w:val="28"/>
          <w:lang w:val="kk-KZ"/>
        </w:rPr>
        <w:t xml:space="preserve">Белсенді оқу оқушының мұғалімді енжар тыңдап қана қоймай, белсенді жұмысқа тартылуын көздейтін оқыту және оқу әдістерінің бірі болып табылады. Бұл тәсілдер оқу үдерісі жаттығудың алдында емес, оны орындау барысында жүзеге асырылатын құбылыс екендігін түсіндіреді. Сыныпта қолданылатын бұндай тәсілдерге топтық жұмыс (Brodie, 2000), ойын «баламалары» (Bergen, 2002) және пән бойынша белгілі тақырыптағы ойындар кіреді (Peters, 1998). Бастауыш сыныптарда ойын шынайы өмірдің белгілі бір аспектілерін модельдеу және зерттеу үшін ұсынылған мүмкіндік болып табылады. </w:t>
      </w:r>
    </w:p>
    <w:p w:rsidR="002624ED" w:rsidRDefault="006B10B1">
      <w:pPr>
        <w:ind w:firstLine="709"/>
        <w:jc w:val="both"/>
        <w:rPr>
          <w:sz w:val="28"/>
          <w:szCs w:val="28"/>
          <w:lang w:val="kk-KZ"/>
        </w:rPr>
      </w:pPr>
      <w:r>
        <w:rPr>
          <w:sz w:val="28"/>
          <w:szCs w:val="28"/>
          <w:lang w:val="kk-KZ"/>
        </w:rPr>
        <w:t xml:space="preserve">Жоғары деңгейлі ойлау дағдыларын қалыптастыру және оларды қолдану – бастауыш сыныптың білім беру бағдарламасының өзекті аспектісі. Осы ойлау дағдыларын қалыптастырудың ең басты тәсілдерінің бірі – дәлелдеу. Дәлелдеу бастауыш сыныптарда кез келген пікірталас бастау, жүргізу және оны бағамдау үшін маңызды, әсіресе, жаратылыстану үшін оның маңызы өте зор, себебі онда бір тапсырманың  бір ғана шешімі болғанымен, оған жетудің тәсілдері толып жатыр. Бұл сондай-ақ Қазақстандағы жаңартылған білім беру бағдарламасында басым болып табылатын бірнеше құндылықтар мен дағдыларды, мысалы, шығармашылық және сын тұрғысынан ойлау, қарым-қатынас жасау дағдыларын дамытудың негізгі тәсілі. Дәлелдеумен бір қатарда тұрған дағдылардың бірі – проблемаларды шешу. Проблемаларды шешу – бұл: шынайы проблемамен айналысу; мәселе туралы болжам жасау, зерттеу және мағынасын түсіну; рәсімдерді есте сақтау ғана емес, сонымен қатар, шешімдерді іздеу; формулаларды есте сақтау ғана емес, сондай-ақ үлгілерді зерттеу; жаттығуларды орындау ғана емес, сондай-ақ жорамалдар жасау. Оқытудың белсенді әдістерінің ерекше негізгі сипаты: оқушының іс әрекетінің өнімді, шығармашылық ізденісті көздеген окыту әдістері;  оқушының танымдық іс-әрекетін ынталандырушы және қандай да болсын мәселенің шешу жолдары жөнінде еркін пікір алмасуды көздейтін диалогқа құрылған әдістер. </w:t>
      </w:r>
    </w:p>
    <w:p w:rsidR="002624ED" w:rsidRDefault="006B10B1">
      <w:pPr>
        <w:ind w:firstLine="709"/>
        <w:jc w:val="both"/>
        <w:rPr>
          <w:color w:val="222222"/>
          <w:sz w:val="28"/>
          <w:szCs w:val="28"/>
          <w:shd w:val="clear" w:color="auto" w:fill="FFFFFF"/>
          <w:lang w:val="kk-KZ"/>
        </w:rPr>
      </w:pPr>
      <w:r>
        <w:rPr>
          <w:color w:val="222222"/>
          <w:sz w:val="28"/>
          <w:szCs w:val="28"/>
          <w:shd w:val="clear" w:color="auto" w:fill="FFFFFF"/>
          <w:lang w:val="kk-KZ"/>
        </w:rPr>
        <w:t>Белсенді оқыту өзара қарым – қатынастың мол ауқымын қамтиды. Дегенмен, әдістемелік амал қандай болса да, оқушылардың өздерінің өмірлік тәжірибелерін білім берудің негізгі көзі саналады. Оқу процесінің барысында оқушылар мынадай қарым – қатынасқа түседі:</w:t>
      </w:r>
    </w:p>
    <w:p w:rsidR="002624ED" w:rsidRDefault="006B10B1">
      <w:pPr>
        <w:ind w:firstLine="709"/>
        <w:jc w:val="both"/>
        <w:rPr>
          <w:sz w:val="28"/>
          <w:szCs w:val="28"/>
          <w:lang w:val="kk-KZ"/>
        </w:rPr>
      </w:pPr>
      <w:r>
        <w:rPr>
          <w:sz w:val="28"/>
          <w:szCs w:val="28"/>
          <w:lang w:val="kk-KZ"/>
        </w:rPr>
        <w:t>- мұғаліммен (оқушылар мұғалімнің сұрағына жауап берген кезде);</w:t>
      </w:r>
    </w:p>
    <w:p w:rsidR="002624ED" w:rsidRDefault="006B10B1">
      <w:pPr>
        <w:ind w:firstLine="709"/>
        <w:jc w:val="both"/>
        <w:rPr>
          <w:sz w:val="28"/>
          <w:szCs w:val="28"/>
          <w:lang w:val="kk-KZ"/>
        </w:rPr>
      </w:pPr>
      <w:r>
        <w:rPr>
          <w:sz w:val="28"/>
          <w:szCs w:val="28"/>
          <w:lang w:val="kk-KZ"/>
        </w:rPr>
        <w:lastRenderedPageBreak/>
        <w:t>- өзге балалармен (қосақталып жұмыс істеу барысында);</w:t>
      </w:r>
    </w:p>
    <w:p w:rsidR="002624ED" w:rsidRDefault="006B10B1">
      <w:pPr>
        <w:ind w:firstLine="709"/>
        <w:jc w:val="both"/>
        <w:rPr>
          <w:sz w:val="28"/>
          <w:szCs w:val="28"/>
          <w:lang w:val="kk-KZ"/>
        </w:rPr>
      </w:pPr>
      <w:r>
        <w:rPr>
          <w:sz w:val="28"/>
          <w:szCs w:val="28"/>
          <w:lang w:val="kk-KZ"/>
        </w:rPr>
        <w:t>- шағын топтармен (3-5 баламен);</w:t>
      </w:r>
    </w:p>
    <w:p w:rsidR="002624ED" w:rsidRDefault="006B10B1">
      <w:pPr>
        <w:ind w:firstLine="709"/>
        <w:jc w:val="both"/>
        <w:rPr>
          <w:sz w:val="28"/>
          <w:szCs w:val="28"/>
          <w:lang w:val="kk-KZ"/>
        </w:rPr>
      </w:pPr>
      <w:r>
        <w:rPr>
          <w:sz w:val="28"/>
          <w:szCs w:val="28"/>
          <w:lang w:val="kk-KZ"/>
        </w:rPr>
        <w:t>- балалардың үлкен тобымен (көбіне пікірталас, сынып болып әлдебір мәселені талқылау барысында);</w:t>
      </w:r>
    </w:p>
    <w:p w:rsidR="002624ED" w:rsidRDefault="006B10B1">
      <w:pPr>
        <w:ind w:firstLine="709"/>
        <w:jc w:val="both"/>
        <w:rPr>
          <w:sz w:val="28"/>
          <w:szCs w:val="28"/>
          <w:lang w:val="kk-KZ"/>
        </w:rPr>
      </w:pPr>
      <w:r>
        <w:rPr>
          <w:sz w:val="28"/>
          <w:szCs w:val="28"/>
          <w:lang w:val="kk-KZ"/>
        </w:rPr>
        <w:t>- балалардың тобымен және халықпен (топ әлеуметтік сауалнама жүргізеді);</w:t>
      </w:r>
    </w:p>
    <w:p w:rsidR="002624ED" w:rsidRDefault="006B10B1">
      <w:pPr>
        <w:ind w:firstLine="709"/>
        <w:jc w:val="both"/>
        <w:rPr>
          <w:sz w:val="28"/>
          <w:szCs w:val="28"/>
        </w:rPr>
      </w:pPr>
      <w:r>
        <w:rPr>
          <w:sz w:val="28"/>
          <w:szCs w:val="28"/>
        </w:rPr>
        <w:t>- кейбір техника түрлерімен (мысалға, компьютермен).</w:t>
      </w:r>
    </w:p>
    <w:p w:rsidR="002624ED" w:rsidRDefault="006B10B1">
      <w:pPr>
        <w:ind w:firstLine="709"/>
        <w:jc w:val="both"/>
        <w:rPr>
          <w:sz w:val="28"/>
          <w:szCs w:val="28"/>
        </w:rPr>
      </w:pPr>
      <w:r>
        <w:rPr>
          <w:sz w:val="28"/>
          <w:szCs w:val="28"/>
        </w:rPr>
        <w:t>Белсенді оқыту барысында оқушылардың бойында жағдаятты (ситуацияны) бағдарлау, яғни жағдайға талдау жасай білу, жағдаят (ситуация) кезінде өзінің атқаратын рөлін сезіну, әңгімеге қатысушы әріптестері арасында байланыс орнату, қарым-қатынас жасауда тілдік ұғымдарды дұрыс пайдалана білу сияқты қабілеттері жетілетіндігі байқалады.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 xml:space="preserve">Белсенді оқыту әдістерінің кірістіру механизмі былай бағамдалады: </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1. Интенция (ерік жігерінің бағытын байыптау), мұнда эмприкалық нышан белгілері мынадай жағдайлар арқылы көрініс береді:</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 xml:space="preserve">- тапсырманы орындау барысында туындайтын жағдай; </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-іс-әрекет процесі кезіндегі «тығырыққа тірелеудің» орын алуы;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-мұғалімнен көмек күтетінін танытатын сауалдар, қалай орындау керек?, ары қарай не істейміз? түріндегі сауалдар;</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 ісіне сөздік бағалау жасаудың көрініс беруі;</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-жұмыстағы кедергіні, қиындықты, жіберілген қателікті аңғару;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-өзіндік бағам, өзіндік басқару, өзіндік реттудің сөзбен айтылуының көрініс беруі.</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2. Құрастыру, мұнда эмприкалық нышан белгілері былай көрінеді:</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-проблеманың шешімін табатын бағытты іздеу;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-проблеманың шешімін табатын іс-әрекет элементтерін іздеу;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-модельдік элементтерді құруға тырысып, оларды жүйелеу.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 xml:space="preserve">3. Бірлесе ұйымдастыру, мұндағы эмприкалық нышан белгілері: </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-іс әрекеттің жалпы құрылымындағы талданып отырған элементтің қызметтік орнын іздеу;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-табылған элементтің іс-әрекеттің басқа элементтермен арасындағы байланысын орнату;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-өзіндік танымдық іс-әрекеттін ойын барысында жетілдіру;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-жаңартпашылық іс-әрекетке талпынысты қалыптасыру.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4. Кестелендіру, мұндағы белгілер:</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-ауызша қарым-қатынасты кесте сызу мен сурет салуға алмастыру;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-талқыланатын мәселеге орайластырып кесте мен сурет салу;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 түсінігіне орайлас қол жеткізілімді кестемен беру;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-ой қызметін ойындық кесте тілінде сөйлету.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5. Обьективтендіру, мұнда:</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-мәтінді нақтылауды өтіну;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 ұғымына орайластыру;</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-өз істеген ісіне қатысты айқын сезімдік ауанның танылмауы.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6. Креативтік бөлім, мұнда:</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-шығармашылық, іздемпаздық пен шешім таба білуге қабілеттілік;</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lastRenderedPageBreak/>
        <w:t>-ойлау инсайтының  көрініс табуы.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Белсенді оқыту мынадай принциптерге негізделеді. Мұғалім әрбір сабаққа, оның әрбір кезеңіне топтың оқу әрекетін тізбектеп жоспарлайды.  Бұл белсенді оқытудың мақсатты ұйғарылым принципі. Ол үшін мұғалім білім алушы топтың нормасы мен ережесін құрады. Оған белсенділік ережесі, «осында және қазір» ережесі т.с.с. жатады.</w:t>
      </w:r>
    </w:p>
    <w:p w:rsidR="002624ED" w:rsidRDefault="006B10B1">
      <w:pPr>
        <w:tabs>
          <w:tab w:val="left" w:pos="2640"/>
        </w:tabs>
        <w:ind w:firstLine="709"/>
        <w:jc w:val="both"/>
        <w:rPr>
          <w:b/>
          <w:sz w:val="28"/>
          <w:szCs w:val="28"/>
          <w:lang w:val="kk-KZ"/>
        </w:rPr>
      </w:pPr>
      <w:r>
        <w:rPr>
          <w:sz w:val="28"/>
          <w:szCs w:val="28"/>
          <w:lang w:val="kk-KZ"/>
        </w:rPr>
        <w:t>Орнату принципі-сабақ басында мұғалім сыныпқа әуелі белгілі бір тақырыпты ұсынып, ары қарайғы оқу процесінде оның мәнін ашуға қол жеткізуі болып табылады. Сонан кейінгі принцип белсенділік принципі-мұғалім сыныпқа сабақ өтіп жатқан кезде, оның белгілі бір топтарын үнемі белсенді жұмыс істеуге жұмылдырады. Ал сұхбат принципі-мұғалім өз шәкірттерінен не істеп, не орындағына, неден қиналғандарын сұрап біліп отырады. Оқушылардың оқу-танымдық процестегі ұжымдық және дербес өздік жұмыстарының үйлесім принципі сабақтың жоғары деңгейде өтуіне ат салысады. Бұдан басқа проблемалық, зерттеушілік, модельдендіру принципі, еркін кеңістік принципі, жаңашылдық принципі, кері байланыс принципі, диагностика, рефлекция, істі табысты аяқтау принциптері бар.</w:t>
      </w:r>
    </w:p>
    <w:p w:rsidR="002624ED" w:rsidRDefault="002624ED">
      <w:pPr>
        <w:pStyle w:val="af9"/>
        <w:ind w:firstLine="709"/>
        <w:jc w:val="both"/>
        <w:rPr>
          <w:rFonts w:ascii="Times New Roman" w:hAnsi="Times New Roman" w:cs="Times New Roman"/>
          <w:sz w:val="28"/>
          <w:szCs w:val="28"/>
          <w:lang w:val="kk-KZ"/>
        </w:rPr>
      </w:pP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 мен тапсырмалар:</w:t>
      </w:r>
    </w:p>
    <w:p w:rsidR="002624ED" w:rsidRDefault="006B10B1">
      <w:pPr>
        <w:pStyle w:val="af9"/>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Әдіс дегенді қалай сипаттайсың?</w:t>
      </w:r>
    </w:p>
    <w:p w:rsidR="002624ED" w:rsidRDefault="006B10B1">
      <w:pPr>
        <w:pStyle w:val="af9"/>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Тәсілдің әдістен қандай айырмашылығы бар?</w:t>
      </w:r>
    </w:p>
    <w:p w:rsidR="002624ED" w:rsidRDefault="006B10B1">
      <w:pPr>
        <w:pStyle w:val="af9"/>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Оқыту әдістері қалай топтастырылады?</w:t>
      </w:r>
    </w:p>
    <w:p w:rsidR="002624ED" w:rsidRDefault="006B10B1">
      <w:pPr>
        <w:pStyle w:val="af9"/>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Әр топтағы дәстүрлі әдістерді сипаттап беріңіз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5. </w:t>
      </w:r>
      <w:r>
        <w:rPr>
          <w:rFonts w:ascii="Times New Roman" w:hAnsi="Times New Roman" w:cs="Times New Roman"/>
          <w:sz w:val="28"/>
          <w:szCs w:val="28"/>
          <w:lang w:val="ru-RU"/>
        </w:rPr>
        <w:t>Классификация критері дегенді қалай түсіндірер едіңіз?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 Критерийлер бойынша әдістердің классификациясын сипаттаңыз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7. Репродуктивті оқыту әдістері дегенді қалай түсіндіресің?</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 Продуктивті оқыту әдістерің ерекшеліктерін сипаттап беріңіз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 Белсенді оқыту стратегиялары туралы әңгімелейік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Белсенді оқыту әдістерінің негізігі қағидалары жайында әңгімелеңіз. </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Сыни ойлау тапсырмасы</w:t>
      </w:r>
    </w:p>
    <w:p w:rsidR="002624ED" w:rsidRDefault="006B10B1">
      <w:pPr>
        <w:pStyle w:val="af9"/>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 «SCAMPER» әдісімен топтық тапсырма орындау (қыстырғыш, пластмассадан жасалған құты, ручка).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Белсенді оқыту әдістерінен біреуін таңдап, өз позицияңды ұсын. Ол мынадай форматта өрбуі керек; Бұл әдіс мынадай ................. ұтымдылығымен мені қызықтырды.</w:t>
      </w:r>
    </w:p>
    <w:p w:rsidR="002624ED" w:rsidRDefault="006B10B1">
      <w:pPr>
        <w:ind w:firstLine="709"/>
        <w:jc w:val="both"/>
        <w:rPr>
          <w:b/>
          <w:sz w:val="28"/>
          <w:szCs w:val="28"/>
          <w:lang w:val="kk-KZ"/>
        </w:rPr>
      </w:pPr>
      <w:r>
        <w:rPr>
          <w:b/>
          <w:sz w:val="28"/>
          <w:szCs w:val="28"/>
          <w:lang w:val="kk-KZ"/>
        </w:rPr>
        <w:t>Ұсынылатын әдебиеттер:</w:t>
      </w:r>
    </w:p>
    <w:p w:rsidR="002624ED" w:rsidRDefault="006B10B1">
      <w:pPr>
        <w:ind w:firstLine="709"/>
        <w:jc w:val="both"/>
        <w:rPr>
          <w:lang w:val="kk-KZ"/>
        </w:rPr>
      </w:pPr>
      <w:r>
        <w:rPr>
          <w:sz w:val="28"/>
          <w:szCs w:val="28"/>
          <w:lang w:val="kk-KZ"/>
        </w:rPr>
        <w:t>1. 2017-2018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 – Астана: Ы. Алтынсарин атындағы Ұлттық білім академиясы, 2017. – 340</w:t>
      </w:r>
      <w:r>
        <w:rPr>
          <w:lang w:val="kk-KZ"/>
        </w:rPr>
        <w:t xml:space="preserve"> б</w:t>
      </w:r>
    </w:p>
    <w:p w:rsidR="002624ED" w:rsidRDefault="006B10B1">
      <w:pPr>
        <w:ind w:firstLine="709"/>
        <w:jc w:val="both"/>
        <w:rPr>
          <w:bCs/>
          <w:kern w:val="36"/>
          <w:sz w:val="28"/>
          <w:szCs w:val="28"/>
          <w:lang w:val="kk-KZ"/>
        </w:rPr>
      </w:pPr>
      <w:r>
        <w:rPr>
          <w:sz w:val="28"/>
          <w:szCs w:val="28"/>
          <w:lang w:val="kk-KZ"/>
        </w:rPr>
        <w:t>2. Ахметкалиева С.Т.</w:t>
      </w:r>
      <w:r>
        <w:rPr>
          <w:bCs/>
          <w:kern w:val="36"/>
          <w:sz w:val="28"/>
          <w:szCs w:val="28"/>
          <w:lang w:val="kk-KZ"/>
        </w:rPr>
        <w:t>Жаңартылған білім беру мазмұны бойынша оқытудағы жаңа әдіс-тәсілдер. –Актөбе, 2017ж.</w:t>
      </w:r>
    </w:p>
    <w:p w:rsidR="002624ED" w:rsidRDefault="006B10B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 Жаратылыстану. 2</w:t>
      </w:r>
      <w:r>
        <w:rPr>
          <w:color w:val="000000"/>
          <w:spacing w:val="2"/>
          <w:sz w:val="28"/>
          <w:szCs w:val="28"/>
          <w:lang w:val="kk-KZ"/>
        </w:rPr>
        <w:t xml:space="preserve"> сынып.</w:t>
      </w:r>
      <w:r>
        <w:rPr>
          <w:color w:val="000000"/>
          <w:spacing w:val="2"/>
          <w:sz w:val="28"/>
          <w:szCs w:val="28"/>
          <w:shd w:val="clear" w:color="auto" w:fill="FFFFFF"/>
          <w:lang w:val="kk-KZ"/>
        </w:rPr>
        <w:t xml:space="preserve"> Мұғалімге арналған нұсқаулық. С.Кузнецова, Д.Сапаков, И.Васева, А.Жамиева, М.Кусаинова, М.Тасбулатова. «Назарбаев зияткерлік мектептері»- Астана: Мектеп,, 2017.</w:t>
      </w:r>
    </w:p>
    <w:p w:rsidR="002624ED" w:rsidRDefault="006B10B1">
      <w:pPr>
        <w:pStyle w:val="af9"/>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lastRenderedPageBreak/>
        <w:t>4. Мынбаева А.К., Садвакасова З.М. Инновационные методы обучения. Учебное пособие Алматы: ТехноЭрудит,2018.-356с.</w:t>
      </w:r>
    </w:p>
    <w:p w:rsidR="002624ED" w:rsidRDefault="002624ED">
      <w:pPr>
        <w:pStyle w:val="af9"/>
        <w:ind w:firstLine="709"/>
        <w:jc w:val="both"/>
        <w:rPr>
          <w:rFonts w:ascii="Times New Roman" w:hAnsi="Times New Roman" w:cs="Times New Roman"/>
          <w:b/>
          <w:sz w:val="28"/>
          <w:szCs w:val="28"/>
          <w:lang w:val="kk-KZ"/>
        </w:rPr>
      </w:pPr>
    </w:p>
    <w:p w:rsidR="002624ED" w:rsidRDefault="002624ED">
      <w:pPr>
        <w:pStyle w:val="af9"/>
        <w:ind w:firstLine="709"/>
        <w:jc w:val="both"/>
        <w:rPr>
          <w:rFonts w:ascii="Times New Roman" w:hAnsi="Times New Roman" w:cs="Times New Roman"/>
          <w:b/>
          <w:sz w:val="28"/>
          <w:szCs w:val="28"/>
          <w:lang w:val="kk-KZ"/>
        </w:rPr>
      </w:pP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2.2 Инновациялық оқыту әдістері</w:t>
      </w:r>
    </w:p>
    <w:p w:rsidR="002624ED" w:rsidRDefault="002624ED">
      <w:pPr>
        <w:pStyle w:val="af9"/>
        <w:ind w:firstLine="709"/>
        <w:jc w:val="both"/>
        <w:rPr>
          <w:rFonts w:ascii="Times New Roman" w:hAnsi="Times New Roman" w:cs="Times New Roman"/>
          <w:b/>
          <w:sz w:val="28"/>
          <w:szCs w:val="28"/>
          <w:lang w:val="kk-KZ"/>
        </w:rPr>
      </w:pP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Бастауыш сыныпта жаратылыстануды оқытудың қазіргі дидактикалық теориясы.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Инновация ұғымы.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Инновациялық оқыту әдістері.</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  Жаратылыстану сабағындағы  белсенді оқыту стратегиялары.</w:t>
      </w:r>
    </w:p>
    <w:p w:rsidR="002624ED" w:rsidRDefault="002624ED">
      <w:pPr>
        <w:pStyle w:val="af9"/>
        <w:ind w:firstLine="709"/>
        <w:jc w:val="both"/>
        <w:rPr>
          <w:rFonts w:ascii="Times New Roman" w:hAnsi="Times New Roman" w:cs="Times New Roman"/>
          <w:sz w:val="28"/>
          <w:szCs w:val="28"/>
          <w:lang w:val="kk-KZ"/>
        </w:rPr>
      </w:pP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1. Бастауыш сыныпта жаратылыстануды оқытудың қазіргі дидактикалық теориясы.  </w:t>
      </w:r>
      <w:r>
        <w:rPr>
          <w:rFonts w:ascii="Times New Roman" w:hAnsi="Times New Roman" w:cs="Times New Roman"/>
          <w:sz w:val="28"/>
          <w:szCs w:val="28"/>
          <w:lang w:val="kk-KZ"/>
        </w:rPr>
        <w:t xml:space="preserve">Қазіргі педагогика өзінің теориясын тұлға бағыттап ыңғайлап дамытуды көздейді. Бүткіл адамзат өркениетінің қарқынды дамуына орай білім беруге деген көзқарасты өзгертуді қайта қарауға тура келді. Онда мына төмендегі өзгерістерді басты ұстанымға алынды: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1.Техногенді өркениеттен антропогенді өркениетке;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Обьектіні оқытудан субьектіні оқытуға;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Білімді адамнан өмір сүруге дайын, яғни  тәуекелшіл адамға;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Мамандыққа функционалдық дайындықтан маманның жеке басын өзінше жетілдіру, өзін -өзі дамытуға;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 процесінен даму процесіне;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Қабылдау педагогикасынан шығармашыл педагогикаға;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Жад мектебінен ойлау мектебіне;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Қамқор –педагогтан педагог –менеджерге.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Осындай өтпелі  кезеңде білім беру үдерісіндегі оқыту әдістерін де өзгерту жаңарту шарт. Сондықтан қазіргі жаңа сандық дәуірдің қарқынды дамуы кезеңінде кез келген азаматымызды осындай жедел өзгеру үстіндегі  қоғамға, яки әлемге лайықты етіп дайындау заңдылығы өзекті бола түсті.  Осында маңызды нәтижеге қол жеткізу үшін оқыту үдерісінде инновациялық оқыту әдістерін қолданудың ролі алдыға шықты.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Инновациялық оқыту мынадай қағидаттардан тұрады.  Не нәрсеге  үйрену / үйрету,  Қалай үйрену / үйрету,  Не үшін  үйрену / үйрету қажет деген сауалды мақсат қою тиіс.(кесте 5)</w:t>
      </w: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5- Жаратылыстануды оқытудың қазіргі дидактикалық теориясы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761"/>
      </w:tblGrid>
      <w:tr w:rsidR="002624ED">
        <w:trPr>
          <w:trHeight w:val="180"/>
        </w:trPr>
        <w:tc>
          <w:tcPr>
            <w:tcW w:w="1985" w:type="dxa"/>
          </w:tcPr>
          <w:p w:rsidR="002624ED" w:rsidRDefault="002624ED">
            <w:pPr>
              <w:ind w:right="-365"/>
              <w:jc w:val="center"/>
              <w:rPr>
                <w:b/>
                <w:sz w:val="28"/>
                <w:szCs w:val="28"/>
                <w:lang w:val="kk-KZ"/>
              </w:rPr>
            </w:pPr>
          </w:p>
          <w:p w:rsidR="002624ED" w:rsidRDefault="006B10B1">
            <w:pPr>
              <w:ind w:right="-365"/>
              <w:rPr>
                <w:b/>
                <w:sz w:val="28"/>
                <w:szCs w:val="28"/>
                <w:lang w:val="kk-KZ"/>
              </w:rPr>
            </w:pPr>
            <w:r>
              <w:rPr>
                <w:b/>
                <w:sz w:val="28"/>
                <w:szCs w:val="28"/>
                <w:lang w:val="kk-KZ"/>
              </w:rPr>
              <w:t xml:space="preserve">Не нәрсеге </w:t>
            </w:r>
          </w:p>
          <w:p w:rsidR="002624ED" w:rsidRDefault="006B10B1">
            <w:pPr>
              <w:ind w:right="-365"/>
              <w:rPr>
                <w:b/>
                <w:sz w:val="28"/>
                <w:szCs w:val="28"/>
                <w:lang w:val="kk-KZ"/>
              </w:rPr>
            </w:pPr>
            <w:r>
              <w:rPr>
                <w:b/>
                <w:sz w:val="28"/>
                <w:szCs w:val="28"/>
                <w:lang w:val="kk-KZ"/>
              </w:rPr>
              <w:t>үйрену/үйрету</w:t>
            </w:r>
          </w:p>
          <w:p w:rsidR="002624ED" w:rsidRDefault="002624ED">
            <w:pPr>
              <w:ind w:left="-540" w:right="-365"/>
              <w:jc w:val="center"/>
              <w:rPr>
                <w:b/>
                <w:sz w:val="28"/>
                <w:szCs w:val="28"/>
                <w:lang w:val="kk-KZ"/>
              </w:rPr>
            </w:pPr>
          </w:p>
        </w:tc>
        <w:tc>
          <w:tcPr>
            <w:tcW w:w="7761" w:type="dxa"/>
          </w:tcPr>
          <w:p w:rsidR="002624ED" w:rsidRDefault="006B10B1">
            <w:pPr>
              <w:ind w:right="-365"/>
              <w:rPr>
                <w:b/>
                <w:sz w:val="28"/>
                <w:szCs w:val="28"/>
                <w:lang w:val="kk-KZ"/>
              </w:rPr>
            </w:pPr>
            <w:r>
              <w:rPr>
                <w:b/>
                <w:sz w:val="28"/>
                <w:szCs w:val="28"/>
                <w:lang w:val="kk-KZ"/>
              </w:rPr>
              <w:t>1. Қағидалық мәселелер</w:t>
            </w:r>
          </w:p>
          <w:p w:rsidR="002624ED" w:rsidRDefault="006B10B1">
            <w:pPr>
              <w:ind w:right="-365"/>
              <w:rPr>
                <w:sz w:val="28"/>
                <w:szCs w:val="28"/>
                <w:lang w:val="kk-KZ"/>
              </w:rPr>
            </w:pPr>
            <w:r>
              <w:rPr>
                <w:sz w:val="28"/>
                <w:szCs w:val="28"/>
                <w:lang w:val="kk-KZ"/>
              </w:rPr>
              <w:t>- өмір сүруге;</w:t>
            </w:r>
          </w:p>
          <w:p w:rsidR="002624ED" w:rsidRDefault="006B10B1">
            <w:pPr>
              <w:ind w:right="-365"/>
              <w:rPr>
                <w:sz w:val="28"/>
                <w:szCs w:val="28"/>
                <w:lang w:val="kk-KZ"/>
              </w:rPr>
            </w:pPr>
            <w:r>
              <w:rPr>
                <w:sz w:val="28"/>
                <w:szCs w:val="28"/>
                <w:lang w:val="kk-KZ"/>
              </w:rPr>
              <w:t>- адам болуға;</w:t>
            </w:r>
          </w:p>
          <w:p w:rsidR="002624ED" w:rsidRDefault="006B10B1">
            <w:pPr>
              <w:ind w:right="72"/>
              <w:rPr>
                <w:sz w:val="28"/>
                <w:szCs w:val="28"/>
                <w:lang w:val="kk-KZ"/>
              </w:rPr>
            </w:pPr>
            <w:r>
              <w:rPr>
                <w:sz w:val="28"/>
                <w:szCs w:val="28"/>
                <w:lang w:val="kk-KZ"/>
              </w:rPr>
              <w:t>- ешкімге де тәуелді болмауға, өзіндік тұрғыдан әрекет жасауға;</w:t>
            </w:r>
          </w:p>
          <w:p w:rsidR="002624ED" w:rsidRDefault="006B10B1">
            <w:pPr>
              <w:ind w:right="-365"/>
              <w:rPr>
                <w:sz w:val="28"/>
                <w:szCs w:val="28"/>
                <w:lang w:val="kk-KZ"/>
              </w:rPr>
            </w:pPr>
            <w:r>
              <w:rPr>
                <w:sz w:val="28"/>
                <w:szCs w:val="28"/>
                <w:lang w:val="kk-KZ"/>
              </w:rPr>
              <w:t>- маман болуға;</w:t>
            </w:r>
          </w:p>
          <w:p w:rsidR="002624ED" w:rsidRDefault="006B10B1">
            <w:pPr>
              <w:ind w:right="-365"/>
              <w:rPr>
                <w:sz w:val="28"/>
                <w:szCs w:val="28"/>
                <w:lang w:val="kk-KZ"/>
              </w:rPr>
            </w:pPr>
            <w:r>
              <w:rPr>
                <w:sz w:val="28"/>
                <w:szCs w:val="28"/>
                <w:lang w:val="kk-KZ"/>
              </w:rPr>
              <w:t>- өмір бойы үйрене білуге.</w:t>
            </w:r>
          </w:p>
          <w:p w:rsidR="002624ED" w:rsidRDefault="006B10B1">
            <w:pPr>
              <w:ind w:right="72"/>
              <w:rPr>
                <w:b/>
                <w:sz w:val="28"/>
                <w:szCs w:val="28"/>
                <w:lang w:val="kk-KZ"/>
              </w:rPr>
            </w:pPr>
            <w:r>
              <w:rPr>
                <w:b/>
                <w:sz w:val="28"/>
                <w:szCs w:val="28"/>
                <w:lang w:val="kk-KZ"/>
              </w:rPr>
              <w:t>2. Нақты білік пен дағды</w:t>
            </w:r>
          </w:p>
          <w:p w:rsidR="002624ED" w:rsidRDefault="006B10B1">
            <w:pPr>
              <w:ind w:right="72"/>
              <w:rPr>
                <w:sz w:val="28"/>
                <w:szCs w:val="28"/>
                <w:lang w:val="kk-KZ"/>
              </w:rPr>
            </w:pPr>
            <w:r>
              <w:rPr>
                <w:sz w:val="28"/>
                <w:szCs w:val="28"/>
                <w:lang w:val="kk-KZ"/>
              </w:rPr>
              <w:t>- ақпаратты таңдап, оны өздігінше игере білу, өз мұқтаждығына пайдалана білуге;</w:t>
            </w:r>
          </w:p>
          <w:p w:rsidR="002624ED" w:rsidRDefault="006B10B1">
            <w:pPr>
              <w:ind w:right="72"/>
              <w:rPr>
                <w:sz w:val="28"/>
                <w:szCs w:val="28"/>
                <w:lang w:val="kk-KZ"/>
              </w:rPr>
            </w:pPr>
            <w:r>
              <w:rPr>
                <w:sz w:val="28"/>
                <w:szCs w:val="28"/>
                <w:lang w:val="kk-KZ"/>
              </w:rPr>
              <w:t>- қандай да болмасын мәселе бойынша өзіндік түсінік, пікір, көзқарас, ой қалыптастыра білуге;</w:t>
            </w:r>
          </w:p>
          <w:p w:rsidR="002624ED" w:rsidRDefault="006B10B1">
            <w:pPr>
              <w:ind w:right="72"/>
              <w:rPr>
                <w:sz w:val="28"/>
                <w:szCs w:val="28"/>
                <w:lang w:val="kk-KZ"/>
              </w:rPr>
            </w:pPr>
            <w:r>
              <w:rPr>
                <w:sz w:val="28"/>
                <w:szCs w:val="28"/>
                <w:lang w:val="kk-KZ"/>
              </w:rPr>
              <w:t>- тиімді қарым-қатынас құра білуге;</w:t>
            </w:r>
          </w:p>
          <w:p w:rsidR="002624ED" w:rsidRDefault="006B10B1">
            <w:pPr>
              <w:ind w:right="72"/>
              <w:rPr>
                <w:sz w:val="28"/>
                <w:szCs w:val="28"/>
                <w:lang w:val="kk-KZ"/>
              </w:rPr>
            </w:pPr>
            <w:r>
              <w:rPr>
                <w:sz w:val="28"/>
                <w:szCs w:val="28"/>
                <w:lang w:val="kk-KZ"/>
              </w:rPr>
              <w:t>- дұрыс таңдау жасап, шешім қабылдай білуге;</w:t>
            </w:r>
          </w:p>
          <w:p w:rsidR="002624ED" w:rsidRDefault="006B10B1">
            <w:pPr>
              <w:ind w:right="72"/>
              <w:rPr>
                <w:b/>
                <w:sz w:val="28"/>
                <w:szCs w:val="28"/>
                <w:lang w:val="kk-KZ"/>
              </w:rPr>
            </w:pPr>
            <w:r>
              <w:rPr>
                <w:sz w:val="28"/>
                <w:szCs w:val="28"/>
                <w:lang w:val="kk-KZ"/>
              </w:rPr>
              <w:t>- өмірде туындаған проблемаларды шеше білуге.</w:t>
            </w:r>
          </w:p>
        </w:tc>
      </w:tr>
      <w:tr w:rsidR="002624ED" w:rsidRPr="00FD700E">
        <w:trPr>
          <w:trHeight w:val="180"/>
        </w:trPr>
        <w:tc>
          <w:tcPr>
            <w:tcW w:w="1985" w:type="dxa"/>
          </w:tcPr>
          <w:p w:rsidR="002624ED" w:rsidRDefault="002624ED">
            <w:pPr>
              <w:ind w:left="72" w:right="-365"/>
              <w:jc w:val="center"/>
              <w:rPr>
                <w:b/>
                <w:sz w:val="28"/>
                <w:szCs w:val="28"/>
                <w:lang w:val="kk-KZ"/>
              </w:rPr>
            </w:pPr>
          </w:p>
          <w:p w:rsidR="002624ED" w:rsidRDefault="006B10B1">
            <w:pPr>
              <w:ind w:left="72" w:right="-365"/>
              <w:rPr>
                <w:b/>
                <w:sz w:val="28"/>
                <w:szCs w:val="28"/>
                <w:lang w:val="kk-KZ"/>
              </w:rPr>
            </w:pPr>
            <w:r>
              <w:rPr>
                <w:b/>
                <w:sz w:val="28"/>
                <w:szCs w:val="28"/>
                <w:lang w:val="kk-KZ"/>
              </w:rPr>
              <w:t>Қалай</w:t>
            </w:r>
          </w:p>
          <w:p w:rsidR="002624ED" w:rsidRDefault="006B10B1">
            <w:pPr>
              <w:ind w:right="-365"/>
              <w:rPr>
                <w:b/>
                <w:sz w:val="28"/>
                <w:szCs w:val="28"/>
                <w:lang w:val="kk-KZ"/>
              </w:rPr>
            </w:pPr>
            <w:r>
              <w:rPr>
                <w:b/>
                <w:sz w:val="28"/>
                <w:szCs w:val="28"/>
                <w:lang w:val="kk-KZ"/>
              </w:rPr>
              <w:t>үйрену/үйрету</w:t>
            </w:r>
          </w:p>
          <w:p w:rsidR="002624ED" w:rsidRDefault="002624ED">
            <w:pPr>
              <w:ind w:right="-365"/>
              <w:jc w:val="center"/>
              <w:rPr>
                <w:b/>
                <w:sz w:val="28"/>
                <w:szCs w:val="28"/>
                <w:lang w:val="kk-KZ"/>
              </w:rPr>
            </w:pPr>
          </w:p>
        </w:tc>
        <w:tc>
          <w:tcPr>
            <w:tcW w:w="7761" w:type="dxa"/>
          </w:tcPr>
          <w:p w:rsidR="002624ED" w:rsidRDefault="006B10B1">
            <w:pPr>
              <w:ind w:right="-365"/>
              <w:rPr>
                <w:b/>
                <w:sz w:val="28"/>
                <w:szCs w:val="28"/>
                <w:lang w:val="kk-KZ"/>
              </w:rPr>
            </w:pPr>
            <w:r>
              <w:rPr>
                <w:b/>
                <w:sz w:val="28"/>
                <w:szCs w:val="28"/>
                <w:lang w:val="kk-KZ"/>
              </w:rPr>
              <w:t>1. Өздігімен</w:t>
            </w:r>
          </w:p>
          <w:p w:rsidR="002624ED" w:rsidRDefault="006B10B1">
            <w:pPr>
              <w:ind w:left="-2" w:right="72"/>
              <w:rPr>
                <w:sz w:val="28"/>
                <w:szCs w:val="28"/>
                <w:lang w:val="kk-KZ"/>
              </w:rPr>
            </w:pPr>
            <w:r>
              <w:rPr>
                <w:i/>
                <w:sz w:val="28"/>
                <w:szCs w:val="28"/>
                <w:lang w:val="kk-KZ"/>
              </w:rPr>
              <w:t xml:space="preserve">«Үйрету мүмкін емес, тек үйрену ғана ықтимал» </w:t>
            </w:r>
            <w:r>
              <w:rPr>
                <w:sz w:val="28"/>
                <w:szCs w:val="28"/>
                <w:lang w:val="kk-KZ"/>
              </w:rPr>
              <w:t>деген қағиданы ұстана отырып, өздігімен үйрену.</w:t>
            </w:r>
          </w:p>
          <w:p w:rsidR="002624ED" w:rsidRDefault="006B10B1">
            <w:pPr>
              <w:ind w:right="72"/>
              <w:rPr>
                <w:b/>
                <w:sz w:val="28"/>
                <w:szCs w:val="28"/>
                <w:lang w:val="kk-KZ"/>
              </w:rPr>
            </w:pPr>
            <w:r>
              <w:rPr>
                <w:b/>
                <w:sz w:val="28"/>
                <w:szCs w:val="28"/>
                <w:lang w:val="kk-KZ"/>
              </w:rPr>
              <w:t>2. Белсенді әрекеттер арқылы</w:t>
            </w:r>
          </w:p>
          <w:p w:rsidR="002624ED" w:rsidRDefault="006B10B1">
            <w:pPr>
              <w:ind w:left="-2" w:right="72"/>
              <w:rPr>
                <w:sz w:val="28"/>
                <w:szCs w:val="28"/>
                <w:lang w:val="kk-KZ"/>
              </w:rPr>
            </w:pPr>
            <w:r>
              <w:rPr>
                <w:sz w:val="28"/>
                <w:szCs w:val="28"/>
                <w:lang w:val="kk-KZ"/>
              </w:rPr>
              <w:t>Білім тек белсенді әрекеттерді қолдану арқылы ғана игеріледі.</w:t>
            </w:r>
          </w:p>
          <w:p w:rsidR="002624ED" w:rsidRDefault="006B10B1">
            <w:pPr>
              <w:ind w:right="72"/>
              <w:rPr>
                <w:b/>
                <w:sz w:val="28"/>
                <w:szCs w:val="28"/>
                <w:lang w:val="kk-KZ"/>
              </w:rPr>
            </w:pPr>
            <w:r>
              <w:rPr>
                <w:b/>
                <w:sz w:val="28"/>
                <w:szCs w:val="28"/>
                <w:lang w:val="kk-KZ"/>
              </w:rPr>
              <w:t>3. Бірлесе</w:t>
            </w:r>
          </w:p>
          <w:p w:rsidR="002624ED" w:rsidRDefault="006B10B1">
            <w:pPr>
              <w:ind w:left="-2" w:right="72"/>
              <w:rPr>
                <w:sz w:val="28"/>
                <w:szCs w:val="28"/>
                <w:lang w:val="kk-KZ"/>
              </w:rPr>
            </w:pPr>
            <w:r>
              <w:rPr>
                <w:sz w:val="28"/>
                <w:szCs w:val="28"/>
                <w:lang w:val="kk-KZ"/>
              </w:rPr>
              <w:t>Білімді жекелей емес, бірлескен (жұп, шағын топ, аудитория құрамында) жағдайда жасалған жұмыс пен әрекеттер арқылы игерген тиімді.</w:t>
            </w:r>
          </w:p>
          <w:p w:rsidR="002624ED" w:rsidRDefault="006B10B1">
            <w:pPr>
              <w:ind w:right="72"/>
              <w:rPr>
                <w:b/>
                <w:sz w:val="28"/>
                <w:szCs w:val="28"/>
                <w:lang w:val="kk-KZ"/>
              </w:rPr>
            </w:pPr>
            <w:r>
              <w:rPr>
                <w:b/>
                <w:sz w:val="28"/>
                <w:szCs w:val="28"/>
                <w:lang w:val="kk-KZ"/>
              </w:rPr>
              <w:t>4. Рефлексия (ой-толғаныс) арқылы</w:t>
            </w:r>
          </w:p>
          <w:p w:rsidR="002624ED" w:rsidRDefault="006B10B1">
            <w:pPr>
              <w:ind w:left="-2" w:right="72"/>
              <w:rPr>
                <w:b/>
                <w:sz w:val="28"/>
                <w:szCs w:val="28"/>
                <w:lang w:val="kk-KZ"/>
              </w:rPr>
            </w:pPr>
            <w:r>
              <w:rPr>
                <w:b/>
                <w:sz w:val="28"/>
                <w:szCs w:val="28"/>
                <w:lang w:val="kk-KZ"/>
              </w:rPr>
              <w:t>Философиялық</w:t>
            </w:r>
            <w:r>
              <w:rPr>
                <w:sz w:val="28"/>
                <w:szCs w:val="28"/>
                <w:lang w:val="kk-KZ"/>
              </w:rPr>
              <w:t xml:space="preserve"> (</w:t>
            </w:r>
            <w:r>
              <w:rPr>
                <w:i/>
                <w:sz w:val="28"/>
                <w:szCs w:val="28"/>
                <w:lang w:val="kk-KZ"/>
              </w:rPr>
              <w:t xml:space="preserve">«Мен кіммін? Қандаймын? Қайда бара жатырмын? Менің өмірімнің мәні мен мақсаты қандай?») </w:t>
            </w:r>
            <w:r>
              <w:rPr>
                <w:sz w:val="28"/>
                <w:szCs w:val="28"/>
                <w:lang w:val="kk-KZ"/>
              </w:rPr>
              <w:t>және</w:t>
            </w:r>
            <w:r>
              <w:rPr>
                <w:b/>
                <w:sz w:val="28"/>
                <w:szCs w:val="28"/>
                <w:lang w:val="kk-KZ"/>
              </w:rPr>
              <w:t xml:space="preserve">танымдық </w:t>
            </w:r>
          </w:p>
          <w:p w:rsidR="002624ED" w:rsidRDefault="006B10B1">
            <w:pPr>
              <w:ind w:left="-2" w:right="72"/>
              <w:rPr>
                <w:b/>
                <w:sz w:val="28"/>
                <w:szCs w:val="28"/>
                <w:lang w:val="kk-KZ"/>
              </w:rPr>
            </w:pPr>
            <w:r>
              <w:rPr>
                <w:sz w:val="28"/>
                <w:szCs w:val="28"/>
                <w:lang w:val="kk-KZ"/>
              </w:rPr>
              <w:t>(</w:t>
            </w:r>
            <w:r>
              <w:rPr>
                <w:i/>
                <w:sz w:val="28"/>
                <w:szCs w:val="28"/>
                <w:lang w:val="kk-KZ"/>
              </w:rPr>
              <w:t xml:space="preserve">«Мен не білемін? Мен не үйрендім?Бұл білім маған қаншалықты қажет болады?Мен бұл білімді қалайша қолдана аламын? Мен тағы да не білгім келеді? Мен оны қалайша білемін?) </w:t>
            </w:r>
            <w:r>
              <w:rPr>
                <w:sz w:val="28"/>
                <w:szCs w:val="28"/>
                <w:lang w:val="kk-KZ"/>
              </w:rPr>
              <w:t>сұрақтар төңірегінде ой қозғау.</w:t>
            </w:r>
          </w:p>
        </w:tc>
      </w:tr>
      <w:tr w:rsidR="002624ED" w:rsidRPr="00FD700E">
        <w:trPr>
          <w:trHeight w:val="180"/>
        </w:trPr>
        <w:tc>
          <w:tcPr>
            <w:tcW w:w="1985" w:type="dxa"/>
          </w:tcPr>
          <w:p w:rsidR="002624ED" w:rsidRDefault="002624ED">
            <w:pPr>
              <w:ind w:right="-365"/>
              <w:jc w:val="center"/>
              <w:rPr>
                <w:b/>
                <w:sz w:val="28"/>
                <w:szCs w:val="28"/>
                <w:lang w:val="kk-KZ"/>
              </w:rPr>
            </w:pPr>
          </w:p>
          <w:p w:rsidR="002624ED" w:rsidRDefault="006B10B1">
            <w:pPr>
              <w:ind w:right="-365"/>
              <w:rPr>
                <w:b/>
                <w:sz w:val="28"/>
                <w:szCs w:val="28"/>
                <w:lang w:val="kk-KZ"/>
              </w:rPr>
            </w:pPr>
            <w:r>
              <w:rPr>
                <w:b/>
                <w:sz w:val="28"/>
                <w:szCs w:val="28"/>
                <w:lang w:val="kk-KZ"/>
              </w:rPr>
              <w:t xml:space="preserve">Не үшін </w:t>
            </w:r>
          </w:p>
          <w:p w:rsidR="002624ED" w:rsidRDefault="006B10B1">
            <w:pPr>
              <w:ind w:right="-365"/>
              <w:rPr>
                <w:b/>
                <w:sz w:val="28"/>
                <w:szCs w:val="28"/>
                <w:lang w:val="kk-KZ"/>
              </w:rPr>
            </w:pPr>
            <w:r>
              <w:rPr>
                <w:b/>
                <w:sz w:val="28"/>
                <w:szCs w:val="28"/>
                <w:lang w:val="kk-KZ"/>
              </w:rPr>
              <w:t>үйрену/үйрету</w:t>
            </w:r>
          </w:p>
          <w:p w:rsidR="002624ED" w:rsidRDefault="002624ED">
            <w:pPr>
              <w:ind w:right="-365"/>
              <w:jc w:val="center"/>
              <w:rPr>
                <w:b/>
                <w:sz w:val="28"/>
                <w:szCs w:val="28"/>
                <w:lang w:val="kk-KZ"/>
              </w:rPr>
            </w:pPr>
          </w:p>
        </w:tc>
        <w:tc>
          <w:tcPr>
            <w:tcW w:w="7761" w:type="dxa"/>
          </w:tcPr>
          <w:p w:rsidR="002624ED" w:rsidRDefault="006B10B1">
            <w:pPr>
              <w:ind w:right="-365"/>
              <w:rPr>
                <w:b/>
                <w:sz w:val="28"/>
                <w:szCs w:val="28"/>
                <w:lang w:val="kk-KZ"/>
              </w:rPr>
            </w:pPr>
            <w:r>
              <w:rPr>
                <w:b/>
                <w:sz w:val="28"/>
                <w:szCs w:val="28"/>
                <w:lang w:val="kk-KZ"/>
              </w:rPr>
              <w:t>1. Адам болу үшін, тұлға болу үшін</w:t>
            </w:r>
          </w:p>
          <w:p w:rsidR="002624ED" w:rsidRDefault="006B10B1">
            <w:pPr>
              <w:ind w:right="72"/>
              <w:rPr>
                <w:sz w:val="28"/>
                <w:szCs w:val="28"/>
                <w:lang w:val="kk-KZ"/>
              </w:rPr>
            </w:pPr>
            <w:r>
              <w:rPr>
                <w:sz w:val="28"/>
                <w:szCs w:val="28"/>
                <w:lang w:val="kk-KZ"/>
              </w:rPr>
              <w:t>Бұл - адамның ең басты міндеті мен мақсаты. Адам үшін басқалар да  ең басты мақсат және құндылық болуы керек. Өмірдің басты заңдылығы «Кім болу?» емес, «Қандай болу?»</w:t>
            </w:r>
          </w:p>
          <w:p w:rsidR="002624ED" w:rsidRDefault="006B10B1">
            <w:pPr>
              <w:ind w:right="-365"/>
              <w:rPr>
                <w:b/>
                <w:sz w:val="28"/>
                <w:szCs w:val="28"/>
                <w:lang w:val="kk-KZ"/>
              </w:rPr>
            </w:pPr>
            <w:r>
              <w:rPr>
                <w:b/>
                <w:sz w:val="28"/>
                <w:szCs w:val="28"/>
                <w:lang w:val="kk-KZ"/>
              </w:rPr>
              <w:t>2. Азамат болу үшін</w:t>
            </w:r>
          </w:p>
          <w:p w:rsidR="002624ED" w:rsidRDefault="006B10B1">
            <w:pPr>
              <w:ind w:right="72"/>
              <w:rPr>
                <w:sz w:val="28"/>
                <w:szCs w:val="28"/>
                <w:lang w:val="kk-KZ"/>
              </w:rPr>
            </w:pPr>
            <w:r>
              <w:rPr>
                <w:sz w:val="28"/>
                <w:szCs w:val="28"/>
                <w:lang w:val="kk-KZ"/>
              </w:rPr>
              <w:t>«Біз» есімдігі «Мен» есімдігінен анағұрлым жоғары, ал қоғам мүдделері жеке бастың мүдделерінен биік екендігін қабылдау керек.</w:t>
            </w:r>
          </w:p>
          <w:p w:rsidR="002624ED" w:rsidRDefault="006B10B1">
            <w:pPr>
              <w:ind w:right="72"/>
              <w:rPr>
                <w:b/>
                <w:sz w:val="28"/>
                <w:szCs w:val="28"/>
                <w:lang w:val="kk-KZ"/>
              </w:rPr>
            </w:pPr>
            <w:r>
              <w:rPr>
                <w:b/>
                <w:sz w:val="28"/>
                <w:szCs w:val="28"/>
                <w:lang w:val="kk-KZ"/>
              </w:rPr>
              <w:t>3. Маман болу үшін</w:t>
            </w:r>
          </w:p>
          <w:p w:rsidR="002624ED" w:rsidRDefault="006B10B1">
            <w:pPr>
              <w:ind w:right="72"/>
              <w:rPr>
                <w:b/>
                <w:sz w:val="28"/>
                <w:szCs w:val="28"/>
                <w:lang w:val="kk-KZ"/>
              </w:rPr>
            </w:pPr>
            <w:r>
              <w:rPr>
                <w:sz w:val="28"/>
                <w:szCs w:val="28"/>
                <w:lang w:val="kk-KZ"/>
              </w:rPr>
              <w:t>Өздігімен өмір бойы үйрене білу, жалпы адами құндылықтарды ұстану, фундаменталды және кәсіби білік, машық, дағды, құзырлылықтарды меңгеру.</w:t>
            </w:r>
          </w:p>
        </w:tc>
      </w:tr>
    </w:tbl>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2. Инновация ұғымы. </w:t>
      </w:r>
      <w:r>
        <w:rPr>
          <w:rFonts w:ascii="Times New Roman" w:hAnsi="Times New Roman" w:cs="Times New Roman"/>
          <w:color w:val="212529"/>
          <w:sz w:val="28"/>
          <w:szCs w:val="28"/>
          <w:lang w:val="kk-KZ"/>
        </w:rPr>
        <w:t xml:space="preserve">Инновация («новация» - жаңа, жаңашылдық; «ин» «қайталанатын» процесс, деген ұғым) бар, әрекет етуші нәрсенің ішінде жаңаның пайда болуын, дамуын білдіреді. Бұл түсінік ХХ ғасырдың 30- 50 жылдарында Европада ғылымның жаңа саласы ретінде пайда болды. Жалпы педагогикалық инновация ұғымын сипаттауды мына түрде беруімізге болады. </w:t>
      </w:r>
      <w:r>
        <w:rPr>
          <w:rStyle w:val="a5"/>
          <w:rFonts w:ascii="Times New Roman" w:hAnsi="Times New Roman" w:cs="Times New Roman"/>
          <w:i w:val="0"/>
          <w:color w:val="212529"/>
          <w:sz w:val="28"/>
          <w:szCs w:val="28"/>
          <w:lang w:val="kk-KZ"/>
        </w:rPr>
        <w:t xml:space="preserve">Инновация ұғымы латын тілінде – жаңарту, жаңалық, өзгеріс деген түсінікті білдіреді. </w:t>
      </w:r>
      <w:r>
        <w:rPr>
          <w:rFonts w:ascii="Times New Roman" w:hAnsi="Times New Roman" w:cs="Times New Roman"/>
          <w:sz w:val="28"/>
          <w:szCs w:val="28"/>
          <w:lang w:val="kk-KZ"/>
        </w:rPr>
        <w:t>«Инновация» ұғымын қарастырсақ, ғалымдардың көбі оған әртүрлі анықтамалар береді. Мысалы, Э.Раджерс инновацияны былайша түсіндіреді: «Инновация- нақтылы бір адамға жаңа болып табылатын идея», ал Майлс «Инновация – арнайы жаңа өзгеріс. Біз одан жүйелі міндеттеріміздің жүзеге асуын, шешімдерін күтеміз», – дейді.</w:t>
      </w:r>
    </w:p>
    <w:p w:rsidR="002624ED" w:rsidRDefault="006B10B1">
      <w:pPr>
        <w:pStyle w:val="aff2"/>
        <w:rPr>
          <w:b w:val="0"/>
          <w:lang w:val="kk-KZ"/>
        </w:rPr>
      </w:pPr>
      <w:r>
        <w:rPr>
          <w:b w:val="0"/>
          <w:lang w:val="kk-KZ"/>
        </w:rPr>
        <w:t xml:space="preserve">Инновациялық құбылыстар білім беру саласында өткен ғасырдың сексенінші жылдарында кеңінен тарала бастады. Әдетте инновация бірнеше өзекті мәселелердің түйіскен жерінде пайда болады да, берік түрде жаңа мақсатты шешуге бағытталады, педагогикалық құбылысты үздіксіз жаңғыртуға жетелейді. </w:t>
      </w:r>
    </w:p>
    <w:p w:rsidR="002624ED" w:rsidRDefault="006B10B1">
      <w:pPr>
        <w:pStyle w:val="aff2"/>
        <w:rPr>
          <w:b w:val="0"/>
          <w:lang w:val="kk-KZ"/>
        </w:rPr>
      </w:pPr>
      <w:r>
        <w:rPr>
          <w:b w:val="0"/>
          <w:lang w:val="kk-KZ"/>
        </w:rPr>
        <w:t xml:space="preserve">Қазақстанда ең алғаш «Инновация» ұғымына қазақ тілінде анықтама берген ғалым Немеребай Нұрахметов. Ол: «Инновация, инновациялық үрдіс деп отырғанымыз – білім беру мекемелерінің жаңалықтарды жасау, меңгеру, қолдану және таратуға байланысты бір бөлек қызметі» деген анықтаманы ұсынады. Сондай-ақ, оның түсіндірмесі бойынша, «білімнің мазмұнында, әдістемеде, технологияда, оқу-тәрбие жұмысын ұйымдастыруда, мектеп жүйесін басқаруда көрініс табады»- деп қарастырып, өзінің жіктемесінде инновацияны, қайта жаңарту кеңістігін бірнеше түрге бөледі: жеке түрі (жеке – дара, бір-бірімен байланыспаған); модульдік түрі (жеке – дара кешені, бір-бірімен байланысқан); жүйелі түрі (мектепті толық қамтитын). </w:t>
      </w:r>
    </w:p>
    <w:p w:rsidR="002624ED" w:rsidRDefault="006B10B1">
      <w:pPr>
        <w:pStyle w:val="aff2"/>
        <w:rPr>
          <w:b w:val="0"/>
          <w:lang w:val="kk-KZ"/>
        </w:rPr>
      </w:pPr>
      <w:r>
        <w:rPr>
          <w:b w:val="0"/>
          <w:lang w:val="kk-KZ"/>
        </w:rPr>
        <w:t xml:space="preserve">Жалпы инновацияны модификациялық, комбинаторлық, радикалдық деп үш түрге  бөлуге болады. </w:t>
      </w:r>
    </w:p>
    <w:p w:rsidR="002624ED" w:rsidRDefault="006B10B1">
      <w:pPr>
        <w:pStyle w:val="aff2"/>
        <w:rPr>
          <w:b w:val="0"/>
          <w:lang w:val="kk-KZ"/>
        </w:rPr>
      </w:pPr>
      <w:r>
        <w:rPr>
          <w:b w:val="0"/>
          <w:lang w:val="kk-KZ"/>
        </w:rPr>
        <w:t>Модификациялық инновация – бұл бұрын қолда барды дамытумен, түрін өзгертумен айналысу. Бұған В.Ф. Шаталовтың математикаға жазған тірек конспектісі және оны көптеген мұғалімдердің пайдалануы мысал бола алады.</w:t>
      </w:r>
    </w:p>
    <w:p w:rsidR="002624ED" w:rsidRDefault="006B10B1">
      <w:pPr>
        <w:pStyle w:val="aff2"/>
        <w:rPr>
          <w:b w:val="0"/>
          <w:lang w:val="kk-KZ"/>
        </w:rPr>
      </w:pPr>
      <w:r>
        <w:rPr>
          <w:b w:val="0"/>
          <w:lang w:val="kk-KZ"/>
        </w:rPr>
        <w:t>Комбинаторлық инновация – бұрын пайдаланылмаған, белгілі әдістеме элементтерін жаңаша құрастыру. Бұған пәндерді оқытудың қазіргі кездегі әдістемесі дәлел.</w:t>
      </w:r>
    </w:p>
    <w:p w:rsidR="002624ED" w:rsidRDefault="006B10B1">
      <w:pPr>
        <w:pStyle w:val="aff2"/>
        <w:rPr>
          <w:b w:val="0"/>
          <w:lang w:val="kk-KZ"/>
        </w:rPr>
      </w:pPr>
      <w:r>
        <w:rPr>
          <w:b w:val="0"/>
          <w:lang w:val="kk-KZ"/>
        </w:rPr>
        <w:t>Радикалдық инновация  – білімге мемлекеттік стандарттарды енгізу жатады. Мемлекеттік стандарт білім беруде, негізінен, мөлшерлерді, параметрлерді, деңгейлік және сапалы оқытудың көрсеткіштерін қалыптастырады.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Қазіргі таңда белгілі ірі, практикада елеулі нәтижелерге бағытталған инновациялық технологиялар қатарына:</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-Жобалау технологиясы;</w:t>
      </w:r>
    </w:p>
    <w:p w:rsidR="002624ED" w:rsidRDefault="006B10B1">
      <w:pPr>
        <w:pStyle w:val="aff2"/>
        <w:rPr>
          <w:b w:val="0"/>
          <w:lang w:val="kk-KZ"/>
        </w:rPr>
      </w:pPr>
      <w:r>
        <w:rPr>
          <w:rStyle w:val="04230447043804420435043b044c04420435043a044104421"/>
          <w:rFonts w:eastAsia="Consolas"/>
          <w:b w:val="0"/>
          <w:lang w:val="kk-KZ"/>
        </w:rPr>
        <w:t>-</w:t>
      </w:r>
      <w:r>
        <w:rPr>
          <w:b w:val="0"/>
          <w:lang w:val="kk-KZ"/>
        </w:rPr>
        <w:t xml:space="preserve"> Деңгейлеп – саралап оқыту технологиясы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 xml:space="preserve">-Дамыта оқыту технологиясы; </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 xml:space="preserve">-Модульдік оқыту технологиясы; </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 xml:space="preserve">-Сын тұрғысынан ойлауды дамыту; </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lastRenderedPageBreak/>
        <w:t>-Сатылай комплексті талдау;</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-Кембридж технологиясы;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-Ойын технологиясы.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Барлық инновациялық технологияларға тән нәтижелері:</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1.Түрлі әдістерді пайдалану сабақтың нақты мәнін терең ашуға көмектеседі.</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2. Оқушылардың барлығын сабаққа қатыстыруға мүмкіндік туады.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3. Олардың  әрқайсының деңгейін анықтай алуға болады.</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4. Оқушылардың көбін бағалауға мүмкіндік бар.</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5. Оқушыларды ізденіске баулып, өз бетімен жұмыс істеуге үйретеді.</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 xml:space="preserve">6. Оқушылардың қабілеттері, ұйымшылдығы, шығармашылық белсенділігі артады. </w:t>
      </w:r>
    </w:p>
    <w:p w:rsidR="002624ED" w:rsidRDefault="006B10B1">
      <w:pPr>
        <w:pStyle w:val="aff2"/>
        <w:rPr>
          <w:rStyle w:val="04230447043804420435043b044c04420435043a044104421"/>
          <w:rFonts w:eastAsia="Consolas"/>
          <w:b w:val="0"/>
          <w:lang w:val="kk-KZ"/>
        </w:rPr>
      </w:pPr>
      <w:r>
        <w:rPr>
          <w:rStyle w:val="04230447043804420435043b044c04420435043a044104421"/>
          <w:rFonts w:eastAsia="Consolas"/>
          <w:b w:val="0"/>
          <w:lang w:val="kk-KZ"/>
        </w:rPr>
        <w:t>7. Жеке тұлғалық сипатын дамытуға, шығармашылығын шыңдауда, өзіне деген  кәсіби сенімін қалыптастырады.</w:t>
      </w:r>
    </w:p>
    <w:p w:rsidR="002624ED" w:rsidRDefault="006B10B1">
      <w:pPr>
        <w:pStyle w:val="aff2"/>
        <w:rPr>
          <w:b w:val="0"/>
          <w:lang w:val="kk-KZ"/>
        </w:rPr>
      </w:pPr>
      <w:r>
        <w:rPr>
          <w:b w:val="0"/>
          <w:lang w:val="kk-KZ"/>
        </w:rPr>
        <w:t xml:space="preserve">Жаңа технологияларды енгізу кезінде мұғалімдер мына іс-әрекеттерді дұрыс ұйымдастыра алуы қажет: </w:t>
      </w:r>
    </w:p>
    <w:p w:rsidR="002624ED" w:rsidRDefault="006B10B1">
      <w:pPr>
        <w:pStyle w:val="aff2"/>
        <w:rPr>
          <w:b w:val="0"/>
          <w:lang w:val="kk-KZ"/>
        </w:rPr>
      </w:pPr>
      <w:r>
        <w:rPr>
          <w:b w:val="0"/>
          <w:lang w:val="kk-KZ"/>
        </w:rPr>
        <w:t>1. Мұғалім жаңа технология көмегімен шешілетін мәселелерді.</w:t>
      </w:r>
    </w:p>
    <w:p w:rsidR="002624ED" w:rsidRDefault="006B10B1">
      <w:pPr>
        <w:pStyle w:val="aff2"/>
        <w:rPr>
          <w:b w:val="0"/>
        </w:rPr>
      </w:pPr>
      <w:r>
        <w:rPr>
          <w:b w:val="0"/>
        </w:rPr>
        <w:t>2. Жаңа технологияны қолдану арқылы алынатын нәтижелерді.</w:t>
      </w:r>
    </w:p>
    <w:p w:rsidR="002624ED" w:rsidRDefault="006B10B1">
      <w:pPr>
        <w:pStyle w:val="aff2"/>
        <w:rPr>
          <w:b w:val="0"/>
        </w:rPr>
      </w:pPr>
      <w:r>
        <w:rPr>
          <w:b w:val="0"/>
        </w:rPr>
        <w:t>3. Жаңа технология мәнін, алынатын нәтижелердің теориялық негізін.</w:t>
      </w:r>
    </w:p>
    <w:p w:rsidR="002624ED" w:rsidRDefault="006B10B1">
      <w:pPr>
        <w:pStyle w:val="aff2"/>
        <w:rPr>
          <w:b w:val="0"/>
        </w:rPr>
      </w:pPr>
      <w:r>
        <w:rPr>
          <w:b w:val="0"/>
        </w:rPr>
        <w:t>4. Жаңа технологияда мұғалім қолданатын әдіс-тәсілдерді.</w:t>
      </w:r>
    </w:p>
    <w:p w:rsidR="002624ED" w:rsidRDefault="006B10B1">
      <w:pPr>
        <w:pStyle w:val="aff2"/>
        <w:rPr>
          <w:b w:val="0"/>
        </w:rPr>
      </w:pPr>
      <w:r>
        <w:rPr>
          <w:b w:val="0"/>
        </w:rPr>
        <w:t>5. Оқушылардың жұмыс әдісін.</w:t>
      </w:r>
    </w:p>
    <w:p w:rsidR="002624ED" w:rsidRDefault="006B10B1">
      <w:pPr>
        <w:pStyle w:val="aff2"/>
        <w:rPr>
          <w:b w:val="0"/>
          <w:lang w:val="kk-KZ"/>
        </w:rPr>
      </w:pPr>
      <w:r>
        <w:rPr>
          <w:b w:val="0"/>
        </w:rPr>
        <w:t>6. Оқушылардың жаңа технологияда жұмыс істеуге үйрету әдісін білу керек.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 Инновациялық оқыту әдістері.</w:t>
      </w:r>
      <w:r>
        <w:rPr>
          <w:rFonts w:ascii="Times New Roman" w:hAnsi="Times New Roman" w:cs="Times New Roman"/>
          <w:sz w:val="28"/>
          <w:szCs w:val="28"/>
          <w:lang w:val="kk-KZ"/>
        </w:rPr>
        <w:t xml:space="preserve"> Жаратылыстануды оқыту белсенді оқыту әдістерімен жүзеге асыру жоғары нәтиже береді. Олар әсіресе зерттеу, бақылау, жасап көру, орындап көру, тәжірибелеу секілді әрекеттердің басымдығын айтар едік.</w:t>
      </w:r>
    </w:p>
    <w:p w:rsidR="002624ED" w:rsidRDefault="006B10B1">
      <w:pPr>
        <w:ind w:firstLine="709"/>
        <w:jc w:val="both"/>
        <w:rPr>
          <w:sz w:val="28"/>
          <w:szCs w:val="28"/>
          <w:lang w:val="kk-KZ"/>
        </w:rPr>
      </w:pPr>
      <w:r>
        <w:rPr>
          <w:sz w:val="28"/>
          <w:szCs w:val="28"/>
          <w:lang w:val="kk-KZ"/>
        </w:rPr>
        <w:t xml:space="preserve">1. Бүгінгі күні ғалымдар бір ауыздан дерлік білімнің негізгі екі түрін көрсетеді: </w:t>
      </w:r>
    </w:p>
    <w:p w:rsidR="002624ED" w:rsidRDefault="006B10B1">
      <w:pPr>
        <w:ind w:firstLine="709"/>
        <w:jc w:val="both"/>
        <w:rPr>
          <w:sz w:val="28"/>
          <w:szCs w:val="28"/>
          <w:lang w:val="kk-KZ"/>
        </w:rPr>
      </w:pPr>
      <w:r>
        <w:rPr>
          <w:sz w:val="28"/>
          <w:szCs w:val="28"/>
          <w:lang w:val="kk-KZ"/>
        </w:rPr>
        <w:t>1) репродуктивтік;</w:t>
      </w:r>
    </w:p>
    <w:p w:rsidR="002624ED" w:rsidRDefault="006B10B1">
      <w:pPr>
        <w:ind w:firstLine="709"/>
        <w:jc w:val="both"/>
        <w:rPr>
          <w:sz w:val="28"/>
          <w:szCs w:val="28"/>
          <w:lang w:val="kk-KZ"/>
        </w:rPr>
      </w:pPr>
      <w:r>
        <w:rPr>
          <w:sz w:val="28"/>
          <w:szCs w:val="28"/>
          <w:lang w:val="kk-KZ"/>
        </w:rPr>
        <w:t>2) конструктивтік.</w:t>
      </w:r>
    </w:p>
    <w:p w:rsidR="002624ED" w:rsidRDefault="006B10B1">
      <w:pPr>
        <w:ind w:firstLine="709"/>
        <w:jc w:val="both"/>
        <w:rPr>
          <w:sz w:val="28"/>
          <w:szCs w:val="28"/>
          <w:lang w:val="kk-KZ"/>
        </w:rPr>
      </w:pPr>
      <w:r>
        <w:rPr>
          <w:sz w:val="28"/>
          <w:szCs w:val="28"/>
          <w:lang w:val="kk-KZ"/>
        </w:rPr>
        <w:t xml:space="preserve">Философ Джон Дьюи, психологтар Жан Пиаже мен Лев Выготский, математик және логик Алфред Уайтхэд, педагог Т.Лешкевич, философ Владимир Данченко және басқалар білімнің бұл түрлері өз қасиеттері бойынша бір-біріне қарама-қарсы деп есептеген: репродуктивтік білім өткен дәуірдің біліміне жатса, конструктивтік білім бүгінгі және ертеңгі күннің білімі. </w:t>
      </w:r>
    </w:p>
    <w:p w:rsidR="002624ED" w:rsidRDefault="006B10B1">
      <w:pPr>
        <w:ind w:firstLine="709"/>
        <w:jc w:val="both"/>
        <w:rPr>
          <w:sz w:val="28"/>
          <w:szCs w:val="28"/>
          <w:lang w:val="kk-KZ"/>
        </w:rPr>
      </w:pPr>
      <w:r>
        <w:rPr>
          <w:sz w:val="28"/>
          <w:szCs w:val="28"/>
          <w:lang w:val="kk-KZ"/>
        </w:rPr>
        <w:t xml:space="preserve">Репродуктивтік білім. Білімнің бұл түрі ырықсыз, белсенді (пассив түрдегі) түйсінуді (қабылдауды) білдіреді; мұнда үйренушінің субъективтік және өзіндік түсінігіне жол берілмейді: репродуктивтік білім «түрлендірусіз, еш өзгертусіз қайталау» деген ұғымды меңзейді. </w:t>
      </w:r>
    </w:p>
    <w:p w:rsidR="002624ED" w:rsidRDefault="006B10B1">
      <w:pPr>
        <w:ind w:firstLine="709"/>
        <w:jc w:val="both"/>
        <w:rPr>
          <w:sz w:val="28"/>
          <w:szCs w:val="28"/>
          <w:lang w:val="kk-KZ"/>
        </w:rPr>
      </w:pPr>
      <w:r>
        <w:rPr>
          <w:sz w:val="28"/>
          <w:szCs w:val="28"/>
          <w:lang w:val="kk-KZ"/>
        </w:rPr>
        <w:t xml:space="preserve">Репродуктивтік білім есте сақтау және қайталауға негізделеді, мұнда қарастырылатын мәлімет білім алушы тұрғысынан аз мөлшерде өзгертіліп, интерпретацияланады. Репродуктивтік білімде бағдарлама (оқытудың, пәннің бағдарламасы) негізгі рөл атқарады («бағдарлама центристік» білім), өйткені мұндай білім шәкірттің жеке тұлғасына бағытталмай, жоғары жақтан </w:t>
      </w:r>
      <w:r>
        <w:rPr>
          <w:sz w:val="28"/>
          <w:szCs w:val="28"/>
          <w:lang w:val="kk-KZ"/>
        </w:rPr>
        <w:lastRenderedPageBreak/>
        <w:t>белгіленген оқытудың бағдарламасына арқа сүйейді: «бағдарламада қалай келтірілсе, солай оқыту керек» деген қағиданы ұстанады.</w:t>
      </w:r>
    </w:p>
    <w:p w:rsidR="002624ED" w:rsidRDefault="006B10B1">
      <w:pPr>
        <w:ind w:firstLine="709"/>
        <w:jc w:val="both"/>
        <w:rPr>
          <w:sz w:val="28"/>
          <w:szCs w:val="28"/>
          <w:lang w:val="kk-KZ"/>
        </w:rPr>
      </w:pPr>
      <w:r>
        <w:rPr>
          <w:sz w:val="28"/>
          <w:szCs w:val="28"/>
          <w:lang w:val="kk-KZ"/>
        </w:rPr>
        <w:t xml:space="preserve">Репродуктивтік білімде басты тұлға – үйретуші («ұстазцентристік» білім), өйткені ол білім алушының мүдделерін ескермей, үйретушіге (ұстазға) бағытталады. </w:t>
      </w:r>
    </w:p>
    <w:p w:rsidR="002624ED" w:rsidRDefault="006B10B1">
      <w:pPr>
        <w:ind w:firstLine="709"/>
        <w:jc w:val="both"/>
        <w:rPr>
          <w:sz w:val="28"/>
          <w:szCs w:val="28"/>
          <w:lang w:val="kk-KZ"/>
        </w:rPr>
      </w:pPr>
      <w:r>
        <w:rPr>
          <w:sz w:val="28"/>
          <w:szCs w:val="28"/>
          <w:lang w:val="kk-KZ"/>
        </w:rPr>
        <w:t>Репродуктивтік білімнің түрлері:</w:t>
      </w:r>
    </w:p>
    <w:p w:rsidR="002624ED" w:rsidRDefault="006B10B1">
      <w:pPr>
        <w:ind w:firstLine="709"/>
        <w:jc w:val="both"/>
        <w:rPr>
          <w:sz w:val="28"/>
          <w:szCs w:val="28"/>
          <w:lang w:val="kk-KZ"/>
        </w:rPr>
      </w:pPr>
      <w:r>
        <w:rPr>
          <w:sz w:val="28"/>
          <w:szCs w:val="28"/>
          <w:lang w:val="kk-KZ"/>
        </w:rPr>
        <w:t>1) Сипаттаушы білім</w:t>
      </w:r>
    </w:p>
    <w:p w:rsidR="002624ED" w:rsidRDefault="006B10B1">
      <w:pPr>
        <w:ind w:firstLine="709"/>
        <w:jc w:val="both"/>
        <w:rPr>
          <w:sz w:val="28"/>
          <w:szCs w:val="28"/>
          <w:lang w:val="kk-KZ"/>
        </w:rPr>
      </w:pPr>
      <w:r>
        <w:rPr>
          <w:sz w:val="28"/>
          <w:szCs w:val="28"/>
          <w:lang w:val="kk-KZ"/>
        </w:rPr>
        <w:t xml:space="preserve">- қайталауға негізделген сипаттауға бағытталады; </w:t>
      </w:r>
    </w:p>
    <w:p w:rsidR="002624ED" w:rsidRDefault="006B10B1">
      <w:pPr>
        <w:ind w:firstLine="709"/>
        <w:jc w:val="both"/>
        <w:rPr>
          <w:sz w:val="28"/>
          <w:szCs w:val="28"/>
          <w:lang w:val="kk-KZ"/>
        </w:rPr>
      </w:pPr>
      <w:r>
        <w:rPr>
          <w:sz w:val="28"/>
          <w:szCs w:val="28"/>
          <w:lang w:val="kk-KZ"/>
        </w:rPr>
        <w:t>- негізгі сипаты: көрнекілік;</w:t>
      </w:r>
    </w:p>
    <w:p w:rsidR="002624ED" w:rsidRDefault="006B10B1">
      <w:pPr>
        <w:ind w:firstLine="709"/>
        <w:jc w:val="both"/>
        <w:rPr>
          <w:sz w:val="28"/>
          <w:szCs w:val="28"/>
          <w:lang w:val="kk-KZ"/>
        </w:rPr>
      </w:pPr>
      <w:r>
        <w:rPr>
          <w:sz w:val="28"/>
          <w:szCs w:val="28"/>
          <w:lang w:val="kk-KZ"/>
        </w:rPr>
        <w:t>2) Түсіндіруші білім</w:t>
      </w:r>
    </w:p>
    <w:p w:rsidR="002624ED" w:rsidRDefault="006B10B1">
      <w:pPr>
        <w:ind w:firstLine="709"/>
        <w:jc w:val="both"/>
        <w:rPr>
          <w:sz w:val="28"/>
          <w:szCs w:val="28"/>
          <w:lang w:val="kk-KZ"/>
        </w:rPr>
      </w:pPr>
      <w:r>
        <w:rPr>
          <w:sz w:val="28"/>
          <w:szCs w:val="28"/>
          <w:lang w:val="kk-KZ"/>
        </w:rPr>
        <w:t xml:space="preserve">- объективтік дәлелдемеге ұмтылады; </w:t>
      </w:r>
    </w:p>
    <w:p w:rsidR="002624ED" w:rsidRDefault="006B10B1">
      <w:pPr>
        <w:ind w:firstLine="709"/>
        <w:jc w:val="both"/>
        <w:rPr>
          <w:sz w:val="28"/>
          <w:szCs w:val="28"/>
          <w:lang w:val="kk-KZ"/>
        </w:rPr>
      </w:pPr>
      <w:r>
        <w:rPr>
          <w:sz w:val="28"/>
          <w:szCs w:val="28"/>
          <w:lang w:val="kk-KZ"/>
        </w:rPr>
        <w:t xml:space="preserve">- негізгі сипаты: дәлелділік (өз көзқарасының дұрыстығын дәлелдеу). </w:t>
      </w:r>
    </w:p>
    <w:p w:rsidR="002624ED" w:rsidRDefault="006B10B1">
      <w:pPr>
        <w:ind w:firstLine="709"/>
        <w:jc w:val="both"/>
        <w:rPr>
          <w:sz w:val="28"/>
          <w:szCs w:val="28"/>
          <w:lang w:val="kk-KZ"/>
        </w:rPr>
      </w:pPr>
      <w:r>
        <w:rPr>
          <w:sz w:val="28"/>
          <w:szCs w:val="28"/>
          <w:lang w:val="kk-KZ"/>
        </w:rPr>
        <w:t>2. Конструктивтік білім. Конструктивтік білімде басты назар «пән» немесе «бағдарламаға» емес, үйренуші (шәкірт) тұлғасына аударылады, ал ұсынылған білім тұлғаны өзгерістерге ынталандырады: шәкірт алған білімді (ақпаратты, мәліметті, ұғымды, т.с.с.) өзіндік тұрғыдан өзгертсе, оның үйренген білімі шәкірт тұлғасын да өзгертеді (дамытады, өсіреді). Сол себепті де  конструктивтік білімді кейде түрлендіруші білім деп те атайды. Неліктен «конструктивтік» деп аталады? Себебі:</w:t>
      </w:r>
    </w:p>
    <w:p w:rsidR="002624ED" w:rsidRDefault="006B10B1">
      <w:pPr>
        <w:ind w:firstLine="709"/>
        <w:jc w:val="both"/>
        <w:rPr>
          <w:sz w:val="28"/>
          <w:szCs w:val="28"/>
          <w:lang w:val="kk-KZ"/>
        </w:rPr>
      </w:pPr>
      <w:r>
        <w:rPr>
          <w:sz w:val="28"/>
          <w:szCs w:val="28"/>
          <w:lang w:val="kk-KZ"/>
        </w:rPr>
        <w:t>- Оқушы өздігімен ақпарат, фактілер, ережелер мен қағидалардан дербес (өзіндік) мағына, түсінік, ой, идея, тұжырым құрастырады;</w:t>
      </w:r>
    </w:p>
    <w:p w:rsidR="002624ED" w:rsidRDefault="006B10B1">
      <w:pPr>
        <w:ind w:firstLine="709"/>
        <w:jc w:val="both"/>
        <w:rPr>
          <w:sz w:val="28"/>
          <w:szCs w:val="28"/>
          <w:lang w:val="kk-KZ"/>
        </w:rPr>
      </w:pPr>
      <w:r>
        <w:rPr>
          <w:sz w:val="28"/>
          <w:szCs w:val="28"/>
          <w:lang w:val="kk-KZ"/>
        </w:rPr>
        <w:t>- Конструктивтік білім шәкіртті рефлексия (ой-толғаныс) арқылы өзін-өзі «түрлендіруге», өзінің тұлғасын өзгертуге  ынталандырады;</w:t>
      </w:r>
    </w:p>
    <w:p w:rsidR="002624ED" w:rsidRDefault="006B10B1">
      <w:pPr>
        <w:ind w:firstLine="709"/>
        <w:jc w:val="both"/>
        <w:rPr>
          <w:sz w:val="28"/>
          <w:szCs w:val="28"/>
          <w:lang w:val="kk-KZ"/>
        </w:rPr>
      </w:pPr>
      <w:r>
        <w:rPr>
          <w:sz w:val="28"/>
          <w:szCs w:val="28"/>
          <w:lang w:val="kk-KZ"/>
        </w:rPr>
        <w:t xml:space="preserve">- Конструктивтік білім тұлғаға  өзін-өзі түрлендірудің (өзгертудің) айқын да анық мақсаттары мен құралдарын беріп қана қоймай, сонымен бірге оларды тұлғаның тұла бойына сіңіріп, оны өзін-өзі жетілдіру ісіне жұмылдырады.  </w:t>
      </w:r>
    </w:p>
    <w:p w:rsidR="002624ED" w:rsidRDefault="006B10B1">
      <w:pPr>
        <w:ind w:firstLine="709"/>
        <w:jc w:val="both"/>
        <w:rPr>
          <w:sz w:val="28"/>
          <w:szCs w:val="28"/>
          <w:lang w:val="kk-KZ"/>
        </w:rPr>
      </w:pPr>
      <w:r>
        <w:rPr>
          <w:sz w:val="28"/>
          <w:szCs w:val="28"/>
          <w:lang w:val="kk-KZ"/>
        </w:rPr>
        <w:t xml:space="preserve">Неліктен конструктивтік білім бүгінгі күннің өзекті мәселесі болып табылады? Сипаттаушы және түсіндіруші білімдер қаншалықты қажетті болса да олар әлемді өзгерте алмайды, өйткені әлем тек адамның түрлендіруші әрекеттері арқылы өзгере алады, яғни оқытуда басты назарды тұлғаның жеке қасиеттері мен оның белсенді әрекеттеріне, оның қолынан келетін істерге аудару қажет. </w:t>
      </w:r>
    </w:p>
    <w:p w:rsidR="002624ED" w:rsidRDefault="006B10B1">
      <w:pPr>
        <w:ind w:firstLine="709"/>
        <w:jc w:val="both"/>
        <w:rPr>
          <w:sz w:val="28"/>
          <w:szCs w:val="28"/>
          <w:lang w:val="kk-KZ"/>
        </w:rPr>
      </w:pPr>
      <w:r>
        <w:rPr>
          <w:sz w:val="28"/>
          <w:szCs w:val="28"/>
          <w:lang w:val="kk-KZ"/>
        </w:rPr>
        <w:t>Конструктивтік білімнің негізгі сипаты. Түрлендіруші ықпалдың (әрекеттердің) тиімділігі оның адамды өзін-өзі түрлендіру ісіне жұмылдыра білуіне байланысты. Сол себепті де конструктивтік білімнің негізгі сипаты ретінде оның әрбір білім алушыға жағымдылығы мен қызықтылығы танылады.</w:t>
      </w:r>
    </w:p>
    <w:p w:rsidR="002624ED" w:rsidRDefault="006B10B1">
      <w:pPr>
        <w:ind w:firstLine="709"/>
        <w:jc w:val="both"/>
        <w:rPr>
          <w:sz w:val="28"/>
          <w:szCs w:val="28"/>
          <w:lang w:val="kk-KZ"/>
        </w:rPr>
      </w:pPr>
      <w:r>
        <w:rPr>
          <w:sz w:val="28"/>
          <w:szCs w:val="28"/>
          <w:lang w:val="kk-KZ"/>
        </w:rPr>
        <w:t xml:space="preserve">Адамның көңілін өзіне тартпайтын, қызықсыз білім болмысынан конструктивтік емес. Қалайша қызықты жасауға болады? Адам өзі үшін  мағыналы деп шешкен нәрселер ғана оны өзіне тартып, оның қызығушылығын тудырады. «Қызық» дегеніміз адамның жеке басының мүддесін ескеретін, «МЕН» тұрғысынан маңызы бар нәрсе. Сол себепті де конструктивтік білімнің барлық жүйелері әр адам үшін маңызды деген өмірлік проблема немесе проблемалар жиынтығы төңірегінде шоғырланады. Ұстаздың басты мақсаты: шәкіртке сабақтағы  әңгіменің (тақырыптың) оған қажетті (ол мағыналы деп есептейтін) нәрселер жайында болатындығын сезіндіру. </w:t>
      </w:r>
    </w:p>
    <w:p w:rsidR="002624ED" w:rsidRDefault="006B10B1">
      <w:pPr>
        <w:ind w:firstLine="709"/>
        <w:jc w:val="both"/>
        <w:rPr>
          <w:b/>
          <w:bCs/>
          <w:iCs/>
          <w:sz w:val="28"/>
          <w:szCs w:val="28"/>
          <w:lang w:val="kk-KZ"/>
        </w:rPr>
      </w:pPr>
      <w:r>
        <w:rPr>
          <w:b/>
          <w:bCs/>
          <w:iCs/>
          <w:sz w:val="28"/>
          <w:szCs w:val="28"/>
          <w:lang w:val="kk-KZ"/>
        </w:rPr>
        <w:lastRenderedPageBreak/>
        <w:t xml:space="preserve"> Екі білімді салыстыратын болсақ:</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677"/>
      </w:tblGrid>
      <w:tr w:rsidR="002624ED">
        <w:trPr>
          <w:trHeight w:val="186"/>
        </w:trPr>
        <w:tc>
          <w:tcPr>
            <w:tcW w:w="4820"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Репродуктивтік білім</w:t>
            </w:r>
          </w:p>
        </w:tc>
        <w:tc>
          <w:tcPr>
            <w:tcW w:w="4677"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Конструктивтік білім</w:t>
            </w:r>
          </w:p>
        </w:tc>
      </w:tr>
      <w:tr w:rsidR="002624ED" w:rsidRPr="00FD700E">
        <w:trPr>
          <w:trHeight w:val="331"/>
        </w:trPr>
        <w:tc>
          <w:tcPr>
            <w:tcW w:w="4820"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Жоғарғы жақтан күштеу</w:t>
            </w:r>
          </w:p>
        </w:tc>
        <w:tc>
          <w:tcPr>
            <w:tcW w:w="4677"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Тұлғаның өзін-өзі көрсете білуі мен дамуы</w:t>
            </w:r>
          </w:p>
        </w:tc>
      </w:tr>
      <w:tr w:rsidR="002624ED" w:rsidRPr="00FD700E">
        <w:trPr>
          <w:trHeight w:val="407"/>
        </w:trPr>
        <w:tc>
          <w:tcPr>
            <w:tcW w:w="4820" w:type="dxa"/>
          </w:tcPr>
          <w:p w:rsidR="002624ED" w:rsidRPr="00DF45E3" w:rsidRDefault="006B10B1">
            <w:pPr>
              <w:pStyle w:val="af9"/>
              <w:rPr>
                <w:rFonts w:ascii="Times New Roman" w:hAnsi="Times New Roman" w:cs="Times New Roman"/>
                <w:sz w:val="28"/>
                <w:szCs w:val="28"/>
              </w:rPr>
            </w:pPr>
            <w:r>
              <w:rPr>
                <w:rFonts w:ascii="Times New Roman" w:hAnsi="Times New Roman" w:cs="Times New Roman"/>
                <w:sz w:val="28"/>
                <w:szCs w:val="28"/>
                <w:lang w:val="ru-RU"/>
              </w:rPr>
              <w:t>Еркіндікке</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жол</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бермейтін</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тәртіп</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үйретуші</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тарапынан</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белгіленген</w:t>
            </w:r>
            <w:r w:rsidRPr="00DF45E3">
              <w:rPr>
                <w:rFonts w:ascii="Times New Roman" w:hAnsi="Times New Roman" w:cs="Times New Roman"/>
                <w:sz w:val="28"/>
                <w:szCs w:val="28"/>
              </w:rPr>
              <w:t>)</w:t>
            </w:r>
          </w:p>
        </w:tc>
        <w:tc>
          <w:tcPr>
            <w:tcW w:w="4677" w:type="dxa"/>
          </w:tcPr>
          <w:p w:rsidR="002624ED" w:rsidRPr="00DF45E3" w:rsidRDefault="006B10B1">
            <w:pPr>
              <w:pStyle w:val="af9"/>
              <w:rPr>
                <w:rFonts w:ascii="Times New Roman" w:hAnsi="Times New Roman" w:cs="Times New Roman"/>
                <w:sz w:val="28"/>
                <w:szCs w:val="28"/>
              </w:rPr>
            </w:pPr>
            <w:r>
              <w:rPr>
                <w:rFonts w:ascii="Times New Roman" w:hAnsi="Times New Roman" w:cs="Times New Roman"/>
                <w:sz w:val="28"/>
                <w:szCs w:val="28"/>
                <w:lang w:val="ru-RU"/>
              </w:rPr>
              <w:t>Еркін</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түрде</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әрекеттесу</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үйренушілердің</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өздері</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қабылдаған</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ережелерді</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тәртіпті</w:t>
            </w:r>
            <w:r w:rsidRPr="00DF45E3">
              <w:rPr>
                <w:rFonts w:ascii="Times New Roman" w:hAnsi="Times New Roman" w:cs="Times New Roman"/>
                <w:sz w:val="28"/>
                <w:szCs w:val="28"/>
              </w:rPr>
              <w:t xml:space="preserve">) </w:t>
            </w:r>
            <w:r>
              <w:rPr>
                <w:rFonts w:ascii="Times New Roman" w:hAnsi="Times New Roman" w:cs="Times New Roman"/>
                <w:sz w:val="28"/>
                <w:szCs w:val="28"/>
                <w:lang w:val="ru-RU"/>
              </w:rPr>
              <w:t>ұстану</w:t>
            </w:r>
          </w:p>
        </w:tc>
      </w:tr>
      <w:tr w:rsidR="002624ED">
        <w:trPr>
          <w:trHeight w:val="136"/>
        </w:trPr>
        <w:tc>
          <w:tcPr>
            <w:tcW w:w="4820"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Кітаптар(оқулықтар) бойынша үйрену</w:t>
            </w:r>
          </w:p>
        </w:tc>
        <w:tc>
          <w:tcPr>
            <w:tcW w:w="4677"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Тәжірибе арқылы үйрену</w:t>
            </w:r>
          </w:p>
        </w:tc>
      </w:tr>
      <w:tr w:rsidR="002624ED">
        <w:trPr>
          <w:trHeight w:val="540"/>
        </w:trPr>
        <w:tc>
          <w:tcPr>
            <w:tcW w:w="4820" w:type="dxa"/>
          </w:tcPr>
          <w:p w:rsidR="002624ED" w:rsidRDefault="006B10B1">
            <w:pPr>
              <w:pStyle w:val="af9"/>
              <w:rPr>
                <w:rFonts w:ascii="Times New Roman" w:hAnsi="Times New Roman" w:cs="Times New Roman"/>
                <w:sz w:val="28"/>
                <w:szCs w:val="28"/>
                <w:lang w:val="ru-RU"/>
              </w:rPr>
            </w:pPr>
            <w:r>
              <w:rPr>
                <w:rFonts w:ascii="Times New Roman" w:hAnsi="Times New Roman" w:cs="Times New Roman"/>
                <w:sz w:val="28"/>
                <w:szCs w:val="28"/>
                <w:lang w:val="ru-RU"/>
              </w:rPr>
              <w:t>Қайталау арқылы жүйеленбеген (арасында байланысы жоқ) біліктер мен дағдыларды қалыптастыру</w:t>
            </w:r>
          </w:p>
        </w:tc>
        <w:tc>
          <w:tcPr>
            <w:tcW w:w="4677" w:type="dxa"/>
          </w:tcPr>
          <w:p w:rsidR="002624ED" w:rsidRDefault="006B10B1">
            <w:pPr>
              <w:pStyle w:val="af9"/>
              <w:rPr>
                <w:rFonts w:ascii="Times New Roman" w:hAnsi="Times New Roman" w:cs="Times New Roman"/>
                <w:sz w:val="28"/>
                <w:szCs w:val="28"/>
                <w:lang w:val="ru-RU"/>
              </w:rPr>
            </w:pPr>
            <w:r>
              <w:rPr>
                <w:rFonts w:ascii="Times New Roman" w:hAnsi="Times New Roman" w:cs="Times New Roman"/>
                <w:sz w:val="28"/>
                <w:szCs w:val="28"/>
                <w:lang w:val="ru-RU"/>
              </w:rPr>
              <w:t>Өмірде қажетті мақсаттарға жету үшін біліктер пен дағдыларды игеру</w:t>
            </w:r>
          </w:p>
          <w:p w:rsidR="002624ED" w:rsidRDefault="002624ED">
            <w:pPr>
              <w:pStyle w:val="af9"/>
              <w:rPr>
                <w:rFonts w:ascii="Times New Roman" w:hAnsi="Times New Roman" w:cs="Times New Roman"/>
                <w:sz w:val="28"/>
                <w:szCs w:val="28"/>
                <w:lang w:val="ru-RU"/>
              </w:rPr>
            </w:pPr>
          </w:p>
        </w:tc>
      </w:tr>
      <w:tr w:rsidR="002624ED" w:rsidRPr="00FD700E">
        <w:trPr>
          <w:trHeight w:val="291"/>
        </w:trPr>
        <w:tc>
          <w:tcPr>
            <w:tcW w:w="4820"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Бұлыңғыр болашаққа дайындау</w:t>
            </w:r>
          </w:p>
        </w:tc>
        <w:tc>
          <w:tcPr>
            <w:tcW w:w="4677"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Бүгінгі күннің мүмкіншіліктерін мейлінше пайдалану</w:t>
            </w:r>
          </w:p>
        </w:tc>
      </w:tr>
      <w:tr w:rsidR="002624ED">
        <w:trPr>
          <w:trHeight w:val="540"/>
        </w:trPr>
        <w:tc>
          <w:tcPr>
            <w:tcW w:w="4820" w:type="dxa"/>
          </w:tcPr>
          <w:p w:rsidR="002624ED" w:rsidRDefault="006B10B1">
            <w:pPr>
              <w:pStyle w:val="af9"/>
              <w:rPr>
                <w:rFonts w:ascii="Times New Roman" w:hAnsi="Times New Roman" w:cs="Times New Roman"/>
                <w:sz w:val="28"/>
                <w:szCs w:val="28"/>
                <w:lang w:val="ru-RU"/>
              </w:rPr>
            </w:pPr>
            <w:r>
              <w:rPr>
                <w:rFonts w:ascii="Times New Roman" w:hAnsi="Times New Roman" w:cs="Times New Roman"/>
                <w:sz w:val="28"/>
                <w:szCs w:val="28"/>
                <w:lang w:val="ru-RU"/>
              </w:rPr>
              <w:t>Статикалық (өзгерістерге ұшырамайтын) мақсаттар мен материалдар</w:t>
            </w:r>
          </w:p>
        </w:tc>
        <w:tc>
          <w:tcPr>
            <w:tcW w:w="4677" w:type="dxa"/>
          </w:tcPr>
          <w:p w:rsidR="002624ED" w:rsidRDefault="006B10B1">
            <w:pPr>
              <w:pStyle w:val="af9"/>
              <w:rPr>
                <w:rFonts w:ascii="Times New Roman" w:hAnsi="Times New Roman" w:cs="Times New Roman"/>
                <w:sz w:val="28"/>
                <w:szCs w:val="28"/>
              </w:rPr>
            </w:pPr>
            <w:r>
              <w:rPr>
                <w:rFonts w:ascii="Times New Roman" w:hAnsi="Times New Roman" w:cs="Times New Roman"/>
                <w:sz w:val="28"/>
                <w:szCs w:val="28"/>
              </w:rPr>
              <w:t>Әлемнің күнделікті өзгерістерге толы динамикасы</w:t>
            </w:r>
          </w:p>
          <w:p w:rsidR="002624ED" w:rsidRDefault="002624ED">
            <w:pPr>
              <w:pStyle w:val="af9"/>
              <w:rPr>
                <w:rFonts w:ascii="Times New Roman" w:hAnsi="Times New Roman" w:cs="Times New Roman"/>
                <w:sz w:val="28"/>
                <w:szCs w:val="28"/>
              </w:rPr>
            </w:pPr>
          </w:p>
        </w:tc>
      </w:tr>
    </w:tbl>
    <w:p w:rsidR="002624ED" w:rsidRDefault="002624ED">
      <w:pPr>
        <w:ind w:firstLine="709"/>
        <w:rPr>
          <w:sz w:val="28"/>
          <w:szCs w:val="28"/>
          <w:lang w:val="kk-KZ"/>
        </w:rPr>
      </w:pPr>
    </w:p>
    <w:p w:rsidR="002624ED" w:rsidRDefault="006B10B1">
      <w:pPr>
        <w:ind w:firstLine="709"/>
        <w:jc w:val="both"/>
        <w:rPr>
          <w:sz w:val="28"/>
          <w:szCs w:val="28"/>
          <w:lang w:val="kk-KZ"/>
        </w:rPr>
      </w:pPr>
      <w:r>
        <w:rPr>
          <w:b/>
          <w:sz w:val="28"/>
          <w:szCs w:val="28"/>
        </w:rPr>
        <w:t>4</w:t>
      </w:r>
      <w:r>
        <w:rPr>
          <w:b/>
          <w:sz w:val="28"/>
          <w:szCs w:val="28"/>
          <w:lang w:val="kk-KZ"/>
        </w:rPr>
        <w:t>.  Жаратылыстану сабағындағы  белсенді оқыту стратегиялары.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Жаңашылықтың тағы бір көрінісі әлемдік озық оқыту стратегияларын ұсынылған тізімінен көрінеді. Оларды қолдану арқылы кез келген түрлі мінезді, түрлі қасиетті, түрлі болмысты балалардың ішкі әлеуетін көтеретін әмбебап әдістер жиынтығынан біраз жинақтаған материалдардың талдауын ұсынып көрелік. Олардың 80-аса түрлері бар, тек бастауыш сыныптараға лайықты түрлерін іріктеп, жекелеп атайық: Кубизм стратегиясы,</w:t>
      </w:r>
      <w:r>
        <w:rPr>
          <w:rFonts w:ascii="Times New Roman" w:eastAsia="Times New Roman" w:hAnsi="Times New Roman"/>
          <w:sz w:val="28"/>
          <w:szCs w:val="28"/>
          <w:lang w:val="kk-KZ" w:eastAsia="ru-RU"/>
        </w:rPr>
        <w:t xml:space="preserve"> Сын тұрғысынан ойлау стратегиясы,</w:t>
      </w:r>
      <w:r>
        <w:rPr>
          <w:rFonts w:ascii="Times New Roman" w:hAnsi="Times New Roman"/>
          <w:bCs/>
          <w:sz w:val="28"/>
          <w:szCs w:val="28"/>
          <w:lang w:val="kk-KZ" w:eastAsia="ru-RU"/>
        </w:rPr>
        <w:t xml:space="preserve"> РАФТ, Жуан-жіңішке сұрақтар, Миға шабуыл стратегиясы, ДЖИК СО стратегиясы, Қосжазба күнделігі, INSERT немесе түртіп алу стратегиясы, Sinkuein немесе бес жолды өлең стратегиясы,</w:t>
      </w:r>
      <w:r>
        <w:rPr>
          <w:rFonts w:ascii="Times New Roman" w:hAnsi="Times New Roman"/>
          <w:sz w:val="28"/>
          <w:szCs w:val="28"/>
          <w:lang w:val="kk-KZ" w:eastAsia="ru-RU"/>
        </w:rPr>
        <w:t xml:space="preserve"> Геометриялық фигуралар стратегиясы,</w:t>
      </w:r>
      <w:r>
        <w:rPr>
          <w:rFonts w:ascii="Times New Roman" w:hAnsi="Times New Roman"/>
          <w:sz w:val="28"/>
          <w:szCs w:val="28"/>
          <w:lang w:val="kk-KZ"/>
        </w:rPr>
        <w:t xml:space="preserve"> Блум таксаномиясы, сұрақтар стратегиясы, Т кестесі стратегиясы, Топтастыру немесе кластер стратегиясы, БББ немесе маркировка кестесі стратегиясы, ЭССЕ немесе ой толғаныс стратегиясы, Енді оларға жеке түсіндірме бере кетейік. </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Кубизм стратегиясы – бұл ағылшынша тақырыпты жан-жақты қамтуға мүмкіндік туғызатын оқыту стратегиясы. Бұл стратегия бойынша ойлау мен жазуға көмектесу үшін кубикті қолданады. Ол кубикті қағаздан 15-20 см. шамасында жасау керек. Оның әр жағына мына 6 көмекші сөздер жазылады. Қандай да бір затты жан жақты талдайды, талқылайды, сол арқылы білімдерін қайталайды, жаңа білім қосады.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-Сипатта (түрі, түсі, көлемі);</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-Салыстыр (ұқсастығы, айырмашылығы);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ru-RU"/>
        </w:rPr>
        <w:t>-Ұсын (қалай, қай жерде пайдаланылады?)</w:t>
      </w:r>
      <w:r>
        <w:rPr>
          <w:rFonts w:ascii="Times New Roman" w:hAnsi="Times New Roman"/>
          <w:sz w:val="28"/>
          <w:szCs w:val="28"/>
          <w:lang w:val="kk-KZ"/>
        </w:rPr>
        <w:t>;</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-Дәлелде (қарсы және қарсы емеспін);</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ru-RU"/>
        </w:rPr>
        <w:t>-Талда (қалай жасалған, неден тұрады?)</w:t>
      </w:r>
      <w:r>
        <w:rPr>
          <w:rFonts w:ascii="Times New Roman" w:hAnsi="Times New Roman"/>
          <w:sz w:val="28"/>
          <w:szCs w:val="28"/>
          <w:lang w:val="kk-KZ"/>
        </w:rPr>
        <w:t>;</w:t>
      </w:r>
    </w:p>
    <w:p w:rsidR="002624ED" w:rsidRDefault="006B10B1">
      <w:pPr>
        <w:pStyle w:val="af9"/>
        <w:ind w:firstLine="709"/>
        <w:jc w:val="both"/>
        <w:rPr>
          <w:rFonts w:ascii="Times New Roman" w:hAnsi="Times New Roman"/>
          <w:sz w:val="28"/>
          <w:szCs w:val="28"/>
          <w:lang w:val="kk-KZ"/>
        </w:rPr>
      </w:pPr>
      <w:r>
        <w:rPr>
          <w:rFonts w:ascii="Times New Roman" w:hAnsi="Times New Roman"/>
          <w:color w:val="333333"/>
          <w:sz w:val="28"/>
          <w:szCs w:val="28"/>
          <w:shd w:val="clear" w:color="auto" w:fill="FFFFFF"/>
          <w:lang w:val="ru-RU"/>
        </w:rPr>
        <w:t>-Ой толғау (бұл неден жасалған?)</w:t>
      </w:r>
      <w:r>
        <w:rPr>
          <w:rFonts w:ascii="Times New Roman" w:hAnsi="Times New Roman"/>
          <w:color w:val="333333"/>
          <w:sz w:val="28"/>
          <w:szCs w:val="28"/>
          <w:shd w:val="clear" w:color="auto" w:fill="FFFFFF"/>
          <w:lang w:val="kk-KZ"/>
        </w:rPr>
        <w:t xml:space="preserve">. </w:t>
      </w:r>
    </w:p>
    <w:p w:rsidR="002624ED" w:rsidRDefault="006B10B1">
      <w:pPr>
        <w:pStyle w:val="af9"/>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Сын тұрғысынан ойлау стратегиясы.  Сын тұрғысынан ойлауды дамыту бағдарламасы – әлемнің түкпір-түкпірінен жиылған білім берушілердің </w:t>
      </w:r>
      <w:r>
        <w:rPr>
          <w:rFonts w:ascii="Times New Roman" w:eastAsia="Times New Roman" w:hAnsi="Times New Roman"/>
          <w:sz w:val="28"/>
          <w:szCs w:val="28"/>
          <w:lang w:val="kk-KZ" w:eastAsia="ru-RU"/>
        </w:rPr>
        <w:lastRenderedPageBreak/>
        <w:t>бірлескен еңбегі. Тәжірибені жүйеге келтірген Джинни Л.Стил, Куртис С.Мередит, Чарльз Тэмпл. Жобаның негізі Ж.Пиаже, Л.С.Выготский теорияларын басшылыққа алады</w:t>
      </w:r>
      <w:r>
        <w:rPr>
          <w:rFonts w:ascii="Times New Roman" w:eastAsia="Times New Roman" w:hAnsi="Times New Roman"/>
          <w:sz w:val="28"/>
          <w:szCs w:val="28"/>
          <w:lang w:val="kk-KZ"/>
        </w:rPr>
        <w:t xml:space="preserve">. </w:t>
      </w:r>
      <w:r>
        <w:rPr>
          <w:rFonts w:ascii="Times New Roman" w:eastAsia="Times New Roman" w:hAnsi="Times New Roman"/>
          <w:sz w:val="28"/>
          <w:szCs w:val="28"/>
          <w:lang w:val="kk-KZ" w:eastAsia="ru-RU"/>
        </w:rPr>
        <w:t>Мақсаты барлық жастағы оқушыларға кез келген мазмұнға сыни тұрғыдан қарап, екі ұйғарым бір пікірдің біреуін таңдауға саналы шешім қабылдауға сабақтарда үйрету.</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 xml:space="preserve">РАФТ. </w:t>
      </w:r>
      <w:r>
        <w:rPr>
          <w:rFonts w:ascii="Times New Roman" w:hAnsi="Times New Roman"/>
          <w:sz w:val="28"/>
          <w:szCs w:val="28"/>
          <w:lang w:val="kk-KZ" w:eastAsia="ru-RU"/>
        </w:rPr>
        <w:t>Бұл стратегияны «кейіпкерге хат» деп алса да болады. Формасын түрлендіруге мүмкіндік бар: хат, хабарландыру, жеделхат, өтініш, бұйрық, жарнама. Оқушы жұмысқа кіріспес бұрын мәтіннің мазмұнын жетік түсінуге тырысады, ол үшін оны бірнеше қайтара оқып, ой елегінен өткізеді. Рафт оқушылардың тілін дамытады, қиялын өрбітеді, өз ойларын қағаз бетіне түсіру арқылы эссе жазуға жетелейді, ресми іс қағаздары жөнінде түсініктері қалыптаса түседі.</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Жуан-жіңішке сұрақтар</w:t>
      </w:r>
      <w:r>
        <w:rPr>
          <w:rFonts w:ascii="Times New Roman" w:hAnsi="Times New Roman"/>
          <w:sz w:val="28"/>
          <w:szCs w:val="28"/>
          <w:lang w:val="kk-KZ" w:eastAsia="ru-RU"/>
        </w:rPr>
        <w:t>: оқушылар мәтінмен жұмыс істей отырып, мәтін мазмұны бойынша өздері тың сұрақтар құрастырады. Бұл дегеніміз, оқудың барлық әдістерін меңгеру болып табылады. Өйткені, оқушы алдымен қатесіз, түсініп оқуға тырысады, қойған сұрағына өзі жауап беруге дайын тұрады, басқа балалардың сұрақтарын мұқият тыңдап, сұрақ құрастырудың қиын жұмыс екенін біліп, ең үздік сұрақтарға ілтипат білдіреді.</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Қосжазба күнделігі</w:t>
      </w:r>
      <w:r>
        <w:rPr>
          <w:rFonts w:ascii="Times New Roman" w:hAnsi="Times New Roman"/>
          <w:sz w:val="28"/>
          <w:szCs w:val="28"/>
          <w:lang w:val="kk-KZ" w:eastAsia="ru-RU"/>
        </w:rPr>
        <w:t>: мәтінде берілген оқиғаларға өзінің пікір жазады, ендеше, оның сөздік қоры молаяды, кейіпкердің жан дүниесін түсінуге тырысады. Осындай жұмыстар арқылы ең әуелі оқушылардың сабаққа деген қызығушылығы артады, бір-бірімен пікір алмасып, сөздік қоры молаяды, еркін сөйлеу, өз ойларын жеткізе білу дағдылары қалыптасады, оқулықпен жұмыс істеуге, бір-біріне жүйелі сұрақ қоя білуге дағдыланады. Бұл кестедегі көрсеткіштер арқылы СТО технологиясының мүмкіндіктері негізінде оқушының субъект ретінде қаншалықты өскенін аңғаруға болады.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Миға шабуыл стратегиясы</w:t>
      </w:r>
      <w:r>
        <w:rPr>
          <w:rFonts w:ascii="Times New Roman" w:hAnsi="Times New Roman"/>
          <w:sz w:val="28"/>
          <w:szCs w:val="28"/>
          <w:lang w:val="kk-KZ" w:eastAsia="ru-RU"/>
        </w:rPr>
        <w:t xml:space="preserve"> – бұл ұжымдық талқылау, мәселенің шешімін іздеуде қолданылатын тиімді әдіс. Қандайда бір проблеманы әр мүшенің пікірін еркін тыңдау арқылы шешу. Миға шабуыл стратегиясының өзіндік ережесін сақтап, дұрыс пайдаланса оқушының стандарты емес шығармашыл ойлауын жақсы дамытады. Мұғалім топ құрады да, қандай да бір проблеманың шешімін табуды өтінесіз (айтасыз). Барлық оқушылар өз пікірлерін айта бастағанда, ешкім оның ойын бөліп, өз пікірін айта алмайды және бағаланбайды. Іс –тәжірибеден байқағанда бірнеше минут ішінде көптеген пікірлер яғни шешімдер табуға болады. Бұл жерде пікірдің көптігі мақсат емес, ол тек нақты саналы шешім қабылдауға негіз болады. Қағидасы: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 Ұсынылған пікір бағаланбайды, сыналмайды.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 Жұмыс пікірдің сапасына емес санына бағытталған (неғұрлым пікір көп болса, соғұрлым нақты шешім қабылдауға таңдау болады).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 Барлық пікірлер «бір ауыз сөзбен» жазылып отырғаны жақсы.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 Белгіленген уақыт сақталуы тиіс.</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ДЖИК СО стратегиясы</w:t>
      </w:r>
      <w:r>
        <w:rPr>
          <w:rFonts w:ascii="Times New Roman" w:hAnsi="Times New Roman"/>
          <w:sz w:val="28"/>
          <w:szCs w:val="28"/>
          <w:lang w:val="kk-KZ" w:eastAsia="ru-RU"/>
        </w:rPr>
        <w:t xml:space="preserve"> – ұжымдық оқыту әдісі. Мақсаты: жалпы мәселені алдымен жұпта сосын ұжымда талқылау. Қолданылуы: Алдымен сынып 4 топқа бөлініп отырады – бұл жұмыс немесе бастапқы топтар деп аталады. Бірдей мәтін бөлігін алған оқушылар енді эксперт немесе жанұя </w:t>
      </w:r>
      <w:r>
        <w:rPr>
          <w:rFonts w:ascii="Times New Roman" w:hAnsi="Times New Roman"/>
          <w:sz w:val="28"/>
          <w:szCs w:val="28"/>
          <w:lang w:val="kk-KZ" w:eastAsia="ru-RU"/>
        </w:rPr>
        <w:lastRenderedPageBreak/>
        <w:t>топтарын құрады, яғни эксперт топтар басқа топ құрады, мәтіннің бірдей бөліктерін талдайды. Төрт логикалық бөлікке бөлінген мәтіннің 1 – бөлігін бірлер, 2 – бөлігін екілер, 3 – бөлігін үшіншілер, 4, 5- бөліктерін – бесінші және төртінші топқа бөлінетін оқушылар алады. Келесі кезекте бастапқы топтар қайта табысып, үйреніп келген бөліктерінің мазмұнын ортаға салады.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INSERT немесе түртіп алу стратегиясы</w:t>
      </w:r>
      <w:r>
        <w:rPr>
          <w:rFonts w:ascii="Times New Roman" w:hAnsi="Times New Roman"/>
          <w:sz w:val="28"/>
          <w:szCs w:val="28"/>
          <w:lang w:val="kk-KZ" w:eastAsia="ru-RU"/>
        </w:rPr>
        <w:t xml:space="preserve"> – түртіп алу әдісі. Қолдарына қарындаш алып, «v»- білемін, «+» – білмеймін, «-» – мен үшін жаңа білім (ақпарат), «?» – мені таң қалдырды – деген белгілерді қойып отырып мәтіннің мазмұнын түсінеді. Бұл әдіс оқығанын саналы түсінуге, өз ойын басшылыққа алуға, ойын білдіруге үйрететін ұтымды әдіс.Оқушылар білгендерін анықтап, білмейтіндерін сұрауға әзірленеді. Бұл әрекет арқылы жаңаны түсіну үшін бұрынғы білетіндерімен жаңа материалды байланыстыруға дағдыланады.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bCs/>
          <w:sz w:val="28"/>
          <w:szCs w:val="28"/>
          <w:lang w:val="kk-KZ" w:eastAsia="ru-RU"/>
        </w:rPr>
        <w:t>Sinkuein немесе бес жолды өлең стратегиясы</w:t>
      </w:r>
      <w:r>
        <w:rPr>
          <w:rFonts w:ascii="Times New Roman" w:hAnsi="Times New Roman"/>
          <w:sz w:val="28"/>
          <w:szCs w:val="28"/>
          <w:lang w:val="kk-KZ" w:eastAsia="ru-RU"/>
        </w:rPr>
        <w:t xml:space="preserve"> – оқушы берілген тапсырма бойынша өлең құрастырады.</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Кім?-Ана</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Қандай?-Мейірімді,ақылды </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Неістеді?-Бағады,тәрбиелейді,өсіреді.</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Түйін-Ағайын–алтау,ана–біреу. Синоним- Адам</w:t>
      </w:r>
    </w:p>
    <w:p w:rsidR="002624ED" w:rsidRDefault="006B10B1">
      <w:pPr>
        <w:pStyle w:val="af9"/>
        <w:ind w:firstLine="709"/>
        <w:jc w:val="both"/>
        <w:rPr>
          <w:rFonts w:ascii="Times New Roman" w:hAnsi="Times New Roman"/>
          <w:sz w:val="28"/>
          <w:szCs w:val="28"/>
          <w:lang w:val="kk-KZ" w:eastAsia="ru-RU"/>
        </w:rPr>
      </w:pPr>
      <w:r>
        <w:rPr>
          <w:rFonts w:ascii="Times New Roman" w:hAnsi="Times New Roman"/>
          <w:sz w:val="28"/>
          <w:szCs w:val="28"/>
          <w:lang w:val="kk-KZ" w:eastAsia="ru-RU"/>
        </w:rPr>
        <w:t>Геометриялық фигуралар стратегиясы – бұл стратегияның құралдары геометриялық пішіндер. Мақсаты: оқушының сөздік қорын, әдеби, мәдени сөйлеу тілін, күрделі ойлау қабілетін дамыту. Себебі бала оқылып отырған мәтіннің кейіпкерлерінің мінез-құлқына, сипаттама бере отырып қорытынды жасайды. Кейіпкерлерді түрлі фигуралардың сипатына қарай ұқсастығын табады. Жұмыс жұпта немесе топта орындалады.</w:t>
      </w:r>
    </w:p>
    <w:p w:rsidR="002624ED" w:rsidRDefault="006B10B1">
      <w:pPr>
        <w:ind w:firstLine="709"/>
        <w:jc w:val="both"/>
        <w:rPr>
          <w:sz w:val="28"/>
          <w:szCs w:val="28"/>
          <w:lang w:val="kk-KZ"/>
        </w:rPr>
      </w:pPr>
      <w:r>
        <w:rPr>
          <w:sz w:val="28"/>
          <w:szCs w:val="28"/>
          <w:lang w:val="kk-KZ"/>
        </w:rPr>
        <w:t>Блум таксономиясы, сұрақтар стратегиясы - Блум сұрақтарды екіге бөледі. Олар жалпақ және жіңішке сұрақтар. Сұрақтар тізімі алдын ала жасалуы тиіс. Алдымен жіңішке сұрақтар, сосын жалпақ сұрақтар кетеді. Жіңішке сұрақтар - еске түсіруге арналған сұрақтар, жауабы нақты цифрмен немесе ия, жоқ деген жауап алынатын сұрақтар. Мысалы: - судың қатты күйі (мұз)</w:t>
      </w:r>
      <w:r>
        <w:rPr>
          <w:sz w:val="28"/>
          <w:szCs w:val="28"/>
          <w:lang w:val="kk-KZ"/>
        </w:rPr>
        <w:br/>
        <w:t xml:space="preserve">-судың үш күйі болады (ия).  Жалпақ сұрақтар – сұрақтың жауабына толық әрі түсіндіре отырып жауап беріледі. Жалпақ сұрақтарды екінші деңгейдегі сұрақтар дейді. Сұрақтың бұл түріне сөзбен ғана емес басқа формаларда жауап беруге болады. </w:t>
      </w:r>
    </w:p>
    <w:p w:rsidR="002624ED" w:rsidRDefault="006B10B1">
      <w:pPr>
        <w:ind w:firstLine="709"/>
        <w:jc w:val="both"/>
        <w:rPr>
          <w:sz w:val="28"/>
          <w:szCs w:val="28"/>
        </w:rPr>
      </w:pPr>
      <w:r>
        <w:rPr>
          <w:sz w:val="28"/>
          <w:szCs w:val="28"/>
          <w:lang w:val="kk-KZ"/>
        </w:rPr>
        <w:t xml:space="preserve">Т кестесі стратегиясы – мақсаты: қарама – қарсы нәрселерді, сөздерді тере білу. </w:t>
      </w:r>
      <w:r>
        <w:rPr>
          <w:sz w:val="28"/>
          <w:szCs w:val="28"/>
        </w:rPr>
        <w:t>Бұл жұмыста салыстыру, салыстыра отырып топтастыру сияқты процестер жүзеге асады. Оқушылардың ойлау қабілетін, есте сақтау қабілеттерін дамытады. Т кестесін тақырыпты ашарда пайдаланылса, жаңа материалды түсінуге дайындық болады. Бұл стратегия жұпта, топта, жеке де орындала береді. Іс – тәжірибеде үй тапсырмасына да беріліп жүр.</w:t>
      </w:r>
    </w:p>
    <w:p w:rsidR="002624ED" w:rsidRDefault="006B10B1">
      <w:pPr>
        <w:ind w:firstLine="709"/>
        <w:jc w:val="both"/>
        <w:rPr>
          <w:sz w:val="28"/>
          <w:szCs w:val="28"/>
        </w:rPr>
      </w:pPr>
      <w:r>
        <w:rPr>
          <w:sz w:val="28"/>
          <w:szCs w:val="28"/>
        </w:rPr>
        <w:t>Топтастыру немесе кластер стратегиясы - ойды жинақтау, ми қыртысында сәулеленген ойларды топтастыру, ассосациялау. Бұл стратегия топпен де жұппен де орындала береді. Сабақтың әр кезеңіне де қолайлы.</w:t>
      </w:r>
    </w:p>
    <w:p w:rsidR="002624ED" w:rsidRDefault="006B10B1">
      <w:pPr>
        <w:ind w:firstLine="709"/>
        <w:jc w:val="both"/>
        <w:rPr>
          <w:sz w:val="28"/>
          <w:szCs w:val="28"/>
        </w:rPr>
      </w:pPr>
      <w:r>
        <w:rPr>
          <w:sz w:val="28"/>
          <w:szCs w:val="28"/>
        </w:rPr>
        <w:t xml:space="preserve">БББ немесе маркировка кестесі стратегиясы – «БББ» - білемін, білдім, білгім келеді деген сөздерден алынған. Бұл кестеде үш бөлік. Әр бөлікті мәтінді не тақырыпты оқып отырып толтыра отырады. Негізгі қойылатын талап – </w:t>
      </w:r>
      <w:r>
        <w:rPr>
          <w:sz w:val="28"/>
          <w:szCs w:val="28"/>
        </w:rPr>
        <w:lastRenderedPageBreak/>
        <w:t>оқушылардағы ойлар, тезистер, фактілер дәл сол күйінде көшірілмейді, өз ойымен жазылады. Бұл әдіс мұғалімге әр оқушыны бақылауға, оған сабақ соңында баға қоюға мүмкіндік береді. Мүмкін болса кесте сабақ үстінде толтырылады. Ал, үлгермеген жағдайда әр бөлікке бір, екі ой жазылу керек. Толықтыруға үйге беруге болады. Білемін. Білдім. Білгім келеді.</w:t>
      </w:r>
    </w:p>
    <w:p w:rsidR="002624ED" w:rsidRDefault="006B10B1">
      <w:pPr>
        <w:ind w:firstLine="709"/>
        <w:jc w:val="both"/>
        <w:rPr>
          <w:sz w:val="28"/>
          <w:szCs w:val="28"/>
        </w:rPr>
      </w:pPr>
      <w:r>
        <w:rPr>
          <w:sz w:val="28"/>
          <w:szCs w:val="28"/>
        </w:rPr>
        <w:t>ЭССЕ немесе ой толғаныс стратегиясы – тақырыпқа сай оқушы өз ойын қорыта және жинақтай отырып, ой-толғанысын жазады. Оқушы өз бетімен жеке жұмыс жүргізеді. Эссені 5-10 минут ішінде тоқтамай жазады. Мұғалім де отырып жазуына болады. Бұл әдісте оқушы бала өз ойын еркін жеткізе білетін болады. Шығармашылықпен жұмыс істеп, сөздік қоры дамиды. </w:t>
      </w:r>
    </w:p>
    <w:p w:rsidR="002624ED" w:rsidRDefault="002624ED">
      <w:pPr>
        <w:ind w:firstLine="709"/>
        <w:rPr>
          <w:b/>
          <w:sz w:val="28"/>
          <w:szCs w:val="28"/>
          <w:lang w:val="kk-KZ"/>
        </w:rPr>
      </w:pPr>
    </w:p>
    <w:p w:rsidR="002624ED" w:rsidRDefault="006B10B1">
      <w:pPr>
        <w:ind w:firstLine="709"/>
        <w:rPr>
          <w:b/>
          <w:sz w:val="28"/>
          <w:szCs w:val="28"/>
          <w:lang w:val="kk-KZ"/>
        </w:rPr>
      </w:pPr>
      <w:r>
        <w:rPr>
          <w:b/>
          <w:sz w:val="28"/>
          <w:szCs w:val="28"/>
          <w:lang w:val="kk-KZ"/>
        </w:rPr>
        <w:t xml:space="preserve">Бақылау сұрақтары.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Инновациялық оқыту әдістеріне қандай ұстаным тән деп ойлайсыз?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Қазіргі білім беру түрлері қандай? Репродуктивті оқыту түрі туралы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Конструктивті оқыту түрлеріне қандай ұстаным тән?</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Екі білім беру түрлерін салыстырып көрсетіңіз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Оқытудың белсенді стратегиясы деп отырғанымызды қалай түсіндіресіз?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Оқытудың қай стратегиясын таңдар едіңіз? Неге?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Жаратылыстану пәнін оқытудың ерекше әдістері туралы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Қазіргі оқытудағы ерекшеліктер туралы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Ортақ ойды ұсыныңыз. Инновация ұғымына түсіндірме беріңіз</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Сыни ойлау тапсырмасы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топ. «Грилянда» жаттығуын орындау. Шарты: Білімалушылар миға шабуыл штурмы бойынша тақырыпқа байланысты кілтті сөздерді есіне түсіріп бір бағанада дәптерге жазады (12-15 ұғым). Оны А3 форматты қағазға елка гриляндасы тәрізді орналастырып салады. Ұғымдардың бірізділігін сақтау талап етіледі. Білімалушылар дайын болған грияландасын  презентациялайды.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2-топ. «Фишбоун» әдісімен оқушыны белсендіру мәселесі бойынша стратегия ұсыну</w:t>
      </w:r>
    </w:p>
    <w:p w:rsidR="002624ED" w:rsidRDefault="006B10B1">
      <w:pPr>
        <w:ind w:firstLine="709"/>
        <w:jc w:val="both"/>
        <w:rPr>
          <w:b/>
          <w:sz w:val="28"/>
          <w:szCs w:val="28"/>
          <w:lang w:val="kk-KZ"/>
        </w:rPr>
      </w:pPr>
      <w:r>
        <w:rPr>
          <w:b/>
          <w:sz w:val="28"/>
          <w:szCs w:val="28"/>
          <w:lang w:val="kk-KZ"/>
        </w:rPr>
        <w:t>Ұсынылатын әдебиеттер:</w:t>
      </w:r>
    </w:p>
    <w:p w:rsidR="002624ED" w:rsidRDefault="006B10B1">
      <w:pPr>
        <w:ind w:firstLine="709"/>
        <w:jc w:val="both"/>
        <w:rPr>
          <w:lang w:val="kk-KZ"/>
        </w:rPr>
      </w:pPr>
      <w:r>
        <w:rPr>
          <w:sz w:val="28"/>
          <w:szCs w:val="28"/>
          <w:lang w:val="kk-KZ"/>
        </w:rPr>
        <w:t>1. 2017-2018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 – Астана: Ы. Алтынсарин атындағы Ұлттық білім академиясы, 2017. – 340</w:t>
      </w:r>
      <w:r>
        <w:rPr>
          <w:lang w:val="kk-KZ"/>
        </w:rPr>
        <w:t xml:space="preserve"> б</w:t>
      </w:r>
    </w:p>
    <w:p w:rsidR="002624ED" w:rsidRDefault="006B10B1">
      <w:pPr>
        <w:ind w:firstLine="709"/>
        <w:jc w:val="both"/>
        <w:rPr>
          <w:bCs/>
          <w:kern w:val="36"/>
          <w:sz w:val="28"/>
          <w:szCs w:val="28"/>
          <w:lang w:val="kk-KZ"/>
        </w:rPr>
      </w:pPr>
      <w:r>
        <w:rPr>
          <w:sz w:val="28"/>
          <w:szCs w:val="28"/>
          <w:lang w:val="kk-KZ"/>
        </w:rPr>
        <w:t>2. Ахметкалиева С.Т.</w:t>
      </w:r>
      <w:r>
        <w:rPr>
          <w:bCs/>
          <w:kern w:val="36"/>
          <w:sz w:val="28"/>
          <w:szCs w:val="28"/>
          <w:lang w:val="kk-KZ"/>
        </w:rPr>
        <w:t>Жаңартылған білім беру мазмұны бойынша оқытудағы жаңа әдіс-тәсілдер. –Актөбе, 2017ж.</w:t>
      </w:r>
    </w:p>
    <w:p w:rsidR="002624ED" w:rsidRDefault="006B10B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 Жаратылыстану. 2</w:t>
      </w:r>
      <w:r>
        <w:rPr>
          <w:color w:val="000000"/>
          <w:spacing w:val="2"/>
          <w:sz w:val="28"/>
          <w:szCs w:val="28"/>
          <w:lang w:val="kk-KZ"/>
        </w:rPr>
        <w:t xml:space="preserve"> сынып.</w:t>
      </w:r>
      <w:r>
        <w:rPr>
          <w:color w:val="000000"/>
          <w:spacing w:val="2"/>
          <w:sz w:val="28"/>
          <w:szCs w:val="28"/>
          <w:shd w:val="clear" w:color="auto" w:fill="FFFFFF"/>
          <w:lang w:val="kk-KZ"/>
        </w:rPr>
        <w:t xml:space="preserve"> Мұғалімге арналған нұсқаулық. С.Кузнецова, Д.Сапаков, И.Васева, А.Жамиева, М.Кусаинова, М.Тасбулатова. «Назарбаев зияткерлік мектептері»- Астана: Мектеп,, 2017.</w:t>
      </w:r>
    </w:p>
    <w:p w:rsidR="002624ED" w:rsidRDefault="006B10B1">
      <w:pPr>
        <w:pStyle w:val="af9"/>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t>4. Мынбаева А.К., Садвакасова З.М. Инновационные методы обучения. Учебное пособие Алматы: ТехноЭрудит,2018.-356с.</w:t>
      </w: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lastRenderedPageBreak/>
        <w:t>2.3 Бастауыш сыныпта жаратылыстану сабағын ұйымдастыру формалары</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 xml:space="preserve">1. Бастауыш сыныпта жаратылыстану сабағын ұйымдастыру формалары. </w:t>
      </w:r>
    </w:p>
    <w:p w:rsidR="002624ED" w:rsidRDefault="006B10B1">
      <w:pPr>
        <w:ind w:firstLine="709"/>
        <w:jc w:val="both"/>
        <w:rPr>
          <w:sz w:val="28"/>
          <w:szCs w:val="28"/>
          <w:lang w:val="kk-KZ"/>
        </w:rPr>
      </w:pPr>
      <w:r>
        <w:rPr>
          <w:sz w:val="28"/>
          <w:szCs w:val="28"/>
          <w:lang w:val="kk-KZ"/>
        </w:rPr>
        <w:t xml:space="preserve">2. Сабақ және сабақтан тыс оқу түрлері. </w:t>
      </w:r>
    </w:p>
    <w:p w:rsidR="002624ED" w:rsidRDefault="006B10B1">
      <w:pPr>
        <w:tabs>
          <w:tab w:val="left" w:pos="2640"/>
        </w:tabs>
        <w:ind w:firstLine="709"/>
        <w:jc w:val="both"/>
        <w:rPr>
          <w:sz w:val="28"/>
          <w:szCs w:val="28"/>
          <w:lang w:val="kk-KZ"/>
        </w:rPr>
      </w:pPr>
      <w:r>
        <w:rPr>
          <w:sz w:val="28"/>
          <w:szCs w:val="28"/>
          <w:lang w:val="kk-KZ"/>
        </w:rPr>
        <w:t>3. Жаратылыстану сабағын ұйымдастырудың ерекше формалары мен оның дидактикалық құрылымы.</w:t>
      </w:r>
    </w:p>
    <w:p w:rsidR="002624ED" w:rsidRDefault="002624ED">
      <w:pPr>
        <w:ind w:firstLine="709"/>
        <w:jc w:val="both"/>
        <w:rPr>
          <w:sz w:val="28"/>
          <w:szCs w:val="28"/>
          <w:lang w:val="kk-KZ"/>
        </w:rPr>
      </w:pPr>
    </w:p>
    <w:p w:rsidR="002624ED" w:rsidRDefault="006B10B1">
      <w:pPr>
        <w:ind w:firstLine="709"/>
        <w:jc w:val="both"/>
        <w:rPr>
          <w:rStyle w:val="41"/>
          <w:rFonts w:eastAsia="Calibri"/>
          <w:sz w:val="28"/>
          <w:szCs w:val="28"/>
        </w:rPr>
      </w:pPr>
      <w:r>
        <w:rPr>
          <w:b/>
          <w:sz w:val="28"/>
          <w:szCs w:val="28"/>
          <w:lang w:val="kk-KZ"/>
        </w:rPr>
        <w:t>1. Бастауыш сыныпта жаратылыстану сабағын ұйымдастыру формалары</w:t>
      </w:r>
      <w:r>
        <w:rPr>
          <w:sz w:val="28"/>
          <w:szCs w:val="28"/>
          <w:lang w:val="kk-KZ"/>
        </w:rPr>
        <w:t xml:space="preserve">. </w:t>
      </w:r>
      <w:r>
        <w:rPr>
          <w:rStyle w:val="41"/>
          <w:rFonts w:eastAsia="Calibri"/>
          <w:sz w:val="28"/>
          <w:szCs w:val="28"/>
        </w:rPr>
        <w:t>Оқыту формалары деп  оқушылардың оқу-танымдық қызметін түрлі орта жағдайына орайластырып мұғалімнің ұйымдастыруы (сыныпта, табиғатта және т.б.). Және бір анықтамада о</w:t>
      </w:r>
      <w:r>
        <w:rPr>
          <w:sz w:val="28"/>
          <w:szCs w:val="28"/>
          <w:lang w:val="kk-KZ"/>
        </w:rPr>
        <w:t xml:space="preserve">қытуды ұйымдастырудың формасы дегеніміз мұғалім мен оқушылардың оқу әрекетіне қолайлы жағдай жасау үшін арнайы ұйымдастырылған, белгілі тәртіппен өтілетін жұмыс. </w:t>
      </w:r>
      <w:r>
        <w:rPr>
          <w:rStyle w:val="41"/>
          <w:rFonts w:eastAsia="Calibri"/>
          <w:sz w:val="28"/>
          <w:szCs w:val="28"/>
        </w:rPr>
        <w:t xml:space="preserve"> Верзилин Н.М.  бастауыш сыныпта жаратылыстануды оқыту формалары 3 топқа топтастырылады: сабақ, сабақтан тыс қызметтер, сыныптан тыс жұмыстар. Бұлардың әрқайсысының өзіндік ерекшеліктері бар.  Соған қарамастан олардың ортақ ұқсастықтары да бар. </w:t>
      </w:r>
    </w:p>
    <w:p w:rsidR="002624ED" w:rsidRDefault="006B10B1">
      <w:pPr>
        <w:ind w:firstLine="709"/>
        <w:jc w:val="both"/>
        <w:rPr>
          <w:rFonts w:eastAsia="Calibri"/>
          <w:sz w:val="28"/>
          <w:szCs w:val="28"/>
          <w:lang w:val="kk-KZ"/>
        </w:rPr>
      </w:pPr>
      <w:r>
        <w:rPr>
          <w:rFonts w:eastAsia="Calibri"/>
          <w:sz w:val="28"/>
          <w:szCs w:val="28"/>
          <w:lang w:val="kk-KZ"/>
        </w:rPr>
        <w:t>1) Белгілі бір танымдық, тәрбиелік, дамытушылық міндеттерді шешуі,</w:t>
      </w:r>
    </w:p>
    <w:p w:rsidR="002624ED" w:rsidRDefault="006B10B1">
      <w:pPr>
        <w:ind w:firstLine="709"/>
        <w:jc w:val="both"/>
        <w:rPr>
          <w:rFonts w:eastAsia="Calibri"/>
          <w:sz w:val="28"/>
          <w:szCs w:val="28"/>
          <w:lang w:val="kk-KZ"/>
        </w:rPr>
      </w:pPr>
      <w:r>
        <w:rPr>
          <w:rFonts w:eastAsia="Calibri"/>
          <w:sz w:val="28"/>
          <w:szCs w:val="28"/>
          <w:lang w:val="kk-KZ"/>
        </w:rPr>
        <w:t>2) Логикалық жалғасының болуы бірімен бірінің,</w:t>
      </w:r>
    </w:p>
    <w:p w:rsidR="002624ED" w:rsidRDefault="006B10B1">
      <w:pPr>
        <w:ind w:firstLine="709"/>
        <w:jc w:val="both"/>
        <w:rPr>
          <w:rFonts w:eastAsia="Calibri"/>
          <w:sz w:val="28"/>
          <w:szCs w:val="28"/>
          <w:lang w:val="kk-KZ"/>
        </w:rPr>
      </w:pPr>
      <w:r>
        <w:rPr>
          <w:rFonts w:eastAsia="Calibri"/>
          <w:sz w:val="28"/>
          <w:szCs w:val="28"/>
          <w:lang w:val="kk-KZ"/>
        </w:rPr>
        <w:t>3) Сабақтың мақсатына сәйкес түрлі әдістер мен тәсілдерді  қолдану,</w:t>
      </w:r>
    </w:p>
    <w:p w:rsidR="002624ED" w:rsidRDefault="006B10B1">
      <w:pPr>
        <w:ind w:firstLine="709"/>
        <w:jc w:val="both"/>
        <w:rPr>
          <w:rFonts w:eastAsia="Calibri"/>
          <w:sz w:val="28"/>
          <w:szCs w:val="28"/>
          <w:lang w:val="kk-KZ"/>
        </w:rPr>
      </w:pPr>
      <w:r>
        <w:rPr>
          <w:rFonts w:eastAsia="Calibri"/>
          <w:sz w:val="28"/>
          <w:szCs w:val="28"/>
          <w:lang w:val="kk-KZ"/>
        </w:rPr>
        <w:t>4) Ресурстармен қамтамасыз етілуі,</w:t>
      </w:r>
    </w:p>
    <w:p w:rsidR="002624ED" w:rsidRDefault="006B10B1">
      <w:pPr>
        <w:ind w:firstLine="709"/>
        <w:jc w:val="both"/>
        <w:rPr>
          <w:rFonts w:eastAsia="Calibri"/>
          <w:sz w:val="28"/>
          <w:szCs w:val="28"/>
          <w:lang w:val="kk-KZ"/>
        </w:rPr>
      </w:pPr>
      <w:r>
        <w:rPr>
          <w:rFonts w:eastAsia="Calibri"/>
          <w:sz w:val="28"/>
          <w:szCs w:val="28"/>
          <w:lang w:val="kk-KZ"/>
        </w:rPr>
        <w:t>5) Сабақтың жүргізілуі темпінің уақытпен үйлесім табуы.</w:t>
      </w:r>
    </w:p>
    <w:p w:rsidR="002624ED" w:rsidRDefault="006B10B1">
      <w:pPr>
        <w:ind w:firstLine="709"/>
        <w:jc w:val="both"/>
        <w:rPr>
          <w:rStyle w:val="41"/>
          <w:rFonts w:eastAsia="Calibri"/>
          <w:sz w:val="28"/>
          <w:szCs w:val="28"/>
        </w:rPr>
      </w:pPr>
      <w:r>
        <w:rPr>
          <w:rFonts w:eastAsia="Calibri"/>
          <w:sz w:val="28"/>
          <w:szCs w:val="28"/>
          <w:lang w:val="kk-KZ"/>
        </w:rPr>
        <w:t xml:space="preserve">Оқушылардың бар мүмкіндіктері мен әлеуеттерін пайдаланудың жүзеге асырылуы. </w:t>
      </w:r>
      <w:r>
        <w:rPr>
          <w:rStyle w:val="41"/>
          <w:rFonts w:eastAsia="Calibri"/>
          <w:sz w:val="28"/>
          <w:szCs w:val="28"/>
        </w:rPr>
        <w:t>Осыдан кейін барлық оқыту формалары шартты түрде ғана жіктелгенімен бірімен бірінің байланысын үзіп алмауы тиіс.</w:t>
      </w:r>
    </w:p>
    <w:p w:rsidR="002624ED" w:rsidRDefault="002624ED">
      <w:pPr>
        <w:ind w:firstLine="709"/>
        <w:jc w:val="both"/>
        <w:rPr>
          <w:rStyle w:val="41"/>
          <w:rFonts w:eastAsia="Calibri"/>
          <w:sz w:val="28"/>
          <w:szCs w:val="28"/>
        </w:rPr>
      </w:pPr>
    </w:p>
    <w:tbl>
      <w:tblPr>
        <w:tblStyle w:val="af8"/>
        <w:tblW w:w="4897" w:type="pct"/>
        <w:tblInd w:w="392" w:type="dxa"/>
        <w:tblLook w:val="04A0"/>
      </w:tblPr>
      <w:tblGrid>
        <w:gridCol w:w="2126"/>
        <w:gridCol w:w="3806"/>
        <w:gridCol w:w="3719"/>
      </w:tblGrid>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Сабақ</w:t>
            </w:r>
          </w:p>
        </w:tc>
        <w:tc>
          <w:tcPr>
            <w:tcW w:w="1972"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Сабақтан тыс түрлері</w:t>
            </w:r>
          </w:p>
        </w:tc>
        <w:tc>
          <w:tcPr>
            <w:tcW w:w="1927"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Сыныптан тыс түрлері</w:t>
            </w:r>
          </w:p>
        </w:tc>
      </w:tr>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кіріспе</w:t>
            </w:r>
          </w:p>
        </w:tc>
        <w:tc>
          <w:tcPr>
            <w:tcW w:w="1972" w:type="pct"/>
            <w:vMerge w:val="restart"/>
          </w:tcPr>
          <w:p w:rsidR="002624ED" w:rsidRDefault="006B10B1">
            <w:pPr>
              <w:pStyle w:val="af9"/>
              <w:rPr>
                <w:rStyle w:val="41"/>
                <w:rFonts w:eastAsia="Calibri"/>
                <w:sz w:val="28"/>
                <w:szCs w:val="28"/>
                <w:lang w:eastAsia="ru-RU"/>
              </w:rPr>
            </w:pPr>
            <w:r>
              <w:rPr>
                <w:rStyle w:val="41"/>
                <w:rFonts w:eastAsia="Calibri"/>
                <w:sz w:val="28"/>
                <w:szCs w:val="28"/>
                <w:lang w:eastAsia="ru-RU"/>
              </w:rPr>
              <w:t>үй тапсырмасын орындау,</w:t>
            </w:r>
          </w:p>
          <w:p w:rsidR="002624ED" w:rsidRDefault="006B10B1">
            <w:pPr>
              <w:pStyle w:val="af9"/>
              <w:rPr>
                <w:rStyle w:val="41"/>
                <w:rFonts w:eastAsia="Calibri"/>
                <w:sz w:val="28"/>
                <w:szCs w:val="28"/>
                <w:lang w:eastAsia="ru-RU"/>
              </w:rPr>
            </w:pPr>
            <w:r>
              <w:rPr>
                <w:rStyle w:val="41"/>
                <w:rFonts w:eastAsia="Calibri"/>
                <w:sz w:val="28"/>
                <w:szCs w:val="28"/>
                <w:lang w:eastAsia="ru-RU"/>
              </w:rPr>
              <w:t xml:space="preserve">табиғатқа бақылау. </w:t>
            </w:r>
          </w:p>
          <w:p w:rsidR="002624ED" w:rsidRDefault="006B10B1">
            <w:pPr>
              <w:pStyle w:val="af9"/>
              <w:rPr>
                <w:rStyle w:val="41"/>
                <w:rFonts w:eastAsia="Calibri"/>
                <w:sz w:val="28"/>
                <w:szCs w:val="28"/>
                <w:lang w:eastAsia="ru-RU"/>
              </w:rPr>
            </w:pPr>
            <w:r>
              <w:rPr>
                <w:rStyle w:val="41"/>
                <w:rFonts w:eastAsia="Calibri"/>
                <w:sz w:val="28"/>
                <w:szCs w:val="28"/>
                <w:lang w:eastAsia="ru-RU"/>
              </w:rPr>
              <w:t>тірі табиғат бұрышында, географиялық алаңда,  мектеп маңындағы оқу-тәжірибе үлескесіндегі жұмыстар, эксперимент  қою, жобамен айналысу қызметтері жатады</w:t>
            </w:r>
          </w:p>
        </w:tc>
        <w:tc>
          <w:tcPr>
            <w:tcW w:w="1927" w:type="pct"/>
            <w:vMerge w:val="restart"/>
          </w:tcPr>
          <w:p w:rsidR="002624ED" w:rsidRDefault="006B10B1">
            <w:pPr>
              <w:pStyle w:val="af9"/>
              <w:rPr>
                <w:rStyle w:val="41"/>
                <w:rFonts w:eastAsia="Calibri"/>
                <w:sz w:val="28"/>
                <w:szCs w:val="28"/>
                <w:lang w:eastAsia="ru-RU"/>
              </w:rPr>
            </w:pPr>
            <w:r>
              <w:rPr>
                <w:rStyle w:val="41"/>
                <w:rFonts w:eastAsia="Calibri"/>
                <w:sz w:val="28"/>
                <w:szCs w:val="28"/>
                <w:lang w:eastAsia="ru-RU"/>
              </w:rPr>
              <w:t>үйірме, экскурсия, туристік жорықтар, олимпиада, викториналар, ертеңгіліктер, мерекелік шаралар</w:t>
            </w:r>
          </w:p>
        </w:tc>
      </w:tr>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аралас</w:t>
            </w:r>
          </w:p>
        </w:tc>
        <w:tc>
          <w:tcPr>
            <w:tcW w:w="1972" w:type="pct"/>
            <w:vMerge/>
          </w:tcPr>
          <w:p w:rsidR="002624ED" w:rsidRDefault="002624ED">
            <w:pPr>
              <w:pStyle w:val="af9"/>
              <w:jc w:val="both"/>
              <w:rPr>
                <w:rStyle w:val="41"/>
                <w:rFonts w:eastAsia="Calibri"/>
                <w:sz w:val="28"/>
                <w:szCs w:val="28"/>
                <w:lang w:eastAsia="ru-RU"/>
              </w:rPr>
            </w:pPr>
          </w:p>
        </w:tc>
        <w:tc>
          <w:tcPr>
            <w:tcW w:w="1927" w:type="pct"/>
            <w:vMerge/>
          </w:tcPr>
          <w:p w:rsidR="002624ED" w:rsidRDefault="002624ED">
            <w:pPr>
              <w:pStyle w:val="af9"/>
              <w:jc w:val="both"/>
              <w:rPr>
                <w:rStyle w:val="41"/>
                <w:rFonts w:eastAsia="Calibri"/>
                <w:sz w:val="28"/>
                <w:szCs w:val="28"/>
                <w:lang w:eastAsia="ru-RU"/>
              </w:rPr>
            </w:pPr>
          </w:p>
        </w:tc>
      </w:tr>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заттық</w:t>
            </w:r>
          </w:p>
        </w:tc>
        <w:tc>
          <w:tcPr>
            <w:tcW w:w="1972" w:type="pct"/>
            <w:vMerge/>
          </w:tcPr>
          <w:p w:rsidR="002624ED" w:rsidRDefault="002624ED">
            <w:pPr>
              <w:pStyle w:val="af9"/>
              <w:jc w:val="both"/>
              <w:rPr>
                <w:rStyle w:val="41"/>
                <w:rFonts w:eastAsia="Calibri"/>
                <w:sz w:val="28"/>
                <w:szCs w:val="28"/>
                <w:lang w:eastAsia="ru-RU"/>
              </w:rPr>
            </w:pPr>
          </w:p>
        </w:tc>
        <w:tc>
          <w:tcPr>
            <w:tcW w:w="1927" w:type="pct"/>
            <w:vMerge/>
          </w:tcPr>
          <w:p w:rsidR="002624ED" w:rsidRDefault="002624ED">
            <w:pPr>
              <w:pStyle w:val="af9"/>
              <w:jc w:val="both"/>
              <w:rPr>
                <w:rStyle w:val="41"/>
                <w:rFonts w:eastAsia="Calibri"/>
                <w:sz w:val="28"/>
                <w:szCs w:val="28"/>
                <w:lang w:eastAsia="ru-RU"/>
              </w:rPr>
            </w:pPr>
          </w:p>
        </w:tc>
      </w:tr>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экскурсия</w:t>
            </w:r>
          </w:p>
        </w:tc>
        <w:tc>
          <w:tcPr>
            <w:tcW w:w="1972" w:type="pct"/>
            <w:vMerge/>
          </w:tcPr>
          <w:p w:rsidR="002624ED" w:rsidRDefault="002624ED">
            <w:pPr>
              <w:pStyle w:val="af9"/>
              <w:jc w:val="both"/>
              <w:rPr>
                <w:rStyle w:val="41"/>
                <w:rFonts w:eastAsia="Calibri"/>
                <w:sz w:val="28"/>
                <w:szCs w:val="28"/>
                <w:lang w:eastAsia="ru-RU"/>
              </w:rPr>
            </w:pPr>
          </w:p>
        </w:tc>
        <w:tc>
          <w:tcPr>
            <w:tcW w:w="1927" w:type="pct"/>
            <w:vMerge/>
          </w:tcPr>
          <w:p w:rsidR="002624ED" w:rsidRDefault="002624ED">
            <w:pPr>
              <w:pStyle w:val="af9"/>
              <w:jc w:val="both"/>
              <w:rPr>
                <w:rStyle w:val="41"/>
                <w:rFonts w:eastAsia="Calibri"/>
                <w:sz w:val="28"/>
                <w:szCs w:val="28"/>
                <w:lang w:eastAsia="ru-RU"/>
              </w:rPr>
            </w:pPr>
          </w:p>
        </w:tc>
      </w:tr>
      <w:tr w:rsidR="002624ED">
        <w:tc>
          <w:tcPr>
            <w:tcW w:w="1101" w:type="pct"/>
          </w:tcPr>
          <w:p w:rsidR="002624ED" w:rsidRDefault="006B10B1">
            <w:pPr>
              <w:pStyle w:val="af9"/>
              <w:jc w:val="both"/>
              <w:rPr>
                <w:rStyle w:val="41"/>
                <w:rFonts w:eastAsia="Calibri"/>
                <w:sz w:val="28"/>
                <w:szCs w:val="28"/>
                <w:lang w:eastAsia="ru-RU"/>
              </w:rPr>
            </w:pPr>
            <w:r>
              <w:rPr>
                <w:rStyle w:val="41"/>
                <w:rFonts w:eastAsia="Calibri"/>
                <w:sz w:val="28"/>
                <w:szCs w:val="28"/>
                <w:lang w:eastAsia="ru-RU"/>
              </w:rPr>
              <w:t>қорытынды</w:t>
            </w:r>
          </w:p>
        </w:tc>
        <w:tc>
          <w:tcPr>
            <w:tcW w:w="1972" w:type="pct"/>
            <w:vMerge/>
          </w:tcPr>
          <w:p w:rsidR="002624ED" w:rsidRDefault="002624ED">
            <w:pPr>
              <w:pStyle w:val="af9"/>
              <w:jc w:val="both"/>
              <w:rPr>
                <w:rStyle w:val="41"/>
                <w:rFonts w:eastAsia="Calibri"/>
                <w:sz w:val="28"/>
                <w:szCs w:val="28"/>
                <w:lang w:eastAsia="ru-RU"/>
              </w:rPr>
            </w:pPr>
          </w:p>
        </w:tc>
        <w:tc>
          <w:tcPr>
            <w:tcW w:w="1927" w:type="pct"/>
            <w:vMerge/>
          </w:tcPr>
          <w:p w:rsidR="002624ED" w:rsidRDefault="002624ED">
            <w:pPr>
              <w:pStyle w:val="af9"/>
              <w:jc w:val="both"/>
              <w:rPr>
                <w:rStyle w:val="41"/>
                <w:rFonts w:eastAsia="Calibri"/>
                <w:sz w:val="28"/>
                <w:szCs w:val="28"/>
                <w:lang w:eastAsia="ru-RU"/>
              </w:rPr>
            </w:pPr>
          </w:p>
        </w:tc>
      </w:tr>
    </w:tbl>
    <w:p w:rsidR="002624ED" w:rsidRDefault="002624ED">
      <w:pPr>
        <w:pStyle w:val="af9"/>
        <w:ind w:left="567" w:firstLine="709"/>
        <w:jc w:val="both"/>
        <w:rPr>
          <w:rStyle w:val="41"/>
          <w:rFonts w:eastAsia="Calibri"/>
          <w:sz w:val="28"/>
          <w:szCs w:val="28"/>
        </w:rPr>
      </w:pPr>
    </w:p>
    <w:p w:rsidR="002624ED" w:rsidRDefault="006B10B1">
      <w:pPr>
        <w:pStyle w:val="af9"/>
        <w:ind w:firstLine="709"/>
        <w:jc w:val="both"/>
        <w:rPr>
          <w:rStyle w:val="41"/>
          <w:rFonts w:eastAsia="Calibri"/>
          <w:sz w:val="28"/>
          <w:szCs w:val="28"/>
        </w:rPr>
      </w:pPr>
      <w:r>
        <w:rPr>
          <w:rStyle w:val="41"/>
          <w:rFonts w:eastAsia="Calibri"/>
          <w:sz w:val="28"/>
          <w:szCs w:val="28"/>
        </w:rPr>
        <w:t xml:space="preserve">Әрбір форманың ішінде оқушылардың қызметтерінің ұйымдастырылуына орай практикалық, зертханалық жұмыстар, ойын, өзіндік жұмыстар: жаппай, топтық, жеке және т.б. секілді  түрлері болады. Мысалы, бала конструктурмен ойнайды. Мұнда ойын барысында бала модель құрастырады. Онда өзінің қоршаған ортадағы заттар туралы білімін пайдаланады. Мұнда модельдеу әдісі. Ойын формасы түріндегі әрекеттері. Оқыту формасы мен оқыту әдісінен айырмашылығы білім көзі болып табылады. </w:t>
      </w:r>
    </w:p>
    <w:p w:rsidR="002624ED" w:rsidRDefault="006B10B1">
      <w:pPr>
        <w:ind w:firstLine="709"/>
        <w:jc w:val="both"/>
        <w:rPr>
          <w:sz w:val="28"/>
          <w:szCs w:val="28"/>
          <w:lang w:val="kk-KZ"/>
        </w:rPr>
      </w:pPr>
      <w:r>
        <w:rPr>
          <w:sz w:val="28"/>
          <w:szCs w:val="28"/>
          <w:lang w:val="kk-KZ"/>
        </w:rPr>
        <w:lastRenderedPageBreak/>
        <w:t>Мектепте оқу пәндерінің материалдарын меңгерту үшін ұйымдастырыла тын біртұтас жүйе оқу-тәрбие процесі деп аталынады. Жаратылыстану негіздері пәндері бойынша білім беру жүйесі оқу-тәрбие процестерінің біртұтастығына  негізделе мына принциптердің орындалуын қамтамасыз етеді;</w:t>
      </w:r>
    </w:p>
    <w:p w:rsidR="002624ED" w:rsidRDefault="006B10B1">
      <w:pPr>
        <w:ind w:firstLine="709"/>
        <w:jc w:val="both"/>
        <w:rPr>
          <w:sz w:val="28"/>
          <w:szCs w:val="28"/>
          <w:lang w:val="kk-KZ"/>
        </w:rPr>
      </w:pPr>
      <w:r>
        <w:rPr>
          <w:sz w:val="28"/>
          <w:szCs w:val="28"/>
          <w:lang w:val="kk-KZ"/>
        </w:rPr>
        <w:t>-негізгі оқу материалдарын меңгерту;</w:t>
      </w:r>
    </w:p>
    <w:p w:rsidR="002624ED" w:rsidRDefault="006B10B1">
      <w:pPr>
        <w:ind w:firstLine="709"/>
        <w:jc w:val="both"/>
        <w:rPr>
          <w:sz w:val="28"/>
          <w:szCs w:val="28"/>
          <w:lang w:val="kk-KZ"/>
        </w:rPr>
      </w:pPr>
      <w:r>
        <w:rPr>
          <w:sz w:val="28"/>
          <w:szCs w:val="28"/>
          <w:lang w:val="kk-KZ"/>
        </w:rPr>
        <w:t>-жеке сұрақтар төңірегінде білімді меңгерту және дамыту;</w:t>
      </w:r>
    </w:p>
    <w:p w:rsidR="002624ED" w:rsidRDefault="006B10B1">
      <w:pPr>
        <w:ind w:firstLine="709"/>
        <w:jc w:val="both"/>
        <w:rPr>
          <w:sz w:val="28"/>
          <w:szCs w:val="28"/>
          <w:lang w:val="kk-KZ"/>
        </w:rPr>
      </w:pPr>
      <w:r>
        <w:rPr>
          <w:sz w:val="28"/>
          <w:szCs w:val="28"/>
          <w:lang w:val="kk-KZ"/>
        </w:rPr>
        <w:t>-пәнге деген қызығушылығын ояту, заттарды және табиғат құбылыстарын танып білуге деген құштарлығын дамыту.</w:t>
      </w:r>
    </w:p>
    <w:p w:rsidR="002624ED" w:rsidRDefault="006B10B1">
      <w:pPr>
        <w:ind w:firstLine="709"/>
        <w:jc w:val="both"/>
        <w:rPr>
          <w:sz w:val="28"/>
          <w:szCs w:val="28"/>
          <w:lang w:val="kk-KZ"/>
        </w:rPr>
      </w:pPr>
      <w:r>
        <w:rPr>
          <w:sz w:val="28"/>
          <w:szCs w:val="28"/>
          <w:lang w:val="kk-KZ"/>
        </w:rPr>
        <w:t>Бастауыш мектепте оқыту және тәрбиелеу әртүрлі ұйымдастыру формаларында жүргізіледі. Оқу жұмысының әрбір формасы мұғалім мен оқушылардың іс-әрекетінің сипатына, оқушылар құрамына, оларды сабақ кезінде ұйымдастыруға, сонымен бірге оқу уақытының режиміне байланысты. Қазіргі кезде жаратылыстану сабақтарының ұйымдастырылуы мына төмендегідей түрде жүргізіледі: класс сабағы, лабораториялық-практикалық сабақ, сабақтан тыс жұмыстар, үй жұмысы, кластан тыс жұмыстар, экскурсия.</w:t>
      </w:r>
    </w:p>
    <w:p w:rsidR="002624ED" w:rsidRDefault="006B10B1">
      <w:pPr>
        <w:ind w:firstLine="709"/>
        <w:rPr>
          <w:b/>
          <w:sz w:val="28"/>
          <w:szCs w:val="28"/>
          <w:lang w:val="kk-KZ"/>
        </w:rPr>
      </w:pPr>
      <w:r>
        <w:rPr>
          <w:b/>
          <w:sz w:val="28"/>
          <w:szCs w:val="28"/>
          <w:lang w:val="kk-KZ"/>
        </w:rPr>
        <w:t xml:space="preserve">2. Сабақ және сабақтан тыс оқу түрлері. </w:t>
      </w:r>
    </w:p>
    <w:p w:rsidR="002624ED" w:rsidRDefault="006B10B1">
      <w:pPr>
        <w:ind w:firstLine="709"/>
        <w:jc w:val="both"/>
        <w:rPr>
          <w:sz w:val="28"/>
          <w:szCs w:val="28"/>
          <w:lang w:val="kk-KZ"/>
        </w:rPr>
      </w:pPr>
      <w:r>
        <w:rPr>
          <w:sz w:val="28"/>
          <w:szCs w:val="28"/>
          <w:lang w:val="kk-KZ"/>
        </w:rPr>
        <w:t>Сабақ- оқыту үрдісін ұйымдастырудың негізгі формасы. Сабақ - жастары шамалас топқа ұйымдасқан оқушылардың класс деп аталатын тұрақты құрамымен, мұғалімнің басшылығымен ортақ оқу бағдарлама арқылы қатаң сабақ кестесі бойынша жүргізілетін оқу түрі. Сабақ барысында оқушылар білім, білік, дағдыны иемденеді, олардың қабілеттері, қызмет тәжірибесі, араласуы және өзіндік көзқарастары дамиды, сонымен бірге мұғалімнің педагогикалық шеберлігі жетіледі. Сабақ оқыту жұмысын ұйымдастырудың негізгі формасы болу себебі - ол алдымен мұғалімге оқытатын пәннің мазмұнын жүйелі түрде баяндауына мүмкіндік береді. Сондай-ақ, сабақ баланың оқу әрекетінің сыныптан тыс және үйдегі түрлерін орындауға бағыт–бағдар беріп, жетекшілік ролін атқарады.</w:t>
      </w:r>
    </w:p>
    <w:p w:rsidR="002624ED" w:rsidRDefault="006B10B1">
      <w:pPr>
        <w:ind w:firstLine="709"/>
        <w:jc w:val="both"/>
        <w:rPr>
          <w:sz w:val="28"/>
          <w:szCs w:val="28"/>
          <w:lang w:val="kk-KZ"/>
        </w:rPr>
      </w:pPr>
      <w:r>
        <w:rPr>
          <w:sz w:val="28"/>
          <w:szCs w:val="28"/>
          <w:lang w:val="kk-KZ"/>
        </w:rPr>
        <w:t xml:space="preserve">Педагогикалық оқыту үрдісінде сабақтың артықшылықтары оның фронтальды, топтық және жекелей жұмыстарды өзара үйлестіре біріктіру мүмкіндігінің молдығында; мұғалімнің материалды жүйелі және ретімен түсіндіруге, оқушылардың танымдық қабілеттерінің дамуын басқаруға және ғылыми көзқарастарын қалыптастыруға мүмкіндік береді, оқушылардың басқа да оқу түрлерін, соның ішінде кластан тыс және үй тапсырмаларын орындауға ынталандырады; оқушылар сабақта тек білім, білік және дағды жүйесін ғана емес, танымдық қызмет әдістерінің өзін де иемденеді; сабақ педагогикалық қызметтің мазмұны мен әдістері арқылы тәрбиелік міндеттерді тиімді шешуге мүмкіндік береді. </w:t>
      </w:r>
    </w:p>
    <w:p w:rsidR="002624ED" w:rsidRDefault="006B10B1">
      <w:pPr>
        <w:ind w:firstLine="709"/>
        <w:jc w:val="both"/>
        <w:rPr>
          <w:sz w:val="28"/>
          <w:szCs w:val="28"/>
          <w:lang w:val="kk-KZ"/>
        </w:rPr>
      </w:pPr>
      <w:r>
        <w:rPr>
          <w:sz w:val="28"/>
          <w:szCs w:val="28"/>
          <w:lang w:val="kk-KZ"/>
        </w:rPr>
        <w:t xml:space="preserve">Сабақ - бәрінен бұрын ол мұғалім оқушының жеке тұлға тұрғысында дамуына, ойлау қабілетінің жылдам өсуіне, білімді, ойды және оны терең игеруіне, онда адамгершілік негіздерді қалыптастыруға бар мүмкіндіктерін пайдаланатын негізгі сәттер. Ж. Аймауытовтың тұжырымдамасына сәйкес, «Сабақ беру – үйреншікті емес, ол үнемі жаңадан жаңаны табатын өнер». Ендеше, сабақтың жемісті болуы мұғалімнен үлкен шеберлікті және өнерді, еңбекті қажет етеді. В.А.Сухомлинский сабақтың атқаратын ролін жоғары бағалап былай тұжырымдаған: «Сабақ-мұғалім күнбе-күн оқушыларға білім, </w:t>
      </w:r>
      <w:r>
        <w:rPr>
          <w:sz w:val="28"/>
          <w:szCs w:val="28"/>
          <w:lang w:val="kk-KZ"/>
        </w:rPr>
        <w:lastRenderedPageBreak/>
        <w:t>тәрбие беретін және жан-жақты дамытатын оқу-тәрбие процесінің негізгі саласы», және «Сабақ мұғалімнің жалпы және педагогикалық мәдениетінің бет-бейнесі, оның интеллектілік байлығының өлшемі, оның ой-өрісінің, эрудициясының көрсеткіші». Яғни сабақта мұғалімнің жеке басының үлгісі оқушылар үшін маңызды болып табылады.</w:t>
      </w:r>
    </w:p>
    <w:p w:rsidR="002624ED" w:rsidRDefault="006B10B1">
      <w:pPr>
        <w:ind w:firstLine="709"/>
        <w:jc w:val="both"/>
        <w:rPr>
          <w:sz w:val="28"/>
          <w:szCs w:val="28"/>
          <w:lang w:val="kk-KZ"/>
        </w:rPr>
      </w:pPr>
      <w:r>
        <w:rPr>
          <w:sz w:val="28"/>
          <w:szCs w:val="28"/>
          <w:lang w:val="kk-KZ"/>
        </w:rPr>
        <w:t>Сабақ оқытудың ұйымдастырылған түрі ретінде–динамикалық құбылыс. Ол педагогикалық үрдістің негізгі даму тенденцияларын оның біртұтастығы бағытында бейнелей отырып, ұдайы дамиды. Бәрінен бұрын ол оқытудың үш бірлік: білім беру - тәрбие - дамыту қызметін тиімді іске асыруда көрінеді, олай болса, оқушылардың табиғи қасиеттерін шығармашыл дамытуға бағытталған дығымен айқындалады.</w:t>
      </w:r>
    </w:p>
    <w:p w:rsidR="002624ED" w:rsidRDefault="006B10B1">
      <w:pPr>
        <w:ind w:firstLine="709"/>
        <w:jc w:val="both"/>
        <w:rPr>
          <w:sz w:val="28"/>
          <w:szCs w:val="28"/>
          <w:lang w:val="kk-KZ"/>
        </w:rPr>
      </w:pPr>
      <w:r>
        <w:rPr>
          <w:sz w:val="28"/>
          <w:szCs w:val="28"/>
          <w:lang w:val="kk-KZ"/>
        </w:rPr>
        <w:t>Сабақты дамытудың басқа тенденциясы әр сабақты өмірлік маңызды мазмұнмен толықтыруда, оқытуды оқушы өмірінің табиғи құрамдас бөлігі ретінде ұйымдастырудан көрінеді. Осыған байланысты сабақ танымның арнайы ұйымдастырылған формасы болып қана қоймайды, сондай-ақ әлеуметтік және адамгершілік тұрғысынан алғанда толыққанды араласу болып табылады.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 жоспарлауды бастағанда мұғалім бұл сабақтың мақсаты қандай болатынын шешеді. Сабақтың мақсаты оқу бағдарламасында баяндалған оқу мақсатына сәйкес келуі керек, бірақ оқу мақсаттарының барлық тармақтарын қамтымауы мүмкін.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Бұл оқу мақсаты бірнеше сабаққа негіз бола алады, ал олардағы сабақ мақсаттары әртүрлі болуы мүмкін. Сабақ мақсатында оқушының қадағалауға болатын іс-әрекеті, белсенділігі / мінез-құлқы сипатталып, оқушылар оқу нәтижесінде не істеуді үйренуге тиіс екені туралы жазылады. Сабақ мақсаттарын тұжырымдау барысында олар оқушылардың сабақ соңында не істей алу керектігі тұрғысынан белгілі бір нәтижелерді сипаттауы керек екенін есте ұстаңыз.</w:t>
      </w:r>
      <w:bookmarkStart w:id="3" w:name="page25"/>
      <w:bookmarkEnd w:id="3"/>
      <w:r>
        <w:rPr>
          <w:rFonts w:ascii="Times New Roman" w:hAnsi="Times New Roman" w:cs="Times New Roman"/>
          <w:sz w:val="28"/>
          <w:szCs w:val="28"/>
          <w:lang w:val="kk-KZ"/>
        </w:rPr>
        <w:t xml:space="preserve"> Бұл:</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-сабақта мұғалімнің не істейтініне емес, оқушылардың немен айналысатынына назар аударуға;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-сабақты жоспарлауды жеңілдетуге;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-оқуды бағалауды жеңілдетуге;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-оқыту мен оқуды бағамдауды жеңілдетуге көмектеседі.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 бағдарламасында анықталған оқу мақсаттарына сәйкес сабақ мақсатын анықтаған соң, мұғалім осы мақсатқа қол жеткізу үшін сабақты қалай жоспарлау керек екендігін шешеді. Дәстүрлі оқыту әдістері оқушылардың мінез-құлқы, олардың уәжі, арман-тілектері мен қызығушылықтары, дағдылары, оқу стильдері әртүрлі болатынына немесе әлеуметтік жағдайына онша көңіл бөле бермейді. Оқыту мен оқудың заманауи әдістері жоғарыда айтылған мәселелерге көңіл бөле отырып, біздің оларға қол жеткізудегі қажеттіліктеріміз оқудың сапасы мен көлеміне түбегейлі әсер ете алатындығын жіті назарға 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Мұғалімдер пән бойынша оқу бағдарламасының талаптарын орындауға тиіс екені түсінікті, алайда оқушылар оқу үдерісінде өте аз үйренетін болса, жалғыз мұның ешбір мәні болмас еді. Пән бойынша оқу бағдарламасының </w:t>
      </w:r>
      <w:r>
        <w:rPr>
          <w:rFonts w:ascii="Times New Roman" w:hAnsi="Times New Roman" w:cs="Times New Roman"/>
          <w:sz w:val="28"/>
          <w:szCs w:val="28"/>
          <w:lang w:val="kk-KZ"/>
        </w:rPr>
        <w:lastRenderedPageBreak/>
        <w:t>талаптарын орындап, сонымен қатар, оқушылардың қажеттіліктерін қанағаттандыру үшін сабақты барынша тиімді жоспарлау қажет.</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Біз мысал ретінде келтірген сабақ жоспарына мұғалім барынша белсенді сабақ жоспарын әзірлей алады. Айталық:</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-оқушыларға берілген тапсырма бойынша олардан дұрыс шешімді табуды сұрайды.</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-оқушылардан салыстыруды талап ететін ойынды ойнатуға болады.</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-оқушылар сурет сала алады.</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sz w:val="28"/>
          <w:szCs w:val="28"/>
          <w:lang w:val="kk-KZ"/>
        </w:rPr>
        <w:t xml:space="preserve">-түрлі жаттығулар орындайды. Бұл жаттығуды бірінің орнына бірін, болмаса бір сабақтың немесе сабақтар топтамасының барысында бірнешеуін қолдануға болады. Сонымен қатар, оқыту барысында төмендегідей бірқатар мәселелерді ескерген жөн: </w:t>
      </w:r>
      <w:r>
        <w:rPr>
          <w:rFonts w:ascii="Times New Roman" w:hAnsi="Times New Roman" w:cs="Times New Roman"/>
          <w:color w:val="1A171B"/>
          <w:sz w:val="28"/>
          <w:szCs w:val="28"/>
          <w:lang w:val="kk-KZ"/>
        </w:rPr>
        <w:t>Сабақта көптеген жаттығу түрлерін жоспарлау қажет, яғни бір сабақта төрт, бес немесе одан да көп жаттығу түрлері қамтылу шарт. Бір жұмыс түрінен екіншісіне біртіндеп ауысып, оқушыларға сабақтың басты мақсаты туралы ұдайы ескертіп отыратуды ұмытпау қажет. Жаттығуды әртүрлі тәсілмен түсіндіруге дайындық жасау. Мысалы, жаттығуды тақтаның алдында ауызша көрсетіп, сосын оқушылардан дәл сол тапсырманы жазбаша орындауды сұраға болады. Бұл оқушылардың жаңа жаттығуға біртіндеп көше отырып, тапсырманы түсінуіне көмектеседі, өткен сабақта алған білімдерін нығайтып, оқушыларға іс жүзінде бірнеше дағдыны қатарынан шыңдауға мүмкіндік береді.</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 xml:space="preserve">Сыныппен өзара әрекеттестік стильдерді өзгертіп отыруды және сабақ барысында мұғалімнің қанша сөйлейтінін де ойластыру, егер тым көп сөйлесе, оқушылардың өзара пікір алмасып, бір-бірінен үйренуіне уақыт аз қалады. Есесіне қол көтергендердің жауабын тыңдап немесе оқушыдан жауап беруін сұрай отырып, жауаптарын анықтау арқылы сыныптың нені түсінгенін бағдарлауды және жеке, жұптық, топтық немесе бүкіл сыныпты қамтитын жұмыс түрлерін араластырып қолданған жөн. </w:t>
      </w:r>
    </w:p>
    <w:p w:rsidR="002624ED" w:rsidRDefault="006B10B1">
      <w:pPr>
        <w:pStyle w:val="af9"/>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Сабақтарды жоспарлау барысында ескерілуі тиіс бірқатар мәселелер:</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-Сабағымның мақсаты қандай? Сабақтың әрбір бөлімі оқушының мақсатқа жетуіне жетелей ме?</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-Оқушылар іс жүзінде не істейді? Мен оқушыларға олардың не істейтінін және олар қандай нәтижеге қол жеткізуі керектігін қалай түсіндіремін?</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-Оқушылардың білімді игергенін қалай білемін?</w:t>
      </w:r>
    </w:p>
    <w:p w:rsidR="002624ED" w:rsidRDefault="006B10B1">
      <w:pPr>
        <w:pStyle w:val="af9"/>
        <w:ind w:firstLine="709"/>
        <w:jc w:val="both"/>
        <w:rPr>
          <w:rFonts w:ascii="Times New Roman" w:hAnsi="Times New Roman" w:cs="Times New Roman"/>
          <w:color w:val="1A171B"/>
          <w:sz w:val="28"/>
          <w:szCs w:val="28"/>
          <w:lang w:val="kk-KZ"/>
        </w:rPr>
      </w:pPr>
      <w:r>
        <w:rPr>
          <w:rFonts w:ascii="Times New Roman" w:hAnsi="Times New Roman" w:cs="Times New Roman"/>
          <w:color w:val="1A171B"/>
          <w:sz w:val="28"/>
          <w:szCs w:val="28"/>
          <w:lang w:val="kk-KZ"/>
        </w:rPr>
        <w:t>-Егер мен өзім осы сабақта оқушы болсам, осының бәрін қалай қабылдар едім? Оқушыға көмек көрсетіле ме/ жігерлендіріле ме? Қосымша материал ала ала ма?</w:t>
      </w:r>
    </w:p>
    <w:p w:rsidR="002624ED" w:rsidRDefault="006B10B1">
      <w:pPr>
        <w:ind w:firstLine="709"/>
        <w:jc w:val="both"/>
        <w:rPr>
          <w:sz w:val="28"/>
          <w:szCs w:val="28"/>
          <w:lang w:val="kk-KZ"/>
        </w:rPr>
      </w:pPr>
      <w:r>
        <w:rPr>
          <w:sz w:val="28"/>
          <w:szCs w:val="28"/>
          <w:lang w:val="kk-KZ"/>
        </w:rPr>
        <w:t>Барлық сабақтар дидактикалық мақсаттары мен оқыту әдістеріне қарай 4 типке бөлуге болады.</w:t>
      </w:r>
    </w:p>
    <w:p w:rsidR="002624ED" w:rsidRDefault="006B10B1">
      <w:pPr>
        <w:ind w:firstLine="709"/>
        <w:jc w:val="both"/>
        <w:rPr>
          <w:sz w:val="28"/>
          <w:szCs w:val="28"/>
          <w:lang w:val="kk-KZ"/>
        </w:rPr>
      </w:pPr>
      <w:r>
        <w:rPr>
          <w:sz w:val="28"/>
          <w:szCs w:val="28"/>
          <w:lang w:val="kk-KZ"/>
        </w:rPr>
        <w:t>1. Жаңа білім, дағдылар мен машықтар  қалыптасатын сабақтар;</w:t>
      </w:r>
    </w:p>
    <w:p w:rsidR="002624ED" w:rsidRDefault="006B10B1">
      <w:pPr>
        <w:ind w:firstLine="709"/>
        <w:jc w:val="both"/>
        <w:rPr>
          <w:sz w:val="28"/>
          <w:szCs w:val="28"/>
          <w:lang w:val="kk-KZ"/>
        </w:rPr>
      </w:pPr>
      <w:r>
        <w:rPr>
          <w:sz w:val="28"/>
          <w:szCs w:val="28"/>
          <w:lang w:val="kk-KZ"/>
        </w:rPr>
        <w:t>2. Білім мен дағдыны жетілдіретін, тиянақтайтын сабақтар; жинақтап, қорыту сабақтары;</w:t>
      </w:r>
    </w:p>
    <w:p w:rsidR="002624ED" w:rsidRDefault="006B10B1">
      <w:pPr>
        <w:ind w:firstLine="709"/>
        <w:jc w:val="both"/>
        <w:rPr>
          <w:sz w:val="28"/>
          <w:szCs w:val="28"/>
          <w:lang w:val="kk-KZ"/>
        </w:rPr>
      </w:pPr>
      <w:r>
        <w:rPr>
          <w:sz w:val="28"/>
          <w:szCs w:val="28"/>
          <w:lang w:val="kk-KZ"/>
        </w:rPr>
        <w:t>3. Білімді тексеру сабақтары.</w:t>
      </w:r>
    </w:p>
    <w:p w:rsidR="002624ED" w:rsidRDefault="006B10B1">
      <w:pPr>
        <w:ind w:firstLine="709"/>
        <w:jc w:val="both"/>
        <w:rPr>
          <w:sz w:val="28"/>
          <w:szCs w:val="28"/>
          <w:lang w:val="kk-KZ"/>
        </w:rPr>
      </w:pPr>
      <w:r>
        <w:rPr>
          <w:sz w:val="28"/>
          <w:szCs w:val="28"/>
          <w:lang w:val="kk-KZ"/>
        </w:rPr>
        <w:t>4. Аралас сабақтар.</w:t>
      </w:r>
    </w:p>
    <w:p w:rsidR="002624ED" w:rsidRDefault="006B10B1">
      <w:pPr>
        <w:ind w:firstLine="709"/>
        <w:jc w:val="both"/>
        <w:rPr>
          <w:sz w:val="28"/>
          <w:szCs w:val="28"/>
          <w:lang w:val="kk-KZ"/>
        </w:rPr>
      </w:pPr>
      <w:r>
        <w:rPr>
          <w:sz w:val="28"/>
          <w:szCs w:val="28"/>
          <w:lang w:val="kk-KZ"/>
        </w:rPr>
        <w:lastRenderedPageBreak/>
        <w:t>Дидактикада белгілі жаңа білім негізінен бұрынан алған білімдерге сүйене отырып берілуі тиіс. Сондықтан жаңа сабақты хабарлай отырып, бұрынғы алған білімдерін міндетті түрде тексеріп, еске түсіру кезеңі орын алу шарт. Міне осы тұрғыда бастауыш класта көбіне аралас сабақ типі басымдық көрсетеді. Себебі аралас сабақ типіне білім меңгертудің барлық процестері тән, айталық жаңа білім беру, бұрын алған білімдерін тексеру, дамыту және пысықтау кезеңдері нақты орындалады. Ал бастауыш класта бұл кезеңдер міндетті түрде әр сабақта болуы тиіс. Мұндай сабақтардың құрылымы түрліше болуы мүмкін. Жаңа сабақты түсіндіру үшін алдыңғы сабақ оны меңгертудің базасы болу мүмкін, бұл жағдайда жаңа сабақ бұрыннан алған білімдерін тексеруден басталады. Кей жағдайда жаңа білім беру үшін алдыңғы сабақтардағы білімдердің қажеттігі шектеулі болады да, тек жаңа білімді хабарлау, меңгерту кезеңдерінен ғана тұруы мүмкін. Сондай-ақ жаңа сабақ материалдары алдымен оқушыларға түсіндіріледі, оқушыларды кірістер сұрау жүргізе отырып, пысықтап бекітеді, әрі тексеру жүргізілуі мүмкін.</w:t>
      </w:r>
    </w:p>
    <w:p w:rsidR="002624ED" w:rsidRDefault="006B10B1">
      <w:pPr>
        <w:ind w:firstLine="709"/>
        <w:jc w:val="both"/>
        <w:rPr>
          <w:sz w:val="28"/>
          <w:szCs w:val="28"/>
          <w:lang w:val="kk-KZ"/>
        </w:rPr>
      </w:pPr>
      <w:r>
        <w:rPr>
          <w:sz w:val="28"/>
          <w:szCs w:val="28"/>
          <w:lang w:val="kk-KZ"/>
        </w:rPr>
        <w:t xml:space="preserve">Ал сабақтың жаңа материалын оқушылармен бірге талдай отырып меңгерту, яғни оқушыларды шығармашылық тұрғыда ойландыру кезеңі басым жүретін сабақ типі басқа құрылымда құрастырылады. </w:t>
      </w:r>
    </w:p>
    <w:p w:rsidR="002624ED" w:rsidRDefault="006B10B1">
      <w:pPr>
        <w:ind w:firstLine="709"/>
        <w:jc w:val="both"/>
        <w:rPr>
          <w:sz w:val="28"/>
          <w:szCs w:val="28"/>
          <w:lang w:val="kk-KZ"/>
        </w:rPr>
      </w:pPr>
      <w:r>
        <w:rPr>
          <w:sz w:val="28"/>
          <w:szCs w:val="28"/>
          <w:lang w:val="kk-KZ"/>
        </w:rPr>
        <w:t>Жақсы сабақ төмендегі мына белгілер арқылы сипатталады:</w:t>
      </w:r>
    </w:p>
    <w:p w:rsidR="002624ED" w:rsidRDefault="006B10B1">
      <w:pPr>
        <w:ind w:firstLine="709"/>
        <w:jc w:val="both"/>
        <w:rPr>
          <w:sz w:val="28"/>
          <w:szCs w:val="28"/>
          <w:lang w:val="kk-KZ"/>
        </w:rPr>
      </w:pPr>
      <w:r>
        <w:rPr>
          <w:sz w:val="28"/>
          <w:szCs w:val="28"/>
          <w:lang w:val="kk-KZ"/>
        </w:rPr>
        <w:t>-оқушыларды логикалық тұрғыда ойлантуға яғни проблемалы құрылған тәсілдер кіріктірілген;</w:t>
      </w:r>
    </w:p>
    <w:p w:rsidR="002624ED" w:rsidRDefault="006B10B1">
      <w:pPr>
        <w:ind w:firstLine="709"/>
        <w:jc w:val="both"/>
        <w:rPr>
          <w:sz w:val="28"/>
          <w:szCs w:val="28"/>
          <w:lang w:val="kk-KZ"/>
        </w:rPr>
      </w:pPr>
      <w:r>
        <w:rPr>
          <w:sz w:val="28"/>
          <w:szCs w:val="28"/>
          <w:lang w:val="kk-KZ"/>
        </w:rPr>
        <w:t>-оқушылардың белсенділігін тудырған жағдай;</w:t>
      </w:r>
    </w:p>
    <w:p w:rsidR="002624ED" w:rsidRDefault="006B10B1">
      <w:pPr>
        <w:ind w:firstLine="709"/>
        <w:jc w:val="both"/>
        <w:rPr>
          <w:sz w:val="28"/>
          <w:szCs w:val="28"/>
          <w:lang w:val="kk-KZ"/>
        </w:rPr>
      </w:pPr>
      <w:r>
        <w:rPr>
          <w:sz w:val="28"/>
          <w:szCs w:val="28"/>
          <w:lang w:val="kk-KZ"/>
        </w:rPr>
        <w:t>-мұғалімнің шығармашылықпен жұмыс істеуі;</w:t>
      </w:r>
    </w:p>
    <w:p w:rsidR="002624ED" w:rsidRDefault="006B10B1">
      <w:pPr>
        <w:tabs>
          <w:tab w:val="left" w:pos="2640"/>
        </w:tabs>
        <w:ind w:firstLine="709"/>
        <w:jc w:val="both"/>
        <w:rPr>
          <w:b/>
          <w:sz w:val="28"/>
          <w:szCs w:val="28"/>
          <w:lang w:val="kk-KZ"/>
        </w:rPr>
      </w:pPr>
      <w:r>
        <w:rPr>
          <w:b/>
          <w:sz w:val="28"/>
          <w:szCs w:val="28"/>
          <w:lang w:val="kk-KZ"/>
        </w:rPr>
        <w:t>3. Жаратылыстану сабағын ұйымдастырудың ерекше формалары мен оның дидактикалық құрылымы.</w:t>
      </w:r>
    </w:p>
    <w:p w:rsidR="002624ED" w:rsidRDefault="006B10B1">
      <w:pPr>
        <w:ind w:firstLine="709"/>
        <w:jc w:val="both"/>
        <w:rPr>
          <w:sz w:val="28"/>
          <w:szCs w:val="28"/>
          <w:lang w:val="kk-KZ"/>
        </w:rPr>
      </w:pPr>
      <w:r>
        <w:rPr>
          <w:sz w:val="28"/>
          <w:szCs w:val="28"/>
          <w:lang w:val="kk-KZ"/>
        </w:rPr>
        <w:t>Оқу - тәрбие процесіндагі алуандық оқу материалдарының мазмұны мен мақсатына байланысты түрлі әдістер мен әдістемелік тәсілдерді, ұйымдастыру формаларын қолдану талап етіледі және осыған орай сабақтар да түрліше болады. Олар түрліше болғанымен барлығы баланың ойлау қызметін дамытуға, тапқырлыққа және қоршаған дүниені танып білуге ұмтылуына бағытталуы шарт.</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 сабағын ұйымдастырудың ерекше формалары кіріспе, қорытынды, топсеруен, сарамандық, зертханалық, аралас, заттық сабақтар.</w:t>
      </w:r>
    </w:p>
    <w:p w:rsidR="002624ED" w:rsidRDefault="006B10B1">
      <w:pPr>
        <w:ind w:firstLine="709"/>
        <w:jc w:val="both"/>
        <w:rPr>
          <w:sz w:val="28"/>
          <w:szCs w:val="28"/>
          <w:lang w:val="kk-KZ"/>
        </w:rPr>
      </w:pPr>
      <w:r>
        <w:rPr>
          <w:sz w:val="28"/>
          <w:szCs w:val="28"/>
          <w:lang w:val="kk-KZ"/>
        </w:rPr>
        <w:t>Сабақтың мақсатын ойластыру барысында мынадай 3 сұраққа жауап табу керек:</w:t>
      </w:r>
    </w:p>
    <w:p w:rsidR="002624ED" w:rsidRDefault="006B10B1">
      <w:pPr>
        <w:ind w:firstLine="709"/>
        <w:jc w:val="both"/>
        <w:rPr>
          <w:sz w:val="28"/>
          <w:szCs w:val="28"/>
          <w:lang w:val="kk-KZ"/>
        </w:rPr>
      </w:pPr>
      <w:r>
        <w:rPr>
          <w:sz w:val="28"/>
          <w:szCs w:val="28"/>
          <w:lang w:val="kk-KZ"/>
        </w:rPr>
        <w:t>- не меңгерілу тиіс?</w:t>
      </w:r>
    </w:p>
    <w:p w:rsidR="002624ED" w:rsidRDefault="006B10B1">
      <w:pPr>
        <w:ind w:firstLine="709"/>
        <w:jc w:val="both"/>
        <w:rPr>
          <w:sz w:val="28"/>
          <w:szCs w:val="28"/>
          <w:lang w:val="kk-KZ"/>
        </w:rPr>
      </w:pPr>
      <w:r>
        <w:rPr>
          <w:sz w:val="28"/>
          <w:szCs w:val="28"/>
          <w:lang w:val="kk-KZ"/>
        </w:rPr>
        <w:t>-меңгерту процесінде жаңа ұғымдардың белгілі қандай қызметтері туралы айтылады?</w:t>
      </w:r>
    </w:p>
    <w:p w:rsidR="002624ED" w:rsidRDefault="006B10B1">
      <w:pPr>
        <w:ind w:firstLine="709"/>
        <w:jc w:val="both"/>
        <w:rPr>
          <w:sz w:val="28"/>
          <w:szCs w:val="28"/>
          <w:lang w:val="kk-KZ"/>
        </w:rPr>
      </w:pPr>
      <w:r>
        <w:rPr>
          <w:sz w:val="28"/>
          <w:szCs w:val="28"/>
          <w:lang w:val="kk-KZ"/>
        </w:rPr>
        <w:t xml:space="preserve">- қандай маңызды мазмұны тірекке алыну керек? </w:t>
      </w:r>
    </w:p>
    <w:p w:rsidR="002624ED" w:rsidRDefault="006B10B1">
      <w:pPr>
        <w:ind w:firstLine="709"/>
        <w:jc w:val="both"/>
        <w:rPr>
          <w:sz w:val="28"/>
          <w:szCs w:val="28"/>
          <w:lang w:val="kk-KZ"/>
        </w:rPr>
      </w:pPr>
      <w:r>
        <w:rPr>
          <w:sz w:val="28"/>
          <w:szCs w:val="28"/>
          <w:lang w:val="kk-KZ"/>
        </w:rPr>
        <w:t xml:space="preserve">Сабақтың мақсаты деп пәнді оқыту процесінде қалыптасатын білімнің құнды жүйелері. Ең маңыздысы баланың жеке басының қасиеттері – бұл әлеуметтік белсенділігі, ойлау және кенеттен тығырықтан шығу қызметтері, айналадағы құбылыстарды түсіне, талдау, теориялық білімдерін іс жүзінде тұрмыста қолдана білу, түрлі тапсырмаларды өз бетінше орындау қабілетін  дамыту т.с.с. Екінші маңыздылығы мұғалімнің оқу-тәрбиелеу процесіндегі </w:t>
      </w:r>
      <w:r>
        <w:rPr>
          <w:sz w:val="28"/>
          <w:szCs w:val="28"/>
          <w:lang w:val="kk-KZ"/>
        </w:rPr>
        <w:lastRenderedPageBreak/>
        <w:t xml:space="preserve">жетекші ролін түсінуі. Шығармашылықпен айналысатын кез келген мұғалім бірсарындылықтан алшақтап, эвристикалық оқыту әдістерін пайдалана отырып шығармашылықпен жұмыс істейтін орта түзіп, баланың интеллектін дамытатын жағдай жасауға ұмтылады. Үшінші маңыздысы сабақта түрлі әдістер мен тәсілдерді үйлесімді қолдана алу шеберлігі. Оқытудың әдістері мен тәсілдерін таңдауда сабақта нақтылық болу керек. Сабақта материалды меңгертуде әр алуан тәсілдерді пайдалану, әсіресе бастауыш кластарда мұғалімнің алдын ала ойластырған белгілі бір жүйесі мен тәртібін талап етеді.  </w:t>
      </w:r>
    </w:p>
    <w:p w:rsidR="002624ED" w:rsidRDefault="006B10B1">
      <w:pPr>
        <w:ind w:firstLine="709"/>
        <w:jc w:val="both"/>
        <w:rPr>
          <w:b/>
          <w:sz w:val="28"/>
          <w:szCs w:val="28"/>
          <w:lang w:val="kk-KZ"/>
        </w:rPr>
      </w:pPr>
      <w:r>
        <w:rPr>
          <w:b/>
          <w:sz w:val="28"/>
          <w:szCs w:val="28"/>
          <w:lang w:val="kk-KZ"/>
        </w:rPr>
        <w:t>Бақылау сұрақтары:</w:t>
      </w:r>
    </w:p>
    <w:p w:rsidR="002624ED" w:rsidRDefault="006B10B1">
      <w:pPr>
        <w:ind w:firstLine="709"/>
        <w:jc w:val="both"/>
        <w:rPr>
          <w:sz w:val="28"/>
          <w:szCs w:val="28"/>
          <w:lang w:val="kk-KZ"/>
        </w:rPr>
      </w:pPr>
      <w:r>
        <w:rPr>
          <w:sz w:val="28"/>
          <w:szCs w:val="28"/>
          <w:lang w:val="kk-KZ"/>
        </w:rPr>
        <w:t>1. Оқыту формасы дегеніміз не?</w:t>
      </w:r>
    </w:p>
    <w:p w:rsidR="002624ED" w:rsidRDefault="006B10B1">
      <w:pPr>
        <w:ind w:firstLine="709"/>
        <w:jc w:val="both"/>
        <w:rPr>
          <w:sz w:val="28"/>
          <w:szCs w:val="28"/>
          <w:lang w:val="kk-KZ"/>
        </w:rPr>
      </w:pPr>
      <w:r>
        <w:rPr>
          <w:sz w:val="28"/>
          <w:szCs w:val="28"/>
          <w:lang w:val="kk-KZ"/>
        </w:rPr>
        <w:t>2. Оқыту формасының әдістен қандай айырмасы бар?</w:t>
      </w:r>
    </w:p>
    <w:p w:rsidR="002624ED" w:rsidRDefault="006B10B1">
      <w:pPr>
        <w:ind w:firstLine="709"/>
        <w:jc w:val="both"/>
        <w:rPr>
          <w:sz w:val="28"/>
          <w:szCs w:val="28"/>
          <w:lang w:val="kk-KZ"/>
        </w:rPr>
      </w:pPr>
      <w:r>
        <w:rPr>
          <w:sz w:val="28"/>
          <w:szCs w:val="28"/>
          <w:lang w:val="kk-KZ"/>
        </w:rPr>
        <w:t>3. Сабақ оқыту формасының негізгі түрі дегенді қалай түсіндіресіз?</w:t>
      </w:r>
    </w:p>
    <w:p w:rsidR="002624ED" w:rsidRDefault="006B10B1">
      <w:pPr>
        <w:ind w:firstLine="709"/>
        <w:jc w:val="both"/>
        <w:rPr>
          <w:sz w:val="28"/>
          <w:szCs w:val="28"/>
          <w:lang w:val="kk-KZ"/>
        </w:rPr>
      </w:pPr>
      <w:r>
        <w:rPr>
          <w:sz w:val="28"/>
          <w:szCs w:val="28"/>
          <w:lang w:val="kk-KZ"/>
        </w:rPr>
        <w:t>4. Сабақ  дегеніміз не?</w:t>
      </w:r>
    </w:p>
    <w:p w:rsidR="002624ED" w:rsidRDefault="006B10B1">
      <w:pPr>
        <w:ind w:firstLine="709"/>
        <w:jc w:val="both"/>
        <w:rPr>
          <w:sz w:val="28"/>
          <w:szCs w:val="28"/>
          <w:lang w:val="kk-KZ"/>
        </w:rPr>
      </w:pPr>
      <w:r>
        <w:rPr>
          <w:sz w:val="28"/>
          <w:szCs w:val="28"/>
          <w:lang w:val="kk-KZ"/>
        </w:rPr>
        <w:t>5. Сабаққа қойылатын талаптар</w:t>
      </w:r>
    </w:p>
    <w:p w:rsidR="002624ED" w:rsidRDefault="006B10B1">
      <w:pPr>
        <w:ind w:firstLine="709"/>
        <w:jc w:val="both"/>
        <w:rPr>
          <w:sz w:val="28"/>
          <w:szCs w:val="28"/>
          <w:lang w:val="kk-KZ"/>
        </w:rPr>
      </w:pPr>
      <w:r>
        <w:rPr>
          <w:sz w:val="28"/>
          <w:szCs w:val="28"/>
          <w:lang w:val="kk-KZ"/>
        </w:rPr>
        <w:t>6. Сабақ түрлері туралы айтыңызшы?</w:t>
      </w:r>
    </w:p>
    <w:p w:rsidR="002624ED" w:rsidRDefault="006B10B1">
      <w:pPr>
        <w:ind w:firstLine="709"/>
        <w:jc w:val="both"/>
        <w:rPr>
          <w:sz w:val="28"/>
          <w:szCs w:val="28"/>
          <w:lang w:val="kk-KZ"/>
        </w:rPr>
      </w:pPr>
      <w:r>
        <w:rPr>
          <w:sz w:val="28"/>
          <w:szCs w:val="28"/>
          <w:lang w:val="kk-KZ"/>
        </w:rPr>
        <w:t>7. Сабақтан тыс қандай оқушылардың қандай  оқыту әрекеттері ұйымдастырылады?</w:t>
      </w:r>
    </w:p>
    <w:p w:rsidR="002624ED" w:rsidRDefault="006B10B1">
      <w:pPr>
        <w:ind w:firstLine="709"/>
        <w:jc w:val="both"/>
        <w:rPr>
          <w:b/>
          <w:sz w:val="28"/>
          <w:szCs w:val="28"/>
          <w:lang w:val="kk-KZ"/>
        </w:rPr>
      </w:pPr>
      <w:r>
        <w:rPr>
          <w:b/>
          <w:sz w:val="28"/>
          <w:szCs w:val="28"/>
          <w:lang w:val="kk-KZ"/>
        </w:rPr>
        <w:t>Сыни ойлау тапсырмасы</w:t>
      </w:r>
    </w:p>
    <w:p w:rsidR="002624ED" w:rsidRDefault="006B10B1">
      <w:pPr>
        <w:ind w:firstLine="709"/>
        <w:jc w:val="both"/>
        <w:rPr>
          <w:sz w:val="28"/>
          <w:szCs w:val="28"/>
          <w:lang w:val="kk-KZ"/>
        </w:rPr>
      </w:pPr>
      <w:r>
        <w:rPr>
          <w:sz w:val="28"/>
          <w:szCs w:val="28"/>
          <w:lang w:val="kk-KZ"/>
        </w:rPr>
        <w:t>1. «Ақылды 6 қалпақ» әдісімен кері байланыс «Заманауи оқыту формаларының ортақ қағидаттары»</w:t>
      </w:r>
    </w:p>
    <w:p w:rsidR="002624ED" w:rsidRDefault="006B10B1">
      <w:pPr>
        <w:ind w:firstLine="709"/>
        <w:jc w:val="both"/>
        <w:rPr>
          <w:sz w:val="28"/>
          <w:szCs w:val="28"/>
          <w:lang w:val="kk-KZ"/>
        </w:rPr>
      </w:pPr>
      <w:r>
        <w:rPr>
          <w:sz w:val="28"/>
          <w:szCs w:val="28"/>
          <w:lang w:val="kk-KZ"/>
        </w:rPr>
        <w:t>2. «Панорама-сабақ» ұйымдастыру топтық тапсырма 4-әдебиеттің 171 беттегі шарт бойынша ұйымдастыру.</w:t>
      </w:r>
    </w:p>
    <w:p w:rsidR="002624ED" w:rsidRDefault="006B10B1">
      <w:pPr>
        <w:ind w:firstLine="709"/>
        <w:jc w:val="both"/>
        <w:rPr>
          <w:b/>
          <w:sz w:val="28"/>
          <w:szCs w:val="28"/>
          <w:lang w:val="kk-KZ"/>
        </w:rPr>
      </w:pPr>
      <w:r>
        <w:rPr>
          <w:b/>
          <w:sz w:val="28"/>
          <w:szCs w:val="28"/>
          <w:lang w:val="kk-KZ"/>
        </w:rPr>
        <w:t>Ұсынылған әдебиеттер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Сихимбаева С.М. Дүниетануды оқыту теориясы мен технологиясы. Оқу құралы. –Шымкент: Нұрлы бейне, 2010.- 148 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Бұзаубақова Қ.Ж. Оқытудың инновациялық педагогикалық технологиясы бастауыш сынып оқушысын дамыту құралы ретінде. -Алматы: Жазушы, 2006. -156б.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Аймағамбетова Қ.А. Дүниетануды оқыту теориясы мен технологиясы. Алматы: Полиграфия-сервис и К. 2006.-259б.</w:t>
      </w:r>
    </w:p>
    <w:p w:rsidR="002624ED" w:rsidRDefault="006B10B1">
      <w:pPr>
        <w:pStyle w:val="af9"/>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t>4. Мынбаева А.К., Садвакасова З.М. Инновационные методы обучения. Учебное пособие Алматы: ТехноЭрудит,2018.-356с.</w:t>
      </w:r>
    </w:p>
    <w:p w:rsidR="002624ED" w:rsidRDefault="002624ED">
      <w:pPr>
        <w:ind w:firstLine="709"/>
        <w:jc w:val="both"/>
        <w:rPr>
          <w:b/>
          <w:sz w:val="28"/>
          <w:szCs w:val="28"/>
          <w:lang w:val="kk-KZ"/>
        </w:rPr>
      </w:pPr>
    </w:p>
    <w:p w:rsidR="008E1545" w:rsidRDefault="008E1545">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2.4 Күнделікті сабақ жоспарын дайындау әдістемесі</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 xml:space="preserve">1. Қысқа мерзімді жоспардың (ҚМЖ) құрылымы. </w:t>
      </w:r>
    </w:p>
    <w:p w:rsidR="002624ED" w:rsidRDefault="006B10B1">
      <w:pPr>
        <w:ind w:firstLine="709"/>
        <w:jc w:val="both"/>
        <w:rPr>
          <w:sz w:val="28"/>
          <w:szCs w:val="28"/>
          <w:lang w:val="kk-KZ"/>
        </w:rPr>
      </w:pPr>
      <w:r>
        <w:rPr>
          <w:sz w:val="28"/>
          <w:szCs w:val="28"/>
          <w:lang w:val="kk-KZ"/>
        </w:rPr>
        <w:t>2. Жаратылыстанудан қысқа мерзімді жоспар құрастыру әдістемесі.</w:t>
      </w:r>
    </w:p>
    <w:p w:rsidR="002624ED" w:rsidRDefault="002624ED">
      <w:pPr>
        <w:ind w:firstLine="709"/>
        <w:jc w:val="both"/>
        <w:rPr>
          <w:b/>
          <w:sz w:val="28"/>
          <w:szCs w:val="28"/>
          <w:lang w:val="kk-KZ"/>
        </w:rPr>
      </w:pPr>
    </w:p>
    <w:p w:rsidR="002624ED" w:rsidRDefault="006B10B1">
      <w:pPr>
        <w:ind w:firstLine="709"/>
        <w:jc w:val="both"/>
        <w:rPr>
          <w:sz w:val="28"/>
          <w:szCs w:val="28"/>
          <w:lang w:val="kk-KZ"/>
        </w:rPr>
      </w:pPr>
      <w:r>
        <w:rPr>
          <w:b/>
          <w:sz w:val="28"/>
          <w:szCs w:val="28"/>
          <w:lang w:val="kk-KZ"/>
        </w:rPr>
        <w:t>1. Қысқа мерзімді жоспардың (ҚМЖ) құрылымы.</w:t>
      </w:r>
      <w:r>
        <w:rPr>
          <w:sz w:val="28"/>
          <w:szCs w:val="28"/>
          <w:lang w:val="kk-KZ"/>
        </w:rPr>
        <w:t xml:space="preserve"> Қалыптастырушы бағалау мүмкіндіктері қарастырылған орта мерзімді жоспарды әзірлеп болған соң, мұғалім әрбір жеке сабақтың жоспарын (қысқа мерзімді жоспар) дайындайды. Қысқа мерзімді жоспар: </w:t>
      </w:r>
    </w:p>
    <w:p w:rsidR="002624ED" w:rsidRDefault="006B10B1">
      <w:pPr>
        <w:ind w:firstLine="709"/>
        <w:jc w:val="both"/>
        <w:rPr>
          <w:sz w:val="28"/>
          <w:szCs w:val="28"/>
          <w:lang w:val="kk-KZ"/>
        </w:rPr>
      </w:pPr>
      <w:r>
        <w:rPr>
          <w:sz w:val="28"/>
          <w:szCs w:val="28"/>
          <w:lang w:val="kk-KZ"/>
        </w:rPr>
        <w:lastRenderedPageBreak/>
        <w:t>-оқытуды ұйымдастырудың үдерісін: жаппай оқыту, топтық, жұптық жұмыс, жеке жұмысты анықтайды;</w:t>
      </w:r>
    </w:p>
    <w:p w:rsidR="002624ED" w:rsidRDefault="006B10B1">
      <w:pPr>
        <w:ind w:firstLine="709"/>
        <w:jc w:val="both"/>
        <w:rPr>
          <w:sz w:val="28"/>
          <w:szCs w:val="28"/>
          <w:lang w:val="kk-KZ"/>
        </w:rPr>
      </w:pPr>
      <w:r>
        <w:rPr>
          <w:sz w:val="28"/>
          <w:szCs w:val="28"/>
          <w:lang w:val="kk-KZ"/>
        </w:rPr>
        <w:t>-оқытудың әр түрлі тәсілдерін ұсынады;</w:t>
      </w:r>
    </w:p>
    <w:p w:rsidR="002624ED" w:rsidRDefault="006B10B1">
      <w:pPr>
        <w:ind w:firstLine="709"/>
        <w:jc w:val="both"/>
        <w:rPr>
          <w:sz w:val="28"/>
          <w:szCs w:val="28"/>
          <w:lang w:val="kk-KZ"/>
        </w:rPr>
      </w:pPr>
      <w:r>
        <w:rPr>
          <w:sz w:val="28"/>
          <w:szCs w:val="28"/>
          <w:lang w:val="kk-KZ"/>
        </w:rPr>
        <w:t xml:space="preserve">-бағалауды ұйымдастыруға мүмкіндік туғызады және оқушының оқу мақсатына жетуі туралы кері байланысын ұсынады. Қысқа мерзімді жоспар арнайы дайын төмендегідей шаблон бойынша даярланады. </w:t>
      </w:r>
    </w:p>
    <w:p w:rsidR="002624ED" w:rsidRDefault="006B10B1">
      <w:pPr>
        <w:ind w:firstLine="709"/>
        <w:jc w:val="both"/>
        <w:rPr>
          <w:sz w:val="28"/>
          <w:szCs w:val="28"/>
          <w:lang w:val="kk-KZ"/>
        </w:rPr>
      </w:pPr>
      <w:r>
        <w:rPr>
          <w:sz w:val="28"/>
          <w:szCs w:val="28"/>
          <w:lang w:val="kk-KZ"/>
        </w:rPr>
        <w:t xml:space="preserve">Сабақты жоспарлауды бастағанда мұғалім бұл сабақтың мақсаты қандай болатынын шешеді. Сабақтың мақсаты оқу бағдарламасында баяндалған оқу мақсатына сәйкес келуі керек, бірақ оқу мақсаттарының барлық тармақтарын қамтымауы мүмкін. </w:t>
      </w:r>
    </w:p>
    <w:p w:rsidR="002624ED" w:rsidRDefault="006B10B1">
      <w:pPr>
        <w:ind w:firstLine="709"/>
        <w:jc w:val="both"/>
        <w:rPr>
          <w:sz w:val="28"/>
          <w:szCs w:val="28"/>
          <w:lang w:val="kk-KZ"/>
        </w:rPr>
      </w:pPr>
      <w:r>
        <w:rPr>
          <w:sz w:val="28"/>
          <w:szCs w:val="28"/>
          <w:lang w:val="kk-KZ"/>
        </w:rPr>
        <w:t>Ең алдымен оқу мақсатын бағалау критерийіне айналдыру керек. Бағалау критерийі – білім алушының оқу жетістіктерін бағалауға негіз болатын белгі, оған Блум таксономиясының етістіктері көмекші болып саналады. Оның жетістігі дескриптормен анықталады. Дескриптор – тапсырмаларды орындау кезіндегі әрекетті көрсететін сипаттама.</w:t>
      </w:r>
    </w:p>
    <w:p w:rsidR="002624ED" w:rsidRDefault="006B10B1">
      <w:pPr>
        <w:ind w:firstLine="709"/>
        <w:jc w:val="both"/>
        <w:rPr>
          <w:sz w:val="28"/>
          <w:szCs w:val="28"/>
          <w:lang w:val="kk-KZ"/>
        </w:rPr>
      </w:pPr>
      <w:r>
        <w:rPr>
          <w:sz w:val="28"/>
          <w:szCs w:val="28"/>
          <w:lang w:val="kk-KZ"/>
        </w:rPr>
        <w:t xml:space="preserve">Оқушылар мен мұғалімдердің сабақ барысындағы жететін мақсаттарын бірдей түсінуі маңызды. Қалай қол жеткізуге болады? Бірдей түсінікті қолдау үшін мұғалімдер әр түрлі стратегияны пайдалануы мүмкін: </w:t>
      </w:r>
    </w:p>
    <w:p w:rsidR="002624ED" w:rsidRDefault="006B10B1">
      <w:pPr>
        <w:ind w:firstLine="709"/>
        <w:jc w:val="both"/>
        <w:rPr>
          <w:sz w:val="28"/>
          <w:szCs w:val="28"/>
          <w:lang w:val="kk-KZ"/>
        </w:rPr>
      </w:pPr>
      <w:r>
        <w:rPr>
          <w:sz w:val="28"/>
          <w:szCs w:val="28"/>
          <w:lang w:val="kk-KZ"/>
        </w:rPr>
        <w:t xml:space="preserve">-сабақта оқушыларға түсінікті тілде оқу мақсаттарын талқылау; </w:t>
      </w:r>
    </w:p>
    <w:p w:rsidR="002624ED" w:rsidRDefault="006B10B1">
      <w:pPr>
        <w:ind w:firstLine="709"/>
        <w:jc w:val="both"/>
        <w:rPr>
          <w:sz w:val="28"/>
          <w:szCs w:val="28"/>
          <w:lang w:val="kk-KZ"/>
        </w:rPr>
      </w:pPr>
      <w:r>
        <w:rPr>
          <w:sz w:val="28"/>
          <w:szCs w:val="28"/>
          <w:lang w:val="kk-KZ"/>
        </w:rPr>
        <w:t xml:space="preserve">-сабақ барысында және сабақ аяғында көңіл аударту үшін тақтаға оқу мақсаттарын жазу; </w:t>
      </w:r>
    </w:p>
    <w:p w:rsidR="002624ED" w:rsidRDefault="006B10B1">
      <w:pPr>
        <w:ind w:firstLine="709"/>
        <w:jc w:val="both"/>
        <w:rPr>
          <w:sz w:val="28"/>
          <w:szCs w:val="28"/>
          <w:lang w:val="kk-KZ"/>
        </w:rPr>
      </w:pPr>
      <w:r>
        <w:rPr>
          <w:sz w:val="28"/>
          <w:szCs w:val="28"/>
          <w:lang w:val="kk-KZ"/>
        </w:rPr>
        <w:t xml:space="preserve">-сабақ барысында шағын топтар/жеке оқушылармен берілген оқу мақсаттарының ілгерілеуін талқылау; </w:t>
      </w:r>
    </w:p>
    <w:p w:rsidR="002624ED" w:rsidRDefault="006B10B1">
      <w:pPr>
        <w:ind w:firstLine="709"/>
        <w:jc w:val="both"/>
        <w:rPr>
          <w:sz w:val="28"/>
          <w:szCs w:val="28"/>
          <w:lang w:val="kk-KZ"/>
        </w:rPr>
      </w:pPr>
      <w:r>
        <w:rPr>
          <w:sz w:val="28"/>
          <w:szCs w:val="28"/>
          <w:lang w:val="kk-KZ"/>
        </w:rPr>
        <w:t xml:space="preserve">-оқу мақсатына байланысты кері байланыс жасау; </w:t>
      </w:r>
    </w:p>
    <w:p w:rsidR="002624ED" w:rsidRDefault="006B10B1">
      <w:pPr>
        <w:ind w:firstLine="709"/>
        <w:jc w:val="both"/>
        <w:rPr>
          <w:sz w:val="28"/>
          <w:szCs w:val="28"/>
          <w:lang w:val="kk-KZ"/>
        </w:rPr>
      </w:pPr>
      <w:r>
        <w:rPr>
          <w:sz w:val="28"/>
          <w:szCs w:val="28"/>
          <w:lang w:val="kk-KZ"/>
        </w:rPr>
        <w:t xml:space="preserve">-сабақ басында жазылған оқу мақсаттарына рефлексия жүргізу үшін сабақ аяғында уақыт қалдыру; </w:t>
      </w:r>
    </w:p>
    <w:p w:rsidR="002624ED" w:rsidRDefault="006B10B1">
      <w:pPr>
        <w:ind w:firstLine="709"/>
        <w:jc w:val="both"/>
        <w:rPr>
          <w:sz w:val="28"/>
          <w:szCs w:val="28"/>
          <w:lang w:val="kk-KZ"/>
        </w:rPr>
      </w:pPr>
      <w:r>
        <w:rPr>
          <w:sz w:val="28"/>
          <w:szCs w:val="28"/>
          <w:lang w:val="kk-KZ"/>
        </w:rPr>
        <w:t xml:space="preserve">-оқу жоспарында ұсынылатын жұмыс түрлері мысал ретінде берілген және мұғалім жұмыстың балама түрлерін қолдана отырып оқушыларды бағалай алады. </w:t>
      </w:r>
    </w:p>
    <w:p w:rsidR="002624ED" w:rsidRDefault="006B10B1">
      <w:pPr>
        <w:ind w:firstLine="709"/>
        <w:jc w:val="both"/>
        <w:rPr>
          <w:sz w:val="28"/>
          <w:szCs w:val="28"/>
          <w:lang w:val="kk-KZ"/>
        </w:rPr>
      </w:pPr>
      <w:r>
        <w:rPr>
          <w:sz w:val="28"/>
          <w:szCs w:val="28"/>
          <w:lang w:val="kk-KZ"/>
        </w:rPr>
        <w:t>Сабақ мақсатында оқушының қадағалауға болатын іс-әрекеті, белсенділігі/ мінез-құлқы сипатталып, оқушылар оқу нәтижесінде не істеуді үйренуге тиіс екені туралы жазылады. Сабақ мақсаттарын тұжырымдау барысында олар оқушылардың сабақ соңында не істей алу керектігі тұрғысынан белгілі бір нәтижелерді сипаттауы керек екенін есте ұстаңыз.</w:t>
      </w:r>
    </w:p>
    <w:p w:rsidR="002624ED" w:rsidRDefault="006B10B1">
      <w:pPr>
        <w:ind w:firstLine="709"/>
        <w:jc w:val="both"/>
        <w:rPr>
          <w:sz w:val="28"/>
          <w:szCs w:val="28"/>
          <w:lang w:val="kk-KZ"/>
        </w:rPr>
      </w:pPr>
      <w:r>
        <w:rPr>
          <w:sz w:val="28"/>
          <w:szCs w:val="28"/>
          <w:lang w:val="kk-KZ"/>
        </w:rPr>
        <w:t>Бұл:</w:t>
      </w:r>
    </w:p>
    <w:p w:rsidR="002624ED" w:rsidRDefault="006B10B1">
      <w:pPr>
        <w:ind w:firstLine="709"/>
        <w:jc w:val="both"/>
        <w:rPr>
          <w:sz w:val="28"/>
          <w:szCs w:val="28"/>
          <w:lang w:val="kk-KZ"/>
        </w:rPr>
      </w:pPr>
      <w:r>
        <w:rPr>
          <w:sz w:val="28"/>
          <w:szCs w:val="28"/>
          <w:lang w:val="kk-KZ"/>
        </w:rPr>
        <w:t>-сабақта мұғалімнің не істейтініне емес, оқушылардың немен айналысатынына назар аударуға;</w:t>
      </w:r>
    </w:p>
    <w:p w:rsidR="002624ED" w:rsidRDefault="006B10B1">
      <w:pPr>
        <w:ind w:firstLine="709"/>
        <w:jc w:val="both"/>
        <w:rPr>
          <w:sz w:val="28"/>
          <w:szCs w:val="28"/>
          <w:lang w:val="kk-KZ"/>
        </w:rPr>
      </w:pPr>
      <w:r>
        <w:rPr>
          <w:sz w:val="28"/>
          <w:szCs w:val="28"/>
          <w:lang w:val="kk-KZ"/>
        </w:rPr>
        <w:t>-сабақты жоспарлауды жеңілдетуге;</w:t>
      </w:r>
    </w:p>
    <w:p w:rsidR="002624ED" w:rsidRDefault="006B10B1">
      <w:pPr>
        <w:ind w:firstLine="709"/>
        <w:jc w:val="both"/>
        <w:rPr>
          <w:sz w:val="28"/>
          <w:szCs w:val="28"/>
          <w:lang w:val="kk-KZ"/>
        </w:rPr>
      </w:pPr>
      <w:r>
        <w:rPr>
          <w:sz w:val="28"/>
          <w:szCs w:val="28"/>
          <w:lang w:val="kk-KZ"/>
        </w:rPr>
        <w:t>-оқуды бағалауды жеңілдетуге;</w:t>
      </w:r>
    </w:p>
    <w:p w:rsidR="002624ED" w:rsidRDefault="006B10B1">
      <w:pPr>
        <w:ind w:firstLine="709"/>
        <w:jc w:val="both"/>
        <w:rPr>
          <w:sz w:val="28"/>
          <w:szCs w:val="28"/>
          <w:lang w:val="kk-KZ"/>
        </w:rPr>
      </w:pPr>
      <w:r>
        <w:rPr>
          <w:sz w:val="28"/>
          <w:szCs w:val="28"/>
          <w:lang w:val="kk-KZ"/>
        </w:rPr>
        <w:t>-оқыту мен оқуды бағамдауды жеңілдетуге көмектеседі.</w:t>
      </w:r>
    </w:p>
    <w:p w:rsidR="002624ED" w:rsidRDefault="006B10B1">
      <w:pPr>
        <w:ind w:firstLine="709"/>
        <w:jc w:val="both"/>
        <w:rPr>
          <w:sz w:val="28"/>
          <w:szCs w:val="28"/>
          <w:lang w:val="kk-KZ"/>
        </w:rPr>
      </w:pPr>
      <w:r>
        <w:rPr>
          <w:sz w:val="28"/>
          <w:szCs w:val="28"/>
          <w:lang w:val="kk-KZ"/>
        </w:rPr>
        <w:t xml:space="preserve">Сабақ мақсатын анықтаған соң, мұғалім осы мақсатқа қол жеткізу үшін сабақты қалай жоспарлау керек екендігін шешеді. Дәстүрлі оқыту әдістері оқушылардың мінез-құлқы, олардың уәжі, арман-тілектері мен қызығушылықтары, дағдылары, оқу стильдері әртүрлі болатынына немесе әлеуметтік жағдайына онша көңіл бөле бермейді. Оқыту мен оқудың заманауи </w:t>
      </w:r>
      <w:r>
        <w:rPr>
          <w:sz w:val="28"/>
          <w:szCs w:val="28"/>
          <w:lang w:val="kk-KZ"/>
        </w:rPr>
        <w:lastRenderedPageBreak/>
        <w:t xml:space="preserve">әдістері жоғарыда айтылған мәселелерге көңіл бөле отырып, біздің оларға қол жеткізудегі қажеттіліктеріміз оқудың сапасы мен көлеміне түбегейлі әсер ете алатындығын жіті назарға алады. </w:t>
      </w:r>
    </w:p>
    <w:p w:rsidR="002624ED" w:rsidRDefault="006B10B1">
      <w:pPr>
        <w:ind w:firstLine="709"/>
        <w:jc w:val="both"/>
        <w:rPr>
          <w:sz w:val="28"/>
          <w:szCs w:val="28"/>
          <w:lang w:val="kk-KZ"/>
        </w:rPr>
      </w:pPr>
      <w:r>
        <w:rPr>
          <w:sz w:val="28"/>
          <w:szCs w:val="28"/>
          <w:lang w:val="kk-KZ"/>
        </w:rPr>
        <w:t>Мұғалімдер пән бойынша оқу бағдарламасының талаптарын орындауға тиіс екені түсінікті, алайда оқушылар оқу үдерісінде өте аз үйренетін болса, жалғыз мұның ешбір мәні болмас еді. Пән бойынша оқу бағдарламасының талаптарын орындап, сонымен қатар, оқушылардың қажеттіліктерін қанағаттандыру үшін сабақты барынша тиімді жоспарлау қажет.</w:t>
      </w:r>
    </w:p>
    <w:p w:rsidR="002624ED" w:rsidRDefault="006B10B1">
      <w:pPr>
        <w:ind w:firstLine="709"/>
        <w:jc w:val="both"/>
        <w:rPr>
          <w:sz w:val="28"/>
          <w:szCs w:val="28"/>
          <w:lang w:val="kk-KZ"/>
        </w:rPr>
      </w:pPr>
      <w:r>
        <w:rPr>
          <w:sz w:val="28"/>
          <w:szCs w:val="28"/>
          <w:lang w:val="kk-KZ"/>
        </w:rPr>
        <w:t>Сабақтарды жоспарлау барысында ескерілуі тиіс бірқатар мәселелер:</w:t>
      </w:r>
    </w:p>
    <w:p w:rsidR="002624ED" w:rsidRDefault="006B10B1">
      <w:pPr>
        <w:ind w:firstLine="709"/>
        <w:jc w:val="both"/>
        <w:rPr>
          <w:sz w:val="28"/>
          <w:szCs w:val="28"/>
          <w:lang w:val="kk-KZ"/>
        </w:rPr>
      </w:pPr>
      <w:r>
        <w:rPr>
          <w:sz w:val="28"/>
          <w:szCs w:val="28"/>
          <w:lang w:val="kk-KZ"/>
        </w:rPr>
        <w:t>1. Сабағымның мақсаты қандай? Сабақтың әрбір бөлімі оқушының мақсатқа жетуіне жетелей ме?</w:t>
      </w:r>
    </w:p>
    <w:p w:rsidR="002624ED" w:rsidRDefault="006B10B1">
      <w:pPr>
        <w:ind w:firstLine="709"/>
        <w:jc w:val="both"/>
        <w:rPr>
          <w:sz w:val="28"/>
          <w:szCs w:val="28"/>
          <w:lang w:val="kk-KZ"/>
        </w:rPr>
      </w:pPr>
      <w:r>
        <w:rPr>
          <w:sz w:val="28"/>
          <w:szCs w:val="28"/>
          <w:lang w:val="kk-KZ"/>
        </w:rPr>
        <w:t>2. Оқушылар іс жүзінде не істейді? Мен оқушыларға олардың не істейтінін және олар қандай нәтижеге қол жеткізуі керектігін қалай түсіндіремін?</w:t>
      </w:r>
    </w:p>
    <w:p w:rsidR="002624ED" w:rsidRDefault="006B10B1">
      <w:pPr>
        <w:ind w:firstLine="709"/>
        <w:jc w:val="both"/>
        <w:rPr>
          <w:sz w:val="28"/>
          <w:szCs w:val="28"/>
          <w:lang w:val="kk-KZ"/>
        </w:rPr>
      </w:pPr>
      <w:r>
        <w:rPr>
          <w:sz w:val="28"/>
          <w:szCs w:val="28"/>
          <w:lang w:val="kk-KZ"/>
        </w:rPr>
        <w:t>3. Оқушылардың білімді игергенін қалай білемін?</w:t>
      </w:r>
    </w:p>
    <w:p w:rsidR="002624ED" w:rsidRDefault="006B10B1">
      <w:pPr>
        <w:ind w:firstLine="709"/>
        <w:jc w:val="both"/>
        <w:rPr>
          <w:sz w:val="28"/>
          <w:szCs w:val="28"/>
          <w:lang w:val="kk-KZ"/>
        </w:rPr>
      </w:pPr>
      <w:r>
        <w:rPr>
          <w:sz w:val="28"/>
          <w:szCs w:val="28"/>
          <w:lang w:val="kk-KZ"/>
        </w:rPr>
        <w:t>4. Егер мен өзім осы сабақта оқушы болсам, осының бәрін қалай қабылдар едім? Оқушыға көмек көрсетіле ме/ жігерлендіріле ме? Қосымша материал ала ала ма?</w:t>
      </w:r>
    </w:p>
    <w:p w:rsidR="002624ED" w:rsidRDefault="006B10B1">
      <w:pPr>
        <w:ind w:firstLine="709"/>
        <w:jc w:val="both"/>
        <w:rPr>
          <w:sz w:val="28"/>
          <w:szCs w:val="28"/>
          <w:lang w:val="kk-KZ"/>
        </w:rPr>
      </w:pPr>
      <w:r>
        <w:rPr>
          <w:sz w:val="28"/>
          <w:szCs w:val="28"/>
          <w:lang w:val="kk-KZ"/>
        </w:rPr>
        <w:t>5. Жоспар қаншалықты икемді? Оқушының көп түсіндіруді қажет ететін қызықты сұрағы, дыбыс-бейне құралдарды пайдаланудағы қиындықтар, әлдебіреудің сырттан рұқсатсыз кіріп келуі сияқты күтпеген оқиғалар туындаса, оларды қалай шешемін?</w:t>
      </w:r>
    </w:p>
    <w:p w:rsidR="002624ED" w:rsidRDefault="006B10B1">
      <w:pPr>
        <w:ind w:firstLine="709"/>
        <w:jc w:val="both"/>
        <w:rPr>
          <w:sz w:val="28"/>
          <w:szCs w:val="28"/>
          <w:lang w:val="kk-KZ"/>
        </w:rPr>
      </w:pPr>
      <w:r>
        <w:rPr>
          <w:sz w:val="28"/>
          <w:szCs w:val="28"/>
          <w:lang w:val="kk-KZ"/>
        </w:rPr>
        <w:t>6. Оқушылар ұсынатын кері байланысқа қатысты оны қалай жіктеп, жазамын және талқылаймын?</w:t>
      </w:r>
    </w:p>
    <w:p w:rsidR="002624ED" w:rsidRDefault="006B10B1">
      <w:pPr>
        <w:ind w:firstLine="709"/>
        <w:jc w:val="both"/>
        <w:rPr>
          <w:sz w:val="28"/>
          <w:szCs w:val="28"/>
          <w:lang w:val="kk-KZ"/>
        </w:rPr>
      </w:pPr>
      <w:r>
        <w:rPr>
          <w:sz w:val="28"/>
          <w:szCs w:val="28"/>
          <w:lang w:val="kk-KZ"/>
        </w:rPr>
        <w:t>Қалыптастырушы бағалау – оқушы мен мұғалім арасындағы кері байланысты қамтамасыз ететін және оқу үдерісін дер кезінде түзетуге мүмкіндік беретін бағалау түрі.</w:t>
      </w:r>
    </w:p>
    <w:p w:rsidR="002624ED" w:rsidRDefault="006B10B1">
      <w:pPr>
        <w:ind w:firstLine="709"/>
        <w:jc w:val="both"/>
        <w:rPr>
          <w:sz w:val="28"/>
          <w:szCs w:val="28"/>
          <w:lang w:val="kk-KZ"/>
        </w:rPr>
      </w:pPr>
      <w:r>
        <w:rPr>
          <w:sz w:val="28"/>
          <w:szCs w:val="28"/>
          <w:lang w:val="kk-KZ"/>
        </w:rPr>
        <w:t>Қалыптастырушы бағалау күнделікті оқыту мен оқу үдерісінің ажырамас бөлігі болып табылады және тоқсан бойында үздіксіз жүргізіледі. Бұл бағалаудың нәтижесінде алынған ақпараттың негізінде оқушылар оқу барысында өздерінің тапсырманы қаншалықты дұрыс орындағанын біле алады. Ал мұғалімдер оқушының қаншалықты ілгерілегені туралы мәлімет алып, соған сүйене отырып оқыту үдерісіне өзгеріс енгізіп, түзетіп отырады. Қалыптастырушы бағалау кезінде оқушы оқу үдерісіне белсене араласып, одан қандай нәтиже күтілетінін түсінеді. Сонымен қатар, өз жұмыстарына өзі баға берумен қатар, сыныптастарын бағалау арқылы өзінің оқуын жетілдіреді.</w:t>
      </w:r>
    </w:p>
    <w:p w:rsidR="002624ED" w:rsidRDefault="006B10B1">
      <w:pPr>
        <w:ind w:firstLine="709"/>
        <w:jc w:val="both"/>
        <w:rPr>
          <w:sz w:val="28"/>
          <w:szCs w:val="28"/>
          <w:lang w:val="kk-KZ"/>
        </w:rPr>
      </w:pPr>
      <w:r>
        <w:rPr>
          <w:sz w:val="28"/>
          <w:szCs w:val="28"/>
          <w:lang w:val="kk-KZ"/>
        </w:rPr>
        <w:t>Қалыптастырушы бағалаудағы мұғалімнің рөлі:</w:t>
      </w:r>
    </w:p>
    <w:p w:rsidR="002624ED" w:rsidRDefault="006B10B1">
      <w:pPr>
        <w:ind w:firstLine="709"/>
        <w:jc w:val="both"/>
        <w:rPr>
          <w:sz w:val="28"/>
          <w:szCs w:val="28"/>
          <w:lang w:val="kk-KZ"/>
        </w:rPr>
      </w:pPr>
      <w:r>
        <w:rPr>
          <w:sz w:val="28"/>
          <w:szCs w:val="28"/>
          <w:lang w:val="kk-KZ"/>
        </w:rPr>
        <w:t>-оқу жоспарына сәйкес бағалау критерийлерін анық жазады;</w:t>
      </w:r>
    </w:p>
    <w:p w:rsidR="002624ED" w:rsidRDefault="006B10B1">
      <w:pPr>
        <w:ind w:firstLine="709"/>
        <w:jc w:val="both"/>
        <w:rPr>
          <w:sz w:val="28"/>
          <w:szCs w:val="28"/>
          <w:lang w:val="kk-KZ"/>
        </w:rPr>
      </w:pPr>
      <w:r>
        <w:rPr>
          <w:sz w:val="28"/>
          <w:szCs w:val="28"/>
          <w:lang w:val="kk-KZ"/>
        </w:rPr>
        <w:t>-оқу мақсаты мен бағалау критерийлеріне сәйкес тапсырма құрастырып, олардың дескрипторларын жазады;</w:t>
      </w:r>
    </w:p>
    <w:p w:rsidR="002624ED" w:rsidRDefault="006B10B1">
      <w:pPr>
        <w:ind w:firstLine="709"/>
        <w:jc w:val="both"/>
        <w:rPr>
          <w:sz w:val="28"/>
          <w:szCs w:val="28"/>
          <w:lang w:val="kk-KZ"/>
        </w:rPr>
      </w:pPr>
      <w:r>
        <w:rPr>
          <w:sz w:val="28"/>
          <w:szCs w:val="28"/>
          <w:lang w:val="kk-KZ"/>
        </w:rPr>
        <w:t>-оқушыларға тиімді кері байланыс ұсынады;</w:t>
      </w:r>
    </w:p>
    <w:p w:rsidR="002624ED" w:rsidRDefault="006B10B1">
      <w:pPr>
        <w:ind w:firstLine="709"/>
        <w:jc w:val="both"/>
        <w:rPr>
          <w:sz w:val="28"/>
          <w:szCs w:val="28"/>
          <w:lang w:val="kk-KZ"/>
        </w:rPr>
      </w:pPr>
      <w:r>
        <w:rPr>
          <w:sz w:val="28"/>
          <w:szCs w:val="28"/>
          <w:lang w:val="kk-KZ"/>
        </w:rPr>
        <w:t>-оқыту мен бағалау үдерісіне түзету енгізеді.</w:t>
      </w:r>
    </w:p>
    <w:p w:rsidR="002624ED" w:rsidRDefault="006B10B1">
      <w:pPr>
        <w:ind w:firstLine="709"/>
        <w:jc w:val="both"/>
        <w:rPr>
          <w:sz w:val="28"/>
          <w:szCs w:val="28"/>
          <w:lang w:val="kk-KZ"/>
        </w:rPr>
      </w:pPr>
      <w:r>
        <w:rPr>
          <w:sz w:val="28"/>
          <w:szCs w:val="28"/>
          <w:lang w:val="kk-KZ"/>
        </w:rPr>
        <w:t>Қалыптастырушы бағалауды жүзеге асыру үшін жеке, жұптық, топтық жұмыс түрлерімен қатар, ауысып отыратын топ құрамында жұмыс істеу ұсынылады.</w:t>
      </w:r>
    </w:p>
    <w:p w:rsidR="002624ED" w:rsidRDefault="006B10B1">
      <w:pPr>
        <w:ind w:firstLine="709"/>
        <w:jc w:val="both"/>
        <w:rPr>
          <w:sz w:val="28"/>
          <w:szCs w:val="28"/>
          <w:lang w:val="kk-KZ"/>
        </w:rPr>
      </w:pPr>
      <w:r>
        <w:rPr>
          <w:sz w:val="28"/>
          <w:szCs w:val="28"/>
          <w:lang w:val="kk-KZ"/>
        </w:rPr>
        <w:lastRenderedPageBreak/>
        <w:t>Сабақ жоспарына қалыптастырушы бағалауды ықпалдастыру барысында оның төмендегі қағидаттарын ескерген жөн:</w:t>
      </w:r>
    </w:p>
    <w:p w:rsidR="002624ED" w:rsidRDefault="006B10B1">
      <w:pPr>
        <w:ind w:firstLine="709"/>
        <w:jc w:val="both"/>
        <w:rPr>
          <w:sz w:val="28"/>
          <w:szCs w:val="28"/>
          <w:lang w:val="kk-KZ"/>
        </w:rPr>
      </w:pPr>
      <w:r>
        <w:rPr>
          <w:sz w:val="28"/>
          <w:szCs w:val="28"/>
          <w:lang w:val="kk-KZ"/>
        </w:rPr>
        <w:t>-оқу үдерісінің бір бөлігі («оқу үшін бағалау»);</w:t>
      </w:r>
    </w:p>
    <w:p w:rsidR="002624ED" w:rsidRDefault="006B10B1">
      <w:pPr>
        <w:ind w:firstLine="709"/>
        <w:jc w:val="both"/>
        <w:rPr>
          <w:sz w:val="28"/>
          <w:szCs w:val="28"/>
          <w:lang w:val="kk-KZ"/>
        </w:rPr>
      </w:pPr>
      <w:r>
        <w:rPr>
          <w:sz w:val="28"/>
          <w:szCs w:val="28"/>
          <w:lang w:val="kk-KZ"/>
        </w:rPr>
        <w:t>-барлық оқу мақсаттары қамтылады (оқу мақсаттары барлық сыныптарда пәндер бойынша оқу жоспарларында нақтыланып белгіленген);</w:t>
      </w:r>
    </w:p>
    <w:p w:rsidR="002624ED" w:rsidRDefault="006B10B1">
      <w:pPr>
        <w:ind w:firstLine="709"/>
        <w:jc w:val="both"/>
        <w:rPr>
          <w:sz w:val="28"/>
          <w:szCs w:val="28"/>
          <w:lang w:val="kk-KZ"/>
        </w:rPr>
      </w:pPr>
      <w:r>
        <w:rPr>
          <w:sz w:val="28"/>
          <w:szCs w:val="28"/>
          <w:lang w:val="kk-KZ"/>
        </w:rPr>
        <w:t>-бағалау белгіленбейді (таңба қойылмайды);</w:t>
      </w:r>
    </w:p>
    <w:p w:rsidR="002624ED" w:rsidRDefault="006B10B1">
      <w:pPr>
        <w:ind w:firstLine="709"/>
        <w:jc w:val="both"/>
        <w:rPr>
          <w:sz w:val="28"/>
          <w:szCs w:val="28"/>
          <w:lang w:val="kk-KZ"/>
        </w:rPr>
      </w:pPr>
      <w:r>
        <w:rPr>
          <w:sz w:val="28"/>
          <w:szCs w:val="28"/>
          <w:lang w:val="kk-KZ"/>
        </w:rPr>
        <w:t>-оқу мақсаттарына жеткендігі бағалау критерийлеріне сәйкес жүзеге асады;</w:t>
      </w:r>
    </w:p>
    <w:p w:rsidR="002624ED" w:rsidRDefault="006B10B1">
      <w:pPr>
        <w:ind w:firstLine="709"/>
        <w:jc w:val="both"/>
        <w:rPr>
          <w:sz w:val="28"/>
          <w:szCs w:val="28"/>
          <w:lang w:val="kk-KZ"/>
        </w:rPr>
      </w:pPr>
      <w:r>
        <w:rPr>
          <w:sz w:val="28"/>
          <w:szCs w:val="28"/>
          <w:lang w:val="kk-KZ"/>
        </w:rPr>
        <w:t>-әр оқушының ілгерілеуі туралы кері байланыс беріледі;</w:t>
      </w:r>
    </w:p>
    <w:p w:rsidR="002624ED" w:rsidRDefault="006B10B1">
      <w:pPr>
        <w:ind w:firstLine="709"/>
        <w:jc w:val="both"/>
        <w:rPr>
          <w:sz w:val="28"/>
          <w:szCs w:val="28"/>
          <w:lang w:val="kk-KZ"/>
        </w:rPr>
      </w:pPr>
      <w:r>
        <w:rPr>
          <w:sz w:val="28"/>
          <w:szCs w:val="28"/>
          <w:lang w:val="kk-KZ"/>
        </w:rPr>
        <w:t>-нәтижелері оқыту мен оқу сапасын, білім беру бағдарламасын жақсарту үшін қолданылады.</w:t>
      </w:r>
    </w:p>
    <w:p w:rsidR="002624ED" w:rsidRDefault="006B10B1">
      <w:pPr>
        <w:ind w:firstLine="709"/>
        <w:jc w:val="both"/>
        <w:rPr>
          <w:b/>
          <w:sz w:val="28"/>
          <w:szCs w:val="28"/>
          <w:lang w:val="kk-KZ"/>
        </w:rPr>
      </w:pPr>
      <w:r>
        <w:rPr>
          <w:b/>
          <w:sz w:val="28"/>
          <w:szCs w:val="28"/>
          <w:lang w:val="kk-KZ"/>
        </w:rPr>
        <w:t>2. Жаратылыстанудан қысқа мерзімді жоспар құрастыру әдістемесі.</w:t>
      </w:r>
    </w:p>
    <w:p w:rsidR="002624ED" w:rsidRDefault="002624ED">
      <w:pPr>
        <w:ind w:firstLine="709"/>
        <w:jc w:val="both"/>
        <w:rPr>
          <w:sz w:val="28"/>
          <w:szCs w:val="28"/>
          <w:lang w:val="kk-KZ"/>
        </w:rPr>
      </w:pPr>
    </w:p>
    <w:p w:rsidR="002624ED" w:rsidRDefault="006B10B1">
      <w:pPr>
        <w:ind w:firstLine="709"/>
        <w:rPr>
          <w:sz w:val="28"/>
          <w:szCs w:val="28"/>
          <w:lang w:val="kk-KZ"/>
        </w:rPr>
      </w:pPr>
      <w:r>
        <w:rPr>
          <w:sz w:val="28"/>
          <w:szCs w:val="28"/>
          <w:lang w:val="kk-KZ"/>
        </w:rPr>
        <w:t>Жаратылыстанудан қысқа мерзімді жоспар құрастыру  мына төмендегі дей үлгіде дайындалады.</w:t>
      </w:r>
    </w:p>
    <w:p w:rsidR="002624ED" w:rsidRDefault="002624ED">
      <w:pPr>
        <w:ind w:firstLine="709"/>
        <w:rPr>
          <w:sz w:val="28"/>
          <w:szCs w:val="28"/>
          <w:lang w:val="kk-KZ"/>
        </w:rPr>
      </w:pPr>
    </w:p>
    <w:tbl>
      <w:tblPr>
        <w:tblStyle w:val="af8"/>
        <w:tblW w:w="9355" w:type="dxa"/>
        <w:tblInd w:w="392" w:type="dxa"/>
        <w:tblLayout w:type="fixed"/>
        <w:tblLook w:val="04A0"/>
      </w:tblPr>
      <w:tblGrid>
        <w:gridCol w:w="2551"/>
        <w:gridCol w:w="1561"/>
        <w:gridCol w:w="3684"/>
        <w:gridCol w:w="1559"/>
      </w:tblGrid>
      <w:tr w:rsidR="002624ED">
        <w:tc>
          <w:tcPr>
            <w:tcW w:w="2551" w:type="dxa"/>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Жаратылыстану</w:t>
            </w:r>
          </w:p>
        </w:tc>
        <w:tc>
          <w:tcPr>
            <w:tcW w:w="6804" w:type="dxa"/>
            <w:gridSpan w:val="3"/>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Мектеп: </w:t>
            </w:r>
          </w:p>
        </w:tc>
      </w:tr>
      <w:tr w:rsidR="002624ED">
        <w:tc>
          <w:tcPr>
            <w:tcW w:w="2551" w:type="dxa"/>
            <w:shd w:val="clear" w:color="auto" w:fill="E5DFEC" w:themeFill="accent4" w:themeFillTint="33"/>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ru-RU" w:eastAsia="ru-RU"/>
              </w:rPr>
              <w:t>Күні</w:t>
            </w:r>
            <w:r>
              <w:rPr>
                <w:rFonts w:ascii="Times New Roman" w:hAnsi="Times New Roman" w:cs="Times New Roman"/>
                <w:sz w:val="24"/>
                <w:szCs w:val="24"/>
                <w:lang w:eastAsia="ru-RU"/>
              </w:rPr>
              <w:t>:</w:t>
            </w:r>
          </w:p>
        </w:tc>
        <w:tc>
          <w:tcPr>
            <w:tcW w:w="6804" w:type="dxa"/>
            <w:gridSpan w:val="3"/>
            <w:shd w:val="clear" w:color="auto" w:fill="E5DFEC" w:themeFill="accent4" w:themeFillTint="33"/>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ru-RU" w:eastAsia="ru-RU"/>
              </w:rPr>
              <w:t xml:space="preserve">Мұғалімнің аты-жөні: </w:t>
            </w:r>
          </w:p>
        </w:tc>
      </w:tr>
      <w:tr w:rsidR="002624ED">
        <w:tc>
          <w:tcPr>
            <w:tcW w:w="2551" w:type="dxa"/>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ru-RU" w:eastAsia="ru-RU"/>
              </w:rPr>
              <w:t>Сынып</w:t>
            </w:r>
            <w:r>
              <w:rPr>
                <w:rFonts w:ascii="Times New Roman" w:hAnsi="Times New Roman" w:cs="Times New Roman"/>
                <w:sz w:val="24"/>
                <w:szCs w:val="24"/>
                <w:lang w:eastAsia="ru-RU"/>
              </w:rPr>
              <w:t xml:space="preserve">: </w:t>
            </w:r>
            <w:r>
              <w:rPr>
                <w:rFonts w:ascii="Times New Roman" w:hAnsi="Times New Roman" w:cs="Times New Roman"/>
                <w:sz w:val="24"/>
                <w:szCs w:val="24"/>
                <w:lang w:val="ru-RU" w:eastAsia="ru-RU"/>
              </w:rPr>
              <w:t>4</w:t>
            </w:r>
            <w:r>
              <w:rPr>
                <w:rFonts w:ascii="Times New Roman" w:hAnsi="Times New Roman" w:cs="Times New Roman"/>
                <w:sz w:val="24"/>
                <w:szCs w:val="24"/>
                <w:lang w:val="kk-KZ" w:eastAsia="ru-RU"/>
              </w:rPr>
              <w:t>-сынып</w:t>
            </w:r>
          </w:p>
        </w:tc>
        <w:tc>
          <w:tcPr>
            <w:tcW w:w="6804" w:type="dxa"/>
            <w:gridSpan w:val="3"/>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ru-RU" w:eastAsia="ru-RU"/>
              </w:rPr>
              <w:t>Қатысқандар саны:</w:t>
            </w:r>
          </w:p>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kk-KZ" w:eastAsia="ru-RU"/>
              </w:rPr>
              <w:t xml:space="preserve">Қатыспағандар саны: </w:t>
            </w:r>
          </w:p>
        </w:tc>
      </w:tr>
      <w:tr w:rsidR="002624ED">
        <w:tc>
          <w:tcPr>
            <w:tcW w:w="2551" w:type="dxa"/>
          </w:tcPr>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Сабақ тақырыбы</w:t>
            </w:r>
          </w:p>
        </w:tc>
        <w:tc>
          <w:tcPr>
            <w:tcW w:w="6804" w:type="dxa"/>
            <w:gridSpan w:val="3"/>
          </w:tcPr>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Жануарлар энергияны қайдан  алады?</w:t>
            </w:r>
          </w:p>
        </w:tc>
      </w:tr>
      <w:tr w:rsidR="002624ED">
        <w:tc>
          <w:tcPr>
            <w:tcW w:w="2551" w:type="dxa"/>
          </w:tcPr>
          <w:p w:rsidR="002624ED" w:rsidRDefault="006B10B1">
            <w:pPr>
              <w:pStyle w:val="af9"/>
              <w:rPr>
                <w:rFonts w:ascii="Times New Roman" w:hAnsi="Times New Roman" w:cs="Times New Roman"/>
                <w:sz w:val="24"/>
                <w:szCs w:val="24"/>
                <w:lang w:val="ru-RU" w:eastAsia="en-GB"/>
              </w:rPr>
            </w:pPr>
            <w:r>
              <w:rPr>
                <w:rFonts w:ascii="Times New Roman" w:hAnsi="Times New Roman" w:cs="Times New Roman"/>
                <w:sz w:val="24"/>
                <w:szCs w:val="24"/>
                <w:lang w:val="ru-RU" w:eastAsia="en-GB"/>
              </w:rPr>
              <w:t>Осы сабақта қол жеткізілетін оқу мақсаттары (оқу бағдарламасына сілтеме)</w:t>
            </w:r>
          </w:p>
        </w:tc>
        <w:tc>
          <w:tcPr>
            <w:tcW w:w="6804" w:type="dxa"/>
            <w:gridSpan w:val="3"/>
          </w:tcPr>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4.2.2.4 Симбиоздық қарым-қатынасқа мысал келтіру</w:t>
            </w:r>
          </w:p>
        </w:tc>
      </w:tr>
      <w:tr w:rsidR="002624ED">
        <w:tc>
          <w:tcPr>
            <w:tcW w:w="2551" w:type="dxa"/>
          </w:tcPr>
          <w:p w:rsidR="002624ED" w:rsidRDefault="006B10B1">
            <w:pPr>
              <w:pStyle w:val="af9"/>
              <w:rPr>
                <w:rFonts w:ascii="Times New Roman" w:hAnsi="Times New Roman" w:cs="Times New Roman"/>
                <w:sz w:val="24"/>
                <w:szCs w:val="24"/>
                <w:lang w:val="ru-RU" w:eastAsia="en-GB"/>
              </w:rPr>
            </w:pPr>
            <w:r>
              <w:rPr>
                <w:rFonts w:ascii="Times New Roman" w:hAnsi="Times New Roman" w:cs="Times New Roman"/>
                <w:sz w:val="24"/>
                <w:szCs w:val="24"/>
                <w:lang w:val="ru-RU" w:eastAsia="en-GB"/>
              </w:rPr>
              <w:t>Саралау деңгейлері</w:t>
            </w:r>
          </w:p>
        </w:tc>
        <w:tc>
          <w:tcPr>
            <w:tcW w:w="6804" w:type="dxa"/>
            <w:gridSpan w:val="3"/>
          </w:tcPr>
          <w:p w:rsidR="002624ED" w:rsidRDefault="006B10B1">
            <w:pPr>
              <w:pStyle w:val="af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А. Жануарлар мен өсімдіктердің өзара байланысы туралы біледі, жануарлардың өзара қарым-қатынас түрлерін сипаттайды, оларды түрлі белгілері бойынша топтарға жіктей алады. </w:t>
            </w:r>
          </w:p>
          <w:p w:rsidR="002624ED" w:rsidRDefault="006B10B1">
            <w:pPr>
              <w:pStyle w:val="af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В. Түрлі жануарлар қалай қоректенетінін біледі, өз өлкесіндегі мекен ететін жануарларды біледі. </w:t>
            </w:r>
          </w:p>
          <w:p w:rsidR="002624ED" w:rsidRDefault="006B10B1">
            <w:pPr>
              <w:pStyle w:val="af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С. Жануарлардың тіршілік ортасындағы жағдайлардың, адамның іс-әрекетінің жануарлардың санының азаюына әсер ететінін біледі.</w:t>
            </w:r>
          </w:p>
        </w:tc>
      </w:tr>
      <w:tr w:rsidR="002624ED">
        <w:tc>
          <w:tcPr>
            <w:tcW w:w="2551" w:type="dxa"/>
          </w:tcPr>
          <w:p w:rsidR="002624ED" w:rsidRDefault="006B10B1">
            <w:pPr>
              <w:pStyle w:val="af9"/>
              <w:rPr>
                <w:rFonts w:ascii="Times New Roman" w:hAnsi="Times New Roman" w:cs="Times New Roman"/>
                <w:sz w:val="24"/>
                <w:szCs w:val="24"/>
                <w:lang w:val="ru-RU" w:eastAsia="en-GB"/>
              </w:rPr>
            </w:pPr>
            <w:r>
              <w:rPr>
                <w:rFonts w:ascii="Times New Roman" w:hAnsi="Times New Roman" w:cs="Times New Roman"/>
                <w:sz w:val="24"/>
                <w:szCs w:val="24"/>
                <w:lang w:val="ru-RU" w:eastAsia="en-GB"/>
              </w:rPr>
              <w:t>Бағалау критерийлері</w:t>
            </w:r>
          </w:p>
        </w:tc>
        <w:tc>
          <w:tcPr>
            <w:tcW w:w="6804" w:type="dxa"/>
            <w:gridSpan w:val="3"/>
          </w:tcPr>
          <w:p w:rsidR="002624ED" w:rsidRDefault="006B10B1">
            <w:pPr>
              <w:pStyle w:val="af9"/>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ru-RU"/>
              </w:rPr>
              <w:t>Симбиоздық қарым-қатынасқа мысал келтіреді</w:t>
            </w:r>
          </w:p>
        </w:tc>
      </w:tr>
      <w:tr w:rsidR="002624ED">
        <w:tc>
          <w:tcPr>
            <w:tcW w:w="2551" w:type="dxa"/>
          </w:tcPr>
          <w:p w:rsidR="002624ED" w:rsidRDefault="006B10B1">
            <w:pPr>
              <w:pStyle w:val="af9"/>
              <w:rPr>
                <w:rFonts w:ascii="Times New Roman" w:hAnsi="Times New Roman" w:cs="Times New Roman"/>
                <w:sz w:val="24"/>
                <w:szCs w:val="24"/>
                <w:lang w:val="ru-RU" w:eastAsia="en-GB"/>
              </w:rPr>
            </w:pPr>
            <w:r>
              <w:rPr>
                <w:rFonts w:ascii="Times New Roman" w:hAnsi="Times New Roman" w:cs="Times New Roman"/>
                <w:sz w:val="24"/>
                <w:szCs w:val="24"/>
                <w:lang w:val="ru-RU" w:eastAsia="en-GB"/>
              </w:rPr>
              <w:t>Тілдік мақсаттар</w:t>
            </w:r>
          </w:p>
        </w:tc>
        <w:tc>
          <w:tcPr>
            <w:tcW w:w="6804" w:type="dxa"/>
            <w:gridSpan w:val="3"/>
          </w:tcPr>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Оқытудың тілдік мақсаты</w:t>
            </w:r>
            <w:r>
              <w:rPr>
                <w:rFonts w:ascii="Times New Roman" w:hAnsi="Times New Roman" w:cs="Times New Roman"/>
                <w:color w:val="0D0D0D" w:themeColor="text1" w:themeTint="F2"/>
                <w:sz w:val="24"/>
                <w:szCs w:val="24"/>
                <w:lang w:val="ru-RU" w:eastAsia="en-GB"/>
              </w:rPr>
              <w:tab/>
              <w:t>Пәндік лексика және терминология</w:t>
            </w:r>
            <w:r>
              <w:rPr>
                <w:rFonts w:ascii="Times New Roman" w:hAnsi="Times New Roman" w:cs="Times New Roman"/>
                <w:color w:val="0D0D0D" w:themeColor="text1" w:themeTint="F2"/>
                <w:sz w:val="24"/>
                <w:szCs w:val="24"/>
                <w:lang w:val="ru-RU" w:eastAsia="en-GB"/>
              </w:rPr>
              <w:tab/>
              <w:t>Диалог/жазу үшін пайдалы фразалар сериясы</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Оқушылар </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-өсімдікқоректі және жыртқыш жануарлардың айырмашылығын атайды; </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-өз өлкесіндегі өсімдікқоректі және жыртқыш жануарларды сипаттайды; </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-қоректің тізбектің құрылымын сипаттайды; </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-жануарларды қорғаудағы ұлттық саябақтар мен қорықтарды құрудың рөлі туралы әңгімелейді.</w:t>
            </w:r>
            <w:r>
              <w:rPr>
                <w:rFonts w:ascii="Times New Roman" w:hAnsi="Times New Roman" w:cs="Times New Roman"/>
                <w:color w:val="0D0D0D" w:themeColor="text1" w:themeTint="F2"/>
                <w:sz w:val="24"/>
                <w:szCs w:val="24"/>
                <w:lang w:val="ru-RU" w:eastAsia="en-GB"/>
              </w:rPr>
              <w:tab/>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Өсімдікқоректі және жыртқыш жануарлар,</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қорек тізбегі, құрылым, қорық, Ұлттық саябақ, қорғау. </w:t>
            </w:r>
            <w:r>
              <w:rPr>
                <w:rFonts w:ascii="Times New Roman" w:hAnsi="Times New Roman" w:cs="Times New Roman"/>
                <w:color w:val="0D0D0D" w:themeColor="text1" w:themeTint="F2"/>
                <w:sz w:val="24"/>
                <w:szCs w:val="24"/>
                <w:lang w:val="ru-RU" w:eastAsia="en-GB"/>
              </w:rPr>
              <w:tab/>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Талқылау үшін сұрақтар:</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lastRenderedPageBreak/>
              <w:t>Өсімдікқоректі және жыртқыш жануарлардың айырмашылығы қандай?</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Қандай өсімдікқоректі және жыртқыш жануарларды білесің?  Олар туралы не айта аласың?</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Жазуға арналған тапсырмалар:</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 xml:space="preserve">Өздерің тұратын жердегі жануарларды сипатта. </w:t>
            </w:r>
          </w:p>
          <w:p w:rsidR="002624ED" w:rsidRDefault="006B10B1">
            <w:pPr>
              <w:pStyle w:val="af9"/>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ru-RU" w:eastAsia="en-GB"/>
              </w:rPr>
              <w:t>Оларды түрлі белгісі бойынша топтарға жікте.</w:t>
            </w:r>
          </w:p>
        </w:tc>
      </w:tr>
      <w:tr w:rsidR="002624ED" w:rsidRPr="00FD700E">
        <w:tc>
          <w:tcPr>
            <w:tcW w:w="2551" w:type="dxa"/>
          </w:tcPr>
          <w:p w:rsidR="002624ED" w:rsidRDefault="006B10B1">
            <w:pPr>
              <w:tabs>
                <w:tab w:val="left" w:pos="284"/>
                <w:tab w:val="left" w:pos="426"/>
              </w:tabs>
              <w:ind w:right="111"/>
              <w:contextualSpacing/>
              <w:rPr>
                <w:lang w:val="kk-KZ" w:eastAsia="en-GB"/>
              </w:rPr>
            </w:pPr>
            <w:r>
              <w:rPr>
                <w:lang w:eastAsia="en-GB"/>
              </w:rPr>
              <w:lastRenderedPageBreak/>
              <w:t xml:space="preserve">Құндылықтарды дарыту </w:t>
            </w:r>
          </w:p>
        </w:tc>
        <w:tc>
          <w:tcPr>
            <w:tcW w:w="6804" w:type="dxa"/>
            <w:gridSpan w:val="3"/>
          </w:tcPr>
          <w:p w:rsidR="002624ED" w:rsidRDefault="006B10B1">
            <w:pPr>
              <w:pStyle w:val="af9"/>
              <w:jc w:val="both"/>
              <w:rPr>
                <w:rFonts w:ascii="Times New Roman" w:hAnsi="Times New Roman" w:cs="Times New Roman"/>
                <w:color w:val="0D0D0D" w:themeColor="text1" w:themeTint="F2"/>
                <w:sz w:val="24"/>
                <w:szCs w:val="24"/>
                <w:lang w:val="kk-KZ" w:eastAsia="en-GB"/>
              </w:rPr>
            </w:pPr>
            <w:r>
              <w:rPr>
                <w:rFonts w:ascii="Times New Roman" w:hAnsi="Times New Roman" w:cs="Times New Roman"/>
                <w:color w:val="0D0D0D" w:themeColor="text1" w:themeTint="F2"/>
                <w:sz w:val="24"/>
                <w:szCs w:val="24"/>
                <w:lang w:val="kk-KZ" w:eastAsia="en-GB"/>
              </w:rPr>
              <w:t>Оқушыларды бір-біріне деген құрмет көрсетуіне тәрбиелеу.</w:t>
            </w:r>
          </w:p>
        </w:tc>
      </w:tr>
      <w:tr w:rsidR="002624ED">
        <w:tc>
          <w:tcPr>
            <w:tcW w:w="2551" w:type="dxa"/>
          </w:tcPr>
          <w:p w:rsidR="002624ED" w:rsidRDefault="006B10B1">
            <w:pPr>
              <w:tabs>
                <w:tab w:val="left" w:pos="284"/>
                <w:tab w:val="left" w:pos="426"/>
              </w:tabs>
              <w:ind w:right="111"/>
              <w:contextualSpacing/>
              <w:rPr>
                <w:lang w:val="kk-KZ" w:eastAsia="en-GB"/>
              </w:rPr>
            </w:pPr>
            <w:r>
              <w:rPr>
                <w:lang w:val="kk-KZ" w:eastAsia="en-GB"/>
              </w:rPr>
              <w:t>Үштілділік құзіреттілік</w:t>
            </w:r>
          </w:p>
        </w:tc>
        <w:tc>
          <w:tcPr>
            <w:tcW w:w="6804" w:type="dxa"/>
            <w:gridSpan w:val="3"/>
          </w:tcPr>
          <w:p w:rsidR="002624ED" w:rsidRDefault="006B10B1">
            <w:pPr>
              <w:pStyle w:val="af9"/>
              <w:jc w:val="both"/>
              <w:rPr>
                <w:rFonts w:ascii="Times New Roman" w:hAnsi="Times New Roman" w:cs="Times New Roman"/>
                <w:color w:val="0D0D0D" w:themeColor="text1" w:themeTint="F2"/>
                <w:sz w:val="24"/>
                <w:szCs w:val="24"/>
                <w:lang w:val="ru-RU" w:eastAsia="en-GB"/>
              </w:rPr>
            </w:pPr>
            <w:r>
              <w:rPr>
                <w:rFonts w:ascii="Times New Roman" w:hAnsi="Times New Roman" w:cs="Times New Roman"/>
                <w:color w:val="0D0D0D" w:themeColor="text1" w:themeTint="F2"/>
                <w:sz w:val="24"/>
                <w:szCs w:val="24"/>
                <w:lang w:val="kk-KZ" w:eastAsia="en-GB"/>
              </w:rPr>
              <w:t>Симбиоз –симбиоз-</w:t>
            </w:r>
            <w:r>
              <w:rPr>
                <w:rFonts w:ascii="Times New Roman" w:hAnsi="Times New Roman" w:cs="Times New Roman"/>
                <w:color w:val="0D0D0D" w:themeColor="text1" w:themeTint="F2"/>
                <w:sz w:val="24"/>
                <w:szCs w:val="24"/>
                <w:lang w:eastAsia="en-GB"/>
              </w:rPr>
              <w:t xml:space="preserve">symbiosis </w:t>
            </w:r>
          </w:p>
        </w:tc>
      </w:tr>
      <w:tr w:rsidR="002624ED">
        <w:tc>
          <w:tcPr>
            <w:tcW w:w="2551" w:type="dxa"/>
          </w:tcPr>
          <w:p w:rsidR="002624ED" w:rsidRDefault="006B10B1">
            <w:pPr>
              <w:tabs>
                <w:tab w:val="left" w:pos="284"/>
                <w:tab w:val="left" w:pos="426"/>
              </w:tabs>
              <w:ind w:right="111"/>
              <w:contextualSpacing/>
              <w:rPr>
                <w:lang w:eastAsia="en-GB"/>
              </w:rPr>
            </w:pPr>
            <w:r>
              <w:rPr>
                <w:lang w:eastAsia="en-GB"/>
              </w:rPr>
              <w:t>Пәнаралық байланыстар</w:t>
            </w:r>
          </w:p>
        </w:tc>
        <w:tc>
          <w:tcPr>
            <w:tcW w:w="6804" w:type="dxa"/>
            <w:gridSpan w:val="3"/>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Математика, дүниетану, әдебиеттік оқу, көркем еңбек.</w:t>
            </w:r>
          </w:p>
        </w:tc>
      </w:tr>
      <w:tr w:rsidR="002624ED">
        <w:tc>
          <w:tcPr>
            <w:tcW w:w="2551" w:type="dxa"/>
          </w:tcPr>
          <w:p w:rsidR="002624ED" w:rsidRDefault="006B10B1">
            <w:pPr>
              <w:tabs>
                <w:tab w:val="left" w:pos="284"/>
                <w:tab w:val="left" w:pos="426"/>
              </w:tabs>
              <w:ind w:right="111"/>
              <w:contextualSpacing/>
              <w:rPr>
                <w:lang w:eastAsia="en-GB"/>
              </w:rPr>
            </w:pPr>
            <w:r>
              <w:rPr>
                <w:lang w:eastAsia="en-GB"/>
              </w:rPr>
              <w:t xml:space="preserve">АКТ </w:t>
            </w:r>
            <w:r>
              <w:rPr>
                <w:lang w:val="kk-KZ" w:eastAsia="en-GB"/>
              </w:rPr>
              <w:t>қ</w:t>
            </w:r>
            <w:r>
              <w:rPr>
                <w:lang w:eastAsia="en-GB"/>
              </w:rPr>
              <w:t>олдану да</w:t>
            </w:r>
            <w:r>
              <w:rPr>
                <w:lang w:val="kk-KZ" w:eastAsia="en-GB"/>
              </w:rPr>
              <w:t>ғ</w:t>
            </w:r>
            <w:r>
              <w:rPr>
                <w:lang w:eastAsia="en-GB"/>
              </w:rPr>
              <w:t xml:space="preserve">дылары </w:t>
            </w:r>
          </w:p>
        </w:tc>
        <w:tc>
          <w:tcPr>
            <w:tcW w:w="6804" w:type="dxa"/>
            <w:gridSpan w:val="3"/>
          </w:tcPr>
          <w:p w:rsidR="002624ED" w:rsidRDefault="006B10B1">
            <w:pPr>
              <w:pStyle w:val="af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Интернет-ресурстар, дерекқордан және интернеттен сабаққа қатысты ақпаратты іздеу;</w:t>
            </w:r>
          </w:p>
        </w:tc>
      </w:tr>
      <w:tr w:rsidR="002624ED">
        <w:tc>
          <w:tcPr>
            <w:tcW w:w="2551" w:type="dxa"/>
          </w:tcPr>
          <w:p w:rsidR="002624ED" w:rsidRDefault="006B10B1">
            <w:pPr>
              <w:tabs>
                <w:tab w:val="left" w:pos="284"/>
                <w:tab w:val="left" w:pos="426"/>
              </w:tabs>
              <w:ind w:right="111"/>
              <w:contextualSpacing/>
              <w:rPr>
                <w:lang w:val="kk-KZ" w:eastAsia="en-GB"/>
              </w:rPr>
            </w:pPr>
            <w:r>
              <w:rPr>
                <w:lang w:val="kk-KZ" w:eastAsia="en-GB"/>
              </w:rPr>
              <w:t>Әдіс-тәсілдер</w:t>
            </w:r>
          </w:p>
        </w:tc>
        <w:tc>
          <w:tcPr>
            <w:tcW w:w="6804" w:type="dxa"/>
            <w:gridSpan w:val="3"/>
          </w:tcPr>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 қозғау», эссе</w:t>
            </w:r>
          </w:p>
        </w:tc>
      </w:tr>
      <w:tr w:rsidR="002624ED">
        <w:tc>
          <w:tcPr>
            <w:tcW w:w="9355" w:type="dxa"/>
            <w:gridSpan w:val="4"/>
          </w:tcPr>
          <w:p w:rsidR="002624ED" w:rsidRDefault="006B10B1">
            <w:pPr>
              <w:pStyle w:val="af9"/>
              <w:rPr>
                <w:rFonts w:ascii="Times New Roman" w:hAnsi="Times New Roman" w:cs="Times New Roman"/>
                <w:color w:val="0D0D0D" w:themeColor="text1" w:themeTint="F2"/>
                <w:sz w:val="24"/>
                <w:szCs w:val="24"/>
                <w:lang w:val="kk-KZ" w:eastAsia="ru-RU"/>
              </w:rPr>
            </w:pPr>
            <w:r>
              <w:rPr>
                <w:rFonts w:ascii="Times New Roman" w:hAnsi="Times New Roman" w:cs="Times New Roman"/>
                <w:color w:val="0D0D0D" w:themeColor="text1" w:themeTint="F2"/>
                <w:sz w:val="24"/>
                <w:szCs w:val="24"/>
                <w:lang w:val="kk-KZ" w:eastAsia="ru-RU"/>
              </w:rPr>
              <w:t>Сабақтың барысы</w:t>
            </w:r>
          </w:p>
        </w:tc>
      </w:tr>
      <w:tr w:rsidR="002624ED">
        <w:tc>
          <w:tcPr>
            <w:tcW w:w="2551" w:type="dxa"/>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Сабақтың</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жоспарланған кезеңдері</w:t>
            </w:r>
          </w:p>
        </w:tc>
        <w:tc>
          <w:tcPr>
            <w:tcW w:w="5245" w:type="dxa"/>
            <w:gridSpan w:val="2"/>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Сабақтағы жоспарланған іс-әрекет</w:t>
            </w:r>
          </w:p>
        </w:tc>
        <w:tc>
          <w:tcPr>
            <w:tcW w:w="1559" w:type="dxa"/>
          </w:tcPr>
          <w:p w:rsidR="002624ED" w:rsidRDefault="006B10B1">
            <w:pPr>
              <w:pStyle w:val="af9"/>
              <w:rPr>
                <w:rFonts w:ascii="Times New Roman" w:hAnsi="Times New Roman" w:cs="Times New Roman"/>
                <w:sz w:val="24"/>
                <w:szCs w:val="24"/>
                <w:lang w:eastAsia="ru-RU"/>
              </w:rPr>
            </w:pPr>
            <w:r>
              <w:rPr>
                <w:rFonts w:ascii="Times New Roman" w:hAnsi="Times New Roman" w:cs="Times New Roman"/>
                <w:sz w:val="24"/>
                <w:szCs w:val="24"/>
                <w:lang w:eastAsia="ru-RU"/>
              </w:rPr>
              <w:t>Ресурстар</w:t>
            </w:r>
          </w:p>
        </w:tc>
      </w:tr>
      <w:tr w:rsidR="002624ED" w:rsidRPr="00FD700E">
        <w:tc>
          <w:tcPr>
            <w:tcW w:w="2551" w:type="dxa"/>
          </w:tcPr>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Сабақтың басы</w:t>
            </w:r>
          </w:p>
        </w:tc>
        <w:tc>
          <w:tcPr>
            <w:tcW w:w="5245" w:type="dxa"/>
            <w:gridSpan w:val="2"/>
          </w:tcPr>
          <w:p w:rsidR="002624ED" w:rsidRDefault="006B10B1">
            <w:pPr>
              <w:rPr>
                <w:lang w:val="kk-KZ"/>
              </w:rPr>
            </w:pPr>
            <w:r>
              <w:rPr>
                <w:lang w:val="kk-KZ"/>
              </w:rPr>
              <w:t>Шаттық шеңбер</w:t>
            </w:r>
          </w:p>
          <w:p w:rsidR="002624ED" w:rsidRDefault="006B10B1">
            <w:pPr>
              <w:rPr>
                <w:lang w:val="kk-KZ"/>
              </w:rPr>
            </w:pPr>
            <w:r>
              <w:rPr>
                <w:lang w:val="kk-KZ"/>
              </w:rPr>
              <w:t>Топтарға бөлу</w:t>
            </w:r>
          </w:p>
          <w:p w:rsidR="002624ED" w:rsidRDefault="006B10B1">
            <w:pPr>
              <w:rPr>
                <w:lang w:val="kk-KZ"/>
              </w:rPr>
            </w:pPr>
            <w:r>
              <w:rPr>
                <w:lang w:val="kk-KZ"/>
              </w:rPr>
              <w:t>№1-1 топ</w:t>
            </w:r>
          </w:p>
          <w:p w:rsidR="002624ED" w:rsidRDefault="006B10B1">
            <w:pPr>
              <w:rPr>
                <w:lang w:val="kk-KZ"/>
              </w:rPr>
            </w:pPr>
            <w:r>
              <w:rPr>
                <w:lang w:val="kk-KZ"/>
              </w:rPr>
              <w:t>№2-2топ</w:t>
            </w:r>
          </w:p>
          <w:p w:rsidR="002624ED" w:rsidRDefault="006B10B1">
            <w:pPr>
              <w:rPr>
                <w:lang w:val="kk-KZ"/>
              </w:rPr>
            </w:pPr>
            <w:r>
              <w:rPr>
                <w:lang w:val="kk-KZ"/>
              </w:rPr>
              <w:t>№3-3топ</w:t>
            </w:r>
          </w:p>
          <w:p w:rsidR="002624ED" w:rsidRDefault="006B10B1">
            <w:pPr>
              <w:rPr>
                <w:lang w:val="kk-KZ"/>
              </w:rPr>
            </w:pPr>
            <w:r>
              <w:rPr>
                <w:lang w:val="kk-KZ"/>
              </w:rPr>
              <w:t>№4-4топ</w:t>
            </w:r>
          </w:p>
          <w:p w:rsidR="002624ED" w:rsidRDefault="006B10B1">
            <w:pPr>
              <w:rPr>
                <w:lang w:val="kk-KZ"/>
              </w:rPr>
            </w:pPr>
            <w:r>
              <w:rPr>
                <w:lang w:val="kk-KZ"/>
              </w:rPr>
              <w:t>№5-5топ</w:t>
            </w:r>
          </w:p>
          <w:p w:rsidR="002624ED" w:rsidRDefault="006B10B1">
            <w:pPr>
              <w:rPr>
                <w:lang w:val="kk-KZ"/>
              </w:rPr>
            </w:pPr>
            <w:r>
              <w:rPr>
                <w:lang w:val="kk-KZ"/>
              </w:rPr>
              <w:t>№6-6топ</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Алдыңғы білімді еске түсіру (жеке,жұпта,топта, ұжымда)</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«Ой қозғау»</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Симбиоз дегеніміз не?</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Дескриптор:</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Симбиоз туралы білгенін айтады</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ҚБ: Басбармақ</w:t>
            </w:r>
          </w:p>
        </w:tc>
        <w:tc>
          <w:tcPr>
            <w:tcW w:w="1559" w:type="dxa"/>
          </w:tcPr>
          <w:p w:rsidR="002624ED" w:rsidRDefault="006B10B1">
            <w:pPr>
              <w:pStyle w:val="af9"/>
              <w:rPr>
                <w:rFonts w:ascii="Times New Roman" w:eastAsia="Calibri" w:hAnsi="Times New Roman" w:cs="Times New Roman"/>
                <w:color w:val="0D0D0D" w:themeColor="text1" w:themeTint="F2"/>
                <w:sz w:val="24"/>
                <w:szCs w:val="24"/>
                <w:lang w:val="kk-KZ" w:eastAsia="ru-RU"/>
              </w:rPr>
            </w:pPr>
            <w:r>
              <w:rPr>
                <w:rFonts w:ascii="Times New Roman" w:eastAsia="Calibri" w:hAnsi="Times New Roman" w:cs="Times New Roman"/>
                <w:color w:val="0D0D0D" w:themeColor="text1" w:themeTint="F2"/>
                <w:sz w:val="24"/>
                <w:szCs w:val="24"/>
                <w:lang w:val="kk-KZ" w:eastAsia="ru-RU"/>
              </w:rPr>
              <w:t>Оқушыларды топтарға бөлуге арналған суреттер.</w:t>
            </w:r>
          </w:p>
          <w:p w:rsidR="002624ED" w:rsidRDefault="002624ED">
            <w:pPr>
              <w:pStyle w:val="af9"/>
              <w:rPr>
                <w:rFonts w:ascii="Times New Roman" w:eastAsia="Calibri" w:hAnsi="Times New Roman" w:cs="Times New Roman"/>
                <w:color w:val="0D0D0D" w:themeColor="text1" w:themeTint="F2"/>
                <w:sz w:val="24"/>
                <w:szCs w:val="24"/>
                <w:lang w:val="kk-KZ" w:eastAsia="ru-RU"/>
              </w:rPr>
            </w:pPr>
          </w:p>
          <w:p w:rsidR="002624ED" w:rsidRDefault="002624ED">
            <w:pPr>
              <w:pStyle w:val="TableParagraph"/>
              <w:rPr>
                <w:sz w:val="24"/>
                <w:szCs w:val="24"/>
                <w:lang w:val="kk-KZ"/>
              </w:rPr>
            </w:pPr>
          </w:p>
        </w:tc>
      </w:tr>
      <w:tr w:rsidR="002624ED">
        <w:tc>
          <w:tcPr>
            <w:tcW w:w="2551" w:type="dxa"/>
          </w:tcPr>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Сабақтың ортасы</w:t>
            </w:r>
          </w:p>
        </w:tc>
        <w:tc>
          <w:tcPr>
            <w:tcW w:w="5245" w:type="dxa"/>
            <w:gridSpan w:val="2"/>
          </w:tcPr>
          <w:p w:rsidR="002624ED" w:rsidRDefault="002624ED">
            <w:pPr>
              <w:pStyle w:val="af9"/>
              <w:rPr>
                <w:rFonts w:ascii="Times New Roman" w:hAnsi="Times New Roman" w:cs="Times New Roman"/>
                <w:i/>
                <w:color w:val="FF0000"/>
                <w:sz w:val="24"/>
                <w:szCs w:val="24"/>
                <w:u w:val="single"/>
                <w:lang w:val="kk-KZ" w:eastAsia="ru-RU"/>
              </w:rPr>
            </w:pP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№1Табиғаттағы энергияның таралуы</w:t>
            </w:r>
          </w:p>
          <w:p w:rsidR="002624ED" w:rsidRDefault="002624ED">
            <w:pPr>
              <w:pStyle w:val="af9"/>
              <w:jc w:val="both"/>
              <w:rPr>
                <w:rFonts w:ascii="Times New Roman" w:hAnsi="Times New Roman" w:cs="Times New Roman"/>
                <w:sz w:val="24"/>
                <w:szCs w:val="24"/>
                <w:lang w:val="kk-KZ" w:eastAsia="ru-RU"/>
              </w:rPr>
            </w:pP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i/>
                <w:noProof/>
                <w:color w:val="FF0000"/>
                <w:sz w:val="24"/>
                <w:szCs w:val="24"/>
                <w:u w:val="single"/>
                <w:lang w:val="ru-RU" w:eastAsia="ru-RU"/>
              </w:rPr>
              <w:drawing>
                <wp:inline distT="0" distB="0" distL="0" distR="0">
                  <wp:extent cx="3194050" cy="1120775"/>
                  <wp:effectExtent l="0" t="0" r="6350" b="3175"/>
                  <wp:docPr id="1"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87"/>
                          <pic:cNvPicPr>
                            <a:picLocks noChangeAspect="1" noChangeArrowheads="1"/>
                          </pic:cNvPicPr>
                        </pic:nvPicPr>
                        <pic:blipFill>
                          <a:blip r:embed="rId136" cstate="print">
                            <a:lum contrast="10000"/>
                          </a:blip>
                          <a:srcRect l="22009" t="22436" r="19881" b="6034"/>
                          <a:stretch>
                            <a:fillRect/>
                          </a:stretch>
                        </pic:blipFill>
                        <pic:spPr>
                          <a:xfrm>
                            <a:off x="0" y="0"/>
                            <a:ext cx="3327127" cy="1168021"/>
                          </a:xfrm>
                          <a:prstGeom prst="rect">
                            <a:avLst/>
                          </a:prstGeom>
                          <a:noFill/>
                          <a:ln w="9525">
                            <a:noFill/>
                            <a:miter lim="800000"/>
                            <a:headEnd/>
                            <a:tailEnd/>
                          </a:ln>
                        </pic:spPr>
                      </pic:pic>
                    </a:graphicData>
                  </a:graphic>
                </wp:inline>
              </w:drawing>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Дескриптор: </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қоректік тізбек туралы біледі;</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қоректік тізбектің құрылымымен танысады;</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энергияның қоректік тізбек арқылы таралуын түсінеді.</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ҚБ:Басбармақ</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№2-Ағзалар арасындағы байланыс</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Кез келген тірі ағзаның тіршілік етуі үшін энергия қажет. Жануарлардың кейбірі өсімдікті, кейбірі басқа жануарды қорек ету арқылы энергия алады. Бұл үдеріс қалай жүреді? Өсімдіктер күн энергиясын пайдаланып, фотосинтез арқылы қоректік зат өндіреді. Осы өсімдіктерді өсімдікқоректілер жейді. Ал бұл өсімдікқоректілермен жыртқыштар қоректенеді. Сонда мынадай қоректік тізбек пайда болады: өсімдік – өсімдікқоректілер –</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жыртқыштар. Қоректік тізбек қысқа болуы мүмкін, мысалы: шөп – қоян – қасқыр. Ол ұзын болуы да мүмкін, мысалы: қарағай – қаракүйе – қанқыз – өрмекші – көкек – қаршыға.</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Дескриптор:</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-ағзалар арасындағы байланысы туралы айтады</w:t>
            </w:r>
          </w:p>
          <w:p w:rsidR="002624ED" w:rsidRDefault="006B10B1">
            <w:pPr>
              <w:pStyle w:val="af9"/>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ҚБ:Басбармақ</w:t>
            </w:r>
          </w:p>
        </w:tc>
        <w:tc>
          <w:tcPr>
            <w:tcW w:w="1559" w:type="dxa"/>
          </w:tcPr>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6B10B1">
            <w:pPr>
              <w:pStyle w:val="af9"/>
              <w:rPr>
                <w:rFonts w:ascii="Times New Roman" w:hAnsi="Times New Roman" w:cs="Times New Roman"/>
                <w:color w:val="0D0D0D" w:themeColor="text1" w:themeTint="F2"/>
                <w:sz w:val="24"/>
                <w:szCs w:val="24"/>
                <w:lang w:val="kk-KZ" w:eastAsia="ru-RU"/>
              </w:rPr>
            </w:pPr>
            <w:r>
              <w:rPr>
                <w:rFonts w:ascii="Times New Roman" w:hAnsi="Times New Roman" w:cs="Times New Roman"/>
                <w:color w:val="0D0D0D" w:themeColor="text1" w:themeTint="F2"/>
                <w:sz w:val="24"/>
                <w:szCs w:val="24"/>
                <w:lang w:val="kk-KZ" w:eastAsia="ru-RU"/>
              </w:rPr>
              <w:t>Тапсырманы орындаған  оқушыны мадақтау,толықтыру жасау, тиімді  кері байланыс орнату.</w:t>
            </w: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6B10B1">
            <w:pPr>
              <w:pStyle w:val="af9"/>
              <w:rPr>
                <w:rFonts w:ascii="Times New Roman" w:hAnsi="Times New Roman" w:cs="Times New Roman"/>
                <w:color w:val="0D0D0D" w:themeColor="text1" w:themeTint="F2"/>
                <w:sz w:val="24"/>
                <w:szCs w:val="24"/>
                <w:lang w:val="kk-KZ" w:eastAsia="ru-RU"/>
              </w:rPr>
            </w:pPr>
            <w:r>
              <w:rPr>
                <w:rFonts w:ascii="Times New Roman" w:hAnsi="Times New Roman" w:cs="Times New Roman"/>
                <w:color w:val="0D0D0D" w:themeColor="text1" w:themeTint="F2"/>
                <w:sz w:val="24"/>
                <w:szCs w:val="24"/>
                <w:lang w:val="kk-KZ" w:eastAsia="ru-RU"/>
              </w:rPr>
              <w:lastRenderedPageBreak/>
              <w:t>Белсенді оқу тапсырма</w:t>
            </w:r>
          </w:p>
          <w:p w:rsidR="002624ED" w:rsidRDefault="006B10B1">
            <w:pPr>
              <w:pStyle w:val="af9"/>
              <w:rPr>
                <w:rFonts w:ascii="Times New Roman" w:hAnsi="Times New Roman" w:cs="Times New Roman"/>
                <w:color w:val="0D0D0D" w:themeColor="text1" w:themeTint="F2"/>
                <w:sz w:val="24"/>
                <w:szCs w:val="24"/>
                <w:lang w:val="kk-KZ" w:eastAsia="ru-RU"/>
              </w:rPr>
            </w:pPr>
            <w:r>
              <w:rPr>
                <w:rFonts w:ascii="Times New Roman" w:hAnsi="Times New Roman" w:cs="Times New Roman"/>
                <w:color w:val="0D0D0D" w:themeColor="text1" w:themeTint="F2"/>
                <w:sz w:val="24"/>
                <w:szCs w:val="24"/>
                <w:lang w:val="kk-KZ" w:eastAsia="ru-RU"/>
              </w:rPr>
              <w:t>лары.</w:t>
            </w:r>
          </w:p>
          <w:p w:rsidR="002624ED" w:rsidRDefault="002624ED">
            <w:pPr>
              <w:pStyle w:val="af9"/>
              <w:rPr>
                <w:rFonts w:ascii="Times New Roman" w:hAnsi="Times New Roman" w:cs="Times New Roman"/>
                <w:color w:val="0D0D0D" w:themeColor="text1" w:themeTint="F2"/>
                <w:sz w:val="24"/>
                <w:szCs w:val="24"/>
                <w:lang w:val="kk-KZ" w:eastAsia="ru-RU"/>
              </w:rPr>
            </w:pPr>
          </w:p>
          <w:p w:rsidR="002624ED" w:rsidRDefault="002624ED">
            <w:pPr>
              <w:pStyle w:val="af9"/>
              <w:rPr>
                <w:rFonts w:ascii="Times New Roman" w:hAnsi="Times New Roman" w:cs="Times New Roman"/>
                <w:color w:val="0D0D0D" w:themeColor="text1" w:themeTint="F2"/>
                <w:sz w:val="24"/>
                <w:szCs w:val="24"/>
                <w:lang w:val="kk-KZ" w:eastAsia="ru-RU"/>
              </w:rPr>
            </w:pPr>
          </w:p>
        </w:tc>
      </w:tr>
      <w:tr w:rsidR="002624ED">
        <w:tc>
          <w:tcPr>
            <w:tcW w:w="2551" w:type="dxa"/>
          </w:tcPr>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lastRenderedPageBreak/>
              <w:t>Сергіту сәті</w:t>
            </w:r>
          </w:p>
        </w:tc>
        <w:tc>
          <w:tcPr>
            <w:tcW w:w="5245" w:type="dxa"/>
            <w:gridSpan w:val="2"/>
          </w:tcPr>
          <w:p w:rsidR="002624ED" w:rsidRDefault="006B10B1">
            <w:pPr>
              <w:jc w:val="both"/>
              <w:rPr>
                <w:color w:val="0D0D0D" w:themeColor="text1" w:themeTint="F2"/>
                <w:lang w:val="kk-KZ"/>
              </w:rPr>
            </w:pPr>
            <w:r>
              <w:rPr>
                <w:color w:val="0D0D0D" w:themeColor="text1" w:themeTint="F2"/>
                <w:lang w:val="kk-KZ"/>
              </w:rPr>
              <w:t>Сергіту сәті «Қызыл гүлім – ай»</w:t>
            </w:r>
          </w:p>
          <w:p w:rsidR="002624ED" w:rsidRDefault="002624ED">
            <w:pPr>
              <w:jc w:val="both"/>
              <w:rPr>
                <w:color w:val="0D0D0D" w:themeColor="text1" w:themeTint="F2"/>
                <w:lang w:val="kk-KZ"/>
              </w:rPr>
            </w:pPr>
          </w:p>
          <w:p w:rsidR="002624ED" w:rsidRDefault="002624ED">
            <w:pPr>
              <w:jc w:val="both"/>
              <w:rPr>
                <w:color w:val="0D0D0D" w:themeColor="text1" w:themeTint="F2"/>
                <w:lang w:val="kk-KZ"/>
              </w:rPr>
            </w:pPr>
          </w:p>
        </w:tc>
        <w:tc>
          <w:tcPr>
            <w:tcW w:w="1559" w:type="dxa"/>
          </w:tcPr>
          <w:p w:rsidR="002624ED" w:rsidRDefault="006B10B1">
            <w:pPr>
              <w:pStyle w:val="af9"/>
              <w:rPr>
                <w:rFonts w:ascii="Times New Roman" w:hAnsi="Times New Roman" w:cs="Times New Roman"/>
                <w:color w:val="0D0D0D" w:themeColor="text1" w:themeTint="F2"/>
                <w:sz w:val="24"/>
                <w:szCs w:val="24"/>
                <w:shd w:val="clear" w:color="auto" w:fill="FFFFFF"/>
                <w:lang w:val="kk-KZ" w:eastAsia="ru-RU"/>
              </w:rPr>
            </w:pPr>
            <w:r>
              <w:rPr>
                <w:rFonts w:ascii="Times New Roman" w:hAnsi="Times New Roman" w:cs="Times New Roman"/>
                <w:color w:val="0D0D0D" w:themeColor="text1" w:themeTint="F2"/>
                <w:sz w:val="24"/>
                <w:szCs w:val="24"/>
                <w:shd w:val="clear" w:color="auto" w:fill="FFFFFF"/>
                <w:lang w:val="kk-KZ" w:eastAsia="ru-RU"/>
              </w:rPr>
              <w:t>Оқушылар сергіту сәтін жасайды.</w:t>
            </w:r>
          </w:p>
        </w:tc>
      </w:tr>
      <w:tr w:rsidR="002624ED">
        <w:tc>
          <w:tcPr>
            <w:tcW w:w="2551" w:type="dxa"/>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Сабақтың соңы</w:t>
            </w: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2624ED">
            <w:pPr>
              <w:pStyle w:val="af9"/>
              <w:rPr>
                <w:rFonts w:ascii="Times New Roman" w:hAnsi="Times New Roman" w:cs="Times New Roman"/>
                <w:sz w:val="24"/>
                <w:szCs w:val="24"/>
                <w:lang w:val="kk-KZ" w:eastAsia="ru-RU"/>
              </w:rPr>
            </w:pP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Бағалау</w:t>
            </w:r>
          </w:p>
          <w:p w:rsidR="002624ED" w:rsidRDefault="002624ED">
            <w:pPr>
              <w:pStyle w:val="af9"/>
              <w:rPr>
                <w:rFonts w:ascii="Times New Roman" w:hAnsi="Times New Roman" w:cs="Times New Roman"/>
                <w:sz w:val="24"/>
                <w:szCs w:val="24"/>
                <w:lang w:val="kk-KZ" w:eastAsia="ru-RU"/>
              </w:rPr>
            </w:pPr>
          </w:p>
        </w:tc>
        <w:tc>
          <w:tcPr>
            <w:tcW w:w="5245" w:type="dxa"/>
            <w:gridSpan w:val="2"/>
          </w:tcPr>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№4- Мәтінді оқып, мазмұнын айт</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Дескриптор:</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Мәтінді оқып, мазмұнын айтады</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ҚБ:Басбармақ</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№5 Зертте</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Дескриптор </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Бүркіт энергияны қалай алатынын айтады</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noProof/>
                <w:sz w:val="24"/>
                <w:szCs w:val="24"/>
                <w:lang w:val="ru-RU" w:eastAsia="ru-RU"/>
              </w:rPr>
              <w:drawing>
                <wp:inline distT="0" distB="0" distL="0" distR="0">
                  <wp:extent cx="3181350" cy="1112520"/>
                  <wp:effectExtent l="0" t="0" r="0" b="0"/>
                  <wp:docPr id="2"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90"/>
                          <pic:cNvPicPr>
                            <a:picLocks noChangeAspect="1" noChangeArrowheads="1"/>
                          </pic:cNvPicPr>
                        </pic:nvPicPr>
                        <pic:blipFill>
                          <a:blip r:embed="rId137" cstate="print">
                            <a:lum contrast="10000"/>
                          </a:blip>
                          <a:srcRect l="21644" t="18831" r="23849" b="7468"/>
                          <a:stretch>
                            <a:fillRect/>
                          </a:stretch>
                        </pic:blipFill>
                        <pic:spPr>
                          <a:xfrm>
                            <a:off x="0" y="0"/>
                            <a:ext cx="3186300" cy="1114251"/>
                          </a:xfrm>
                          <a:prstGeom prst="rect">
                            <a:avLst/>
                          </a:prstGeom>
                          <a:noFill/>
                          <a:ln w="9525">
                            <a:noFill/>
                            <a:miter lim="800000"/>
                            <a:headEnd/>
                            <a:tailEnd/>
                          </a:ln>
                        </pic:spPr>
                      </pic:pic>
                    </a:graphicData>
                  </a:graphic>
                </wp:inline>
              </w:drawing>
            </w:r>
          </w:p>
          <w:p w:rsidR="002624ED" w:rsidRDefault="002624ED">
            <w:pPr>
              <w:rPr>
                <w:lang w:val="kk-KZ" w:eastAsia="en-US"/>
              </w:rPr>
            </w:pPr>
          </w:p>
          <w:p w:rsidR="002624ED" w:rsidRDefault="006B10B1">
            <w:pPr>
              <w:rPr>
                <w:lang w:val="kk-KZ" w:eastAsia="en-US"/>
              </w:rPr>
            </w:pPr>
            <w:r>
              <w:rPr>
                <w:lang w:val="kk-KZ" w:eastAsia="en-US"/>
              </w:rPr>
              <w:t>ҚБ:Басбармақ</w:t>
            </w:r>
          </w:p>
          <w:p w:rsidR="002624ED" w:rsidRDefault="006B10B1">
            <w:pPr>
              <w:tabs>
                <w:tab w:val="left" w:pos="1685"/>
              </w:tabs>
              <w:rPr>
                <w:lang w:val="kk-KZ" w:eastAsia="en-US"/>
              </w:rPr>
            </w:pPr>
            <w:r>
              <w:rPr>
                <w:lang w:val="kk-KZ" w:eastAsia="en-US"/>
              </w:rPr>
              <w:t>№6- Тізбек құр</w:t>
            </w:r>
          </w:p>
          <w:p w:rsidR="002624ED" w:rsidRDefault="006B10B1">
            <w:pPr>
              <w:tabs>
                <w:tab w:val="left" w:pos="1685"/>
              </w:tabs>
              <w:rPr>
                <w:lang w:val="kk-KZ" w:eastAsia="en-US"/>
              </w:rPr>
            </w:pPr>
            <w:r>
              <w:rPr>
                <w:lang w:val="kk-KZ" w:eastAsia="en-US"/>
              </w:rPr>
              <w:t>Дескриптор:</w:t>
            </w:r>
          </w:p>
          <w:p w:rsidR="002624ED" w:rsidRDefault="006B10B1">
            <w:pPr>
              <w:tabs>
                <w:tab w:val="left" w:pos="1685"/>
              </w:tabs>
              <w:rPr>
                <w:lang w:val="kk-KZ" w:eastAsia="en-US"/>
              </w:rPr>
            </w:pPr>
            <w:r>
              <w:rPr>
                <w:lang w:val="kk-KZ" w:eastAsia="en-US"/>
              </w:rPr>
              <w:t>Жануарлардың тізбегін құрады</w:t>
            </w:r>
          </w:p>
          <w:p w:rsidR="002624ED" w:rsidRDefault="006B10B1">
            <w:pPr>
              <w:tabs>
                <w:tab w:val="left" w:pos="1685"/>
              </w:tabs>
              <w:rPr>
                <w:lang w:val="kk-KZ" w:eastAsia="en-US"/>
              </w:rPr>
            </w:pPr>
            <w:r>
              <w:rPr>
                <w:lang w:val="kk-KZ" w:eastAsia="en-US"/>
              </w:rPr>
              <w:t>ҚБ:Басбармақ</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noProof/>
                <w:sz w:val="24"/>
                <w:szCs w:val="24"/>
                <w:lang w:val="ru-RU" w:eastAsia="ru-RU"/>
              </w:rPr>
              <w:drawing>
                <wp:inline distT="0" distB="0" distL="0" distR="0">
                  <wp:extent cx="3079750" cy="1414145"/>
                  <wp:effectExtent l="0" t="0" r="6350" b="0"/>
                  <wp:docPr id="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93"/>
                          <pic:cNvPicPr>
                            <a:picLocks noChangeAspect="1" noChangeArrowheads="1"/>
                          </pic:cNvPicPr>
                        </pic:nvPicPr>
                        <pic:blipFill>
                          <a:blip r:embed="rId138" cstate="print"/>
                          <a:srcRect l="21279" t="42857" r="24579" b="27273"/>
                          <a:stretch>
                            <a:fillRect/>
                          </a:stretch>
                        </pic:blipFill>
                        <pic:spPr>
                          <a:xfrm>
                            <a:off x="0" y="0"/>
                            <a:ext cx="3088437" cy="1418134"/>
                          </a:xfrm>
                          <a:prstGeom prst="rect">
                            <a:avLst/>
                          </a:prstGeom>
                          <a:noFill/>
                          <a:ln w="9525">
                            <a:noFill/>
                            <a:miter lim="800000"/>
                            <a:headEnd/>
                            <a:tailEnd/>
                          </a:ln>
                        </pic:spPr>
                      </pic:pic>
                    </a:graphicData>
                  </a:graphic>
                </wp:inline>
              </w:drawing>
            </w:r>
          </w:p>
          <w:p w:rsidR="002624ED" w:rsidRDefault="002624ED">
            <w:pPr>
              <w:pStyle w:val="af9"/>
              <w:rPr>
                <w:rFonts w:ascii="Times New Roman" w:hAnsi="Times New Roman" w:cs="Times New Roman"/>
                <w:sz w:val="24"/>
                <w:szCs w:val="24"/>
                <w:lang w:val="kk-KZ" w:eastAsia="ru-RU"/>
              </w:rPr>
            </w:pP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Топтық жұмыс «Жануарларды қорғайық!»</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Дескриптор:</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туралы мәтін құрастырады</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ҚБ:Басбармақ</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Күн энергиясы өсімдіктер, өсімдікқоректілер, жыртқыштармен байланысты ма?</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Рефлексия. Сөйлемді толықтыр:</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Маған ... ұнады.</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 ... таңғалдырды.</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 ... болғым келеді.</w:t>
            </w:r>
          </w:p>
          <w:p w:rsidR="002624ED" w:rsidRDefault="006B10B1">
            <w:pPr>
              <w:pStyle w:val="af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Үй тапсырмасы: 34-35 бет оқу</w:t>
            </w:r>
          </w:p>
          <w:p w:rsidR="002624ED" w:rsidRDefault="006B10B1">
            <w:pPr>
              <w:pStyle w:val="af9"/>
              <w:rPr>
                <w:rFonts w:ascii="Times New Roman" w:hAnsi="Times New Roman" w:cs="Times New Roman"/>
                <w:color w:val="0D0D0D" w:themeColor="text1" w:themeTint="F2"/>
                <w:sz w:val="24"/>
                <w:szCs w:val="24"/>
                <w:lang w:val="kk-KZ" w:eastAsia="ru-RU"/>
              </w:rPr>
            </w:pPr>
            <w:r>
              <w:rPr>
                <w:rFonts w:ascii="Times New Roman" w:hAnsi="Times New Roman" w:cs="Times New Roman"/>
                <w:color w:val="0D0D0D" w:themeColor="text1" w:themeTint="F2"/>
                <w:sz w:val="24"/>
                <w:szCs w:val="24"/>
                <w:lang w:val="kk-KZ" w:eastAsia="ru-RU"/>
              </w:rPr>
              <w:t xml:space="preserve">Рефлексия </w:t>
            </w:r>
          </w:p>
        </w:tc>
        <w:tc>
          <w:tcPr>
            <w:tcW w:w="1559" w:type="dxa"/>
          </w:tcPr>
          <w:p w:rsidR="002624ED" w:rsidRDefault="006B10B1">
            <w:pPr>
              <w:pStyle w:val="TableParagraph"/>
              <w:rPr>
                <w:sz w:val="24"/>
                <w:szCs w:val="24"/>
                <w:lang w:val="kk-KZ"/>
              </w:rPr>
            </w:pPr>
            <w:r>
              <w:rPr>
                <w:sz w:val="24"/>
                <w:szCs w:val="24"/>
                <w:lang w:val="kk-KZ"/>
              </w:rPr>
              <w:lastRenderedPageBreak/>
              <w:t>Түрлі түсті</w:t>
            </w:r>
          </w:p>
          <w:p w:rsidR="002624ED" w:rsidRDefault="006B10B1">
            <w:pPr>
              <w:pStyle w:val="TableParagraph"/>
              <w:rPr>
                <w:sz w:val="24"/>
                <w:szCs w:val="24"/>
                <w:lang w:val="kk-KZ"/>
              </w:rPr>
            </w:pPr>
            <w:r>
              <w:rPr>
                <w:sz w:val="24"/>
                <w:szCs w:val="24"/>
                <w:lang w:val="kk-KZ"/>
              </w:rPr>
              <w:t>суреттері бар</w:t>
            </w:r>
          </w:p>
          <w:p w:rsidR="002624ED" w:rsidRDefault="006B10B1">
            <w:pPr>
              <w:pStyle w:val="TableParagraph"/>
              <w:rPr>
                <w:sz w:val="24"/>
                <w:szCs w:val="24"/>
                <w:lang w:val="kk-KZ"/>
              </w:rPr>
            </w:pPr>
            <w:r>
              <w:rPr>
                <w:sz w:val="24"/>
                <w:szCs w:val="24"/>
                <w:lang w:val="kk-KZ"/>
              </w:rPr>
              <w:t>журналдар,</w:t>
            </w:r>
          </w:p>
          <w:p w:rsidR="002624ED" w:rsidRDefault="006B10B1">
            <w:pPr>
              <w:pStyle w:val="TableParagraph"/>
              <w:rPr>
                <w:sz w:val="24"/>
                <w:szCs w:val="24"/>
                <w:lang w:val="kk-KZ"/>
              </w:rPr>
            </w:pPr>
            <w:r>
              <w:rPr>
                <w:sz w:val="24"/>
                <w:szCs w:val="24"/>
                <w:lang w:val="kk-KZ"/>
              </w:rPr>
              <w:t>флипчарт, желім</w:t>
            </w:r>
          </w:p>
          <w:p w:rsidR="002624ED" w:rsidRDefault="002624ED">
            <w:pPr>
              <w:pStyle w:val="TableParagraph"/>
              <w:rPr>
                <w:sz w:val="24"/>
                <w:szCs w:val="24"/>
                <w:lang w:val="kk-KZ"/>
              </w:rPr>
            </w:pPr>
          </w:p>
          <w:p w:rsidR="002624ED" w:rsidRDefault="002624ED">
            <w:pPr>
              <w:pStyle w:val="TableParagraph"/>
              <w:rPr>
                <w:sz w:val="24"/>
                <w:szCs w:val="24"/>
                <w:lang w:val="kk-KZ"/>
              </w:rPr>
            </w:pPr>
          </w:p>
          <w:p w:rsidR="002624ED" w:rsidRDefault="002624ED">
            <w:pPr>
              <w:pStyle w:val="TableParagraph"/>
              <w:rPr>
                <w:sz w:val="24"/>
                <w:szCs w:val="24"/>
                <w:lang w:val="kk-KZ"/>
              </w:rPr>
            </w:pPr>
          </w:p>
          <w:p w:rsidR="002624ED" w:rsidRDefault="002624ED">
            <w:pPr>
              <w:pStyle w:val="TableParagraph"/>
              <w:rPr>
                <w:sz w:val="24"/>
                <w:szCs w:val="24"/>
                <w:lang w:val="kk-KZ"/>
              </w:rPr>
            </w:pPr>
          </w:p>
          <w:p w:rsidR="002624ED" w:rsidRDefault="002624ED">
            <w:pPr>
              <w:pStyle w:val="TableParagraph"/>
              <w:rPr>
                <w:sz w:val="24"/>
                <w:szCs w:val="24"/>
                <w:lang w:val="kk-KZ"/>
              </w:rPr>
            </w:pPr>
          </w:p>
          <w:p w:rsidR="002624ED" w:rsidRDefault="002624ED">
            <w:pPr>
              <w:pStyle w:val="TableParagraph"/>
              <w:rPr>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2624ED">
            <w:pPr>
              <w:pStyle w:val="TableParagraph"/>
              <w:rPr>
                <w:color w:val="0D0D0D" w:themeColor="text1" w:themeTint="F2"/>
                <w:sz w:val="24"/>
                <w:szCs w:val="24"/>
                <w:lang w:val="kk-KZ"/>
              </w:rPr>
            </w:pPr>
          </w:p>
          <w:p w:rsidR="002624ED" w:rsidRDefault="006B10B1">
            <w:pPr>
              <w:pStyle w:val="TableParagraph"/>
              <w:rPr>
                <w:color w:val="0D0D0D" w:themeColor="text1" w:themeTint="F2"/>
                <w:sz w:val="24"/>
                <w:szCs w:val="24"/>
                <w:lang w:val="kk-KZ"/>
              </w:rPr>
            </w:pPr>
            <w:r>
              <w:rPr>
                <w:color w:val="0D0D0D" w:themeColor="text1" w:themeTint="F2"/>
                <w:sz w:val="24"/>
                <w:szCs w:val="24"/>
                <w:lang w:val="kk-KZ"/>
              </w:rPr>
              <w:t xml:space="preserve">Оқушылар сабақтан алған әсерлерін кері байланыс </w:t>
            </w:r>
          </w:p>
          <w:p w:rsidR="002624ED" w:rsidRDefault="006B10B1">
            <w:pPr>
              <w:pStyle w:val="TableParagraph"/>
              <w:rPr>
                <w:sz w:val="24"/>
                <w:szCs w:val="24"/>
                <w:lang w:val="kk-KZ"/>
              </w:rPr>
            </w:pPr>
            <w:r>
              <w:rPr>
                <w:color w:val="0D0D0D" w:themeColor="text1" w:themeTint="F2"/>
                <w:sz w:val="24"/>
                <w:szCs w:val="24"/>
                <w:lang w:val="kk-KZ"/>
              </w:rPr>
              <w:t xml:space="preserve"> арқылы білдіре алады.</w:t>
            </w:r>
          </w:p>
        </w:tc>
      </w:tr>
      <w:tr w:rsidR="002624ED">
        <w:trPr>
          <w:trHeight w:val="77"/>
        </w:trPr>
        <w:tc>
          <w:tcPr>
            <w:tcW w:w="9355" w:type="dxa"/>
            <w:gridSpan w:val="4"/>
          </w:tcPr>
          <w:p w:rsidR="002624ED" w:rsidRDefault="006B10B1">
            <w:pPr>
              <w:jc w:val="center"/>
              <w:rPr>
                <w:lang w:val="kk-KZ"/>
              </w:rPr>
            </w:pPr>
            <w:r>
              <w:rPr>
                <w:lang w:val="kk-KZ"/>
              </w:rPr>
              <w:lastRenderedPageBreak/>
              <w:t>Қосымша ақпарат</w:t>
            </w:r>
          </w:p>
        </w:tc>
      </w:tr>
      <w:tr w:rsidR="002624ED">
        <w:trPr>
          <w:trHeight w:val="77"/>
        </w:trPr>
        <w:tc>
          <w:tcPr>
            <w:tcW w:w="4112" w:type="dxa"/>
            <w:gridSpan w:val="2"/>
          </w:tcPr>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Саралау. Сіз қосымша көмек көрсетуді қалай</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жоспарлайсыз? Қабілеті жоғары оқушыларға</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қандай міндет қоюды жоспарлайсыз?</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А. Жануарлар туралы эссе жазады</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В. Тақырып бойынша сұрақтар құрастырады</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 Суреттер арқылы өз ойларын айтып, әңгімелейді</w:t>
            </w:r>
          </w:p>
        </w:tc>
        <w:tc>
          <w:tcPr>
            <w:tcW w:w="5243" w:type="dxa"/>
            <w:gridSpan w:val="2"/>
          </w:tcPr>
          <w:p w:rsidR="002624ED" w:rsidRDefault="006B10B1">
            <w:pPr>
              <w:rPr>
                <w:lang w:val="kk-KZ"/>
              </w:rPr>
            </w:pPr>
            <w:r>
              <w:rPr>
                <w:lang w:val="kk-KZ"/>
              </w:rPr>
              <w:t>Дереккөздер: Кейбір оқушылар басқа сыныптастарына қарағанда анағұрлым</w:t>
            </w:r>
          </w:p>
          <w:p w:rsidR="002624ED" w:rsidRDefault="006B10B1">
            <w:pPr>
              <w:rPr>
                <w:lang w:val="kk-KZ"/>
              </w:rPr>
            </w:pPr>
            <w:r>
              <w:rPr>
                <w:lang w:val="kk-KZ"/>
              </w:rPr>
              <w:t>күрделі дереккөздермен жұмыс істей</w:t>
            </w:r>
          </w:p>
          <w:p w:rsidR="002624ED" w:rsidRDefault="006B10B1">
            <w:pPr>
              <w:rPr>
                <w:lang w:val="kk-KZ"/>
              </w:rPr>
            </w:pPr>
            <w:r>
              <w:rPr>
                <w:lang w:val="kk-KZ"/>
              </w:rPr>
              <w:t>алады.</w:t>
            </w:r>
          </w:p>
        </w:tc>
      </w:tr>
      <w:tr w:rsidR="002624ED">
        <w:trPr>
          <w:trHeight w:val="77"/>
        </w:trPr>
        <w:tc>
          <w:tcPr>
            <w:tcW w:w="4112" w:type="dxa"/>
            <w:gridSpan w:val="2"/>
          </w:tcPr>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Бағалау. Оқушылардың үйренгенін, материалды меңгергенін тексеруді қалай жоспарлайсыз?</w:t>
            </w:r>
          </w:p>
        </w:tc>
        <w:tc>
          <w:tcPr>
            <w:tcW w:w="5243" w:type="dxa"/>
            <w:gridSpan w:val="2"/>
          </w:tcPr>
          <w:p w:rsidR="002624ED" w:rsidRDefault="006B10B1">
            <w:pPr>
              <w:rPr>
                <w:lang w:val="kk-KZ"/>
              </w:rPr>
            </w:pPr>
            <w:r>
              <w:rPr>
                <w:lang w:val="kk-KZ"/>
              </w:rPr>
              <w:t>Бағалау парақтары</w:t>
            </w:r>
          </w:p>
        </w:tc>
      </w:tr>
      <w:tr w:rsidR="002624ED" w:rsidRPr="00FD700E">
        <w:trPr>
          <w:trHeight w:val="77"/>
        </w:trPr>
        <w:tc>
          <w:tcPr>
            <w:tcW w:w="4112" w:type="dxa"/>
            <w:gridSpan w:val="2"/>
          </w:tcPr>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Сабақ бойынша рефлексия</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Сабақтың оқу мақсаты шынайы ма?</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Бүгін оқушылар не білді?</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Сыныптағы ахуал қандай болды?</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Мен орындаған саралау шаралары тиімді болды ма?</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Мен сабақжоспарымды орындап үлгердім бе?</w:t>
            </w:r>
          </w:p>
          <w:p w:rsidR="002624ED" w:rsidRDefault="006B10B1">
            <w:pPr>
              <w:pStyle w:val="af9"/>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Мен өз жоспарыма қандай түзетулер енгіздім және неліктен?</w:t>
            </w:r>
          </w:p>
        </w:tc>
        <w:tc>
          <w:tcPr>
            <w:tcW w:w="5243" w:type="dxa"/>
            <w:gridSpan w:val="2"/>
          </w:tcPr>
          <w:p w:rsidR="002624ED" w:rsidRDefault="002624ED">
            <w:pPr>
              <w:rPr>
                <w:lang w:val="kk-KZ"/>
              </w:rPr>
            </w:pPr>
          </w:p>
        </w:tc>
      </w:tr>
      <w:tr w:rsidR="002624ED">
        <w:trPr>
          <w:trHeight w:val="77"/>
        </w:trPr>
        <w:tc>
          <w:tcPr>
            <w:tcW w:w="9355" w:type="dxa"/>
            <w:gridSpan w:val="4"/>
          </w:tcPr>
          <w:p w:rsidR="002624ED" w:rsidRDefault="006B10B1">
            <w:pPr>
              <w:jc w:val="center"/>
              <w:rPr>
                <w:lang w:val="kk-KZ"/>
              </w:rPr>
            </w:pPr>
            <w:r>
              <w:rPr>
                <w:lang w:val="kk-KZ"/>
              </w:rPr>
              <w:t>Қорытынды бағалау</w:t>
            </w:r>
          </w:p>
        </w:tc>
      </w:tr>
      <w:tr w:rsidR="002624ED">
        <w:trPr>
          <w:trHeight w:val="77"/>
        </w:trPr>
        <w:tc>
          <w:tcPr>
            <w:tcW w:w="9355" w:type="dxa"/>
            <w:gridSpan w:val="4"/>
          </w:tcPr>
          <w:p w:rsidR="002624ED" w:rsidRDefault="006B10B1">
            <w:pPr>
              <w:rPr>
                <w:lang w:val="kk-KZ"/>
              </w:rPr>
            </w:pPr>
            <w:r>
              <w:rPr>
                <w:lang w:val="kk-KZ"/>
              </w:rPr>
              <w:t>Қандай екі нәрсе табысты болды (оқытуды да, оқуды да ескеріңіз)?</w:t>
            </w:r>
          </w:p>
          <w:p w:rsidR="002624ED" w:rsidRDefault="006B10B1">
            <w:pPr>
              <w:rPr>
                <w:lang w:val="kk-KZ"/>
              </w:rPr>
            </w:pPr>
            <w:r>
              <w:rPr>
                <w:lang w:val="kk-KZ"/>
              </w:rPr>
              <w:t>1.</w:t>
            </w:r>
          </w:p>
          <w:p w:rsidR="002624ED" w:rsidRDefault="006B10B1">
            <w:pPr>
              <w:rPr>
                <w:lang w:val="kk-KZ"/>
              </w:rPr>
            </w:pPr>
            <w:r>
              <w:rPr>
                <w:lang w:val="kk-KZ"/>
              </w:rPr>
              <w:t>2.</w:t>
            </w:r>
          </w:p>
          <w:p w:rsidR="002624ED" w:rsidRDefault="006B10B1">
            <w:pPr>
              <w:rPr>
                <w:lang w:val="kk-KZ"/>
              </w:rPr>
            </w:pPr>
            <w:r>
              <w:rPr>
                <w:lang w:val="kk-KZ"/>
              </w:rPr>
              <w:t>Қандай екі нәрсе сабақты жақсарта алады (оқытуды да, оқуды да ескеріңіз)?</w:t>
            </w:r>
          </w:p>
          <w:p w:rsidR="002624ED" w:rsidRDefault="006B10B1">
            <w:pPr>
              <w:rPr>
                <w:lang w:val="kk-KZ"/>
              </w:rPr>
            </w:pPr>
            <w:r>
              <w:rPr>
                <w:lang w:val="kk-KZ"/>
              </w:rPr>
              <w:t>1.</w:t>
            </w:r>
          </w:p>
          <w:p w:rsidR="002624ED" w:rsidRDefault="006B10B1">
            <w:pPr>
              <w:rPr>
                <w:lang w:val="kk-KZ"/>
              </w:rPr>
            </w:pPr>
            <w:r>
              <w:rPr>
                <w:lang w:val="kk-KZ"/>
              </w:rPr>
              <w:t>Сабақ барысында сынып немесе жекелеген оқушылардың жетістіктері/қиындықтары туралы не</w:t>
            </w:r>
          </w:p>
          <w:p w:rsidR="002624ED" w:rsidRDefault="006B10B1">
            <w:pPr>
              <w:rPr>
                <w:lang w:val="kk-KZ"/>
              </w:rPr>
            </w:pPr>
            <w:r>
              <w:rPr>
                <w:lang w:val="kk-KZ"/>
              </w:rPr>
              <w:t>білдім? Менің келесі сабағымды жетілдіруге не көмектеседі, неге көңіл бөлу керек?</w:t>
            </w:r>
          </w:p>
          <w:p w:rsidR="002624ED" w:rsidRDefault="006B10B1">
            <w:pPr>
              <w:rPr>
                <w:lang w:val="kk-KZ"/>
              </w:rPr>
            </w:pPr>
            <w:r>
              <w:rPr>
                <w:lang w:val="kk-KZ"/>
              </w:rPr>
              <w:t>1.</w:t>
            </w:r>
          </w:p>
          <w:p w:rsidR="002624ED" w:rsidRDefault="006B10B1">
            <w:pPr>
              <w:rPr>
                <w:lang w:val="kk-KZ"/>
              </w:rPr>
            </w:pPr>
            <w:r>
              <w:rPr>
                <w:lang w:val="kk-KZ"/>
              </w:rPr>
              <w:t>2.</w:t>
            </w:r>
          </w:p>
        </w:tc>
      </w:tr>
    </w:tbl>
    <w:p w:rsidR="002624ED" w:rsidRDefault="002624ED">
      <w:pPr>
        <w:ind w:firstLine="709"/>
        <w:rPr>
          <w:sz w:val="28"/>
          <w:szCs w:val="28"/>
          <w:lang w:val="kk-KZ"/>
        </w:rPr>
      </w:pPr>
    </w:p>
    <w:p w:rsidR="002624ED" w:rsidRDefault="006B10B1">
      <w:pPr>
        <w:ind w:firstLine="709"/>
        <w:jc w:val="both"/>
        <w:rPr>
          <w:b/>
          <w:sz w:val="28"/>
          <w:szCs w:val="28"/>
          <w:lang w:val="kk-KZ"/>
        </w:rPr>
      </w:pPr>
      <w:r>
        <w:rPr>
          <w:b/>
          <w:sz w:val="28"/>
          <w:szCs w:val="28"/>
          <w:lang w:val="kk-KZ"/>
        </w:rPr>
        <w:t>Бақылау сұрақтары</w:t>
      </w:r>
    </w:p>
    <w:p w:rsidR="002624ED" w:rsidRDefault="006B10B1">
      <w:pPr>
        <w:ind w:firstLine="709"/>
        <w:jc w:val="both"/>
        <w:rPr>
          <w:sz w:val="28"/>
          <w:szCs w:val="28"/>
          <w:lang w:val="kk-KZ"/>
        </w:rPr>
      </w:pPr>
      <w:r>
        <w:rPr>
          <w:sz w:val="28"/>
          <w:szCs w:val="28"/>
          <w:lang w:val="kk-KZ"/>
        </w:rPr>
        <w:t xml:space="preserve">1. Қысқа мерзімді жоспардың (ҚМЖ) құрылымы жайында әңгімелеңіз. </w:t>
      </w:r>
    </w:p>
    <w:p w:rsidR="002624ED" w:rsidRDefault="006B10B1">
      <w:pPr>
        <w:ind w:firstLine="709"/>
        <w:jc w:val="both"/>
        <w:rPr>
          <w:sz w:val="28"/>
          <w:szCs w:val="28"/>
          <w:lang w:val="kk-KZ"/>
        </w:rPr>
      </w:pPr>
      <w:r>
        <w:rPr>
          <w:sz w:val="28"/>
          <w:szCs w:val="28"/>
          <w:lang w:val="kk-KZ"/>
        </w:rPr>
        <w:lastRenderedPageBreak/>
        <w:t>2. Қысқа мерзімді жоспарда дескриптор қызметі?</w:t>
      </w:r>
    </w:p>
    <w:p w:rsidR="002624ED" w:rsidRDefault="006B10B1">
      <w:pPr>
        <w:ind w:firstLine="709"/>
        <w:jc w:val="both"/>
        <w:rPr>
          <w:sz w:val="28"/>
          <w:szCs w:val="28"/>
          <w:lang w:val="kk-KZ"/>
        </w:rPr>
      </w:pPr>
      <w:r>
        <w:rPr>
          <w:sz w:val="28"/>
          <w:szCs w:val="28"/>
          <w:lang w:val="kk-KZ"/>
        </w:rPr>
        <w:t>3. Кері байланыс қалай ұйымдастырылады?</w:t>
      </w:r>
    </w:p>
    <w:p w:rsidR="002624ED" w:rsidRDefault="006B10B1">
      <w:pPr>
        <w:ind w:firstLine="709"/>
        <w:jc w:val="both"/>
        <w:rPr>
          <w:sz w:val="28"/>
          <w:szCs w:val="28"/>
          <w:lang w:val="kk-KZ"/>
        </w:rPr>
      </w:pPr>
      <w:r>
        <w:rPr>
          <w:sz w:val="28"/>
          <w:szCs w:val="28"/>
          <w:lang w:val="kk-KZ"/>
        </w:rPr>
        <w:t>4. ЖОО оқыту формасы және олардың ерекшеліктер?</w:t>
      </w:r>
    </w:p>
    <w:p w:rsidR="002624ED" w:rsidRDefault="006B10B1">
      <w:pPr>
        <w:ind w:firstLine="709"/>
        <w:jc w:val="both"/>
        <w:rPr>
          <w:sz w:val="28"/>
          <w:szCs w:val="28"/>
          <w:lang w:val="kk-KZ"/>
        </w:rPr>
      </w:pPr>
      <w:r>
        <w:rPr>
          <w:sz w:val="28"/>
          <w:szCs w:val="28"/>
          <w:lang w:val="kk-KZ"/>
        </w:rPr>
        <w:t>5. Жаратылыстанудан қысқа мерзімді жоспар құрастыру әдістемесі.</w:t>
      </w:r>
    </w:p>
    <w:p w:rsidR="002624ED" w:rsidRDefault="006B10B1">
      <w:pPr>
        <w:ind w:firstLine="709"/>
        <w:jc w:val="both"/>
        <w:rPr>
          <w:sz w:val="28"/>
          <w:szCs w:val="28"/>
          <w:lang w:val="kk-KZ"/>
        </w:rPr>
      </w:pPr>
      <w:r>
        <w:rPr>
          <w:sz w:val="28"/>
          <w:szCs w:val="28"/>
          <w:lang w:val="kk-KZ"/>
        </w:rPr>
        <w:t>6. Рефлексия қандай функция атқарады?</w:t>
      </w:r>
    </w:p>
    <w:p w:rsidR="002624ED" w:rsidRDefault="006B10B1">
      <w:pPr>
        <w:ind w:firstLine="709"/>
        <w:jc w:val="both"/>
        <w:rPr>
          <w:b/>
          <w:sz w:val="28"/>
          <w:szCs w:val="28"/>
          <w:lang w:val="kk-KZ"/>
        </w:rPr>
      </w:pPr>
      <w:r>
        <w:rPr>
          <w:b/>
          <w:sz w:val="28"/>
          <w:szCs w:val="28"/>
          <w:lang w:val="kk-KZ"/>
        </w:rPr>
        <w:t>Сыни ойлау тапсырмалары</w:t>
      </w:r>
    </w:p>
    <w:p w:rsidR="002624ED" w:rsidRDefault="006B10B1">
      <w:pPr>
        <w:ind w:firstLine="709"/>
        <w:jc w:val="both"/>
        <w:rPr>
          <w:b/>
          <w:sz w:val="28"/>
          <w:szCs w:val="28"/>
          <w:lang w:val="kk-KZ"/>
        </w:rPr>
      </w:pPr>
      <w:r>
        <w:rPr>
          <w:rStyle w:val="a8"/>
          <w:b w:val="0"/>
          <w:color w:val="333333"/>
          <w:sz w:val="28"/>
          <w:szCs w:val="28"/>
          <w:lang w:val="kk-KZ"/>
        </w:rPr>
        <w:t>Төмендегі кестедегі сұрақтарды пайдалана «Блум түймедағы» негізінде тапсырма құрастыру.</w:t>
      </w:r>
    </w:p>
    <w:p w:rsidR="002624ED" w:rsidRDefault="002624ED">
      <w:pPr>
        <w:ind w:firstLine="709"/>
        <w:jc w:val="both"/>
        <w:rPr>
          <w:b/>
          <w:sz w:val="28"/>
          <w:szCs w:val="28"/>
          <w:lang w:val="kk-KZ"/>
        </w:rPr>
      </w:pPr>
    </w:p>
    <w:tbl>
      <w:tblPr>
        <w:tblW w:w="0" w:type="auto"/>
        <w:tblInd w:w="784"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177"/>
        <w:gridCol w:w="2511"/>
        <w:gridCol w:w="3846"/>
      </w:tblGrid>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Білу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lang w:val="kk-KZ"/>
              </w:rPr>
            </w:pPr>
            <w:r>
              <w:rPr>
                <w:color w:val="333333"/>
                <w:lang w:val="kk-KZ"/>
              </w:rPr>
              <w:t>Қарапайым</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Кім</w:t>
            </w:r>
            <w:r>
              <w:rPr>
                <w:color w:val="333333"/>
              </w:rPr>
              <w:t xml:space="preserve">? </w:t>
            </w:r>
            <w:r>
              <w:rPr>
                <w:color w:val="333333"/>
                <w:lang w:val="kk-KZ"/>
              </w:rPr>
              <w:t>Қашан</w:t>
            </w:r>
            <w:r>
              <w:rPr>
                <w:color w:val="333333"/>
              </w:rPr>
              <w:t xml:space="preserve">? </w:t>
            </w:r>
            <w:r>
              <w:rPr>
                <w:color w:val="333333"/>
                <w:lang w:val="kk-KZ"/>
              </w:rPr>
              <w:t>Қайда</w:t>
            </w:r>
            <w:r>
              <w:rPr>
                <w:color w:val="333333"/>
              </w:rPr>
              <w:t xml:space="preserve">? </w:t>
            </w:r>
            <w:r>
              <w:rPr>
                <w:color w:val="333333"/>
                <w:lang w:val="kk-KZ"/>
              </w:rPr>
              <w:t>Қалай</w:t>
            </w:r>
            <w:r>
              <w:rPr>
                <w:color w:val="333333"/>
              </w:rPr>
              <w:t xml:space="preserve">? </w:t>
            </w:r>
          </w:p>
        </w:tc>
      </w:tr>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lang w:val="kk-KZ"/>
              </w:rPr>
            </w:pPr>
            <w:r>
              <w:rPr>
                <w:color w:val="333333"/>
                <w:lang w:val="kk-KZ"/>
              </w:rPr>
              <w:t>Түсіну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Нақты</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Мен дұрыс түсіндім бе</w:t>
            </w:r>
            <w:r>
              <w:rPr>
                <w:color w:val="333333"/>
              </w:rPr>
              <w:t xml:space="preserve">..? </w:t>
            </w:r>
          </w:p>
        </w:tc>
      </w:tr>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Қолдану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Тәжірибелік</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spacing w:before="0" w:beforeAutospacing="0" w:after="0" w:afterAutospacing="0"/>
              <w:rPr>
                <w:color w:val="333333"/>
              </w:rPr>
            </w:pPr>
            <w:r>
              <w:rPr>
                <w:color w:val="333333"/>
                <w:lang w:val="kk-KZ"/>
              </w:rPr>
              <w:t>Қалай қолдануға болады</w:t>
            </w:r>
            <w:r>
              <w:rPr>
                <w:color w:val="333333"/>
              </w:rPr>
              <w:t xml:space="preserve">..? </w:t>
            </w:r>
          </w:p>
          <w:p w:rsidR="002624ED" w:rsidRDefault="006B10B1">
            <w:pPr>
              <w:pStyle w:val="af7"/>
              <w:spacing w:before="0" w:beforeAutospacing="0" w:after="0" w:afterAutospacing="0"/>
              <w:rPr>
                <w:color w:val="333333"/>
              </w:rPr>
            </w:pPr>
            <w:r>
              <w:rPr>
                <w:color w:val="333333"/>
                <w:lang w:val="kk-KZ"/>
              </w:rPr>
              <w:t>Одан не істеуге/шығаруға болады</w:t>
            </w:r>
            <w:r>
              <w:rPr>
                <w:color w:val="333333"/>
              </w:rPr>
              <w:t xml:space="preserve">..? </w:t>
            </w:r>
          </w:p>
        </w:tc>
      </w:tr>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Талдау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rPr>
              <w:t>Интерпретаци</w:t>
            </w:r>
            <w:r>
              <w:rPr>
                <w:color w:val="333333"/>
                <w:lang w:val="kk-KZ"/>
              </w:rPr>
              <w:t>ялық</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Неге</w:t>
            </w:r>
            <w:r>
              <w:rPr>
                <w:color w:val="333333"/>
              </w:rPr>
              <w:t xml:space="preserve">? </w:t>
            </w:r>
          </w:p>
        </w:tc>
      </w:tr>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lang w:val="kk-KZ"/>
              </w:rPr>
            </w:pPr>
            <w:r>
              <w:rPr>
                <w:color w:val="333333"/>
                <w:lang w:val="kk-KZ"/>
              </w:rPr>
              <w:t>Жинақтау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Шығармашылық сұрақ</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Егер...</w:t>
            </w:r>
            <w:r>
              <w:rPr>
                <w:color w:val="333333"/>
              </w:rPr>
              <w:t xml:space="preserve">, </w:t>
            </w:r>
            <w:r>
              <w:rPr>
                <w:color w:val="333333"/>
                <w:lang w:val="kk-KZ"/>
              </w:rPr>
              <w:t>онда не болады</w:t>
            </w:r>
            <w:r>
              <w:rPr>
                <w:color w:val="333333"/>
              </w:rPr>
              <w:t xml:space="preserve">..? </w:t>
            </w:r>
          </w:p>
        </w:tc>
      </w:tr>
      <w:tr w:rsidR="002624ED">
        <w:tc>
          <w:tcPr>
            <w:tcW w:w="393" w:type="dxa"/>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Бағалау</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Бағалаушы сұрақ</w:t>
            </w:r>
          </w:p>
        </w:tc>
        <w:tc>
          <w:tcPr>
            <w:tcW w:w="0" w:type="auto"/>
            <w:tcBorders>
              <w:top w:val="outset" w:sz="6" w:space="0" w:color="auto"/>
              <w:left w:val="outset" w:sz="6" w:space="0" w:color="auto"/>
              <w:bottom w:val="outset" w:sz="6" w:space="0" w:color="auto"/>
              <w:right w:val="outset" w:sz="6" w:space="0" w:color="auto"/>
            </w:tcBorders>
            <w:vAlign w:val="center"/>
          </w:tcPr>
          <w:p w:rsidR="002624ED" w:rsidRDefault="006B10B1">
            <w:pPr>
              <w:pStyle w:val="af7"/>
              <w:rPr>
                <w:color w:val="333333"/>
              </w:rPr>
            </w:pPr>
            <w:r>
              <w:rPr>
                <w:color w:val="333333"/>
                <w:lang w:val="kk-KZ"/>
              </w:rPr>
              <w:t>Қалай қарайсыз</w:t>
            </w:r>
            <w:r>
              <w:rPr>
                <w:color w:val="333333"/>
              </w:rPr>
              <w:t xml:space="preserve">? </w:t>
            </w:r>
          </w:p>
        </w:tc>
      </w:tr>
    </w:tbl>
    <w:p w:rsidR="002624ED" w:rsidRDefault="002624ED">
      <w:pPr>
        <w:ind w:firstLine="709"/>
        <w:jc w:val="both"/>
        <w:rPr>
          <w:b/>
          <w:sz w:val="28"/>
          <w:szCs w:val="28"/>
        </w:rPr>
      </w:pPr>
    </w:p>
    <w:p w:rsidR="002624ED" w:rsidRDefault="006B10B1">
      <w:pPr>
        <w:ind w:firstLine="709"/>
        <w:jc w:val="both"/>
        <w:rPr>
          <w:b/>
          <w:sz w:val="28"/>
          <w:szCs w:val="28"/>
          <w:lang w:val="kk-KZ"/>
        </w:rPr>
      </w:pPr>
      <w:r>
        <w:rPr>
          <w:b/>
          <w:sz w:val="28"/>
          <w:szCs w:val="28"/>
          <w:lang w:val="kk-KZ"/>
        </w:rPr>
        <w:t>Ұсынылатын әдебиеттер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 xml:space="preserve">1. </w:t>
      </w:r>
      <w:r>
        <w:rPr>
          <w:rFonts w:ascii="Times New Roman" w:hAnsi="Times New Roman" w:cs="Times New Roman"/>
          <w:sz w:val="28"/>
          <w:szCs w:val="28"/>
          <w:lang w:val="kk-KZ"/>
        </w:rPr>
        <w:t>Сихимбаева С.М. Дүниетануды оқыту теориясы мен технологиясы. Оқу құралы. –Шымкент: Нұрлы бейне, 2010.- 148 б.</w:t>
      </w:r>
    </w:p>
    <w:p w:rsidR="002624ED" w:rsidRDefault="006B10B1">
      <w:pPr>
        <w:pStyle w:val="af9"/>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t>2. Мынбаева А.К., Садвакасова З.М. Инновационные методы обучения. Учебное пособие Алматы: ТехноЭрудит,2018.-356с.</w:t>
      </w:r>
    </w:p>
    <w:p w:rsidR="002624ED" w:rsidRDefault="002624ED">
      <w:pPr>
        <w:ind w:firstLine="709"/>
        <w:jc w:val="both"/>
        <w:rPr>
          <w:b/>
          <w:sz w:val="28"/>
          <w:szCs w:val="28"/>
        </w:rPr>
      </w:pP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2.5  Жаратылыстану сабағын ұйымдастыру әдістемесі</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 xml:space="preserve">1. Жаратылыстану сабағын ұйымдастыру әдістемесі. </w:t>
      </w:r>
    </w:p>
    <w:p w:rsidR="002624ED" w:rsidRDefault="006B10B1">
      <w:pPr>
        <w:ind w:firstLine="709"/>
        <w:jc w:val="both"/>
        <w:rPr>
          <w:sz w:val="28"/>
          <w:szCs w:val="28"/>
          <w:lang w:val="kk-KZ"/>
        </w:rPr>
      </w:pPr>
      <w:r>
        <w:rPr>
          <w:sz w:val="28"/>
          <w:szCs w:val="28"/>
          <w:lang w:val="kk-KZ"/>
        </w:rPr>
        <w:t xml:space="preserve">2. Сабақты талдау әдістемесі. </w:t>
      </w:r>
    </w:p>
    <w:p w:rsidR="002624ED" w:rsidRDefault="006B10B1">
      <w:pPr>
        <w:ind w:firstLine="709"/>
        <w:jc w:val="both"/>
        <w:rPr>
          <w:sz w:val="28"/>
          <w:szCs w:val="28"/>
          <w:lang w:val="kk-KZ"/>
        </w:rPr>
      </w:pPr>
      <w:r>
        <w:rPr>
          <w:sz w:val="28"/>
          <w:szCs w:val="28"/>
          <w:lang w:val="kk-KZ"/>
        </w:rPr>
        <w:t>3. Жаратылыстану сабағында оқушыларды бағалаудың жаңа жүйесі</w:t>
      </w:r>
    </w:p>
    <w:p w:rsidR="002624ED" w:rsidRDefault="006B10B1">
      <w:pPr>
        <w:tabs>
          <w:tab w:val="left" w:pos="2640"/>
        </w:tabs>
        <w:ind w:firstLine="709"/>
        <w:jc w:val="both"/>
        <w:rPr>
          <w:sz w:val="28"/>
          <w:szCs w:val="28"/>
          <w:lang w:val="kk-KZ"/>
        </w:rPr>
      </w:pPr>
      <w:r>
        <w:rPr>
          <w:sz w:val="28"/>
          <w:szCs w:val="28"/>
          <w:lang w:val="kk-KZ"/>
        </w:rPr>
        <w:t>4. Бағалаудың түрлері және критерийлер мен дескрипторларға түсінік беру.</w:t>
      </w:r>
    </w:p>
    <w:p w:rsidR="002624ED" w:rsidRDefault="006B10B1">
      <w:pPr>
        <w:tabs>
          <w:tab w:val="left" w:pos="2640"/>
        </w:tabs>
        <w:ind w:firstLine="709"/>
        <w:jc w:val="both"/>
        <w:rPr>
          <w:b/>
          <w:sz w:val="28"/>
          <w:szCs w:val="28"/>
          <w:lang w:val="kk-KZ"/>
        </w:rPr>
      </w:pPr>
      <w:r>
        <w:rPr>
          <w:b/>
          <w:sz w:val="28"/>
          <w:szCs w:val="28"/>
          <w:lang w:val="kk-KZ"/>
        </w:rPr>
        <w:t xml:space="preserve">1. Жаратылыстану сабағын ұйымдастыру әдістемесі. </w:t>
      </w:r>
    </w:p>
    <w:p w:rsidR="002624ED" w:rsidRDefault="006B10B1">
      <w:pPr>
        <w:ind w:firstLine="709"/>
        <w:jc w:val="both"/>
        <w:rPr>
          <w:sz w:val="28"/>
          <w:szCs w:val="28"/>
          <w:lang w:val="kk-KZ"/>
        </w:rPr>
      </w:pPr>
      <w:r>
        <w:rPr>
          <w:sz w:val="28"/>
          <w:szCs w:val="28"/>
          <w:lang w:val="kk-KZ"/>
        </w:rPr>
        <w:t xml:space="preserve">Жаратылыстану пәнінен сабақ жүргізудің басым жағдайы қолайлы ауа райы болған жағдайда қоршаған ортадағы тікелей нысанында ұйымдастырылу тиіс екендігін мұғалім баса назарда ұстауы тиіс. Тағы бір сақтайтын ереженің бірі сыныпта өтілетін практикалық әрекеттер, яки жұмыстар тікелей табиғи материалдарын қолдану арқылы үйлестіруді қажет етеді. </w:t>
      </w:r>
    </w:p>
    <w:p w:rsidR="002624ED" w:rsidRDefault="006B10B1">
      <w:pPr>
        <w:ind w:firstLine="709"/>
        <w:jc w:val="both"/>
        <w:rPr>
          <w:sz w:val="28"/>
          <w:szCs w:val="28"/>
          <w:lang w:val="kk-KZ"/>
        </w:rPr>
      </w:pPr>
      <w:r>
        <w:rPr>
          <w:sz w:val="28"/>
          <w:szCs w:val="28"/>
          <w:lang w:val="kk-KZ"/>
        </w:rPr>
        <w:t xml:space="preserve">Жаратылыстанудан  сабақ жүргізгенде әрбір жаратылыс құраушылардың құрылысы, қасиеттері мен табиғаттағы орны, ондағы жүріп жатқан процестерді, ерекше белгілерін танып, баланың өзіндік пайымы арқылы себебін анықтау, содан барып салдары неге әкелетінін өздері тұжырымдай алуына қолайлы мүмкіндіктер орын алады. </w:t>
      </w:r>
    </w:p>
    <w:p w:rsidR="002624ED" w:rsidRDefault="006B10B1">
      <w:pPr>
        <w:ind w:firstLine="709"/>
        <w:jc w:val="both"/>
        <w:rPr>
          <w:sz w:val="28"/>
          <w:szCs w:val="28"/>
          <w:lang w:val="kk-KZ"/>
        </w:rPr>
      </w:pPr>
      <w:r>
        <w:rPr>
          <w:sz w:val="28"/>
          <w:szCs w:val="28"/>
          <w:lang w:val="kk-KZ"/>
        </w:rPr>
        <w:lastRenderedPageBreak/>
        <w:t xml:space="preserve">Жаратылыстанудан өткізген әрбір сабақтағы әрекеттердің құндылығы сол, қоршаған әлемдегі денелер мен заттарды, яки құбылыстар мен процестердің жүру жағдайларына тікелей немесе жанама жағдайда куә болуы. Жаратылыстану сабағын ұйымдастыру ерекшелгі де  осында.   Демек, жаратылыстану сабағын ұйымдастыру көбіне көп  кіріктірілген сабақ, заттық сабақ түрінде және практикалық сабақтардың басымдығын айтар едік.  Жаратылыстанудан білім беру формаларының көздейтін ортақ мақсаттары және тұлғаның өзіндік әрекеттерін тудыруға бағытталған. Оның ерекше түрлері практикалық сабақ, бақылау, экскурсия, зертханалық  жұмыс. Әр оқыту формасы мектепте білім беру жүйесіне кіретін, бірін-бірі толықтырады және жаратылыстану пәннің ғылыми -материалдарын толық, жан-жақты меңгеруге мүмкіндік береді. </w:t>
      </w:r>
    </w:p>
    <w:p w:rsidR="002624ED" w:rsidRDefault="006B10B1">
      <w:pPr>
        <w:ind w:firstLine="708"/>
        <w:jc w:val="both"/>
        <w:rPr>
          <w:sz w:val="28"/>
          <w:szCs w:val="28"/>
          <w:lang w:val="kk-KZ"/>
        </w:rPr>
      </w:pPr>
      <w:r>
        <w:rPr>
          <w:b/>
          <w:sz w:val="28"/>
          <w:szCs w:val="28"/>
          <w:lang w:val="kk-KZ"/>
        </w:rPr>
        <w:t xml:space="preserve">2. Сабақты талдау әдістемесі. </w:t>
      </w:r>
      <w:r>
        <w:rPr>
          <w:sz w:val="28"/>
          <w:szCs w:val="28"/>
          <w:lang w:val="kk-KZ"/>
        </w:rPr>
        <w:t xml:space="preserve">Сабақ талдаудың мақсаты мұғалімнің жұмысын, оның сабағының қазіргі педагогика мен психология жетістіктеріне сәйкес келуі тұрғысынан бағалаудан, педагогикалық шеберлікті жоғары сатыға көтерудің, алдағы болашағын анықтаудан тұрады. Сабақты талдау бірқатар қызметтерді жүзеге асырады: бақылау, оқыту және тәрбиелеу. Осыған байланысты сабақты талдауда мынандай талаптар қарастырылады: </w:t>
      </w:r>
    </w:p>
    <w:p w:rsidR="002624ED" w:rsidRDefault="006B10B1">
      <w:pPr>
        <w:ind w:firstLine="709"/>
        <w:jc w:val="both"/>
        <w:rPr>
          <w:sz w:val="28"/>
          <w:szCs w:val="28"/>
          <w:lang w:val="kk-KZ"/>
        </w:rPr>
      </w:pPr>
      <w:r>
        <w:rPr>
          <w:sz w:val="28"/>
          <w:szCs w:val="28"/>
          <w:lang w:val="kk-KZ"/>
        </w:rPr>
        <w:t>-Оқытылатын материалдардың ғылымилығы, оның бағдарламаға сәйкестігі, алған білімнің сапалығы;</w:t>
      </w:r>
    </w:p>
    <w:p w:rsidR="002624ED" w:rsidRDefault="006B10B1">
      <w:pPr>
        <w:ind w:firstLine="709"/>
        <w:jc w:val="both"/>
        <w:rPr>
          <w:sz w:val="28"/>
          <w:szCs w:val="28"/>
          <w:lang w:val="kk-KZ"/>
        </w:rPr>
      </w:pPr>
      <w:r>
        <w:rPr>
          <w:sz w:val="28"/>
          <w:szCs w:val="28"/>
          <w:lang w:val="kk-KZ"/>
        </w:rPr>
        <w:t>-Оқытудың әдістері озық тәжіңрибе мен ғылыми ұсыныстарына сәйкестігі педагогикалық шеберлікті көтеруге нақты ұсыныстар берілуі;</w:t>
      </w:r>
    </w:p>
    <w:p w:rsidR="002624ED" w:rsidRDefault="006B10B1">
      <w:pPr>
        <w:ind w:firstLine="709"/>
        <w:jc w:val="both"/>
        <w:rPr>
          <w:sz w:val="28"/>
          <w:szCs w:val="28"/>
          <w:lang w:val="kk-KZ"/>
        </w:rPr>
      </w:pPr>
      <w:r>
        <w:rPr>
          <w:sz w:val="28"/>
          <w:szCs w:val="28"/>
          <w:lang w:val="kk-KZ"/>
        </w:rPr>
        <w:t>-Мұғалімнің іскерлігі және этика нормасына сай сапалары, оның тілі, сөйлеу мәдениеті.</w:t>
      </w:r>
    </w:p>
    <w:p w:rsidR="002624ED" w:rsidRDefault="006B10B1">
      <w:pPr>
        <w:ind w:firstLine="709"/>
        <w:jc w:val="both"/>
        <w:rPr>
          <w:b/>
          <w:sz w:val="28"/>
          <w:szCs w:val="28"/>
          <w:lang w:val="kk-KZ"/>
        </w:rPr>
      </w:pPr>
      <w:r>
        <w:rPr>
          <w:sz w:val="28"/>
          <w:szCs w:val="28"/>
          <w:lang w:val="kk-KZ"/>
        </w:rPr>
        <w:t xml:space="preserve">Сабақты талдау өзін-өзі талдаумен басталып, өзін-өзі бағалаумен, мұғалімнің өзіне нақты талаптарымен аяқталады. Өзін-өзі талдау кезінде өткізген сабаққа, қойған мақсатқа қысқаша сипаттама беруді, оның жетістіктерін, материалдың мазмұнының көлемін және оқушылардың оны игеруінің сапасын талдайды. Сабақтағы әдістер мен бағалуын, оқушылардың белсенджілігін, ұйымдастыру амалдарына, өзінің тұлғалық жағына (тіл, логика, оқушылармен қарым –қатынасының сипаты) және өз қасиеттеріне баға береді. Сабақ қортындысында мұғалім сабақтың сапасын жақсарту жөнінде өз ұсынысын айтады, өзінің педагогикалық шеберлігін жетілдіру жөнінде шаралар белгілейді.аммен емес, топпен өткізілуі тиіс.  </w:t>
      </w:r>
    </w:p>
    <w:p w:rsidR="002624ED" w:rsidRDefault="006B10B1">
      <w:pPr>
        <w:ind w:firstLine="709"/>
        <w:jc w:val="both"/>
        <w:rPr>
          <w:sz w:val="28"/>
          <w:szCs w:val="28"/>
          <w:lang w:val="kk-KZ"/>
        </w:rPr>
      </w:pPr>
      <w:r>
        <w:rPr>
          <w:b/>
          <w:sz w:val="28"/>
          <w:szCs w:val="28"/>
          <w:lang w:val="kk-KZ"/>
        </w:rPr>
        <w:t xml:space="preserve">3. Жаратылыстану сабағында оқушыларды бағалаудың жаңа жүйесі.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Критериалды бағалау – нақты анықталған, ұжымдасып жасалған критерийлермен оқушылардың оқудағы жетістіктерін салыстыруға негізделген жəне оқушылардың оқу-танымдық қабілеттерін қалыптастыруға көмектесетін бастауыш білім беру мазмұны мен мақсаттарына сəйкес келетін бағалау үрдісі. Критериалды бағалау білім беру, оқыту жəне бағалаумен тығыз байланысқа негізделген. Оның нəтижелері білім беру үрдісін тиімді ұйымдастыру үшін пайдаланылады.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Бастауыш мектептегі критериалды бағалау жүйесі қалыптастырушы бағалау (ҚБ) жəне ішкі жиынтық бағалауды (ІЖБ) қамтиды. Қалыптастырушы бағалау – бұл оқушылардың жаңа материалды меңгеру кезінде тапсырманы </w:t>
      </w:r>
      <w:r>
        <w:rPr>
          <w:rFonts w:ascii="Times New Roman" w:hAnsi="Times New Roman" w:cs="Times New Roman"/>
          <w:sz w:val="28"/>
          <w:szCs w:val="28"/>
          <w:lang w:val="kk-KZ"/>
        </w:rPr>
        <w:lastRenderedPageBreak/>
        <w:t xml:space="preserve">орындау мен оқу мақсаттарына қаншалықты дұрыс жеткендігін түсінуге мүмкіндік беретін, күнделікті сабақта жəне /немесе үйде жұмыс жасау дағдылары мен білімдерінің ағымдағы меңгеру деңгейін анықтайтын, оқу барысында мұғалім мен оқушы арасындағы жедел өзара байланысты жүзеге асыратын бағалау.  Ішкі жиынтық бағалау – оқушылардың оқу тоқсанын аяқтау бойынша оқу бағдарламасы бөлімдерін меңгерудегі дағдыларының қалыптасуы жəне меңгерген білімдерінің деңгейін анықтайтын бағалау. Ішкі жиынтық бағалау мектеп мұғалімдері тарапынан жүзеге асырылады. Оқушылардың жас ерекшелігіне сəйкес, 1-сыныпта тек қалыптастырушы бағалау түрі қолданылады. Тоқсандық баға 3-4 тоқсанда қойылады. 1-сыныптың жылдық бағасы қалыптастастырушы бағалаудың қорытындысы негізінде қойылады.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2-сыныпта ішкі жиынтық бағалау енгізіледі. Тоқсандық баға 1-4 тоқсан кезінде қалыптастырушы бағалау нəтижесі бойынша қойылады. Ішкі жиынтық бағалау жыл соңында бір рет өткізіледі жəне жылдық баға қалыптастырушы мен ішкі жиынтық бағалаудың белгілі пайыздық үлесіне байланысты қойылады. 3-4 сыныптарда оқу үлгерімінің нəтижесі келесі түрде беріледі: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rPr>
        <w:sym w:font="Symbol" w:char="F02D"/>
      </w:r>
      <w:r>
        <w:rPr>
          <w:rFonts w:ascii="Times New Roman" w:hAnsi="Times New Roman" w:cs="Times New Roman"/>
          <w:sz w:val="28"/>
          <w:szCs w:val="28"/>
          <w:lang w:val="kk-KZ"/>
        </w:rPr>
        <w:t xml:space="preserve"> тоқсандық баға – қалыптастырушы жəне тоқсандық ішкі жиынтық бағалаудың нəтижелері белгілі бір пайыздық көрсеткіште енгізілген əр тоқсанның соңындағы баға. </w:t>
      </w:r>
    </w:p>
    <w:p w:rsidR="002624ED" w:rsidRDefault="006B10B1">
      <w:pPr>
        <w:ind w:firstLine="709"/>
        <w:jc w:val="both"/>
        <w:rPr>
          <w:sz w:val="28"/>
          <w:szCs w:val="28"/>
          <w:lang w:val="kk-KZ"/>
        </w:rPr>
      </w:pPr>
      <w:r>
        <w:rPr>
          <w:sz w:val="28"/>
          <w:szCs w:val="28"/>
        </w:rPr>
        <w:sym w:font="Symbol" w:char="F02D"/>
      </w:r>
      <w:r>
        <w:rPr>
          <w:sz w:val="28"/>
          <w:szCs w:val="28"/>
          <w:lang w:val="kk-KZ"/>
        </w:rPr>
        <w:t xml:space="preserve"> жылдық баға – төрт тоқсандағы қалыптастырушы жəне ішкі жиынтық бағалау нəтижелері белгілі бір пайыздық көрсеткіште енгізілген оқу жылының соңындағы баға.</w:t>
      </w:r>
    </w:p>
    <w:p w:rsidR="002624ED" w:rsidRDefault="006B10B1">
      <w:pPr>
        <w:tabs>
          <w:tab w:val="left" w:pos="2640"/>
        </w:tabs>
        <w:ind w:firstLine="709"/>
        <w:jc w:val="both"/>
        <w:rPr>
          <w:b/>
          <w:sz w:val="28"/>
          <w:szCs w:val="28"/>
          <w:lang w:val="kk-KZ"/>
        </w:rPr>
      </w:pPr>
      <w:r>
        <w:rPr>
          <w:b/>
          <w:sz w:val="28"/>
          <w:szCs w:val="28"/>
          <w:lang w:val="kk-KZ"/>
        </w:rPr>
        <w:t>4. Бағалаудың түрлері  және критерийлер мен дескрипторларға түсінік беру.</w:t>
      </w:r>
    </w:p>
    <w:p w:rsidR="002624ED" w:rsidRDefault="006B10B1">
      <w:pPr>
        <w:tabs>
          <w:tab w:val="left" w:pos="2640"/>
        </w:tabs>
        <w:ind w:firstLine="709"/>
        <w:jc w:val="both"/>
        <w:rPr>
          <w:sz w:val="28"/>
          <w:szCs w:val="28"/>
          <w:lang w:val="kk-KZ"/>
        </w:rPr>
      </w:pPr>
      <w:r>
        <w:rPr>
          <w:bCs/>
          <w:sz w:val="28"/>
          <w:szCs w:val="28"/>
          <w:lang w:val="kk-KZ"/>
        </w:rPr>
        <w:t>Оқу мақсатын</w:t>
      </w:r>
      <w:r>
        <w:rPr>
          <w:sz w:val="28"/>
          <w:szCs w:val="28"/>
          <w:lang w:val="kk-KZ"/>
        </w:rPr>
        <w:t xml:space="preserve"> бағалау критерийіне айналдыру керек. </w:t>
      </w:r>
      <w:r>
        <w:rPr>
          <w:bCs/>
          <w:sz w:val="28"/>
          <w:szCs w:val="28"/>
          <w:lang w:val="kk-KZ"/>
        </w:rPr>
        <w:t>Бағалау критерийі</w:t>
      </w:r>
      <w:r>
        <w:rPr>
          <w:sz w:val="28"/>
          <w:szCs w:val="28"/>
          <w:lang w:val="kk-KZ"/>
        </w:rPr>
        <w:t xml:space="preserve">– білім алушының оқу жетістіктерін бағалауға негіз болатын белгі (Блум таксономиясының етістіктері көмекші). Критерийге сәйкес </w:t>
      </w:r>
      <w:r>
        <w:rPr>
          <w:bCs/>
          <w:sz w:val="28"/>
          <w:szCs w:val="28"/>
          <w:lang w:val="kk-KZ"/>
        </w:rPr>
        <w:t>тапсырма</w:t>
      </w:r>
      <w:r>
        <w:rPr>
          <w:sz w:val="28"/>
          <w:szCs w:val="28"/>
          <w:lang w:val="kk-KZ"/>
        </w:rPr>
        <w:t xml:space="preserve"> беріледі.</w:t>
      </w:r>
    </w:p>
    <w:p w:rsidR="002624ED" w:rsidRDefault="006B10B1">
      <w:pPr>
        <w:tabs>
          <w:tab w:val="left" w:pos="2640"/>
        </w:tabs>
        <w:ind w:firstLine="709"/>
        <w:jc w:val="both"/>
        <w:rPr>
          <w:sz w:val="28"/>
          <w:szCs w:val="28"/>
          <w:lang w:val="kk-KZ"/>
        </w:rPr>
      </w:pPr>
      <w:r>
        <w:rPr>
          <w:bCs/>
          <w:sz w:val="28"/>
          <w:szCs w:val="28"/>
          <w:lang w:val="kk-KZ"/>
        </w:rPr>
        <w:t>Дескриптор</w:t>
      </w:r>
      <w:r>
        <w:rPr>
          <w:sz w:val="28"/>
          <w:szCs w:val="28"/>
          <w:lang w:val="kk-KZ"/>
        </w:rPr>
        <w:t>– тапсырмаларды орындау кезіндегі әрекетті көрсететін сипаттама.</w:t>
      </w:r>
    </w:p>
    <w:p w:rsidR="002624ED" w:rsidRDefault="006B10B1">
      <w:pPr>
        <w:ind w:firstLine="709"/>
        <w:jc w:val="both"/>
        <w:rPr>
          <w:bCs/>
          <w:sz w:val="28"/>
          <w:szCs w:val="28"/>
          <w:lang w:val="kk-KZ"/>
        </w:rPr>
      </w:pPr>
      <w:r>
        <w:rPr>
          <w:bCs/>
          <w:sz w:val="28"/>
          <w:szCs w:val="28"/>
          <w:lang w:val="kk-KZ"/>
        </w:rPr>
        <w:t>Критериалды бағалау жүйесінің құрылымы:</w:t>
      </w:r>
    </w:p>
    <w:p w:rsidR="002624ED" w:rsidRDefault="006B10B1">
      <w:pPr>
        <w:ind w:firstLine="709"/>
        <w:jc w:val="both"/>
        <w:rPr>
          <w:sz w:val="28"/>
          <w:szCs w:val="28"/>
          <w:lang w:val="kk-KZ"/>
        </w:rPr>
      </w:pPr>
      <w:r>
        <w:rPr>
          <w:bCs/>
          <w:sz w:val="28"/>
          <w:szCs w:val="28"/>
          <w:lang w:val="kk-KZ"/>
        </w:rPr>
        <w:t>Қалыптастырушы бағалау</w:t>
      </w:r>
      <w:r>
        <w:rPr>
          <w:sz w:val="28"/>
          <w:szCs w:val="28"/>
          <w:lang w:val="kk-KZ"/>
        </w:rPr>
        <w:t xml:space="preserve">- оқушы мен мұғалім арасындағы кері байланысты қамтамасыз етеді, оқу үдерісін балл және баға қоймай-ақ дер кезінде түзетуге мүмкіндік береді және мұғалім үздіксіз өткізіп отырады.  </w:t>
      </w:r>
    </w:p>
    <w:p w:rsidR="002624ED" w:rsidRDefault="006B10B1">
      <w:pPr>
        <w:ind w:firstLine="709"/>
        <w:jc w:val="both"/>
        <w:rPr>
          <w:sz w:val="28"/>
          <w:szCs w:val="28"/>
          <w:lang w:val="kk-KZ"/>
        </w:rPr>
      </w:pPr>
      <w:r>
        <w:rPr>
          <w:bCs/>
          <w:sz w:val="28"/>
          <w:szCs w:val="28"/>
          <w:lang w:val="kk-KZ"/>
        </w:rPr>
        <w:t>-Қалыптастырушы бағалау (Формативті бағалау)</w:t>
      </w:r>
      <w:r>
        <w:rPr>
          <w:b/>
          <w:bCs/>
          <w:sz w:val="28"/>
          <w:szCs w:val="28"/>
          <w:lang w:val="kk-KZ"/>
        </w:rPr>
        <w:t xml:space="preserve"> - </w:t>
      </w:r>
      <w:r>
        <w:rPr>
          <w:bCs/>
          <w:sz w:val="28"/>
          <w:szCs w:val="28"/>
          <w:lang w:val="kk-KZ"/>
        </w:rPr>
        <w:t xml:space="preserve">оқушының даму үдерісі мен перспективасын көрсетеді. </w:t>
      </w:r>
    </w:p>
    <w:p w:rsidR="002624ED" w:rsidRDefault="006B10B1">
      <w:pPr>
        <w:ind w:firstLine="709"/>
        <w:jc w:val="both"/>
        <w:rPr>
          <w:sz w:val="28"/>
          <w:szCs w:val="28"/>
          <w:lang w:val="kk-KZ"/>
        </w:rPr>
      </w:pPr>
      <w:r>
        <w:rPr>
          <w:bCs/>
          <w:sz w:val="28"/>
          <w:szCs w:val="28"/>
          <w:lang w:val="kk-KZ"/>
        </w:rPr>
        <w:t xml:space="preserve">-Күнделікті алған білімінің  меңгеру деңгейін анықтайды. </w:t>
      </w:r>
    </w:p>
    <w:p w:rsidR="002624ED" w:rsidRDefault="006B10B1">
      <w:pPr>
        <w:ind w:firstLine="709"/>
        <w:jc w:val="both"/>
        <w:rPr>
          <w:sz w:val="28"/>
          <w:szCs w:val="28"/>
          <w:lang w:val="kk-KZ"/>
        </w:rPr>
      </w:pPr>
      <w:r>
        <w:rPr>
          <w:bCs/>
          <w:sz w:val="28"/>
          <w:szCs w:val="28"/>
          <w:lang w:val="kk-KZ"/>
        </w:rPr>
        <w:t>-Негізгі бақылау жұмысына  дейін білімін жүйелейді.</w:t>
      </w:r>
    </w:p>
    <w:p w:rsidR="002624ED" w:rsidRDefault="006B10B1">
      <w:pPr>
        <w:ind w:firstLine="709"/>
        <w:jc w:val="both"/>
        <w:rPr>
          <w:sz w:val="28"/>
          <w:szCs w:val="28"/>
          <w:lang w:val="kk-KZ"/>
        </w:rPr>
      </w:pPr>
      <w:r>
        <w:rPr>
          <w:bCs/>
          <w:sz w:val="28"/>
          <w:szCs w:val="28"/>
          <w:lang w:val="kk-KZ"/>
        </w:rPr>
        <w:t>-Кездескен қиыншылықтарын қалыпқа келтіруге оқушыға мүмкіндік береді</w:t>
      </w:r>
      <w:r>
        <w:rPr>
          <w:sz w:val="28"/>
          <w:szCs w:val="28"/>
          <w:lang w:val="kk-KZ"/>
        </w:rPr>
        <w:t>.</w:t>
      </w:r>
    </w:p>
    <w:p w:rsidR="002624ED" w:rsidRDefault="006B10B1">
      <w:pPr>
        <w:ind w:firstLine="709"/>
        <w:jc w:val="both"/>
        <w:rPr>
          <w:bCs/>
          <w:sz w:val="28"/>
          <w:szCs w:val="28"/>
          <w:lang w:val="kk-KZ"/>
        </w:rPr>
      </w:pPr>
      <w:r>
        <w:rPr>
          <w:bCs/>
          <w:sz w:val="28"/>
          <w:szCs w:val="28"/>
          <w:lang w:val="kk-KZ"/>
        </w:rPr>
        <w:t>Қалыптастырушы бағалауды ұйымдастыруда қатаң сақтайтын  ұстанымдары:</w:t>
      </w:r>
    </w:p>
    <w:p w:rsidR="002624ED" w:rsidRDefault="006B10B1">
      <w:pPr>
        <w:ind w:firstLine="709"/>
        <w:jc w:val="both"/>
        <w:rPr>
          <w:b/>
          <w:bCs/>
          <w:sz w:val="28"/>
          <w:szCs w:val="28"/>
          <w:lang w:val="kk-KZ"/>
        </w:rPr>
      </w:pPr>
      <w:r>
        <w:rPr>
          <w:b/>
          <w:bCs/>
          <w:sz w:val="28"/>
          <w:szCs w:val="28"/>
          <w:lang w:val="kk-KZ"/>
        </w:rPr>
        <w:t>1. Нені бағалаймыз?</w:t>
      </w:r>
    </w:p>
    <w:p w:rsidR="002624ED" w:rsidRDefault="006B10B1">
      <w:pPr>
        <w:ind w:firstLine="709"/>
        <w:jc w:val="both"/>
        <w:rPr>
          <w:bCs/>
          <w:sz w:val="28"/>
          <w:szCs w:val="28"/>
          <w:lang w:val="kk-KZ"/>
        </w:rPr>
      </w:pPr>
      <w:r>
        <w:rPr>
          <w:bCs/>
          <w:sz w:val="28"/>
          <w:szCs w:val="28"/>
          <w:lang w:val="kk-KZ"/>
        </w:rPr>
        <w:t>-Топтың жұмысқа енуін;</w:t>
      </w:r>
    </w:p>
    <w:p w:rsidR="002624ED" w:rsidRDefault="006B10B1">
      <w:pPr>
        <w:ind w:firstLine="709"/>
        <w:jc w:val="both"/>
        <w:rPr>
          <w:bCs/>
          <w:sz w:val="28"/>
          <w:szCs w:val="28"/>
          <w:lang w:val="kk-KZ"/>
        </w:rPr>
      </w:pPr>
      <w:r>
        <w:rPr>
          <w:bCs/>
          <w:sz w:val="28"/>
          <w:szCs w:val="28"/>
          <w:lang w:val="kk-KZ"/>
        </w:rPr>
        <w:t>-Жұмыстағы үлесін;</w:t>
      </w:r>
    </w:p>
    <w:p w:rsidR="002624ED" w:rsidRDefault="006B10B1">
      <w:pPr>
        <w:ind w:firstLine="709"/>
        <w:jc w:val="both"/>
        <w:rPr>
          <w:bCs/>
          <w:sz w:val="28"/>
          <w:szCs w:val="28"/>
          <w:lang w:val="kk-KZ"/>
        </w:rPr>
      </w:pPr>
      <w:r>
        <w:rPr>
          <w:bCs/>
          <w:sz w:val="28"/>
          <w:szCs w:val="28"/>
          <w:lang w:val="kk-KZ"/>
        </w:rPr>
        <w:t>-Нақты мәліметтер мен анықтамаларды;</w:t>
      </w:r>
    </w:p>
    <w:p w:rsidR="002624ED" w:rsidRDefault="006B10B1">
      <w:pPr>
        <w:ind w:firstLine="709"/>
        <w:jc w:val="both"/>
        <w:rPr>
          <w:bCs/>
          <w:sz w:val="28"/>
          <w:szCs w:val="28"/>
          <w:lang w:val="kk-KZ"/>
        </w:rPr>
      </w:pPr>
      <w:r>
        <w:rPr>
          <w:bCs/>
          <w:sz w:val="28"/>
          <w:szCs w:val="28"/>
          <w:lang w:val="kk-KZ"/>
        </w:rPr>
        <w:lastRenderedPageBreak/>
        <w:t>-</w:t>
      </w:r>
      <w:r>
        <w:rPr>
          <w:bCs/>
          <w:sz w:val="28"/>
          <w:szCs w:val="28"/>
        </w:rPr>
        <w:t>Қосымша ақпаратты пайдалануын;</w:t>
      </w:r>
    </w:p>
    <w:p w:rsidR="002624ED" w:rsidRDefault="006B10B1">
      <w:pPr>
        <w:ind w:firstLine="709"/>
        <w:jc w:val="both"/>
        <w:rPr>
          <w:bCs/>
          <w:sz w:val="28"/>
          <w:szCs w:val="28"/>
          <w:lang w:val="kk-KZ"/>
        </w:rPr>
      </w:pPr>
      <w:r>
        <w:rPr>
          <w:bCs/>
          <w:sz w:val="28"/>
          <w:szCs w:val="28"/>
          <w:lang w:val="kk-KZ"/>
        </w:rPr>
        <w:t>-</w:t>
      </w:r>
      <w:r>
        <w:rPr>
          <w:bCs/>
          <w:sz w:val="28"/>
          <w:szCs w:val="28"/>
        </w:rPr>
        <w:t>Практикалық үсыныстарды;</w:t>
      </w:r>
    </w:p>
    <w:p w:rsidR="002624ED" w:rsidRDefault="006B10B1">
      <w:pPr>
        <w:ind w:firstLine="709"/>
        <w:jc w:val="both"/>
        <w:rPr>
          <w:bCs/>
          <w:sz w:val="28"/>
          <w:szCs w:val="28"/>
          <w:lang w:val="kk-KZ"/>
        </w:rPr>
      </w:pPr>
      <w:r>
        <w:rPr>
          <w:bCs/>
          <w:sz w:val="28"/>
          <w:szCs w:val="28"/>
          <w:lang w:val="kk-KZ"/>
        </w:rPr>
        <w:t>-Ақпаратты жеткізу әдісін;</w:t>
      </w:r>
    </w:p>
    <w:p w:rsidR="002624ED" w:rsidRDefault="006B10B1">
      <w:pPr>
        <w:ind w:firstLine="709"/>
        <w:jc w:val="both"/>
        <w:rPr>
          <w:bCs/>
          <w:sz w:val="28"/>
          <w:szCs w:val="28"/>
          <w:lang w:val="kk-KZ"/>
        </w:rPr>
      </w:pPr>
      <w:r>
        <w:rPr>
          <w:bCs/>
          <w:sz w:val="28"/>
          <w:szCs w:val="28"/>
          <w:lang w:val="kk-KZ"/>
        </w:rPr>
        <w:t xml:space="preserve">-Стандарттан тыс әрекетін. </w:t>
      </w:r>
    </w:p>
    <w:p w:rsidR="002624ED" w:rsidRDefault="006B10B1">
      <w:pPr>
        <w:ind w:firstLine="709"/>
        <w:jc w:val="both"/>
        <w:rPr>
          <w:b/>
          <w:bCs/>
          <w:sz w:val="28"/>
          <w:szCs w:val="28"/>
          <w:lang w:val="kk-KZ"/>
        </w:rPr>
      </w:pPr>
      <w:r>
        <w:rPr>
          <w:b/>
          <w:bCs/>
          <w:sz w:val="28"/>
          <w:szCs w:val="28"/>
          <w:lang w:val="kk-KZ"/>
        </w:rPr>
        <w:t>2. Неге бағалаймыз?</w:t>
      </w:r>
    </w:p>
    <w:p w:rsidR="002624ED" w:rsidRDefault="006B10B1">
      <w:pPr>
        <w:ind w:firstLine="709"/>
        <w:jc w:val="both"/>
        <w:rPr>
          <w:bCs/>
          <w:sz w:val="28"/>
          <w:szCs w:val="28"/>
          <w:lang w:val="kk-KZ"/>
        </w:rPr>
      </w:pPr>
      <w:r>
        <w:rPr>
          <w:sz w:val="28"/>
          <w:szCs w:val="28"/>
          <w:lang w:val="kk-KZ"/>
        </w:rPr>
        <w:t>-</w:t>
      </w:r>
      <w:r>
        <w:rPr>
          <w:bCs/>
          <w:sz w:val="28"/>
          <w:szCs w:val="28"/>
          <w:lang w:val="kk-KZ"/>
        </w:rPr>
        <w:t>оқушыны дамыту үшін;</w:t>
      </w:r>
    </w:p>
    <w:p w:rsidR="002624ED" w:rsidRDefault="006B10B1">
      <w:pPr>
        <w:ind w:firstLine="709"/>
        <w:jc w:val="both"/>
        <w:rPr>
          <w:bCs/>
          <w:sz w:val="28"/>
          <w:szCs w:val="28"/>
          <w:lang w:val="kk-KZ"/>
        </w:rPr>
      </w:pPr>
      <w:r>
        <w:rPr>
          <w:bCs/>
          <w:sz w:val="28"/>
          <w:szCs w:val="28"/>
          <w:lang w:val="kk-KZ"/>
        </w:rPr>
        <w:t>-оқуға деген ынтасын арттыру үшін;</w:t>
      </w:r>
    </w:p>
    <w:p w:rsidR="002624ED" w:rsidRDefault="006B10B1">
      <w:pPr>
        <w:ind w:firstLine="709"/>
        <w:jc w:val="both"/>
        <w:rPr>
          <w:sz w:val="28"/>
          <w:szCs w:val="28"/>
          <w:lang w:val="kk-KZ"/>
        </w:rPr>
      </w:pPr>
      <w:r>
        <w:rPr>
          <w:bCs/>
          <w:sz w:val="28"/>
          <w:szCs w:val="28"/>
          <w:lang w:val="kk-KZ"/>
        </w:rPr>
        <w:t>-болашақтағы оқуына түзетулер енгізу үшін;</w:t>
      </w:r>
    </w:p>
    <w:p w:rsidR="002624ED" w:rsidRDefault="006B10B1">
      <w:pPr>
        <w:ind w:firstLine="709"/>
        <w:jc w:val="both"/>
        <w:rPr>
          <w:bCs/>
          <w:sz w:val="28"/>
          <w:szCs w:val="28"/>
          <w:lang w:val="kk-KZ"/>
        </w:rPr>
      </w:pPr>
      <w:r>
        <w:rPr>
          <w:bCs/>
          <w:sz w:val="28"/>
          <w:szCs w:val="28"/>
          <w:lang w:val="kk-KZ"/>
        </w:rPr>
        <w:t>-оқытуды жетілдіру үшін.</w:t>
      </w:r>
    </w:p>
    <w:p w:rsidR="002624ED" w:rsidRDefault="006B10B1">
      <w:pPr>
        <w:ind w:firstLine="709"/>
        <w:jc w:val="both"/>
        <w:rPr>
          <w:b/>
          <w:bCs/>
          <w:sz w:val="28"/>
          <w:szCs w:val="28"/>
          <w:lang w:val="kk-KZ"/>
        </w:rPr>
      </w:pPr>
      <w:r>
        <w:rPr>
          <w:b/>
          <w:bCs/>
          <w:sz w:val="28"/>
          <w:szCs w:val="28"/>
          <w:lang w:val="kk-KZ"/>
        </w:rPr>
        <w:t>3. Қалай бағалаймыз?</w:t>
      </w:r>
    </w:p>
    <w:p w:rsidR="002624ED" w:rsidRDefault="006B10B1">
      <w:pPr>
        <w:ind w:firstLine="709"/>
        <w:jc w:val="both"/>
        <w:rPr>
          <w:bCs/>
          <w:sz w:val="28"/>
          <w:szCs w:val="28"/>
          <w:lang w:val="kk-KZ"/>
        </w:rPr>
      </w:pPr>
      <w:r>
        <w:rPr>
          <w:b/>
          <w:bCs/>
          <w:sz w:val="28"/>
          <w:szCs w:val="28"/>
          <w:lang w:val="kk-KZ"/>
        </w:rPr>
        <w:t>-</w:t>
      </w:r>
      <w:r>
        <w:rPr>
          <w:bCs/>
          <w:sz w:val="28"/>
          <w:szCs w:val="28"/>
        </w:rPr>
        <w:t>Критерии;</w:t>
      </w:r>
    </w:p>
    <w:p w:rsidR="002624ED" w:rsidRDefault="006B10B1">
      <w:pPr>
        <w:ind w:firstLine="709"/>
        <w:jc w:val="both"/>
        <w:rPr>
          <w:bCs/>
          <w:sz w:val="28"/>
          <w:szCs w:val="28"/>
          <w:lang w:val="kk-KZ"/>
        </w:rPr>
      </w:pPr>
      <w:r>
        <w:rPr>
          <w:bCs/>
          <w:sz w:val="28"/>
          <w:szCs w:val="28"/>
          <w:lang w:val="kk-KZ"/>
        </w:rPr>
        <w:t>-</w:t>
      </w:r>
      <w:r>
        <w:rPr>
          <w:bCs/>
          <w:sz w:val="28"/>
          <w:szCs w:val="28"/>
        </w:rPr>
        <w:t>кілт;</w:t>
      </w:r>
    </w:p>
    <w:p w:rsidR="002624ED" w:rsidRDefault="006B10B1">
      <w:pPr>
        <w:ind w:firstLine="709"/>
        <w:jc w:val="both"/>
        <w:rPr>
          <w:bCs/>
          <w:sz w:val="28"/>
          <w:szCs w:val="28"/>
          <w:lang w:val="kk-KZ"/>
        </w:rPr>
      </w:pPr>
      <w:r>
        <w:rPr>
          <w:bCs/>
          <w:sz w:val="28"/>
          <w:szCs w:val="28"/>
          <w:lang w:val="kk-KZ"/>
        </w:rPr>
        <w:t>-</w:t>
      </w:r>
      <w:r>
        <w:rPr>
          <w:bCs/>
          <w:sz w:val="28"/>
          <w:szCs w:val="28"/>
        </w:rPr>
        <w:t>Орындалатын тапсырманың эталоны;</w:t>
      </w:r>
    </w:p>
    <w:p w:rsidR="002624ED" w:rsidRDefault="006B10B1">
      <w:pPr>
        <w:ind w:firstLine="709"/>
        <w:jc w:val="both"/>
        <w:rPr>
          <w:bCs/>
          <w:sz w:val="28"/>
          <w:szCs w:val="28"/>
          <w:lang w:val="kk-KZ"/>
        </w:rPr>
      </w:pPr>
      <w:r>
        <w:rPr>
          <w:bCs/>
          <w:sz w:val="28"/>
          <w:szCs w:val="28"/>
          <w:lang w:val="kk-KZ"/>
        </w:rPr>
        <w:t>-Тапсырманың көлемі бойынша;</w:t>
      </w:r>
    </w:p>
    <w:p w:rsidR="002624ED" w:rsidRDefault="006B10B1">
      <w:pPr>
        <w:ind w:firstLine="709"/>
        <w:jc w:val="both"/>
        <w:rPr>
          <w:bCs/>
          <w:sz w:val="28"/>
          <w:szCs w:val="28"/>
          <w:lang w:val="kk-KZ"/>
        </w:rPr>
      </w:pPr>
      <w:r>
        <w:rPr>
          <w:bCs/>
          <w:sz w:val="28"/>
          <w:szCs w:val="28"/>
          <w:lang w:val="kk-KZ"/>
        </w:rPr>
        <w:t>-Ауызша және жазбаша пікірлер бойынша;</w:t>
      </w:r>
    </w:p>
    <w:p w:rsidR="002624ED" w:rsidRDefault="006B10B1">
      <w:pPr>
        <w:ind w:firstLine="709"/>
        <w:jc w:val="both"/>
        <w:rPr>
          <w:bCs/>
          <w:sz w:val="28"/>
          <w:szCs w:val="28"/>
          <w:lang w:val="kk-KZ"/>
        </w:rPr>
      </w:pPr>
      <w:r>
        <w:rPr>
          <w:bCs/>
          <w:sz w:val="28"/>
          <w:szCs w:val="28"/>
          <w:lang w:val="kk-KZ"/>
        </w:rPr>
        <w:t>-Өзге оқушылардың бағасы бойынша.</w:t>
      </w:r>
    </w:p>
    <w:p w:rsidR="002624ED" w:rsidRDefault="006B10B1">
      <w:pPr>
        <w:ind w:firstLine="709"/>
        <w:jc w:val="both"/>
        <w:rPr>
          <w:b/>
          <w:bCs/>
          <w:sz w:val="28"/>
          <w:szCs w:val="28"/>
          <w:lang w:val="kk-KZ"/>
        </w:rPr>
      </w:pPr>
      <w:r>
        <w:rPr>
          <w:b/>
          <w:bCs/>
          <w:sz w:val="28"/>
          <w:szCs w:val="28"/>
          <w:lang w:val="kk-KZ"/>
        </w:rPr>
        <w:t>4. Қашан бағалаймыз?</w:t>
      </w:r>
    </w:p>
    <w:p w:rsidR="002624ED" w:rsidRDefault="006B10B1">
      <w:pPr>
        <w:ind w:firstLine="709"/>
        <w:jc w:val="both"/>
        <w:rPr>
          <w:bCs/>
          <w:sz w:val="28"/>
          <w:szCs w:val="28"/>
          <w:lang w:val="kk-KZ"/>
        </w:rPr>
      </w:pPr>
      <w:r>
        <w:rPr>
          <w:b/>
          <w:bCs/>
          <w:sz w:val="28"/>
          <w:szCs w:val="28"/>
          <w:lang w:val="kk-KZ"/>
        </w:rPr>
        <w:t>-</w:t>
      </w:r>
      <w:r>
        <w:rPr>
          <w:bCs/>
          <w:sz w:val="28"/>
          <w:szCs w:val="28"/>
          <w:lang w:val="kk-KZ"/>
        </w:rPr>
        <w:t>Әрбір жұмысты орындағаннан кейін;</w:t>
      </w:r>
    </w:p>
    <w:p w:rsidR="002624ED" w:rsidRDefault="006B10B1">
      <w:pPr>
        <w:ind w:firstLine="709"/>
        <w:jc w:val="both"/>
        <w:rPr>
          <w:bCs/>
          <w:sz w:val="28"/>
          <w:szCs w:val="28"/>
          <w:lang w:val="kk-KZ"/>
        </w:rPr>
      </w:pPr>
      <w:r>
        <w:rPr>
          <w:bCs/>
          <w:sz w:val="28"/>
          <w:szCs w:val="28"/>
          <w:lang w:val="kk-KZ"/>
        </w:rPr>
        <w:t>-Берілген проблема бойынша  ойлау мен талқылау процесінде;</w:t>
      </w:r>
    </w:p>
    <w:p w:rsidR="002624ED" w:rsidRDefault="006B10B1">
      <w:pPr>
        <w:ind w:firstLine="709"/>
        <w:jc w:val="both"/>
        <w:rPr>
          <w:bCs/>
          <w:sz w:val="28"/>
          <w:szCs w:val="28"/>
          <w:lang w:val="kk-KZ"/>
        </w:rPr>
      </w:pPr>
      <w:r>
        <w:rPr>
          <w:bCs/>
          <w:sz w:val="28"/>
          <w:szCs w:val="28"/>
          <w:lang w:val="kk-KZ"/>
        </w:rPr>
        <w:t>-Сабақтың соңында;</w:t>
      </w:r>
    </w:p>
    <w:p w:rsidR="002624ED" w:rsidRDefault="006B10B1">
      <w:pPr>
        <w:ind w:firstLine="709"/>
        <w:jc w:val="both"/>
        <w:rPr>
          <w:bCs/>
          <w:sz w:val="28"/>
          <w:szCs w:val="28"/>
          <w:lang w:val="kk-KZ"/>
        </w:rPr>
      </w:pPr>
      <w:r>
        <w:rPr>
          <w:bCs/>
          <w:sz w:val="28"/>
          <w:szCs w:val="28"/>
          <w:lang w:val="kk-KZ"/>
        </w:rPr>
        <w:t>-Кері байланыс (рефлексия) кезінде.</w:t>
      </w:r>
    </w:p>
    <w:p w:rsidR="002624ED" w:rsidRDefault="006B10B1">
      <w:pPr>
        <w:ind w:firstLine="709"/>
        <w:jc w:val="both"/>
        <w:rPr>
          <w:b/>
          <w:bCs/>
          <w:sz w:val="28"/>
          <w:szCs w:val="28"/>
          <w:lang w:val="kk-KZ"/>
        </w:rPr>
      </w:pPr>
      <w:r>
        <w:rPr>
          <w:b/>
          <w:bCs/>
          <w:sz w:val="28"/>
          <w:szCs w:val="28"/>
          <w:lang w:val="kk-KZ"/>
        </w:rPr>
        <w:t>5. Кім бағалайды?</w:t>
      </w:r>
    </w:p>
    <w:p w:rsidR="002624ED" w:rsidRDefault="006B10B1">
      <w:pPr>
        <w:ind w:firstLine="709"/>
        <w:jc w:val="both"/>
        <w:rPr>
          <w:bCs/>
          <w:sz w:val="28"/>
          <w:szCs w:val="28"/>
          <w:lang w:val="kk-KZ"/>
        </w:rPr>
      </w:pPr>
      <w:r>
        <w:rPr>
          <w:b/>
          <w:bCs/>
          <w:sz w:val="28"/>
          <w:szCs w:val="28"/>
          <w:lang w:val="kk-KZ"/>
        </w:rPr>
        <w:t>-</w:t>
      </w:r>
      <w:r>
        <w:rPr>
          <w:bCs/>
          <w:sz w:val="28"/>
          <w:szCs w:val="28"/>
          <w:lang w:val="kk-KZ"/>
        </w:rPr>
        <w:t>Өзін-өзі;</w:t>
      </w:r>
    </w:p>
    <w:p w:rsidR="002624ED" w:rsidRDefault="006B10B1">
      <w:pPr>
        <w:ind w:firstLine="709"/>
        <w:jc w:val="both"/>
        <w:rPr>
          <w:bCs/>
          <w:sz w:val="28"/>
          <w:szCs w:val="28"/>
          <w:lang w:val="kk-KZ"/>
        </w:rPr>
      </w:pPr>
      <w:r>
        <w:rPr>
          <w:bCs/>
          <w:sz w:val="28"/>
          <w:szCs w:val="28"/>
          <w:lang w:val="kk-KZ"/>
        </w:rPr>
        <w:t>-Бірін-бірі;</w:t>
      </w:r>
    </w:p>
    <w:p w:rsidR="002624ED" w:rsidRDefault="006B10B1">
      <w:pPr>
        <w:ind w:firstLine="709"/>
        <w:jc w:val="both"/>
        <w:rPr>
          <w:bCs/>
          <w:sz w:val="28"/>
          <w:szCs w:val="28"/>
          <w:lang w:val="kk-KZ"/>
        </w:rPr>
      </w:pPr>
      <w:r>
        <w:rPr>
          <w:bCs/>
          <w:sz w:val="28"/>
          <w:szCs w:val="28"/>
          <w:lang w:val="kk-KZ"/>
        </w:rPr>
        <w:t>-Мұғалім.</w:t>
      </w:r>
    </w:p>
    <w:p w:rsidR="002624ED" w:rsidRDefault="006B10B1">
      <w:pPr>
        <w:ind w:firstLine="709"/>
        <w:jc w:val="both"/>
        <w:rPr>
          <w:b/>
          <w:bCs/>
          <w:sz w:val="28"/>
          <w:szCs w:val="28"/>
          <w:lang w:val="kk-KZ"/>
        </w:rPr>
      </w:pPr>
      <w:r>
        <w:rPr>
          <w:b/>
          <w:bCs/>
          <w:sz w:val="28"/>
          <w:szCs w:val="28"/>
          <w:lang w:val="kk-KZ"/>
        </w:rPr>
        <w:t>6. Қайда?</w:t>
      </w:r>
    </w:p>
    <w:p w:rsidR="002624ED" w:rsidRDefault="006B10B1">
      <w:pPr>
        <w:ind w:firstLine="709"/>
        <w:jc w:val="both"/>
        <w:rPr>
          <w:bCs/>
          <w:sz w:val="28"/>
          <w:szCs w:val="28"/>
          <w:lang w:val="kk-KZ"/>
        </w:rPr>
      </w:pPr>
      <w:r>
        <w:rPr>
          <w:b/>
          <w:bCs/>
          <w:sz w:val="28"/>
          <w:szCs w:val="28"/>
          <w:lang w:val="kk-KZ"/>
        </w:rPr>
        <w:t>-</w:t>
      </w:r>
      <w:r>
        <w:rPr>
          <w:bCs/>
          <w:sz w:val="28"/>
          <w:szCs w:val="28"/>
          <w:lang w:val="kk-KZ"/>
        </w:rPr>
        <w:t>Бағалау кестесіне;</w:t>
      </w:r>
    </w:p>
    <w:p w:rsidR="002624ED" w:rsidRDefault="006B10B1">
      <w:pPr>
        <w:ind w:firstLine="709"/>
        <w:jc w:val="both"/>
        <w:rPr>
          <w:bCs/>
          <w:sz w:val="28"/>
          <w:szCs w:val="28"/>
          <w:lang w:val="kk-KZ"/>
        </w:rPr>
      </w:pPr>
      <w:r>
        <w:rPr>
          <w:bCs/>
          <w:sz w:val="28"/>
          <w:szCs w:val="28"/>
          <w:lang w:val="kk-KZ"/>
        </w:rPr>
        <w:t>-Дәптердің шетіне;</w:t>
      </w:r>
    </w:p>
    <w:p w:rsidR="002624ED" w:rsidRDefault="006B10B1">
      <w:pPr>
        <w:ind w:firstLine="709"/>
        <w:jc w:val="both"/>
        <w:rPr>
          <w:bCs/>
          <w:sz w:val="28"/>
          <w:szCs w:val="28"/>
          <w:lang w:val="kk-KZ"/>
        </w:rPr>
      </w:pPr>
      <w:r>
        <w:rPr>
          <w:bCs/>
          <w:sz w:val="28"/>
          <w:szCs w:val="28"/>
          <w:lang w:val="kk-KZ"/>
        </w:rPr>
        <w:t>-Жауап бланкісіне;</w:t>
      </w:r>
    </w:p>
    <w:p w:rsidR="002624ED" w:rsidRDefault="006B10B1">
      <w:pPr>
        <w:ind w:firstLine="709"/>
        <w:jc w:val="both"/>
        <w:rPr>
          <w:bCs/>
          <w:sz w:val="28"/>
          <w:szCs w:val="28"/>
          <w:lang w:val="kk-KZ"/>
        </w:rPr>
      </w:pPr>
      <w:r>
        <w:rPr>
          <w:bCs/>
          <w:sz w:val="28"/>
          <w:szCs w:val="28"/>
          <w:lang w:val="kk-KZ"/>
        </w:rPr>
        <w:t>-Бағалау картасына;</w:t>
      </w:r>
    </w:p>
    <w:p w:rsidR="002624ED" w:rsidRDefault="006B10B1">
      <w:pPr>
        <w:ind w:firstLine="709"/>
        <w:jc w:val="both"/>
        <w:rPr>
          <w:sz w:val="28"/>
          <w:szCs w:val="28"/>
          <w:lang w:val="kk-KZ"/>
        </w:rPr>
      </w:pPr>
      <w:r>
        <w:rPr>
          <w:bCs/>
          <w:sz w:val="28"/>
          <w:szCs w:val="28"/>
          <w:lang w:val="kk-KZ"/>
        </w:rPr>
        <w:t>-Күнделікке.</w:t>
      </w:r>
    </w:p>
    <w:p w:rsidR="002624ED" w:rsidRDefault="006B10B1">
      <w:pPr>
        <w:ind w:firstLine="709"/>
        <w:jc w:val="both"/>
        <w:rPr>
          <w:sz w:val="28"/>
          <w:szCs w:val="28"/>
          <w:lang w:val="kk-KZ"/>
        </w:rPr>
      </w:pPr>
      <w:r>
        <w:rPr>
          <w:bCs/>
          <w:sz w:val="28"/>
          <w:szCs w:val="28"/>
          <w:lang w:val="kk-KZ"/>
        </w:rPr>
        <w:t>Жиынтық бағалау</w:t>
      </w:r>
      <w:r>
        <w:rPr>
          <w:sz w:val="28"/>
          <w:szCs w:val="28"/>
          <w:lang w:val="kk-KZ"/>
        </w:rPr>
        <w:t xml:space="preserve">- белгілі бір оқу кезеңі (тоқсан, триместр, оқу жылы, орта білім беру деңгейі) аяқталғанда оқу бағдарламасындағы бөлімдер/ортақ тақырыптар бойынша балл және баға қою арқылы өткізіледі. </w:t>
      </w:r>
    </w:p>
    <w:p w:rsidR="002624ED" w:rsidRDefault="006B10B1">
      <w:pPr>
        <w:ind w:firstLine="709"/>
        <w:jc w:val="both"/>
        <w:rPr>
          <w:bCs/>
          <w:sz w:val="28"/>
          <w:szCs w:val="28"/>
          <w:lang w:val="kk-KZ"/>
        </w:rPr>
      </w:pPr>
      <w:r>
        <w:rPr>
          <w:bCs/>
          <w:sz w:val="28"/>
          <w:szCs w:val="28"/>
          <w:lang w:val="kk-KZ"/>
        </w:rPr>
        <w:t xml:space="preserve">Бөлім/ортақ тақырыптар бойынша жиынтық бағалау, </w:t>
      </w:r>
      <w:r>
        <w:rPr>
          <w:b/>
          <w:bCs/>
          <w:sz w:val="28"/>
          <w:szCs w:val="28"/>
          <w:lang w:val="kk-KZ"/>
        </w:rPr>
        <w:t>ә</w:t>
      </w:r>
      <w:r>
        <w:rPr>
          <w:sz w:val="28"/>
          <w:szCs w:val="28"/>
          <w:lang w:val="kk-KZ"/>
        </w:rPr>
        <w:t xml:space="preserve">р тоқсанда мұғалім 2-3 рет өткізеді. </w:t>
      </w:r>
      <w:r>
        <w:rPr>
          <w:bCs/>
          <w:sz w:val="28"/>
          <w:szCs w:val="28"/>
          <w:lang w:val="kk-KZ"/>
        </w:rPr>
        <w:t>Тоқсандық жиынтық бағалау,ә</w:t>
      </w:r>
      <w:r>
        <w:rPr>
          <w:sz w:val="28"/>
          <w:szCs w:val="28"/>
          <w:lang w:val="kk-KZ"/>
        </w:rPr>
        <w:t xml:space="preserve">р тоқсанды аяқтаған кезде мұғалім өткізеді. </w:t>
      </w:r>
      <w:r>
        <w:rPr>
          <w:bCs/>
          <w:sz w:val="28"/>
          <w:szCs w:val="28"/>
          <w:lang w:val="kk-KZ"/>
        </w:rPr>
        <w:t>Білім беру деңгейлерінің соңындағы жиынтық бағалау.</w:t>
      </w:r>
      <w:r>
        <w:rPr>
          <w:sz w:val="28"/>
          <w:szCs w:val="28"/>
          <w:lang w:val="kk-KZ"/>
        </w:rPr>
        <w:t xml:space="preserve">Бастауыш, негізгі және жоғары сыныпты аяқтаған кезде сыртқы ұйым (ҰТО) өткізеді. </w:t>
      </w:r>
      <w:r>
        <w:rPr>
          <w:bCs/>
          <w:sz w:val="28"/>
          <w:szCs w:val="28"/>
          <w:lang w:val="kk-KZ"/>
        </w:rPr>
        <w:t>Жиынтық  бағалау:</w:t>
      </w:r>
    </w:p>
    <w:p w:rsidR="002624ED" w:rsidRDefault="006B10B1">
      <w:pPr>
        <w:ind w:firstLine="709"/>
        <w:jc w:val="both"/>
        <w:rPr>
          <w:bCs/>
          <w:sz w:val="28"/>
          <w:szCs w:val="28"/>
          <w:lang w:val="kk-KZ"/>
        </w:rPr>
      </w:pPr>
      <w:r>
        <w:rPr>
          <w:b/>
          <w:bCs/>
          <w:sz w:val="28"/>
          <w:szCs w:val="28"/>
          <w:lang w:val="kk-KZ"/>
        </w:rPr>
        <w:t>-</w:t>
      </w:r>
      <w:r>
        <w:rPr>
          <w:bCs/>
          <w:sz w:val="28"/>
          <w:szCs w:val="28"/>
          <w:lang w:val="kk-KZ"/>
        </w:rPr>
        <w:t>Негізгі бағалау белгілі бір  тақырыпты қорытындылау мақсатында орындалады.</w:t>
      </w:r>
    </w:p>
    <w:p w:rsidR="002624ED" w:rsidRDefault="006B10B1">
      <w:pPr>
        <w:ind w:firstLine="709"/>
        <w:jc w:val="both"/>
        <w:rPr>
          <w:bCs/>
          <w:sz w:val="28"/>
          <w:szCs w:val="28"/>
          <w:lang w:val="kk-KZ"/>
        </w:rPr>
      </w:pPr>
      <w:r>
        <w:rPr>
          <w:sz w:val="28"/>
          <w:szCs w:val="28"/>
          <w:lang w:val="kk-KZ"/>
        </w:rPr>
        <w:t>-</w:t>
      </w:r>
      <w:r>
        <w:rPr>
          <w:bCs/>
          <w:sz w:val="28"/>
          <w:szCs w:val="28"/>
          <w:lang w:val="kk-KZ"/>
        </w:rPr>
        <w:t>Мазмұны оқылған материалды қамтуы керек.</w:t>
      </w:r>
    </w:p>
    <w:p w:rsidR="002624ED" w:rsidRDefault="006B10B1">
      <w:pPr>
        <w:ind w:firstLine="709"/>
        <w:jc w:val="both"/>
        <w:rPr>
          <w:sz w:val="28"/>
          <w:szCs w:val="28"/>
          <w:lang w:val="kk-KZ"/>
        </w:rPr>
      </w:pPr>
      <w:r>
        <w:rPr>
          <w:sz w:val="28"/>
          <w:szCs w:val="28"/>
          <w:lang w:val="kk-KZ"/>
        </w:rPr>
        <w:t>-</w:t>
      </w:r>
      <w:r>
        <w:rPr>
          <w:bCs/>
          <w:sz w:val="28"/>
          <w:szCs w:val="28"/>
          <w:lang w:val="kk-KZ"/>
        </w:rPr>
        <w:t>Негізгі бағалаудағы оқушының алған бағасы тоқсандық баға болып табылады</w:t>
      </w:r>
      <w:r>
        <w:rPr>
          <w:sz w:val="28"/>
          <w:szCs w:val="28"/>
          <w:lang w:val="kk-KZ"/>
        </w:rPr>
        <w:t xml:space="preserve">.  </w:t>
      </w:r>
    </w:p>
    <w:p w:rsidR="002624ED" w:rsidRDefault="006B10B1">
      <w:pPr>
        <w:ind w:firstLine="709"/>
        <w:jc w:val="both"/>
        <w:rPr>
          <w:b/>
          <w:sz w:val="28"/>
          <w:szCs w:val="28"/>
          <w:lang w:val="kk-KZ"/>
        </w:rPr>
      </w:pPr>
      <w:r>
        <w:rPr>
          <w:b/>
          <w:sz w:val="28"/>
          <w:szCs w:val="28"/>
          <w:lang w:val="kk-KZ"/>
        </w:rPr>
        <w:t>Бақылау сұрақтары мен тапсырмалары:</w:t>
      </w:r>
    </w:p>
    <w:p w:rsidR="002624ED" w:rsidRDefault="006B10B1">
      <w:pPr>
        <w:ind w:firstLine="709"/>
        <w:jc w:val="both"/>
        <w:rPr>
          <w:sz w:val="28"/>
          <w:szCs w:val="28"/>
          <w:lang w:val="kk-KZ"/>
        </w:rPr>
      </w:pPr>
      <w:r>
        <w:rPr>
          <w:sz w:val="28"/>
          <w:szCs w:val="28"/>
          <w:lang w:val="kk-KZ"/>
        </w:rPr>
        <w:lastRenderedPageBreak/>
        <w:t>1. Жаратылыстану пәнінен сабақ ұйымдастыруда қандай типтері басым ұйымдастыралады? Себебін түсіндіріңіз.</w:t>
      </w:r>
    </w:p>
    <w:p w:rsidR="002624ED" w:rsidRDefault="006B10B1">
      <w:pPr>
        <w:ind w:firstLine="709"/>
        <w:jc w:val="both"/>
        <w:rPr>
          <w:sz w:val="28"/>
          <w:szCs w:val="28"/>
          <w:lang w:val="kk-KZ"/>
        </w:rPr>
      </w:pPr>
      <w:r>
        <w:rPr>
          <w:sz w:val="28"/>
          <w:szCs w:val="28"/>
          <w:lang w:val="kk-KZ"/>
        </w:rPr>
        <w:t>2. Жаратылыстану сабақтарының дидактикалық ерекшеліктері жайында әңгімелеңіз</w:t>
      </w:r>
    </w:p>
    <w:p w:rsidR="002624ED" w:rsidRDefault="006B10B1">
      <w:pPr>
        <w:ind w:firstLine="709"/>
        <w:jc w:val="both"/>
        <w:rPr>
          <w:sz w:val="28"/>
          <w:szCs w:val="28"/>
          <w:lang w:val="kk-KZ"/>
        </w:rPr>
      </w:pPr>
      <w:r>
        <w:rPr>
          <w:sz w:val="28"/>
          <w:szCs w:val="28"/>
          <w:lang w:val="kk-KZ"/>
        </w:rPr>
        <w:t xml:space="preserve">3. Сабақтың жоспарын дайындауда алдымен неге назар аудару қажет. </w:t>
      </w:r>
    </w:p>
    <w:p w:rsidR="002624ED" w:rsidRDefault="006B10B1">
      <w:pPr>
        <w:ind w:firstLine="709"/>
        <w:jc w:val="both"/>
        <w:rPr>
          <w:sz w:val="28"/>
          <w:szCs w:val="28"/>
          <w:lang w:val="kk-KZ"/>
        </w:rPr>
      </w:pPr>
      <w:r>
        <w:rPr>
          <w:sz w:val="28"/>
          <w:szCs w:val="28"/>
          <w:lang w:val="kk-KZ"/>
        </w:rPr>
        <w:t>4. Нәтижелі сабақ ұйымдастыруда басымдықты неге аудару қажет.</w:t>
      </w:r>
    </w:p>
    <w:p w:rsidR="002624ED" w:rsidRDefault="006B10B1">
      <w:pPr>
        <w:ind w:firstLine="709"/>
        <w:jc w:val="both"/>
        <w:rPr>
          <w:sz w:val="28"/>
          <w:szCs w:val="28"/>
          <w:lang w:val="kk-KZ"/>
        </w:rPr>
      </w:pPr>
      <w:r>
        <w:rPr>
          <w:sz w:val="28"/>
          <w:szCs w:val="28"/>
          <w:lang w:val="kk-KZ"/>
        </w:rPr>
        <w:t>5. Жаратылыстану сабақтарының басқа пәндерден ерекше тұстары жайында әңгімелеңіз</w:t>
      </w:r>
    </w:p>
    <w:p w:rsidR="002624ED" w:rsidRDefault="006B10B1">
      <w:pPr>
        <w:ind w:firstLine="709"/>
        <w:jc w:val="both"/>
        <w:rPr>
          <w:sz w:val="28"/>
          <w:szCs w:val="28"/>
          <w:lang w:val="kk-KZ"/>
        </w:rPr>
      </w:pPr>
      <w:r>
        <w:rPr>
          <w:sz w:val="28"/>
          <w:szCs w:val="28"/>
          <w:lang w:val="kk-KZ"/>
        </w:rPr>
        <w:t>6. Сабақты талдаудың мақсаты не?</w:t>
      </w:r>
    </w:p>
    <w:p w:rsidR="002624ED" w:rsidRDefault="006B10B1">
      <w:pPr>
        <w:ind w:firstLine="709"/>
        <w:jc w:val="both"/>
        <w:rPr>
          <w:sz w:val="28"/>
          <w:szCs w:val="28"/>
          <w:lang w:val="kk-KZ"/>
        </w:rPr>
      </w:pPr>
      <w:r>
        <w:rPr>
          <w:sz w:val="28"/>
          <w:szCs w:val="28"/>
          <w:lang w:val="kk-KZ"/>
        </w:rPr>
        <w:t>7. Сабақтың талдауы қалай жүргізіледі.</w:t>
      </w:r>
    </w:p>
    <w:p w:rsidR="002624ED" w:rsidRDefault="006B10B1">
      <w:pPr>
        <w:ind w:firstLine="709"/>
        <w:jc w:val="both"/>
        <w:rPr>
          <w:sz w:val="28"/>
          <w:szCs w:val="28"/>
          <w:lang w:val="kk-KZ"/>
        </w:rPr>
      </w:pPr>
      <w:r>
        <w:rPr>
          <w:sz w:val="28"/>
          <w:szCs w:val="28"/>
          <w:lang w:val="kk-KZ"/>
        </w:rPr>
        <w:t>8. Сабақ талдауда ұстанатын ұстанымдар жайында айтыңыз</w:t>
      </w:r>
    </w:p>
    <w:p w:rsidR="002624ED" w:rsidRDefault="006B10B1">
      <w:pPr>
        <w:ind w:firstLine="709"/>
        <w:jc w:val="both"/>
        <w:rPr>
          <w:sz w:val="28"/>
          <w:szCs w:val="28"/>
          <w:lang w:val="kk-KZ"/>
        </w:rPr>
      </w:pPr>
      <w:r>
        <w:rPr>
          <w:sz w:val="28"/>
          <w:szCs w:val="28"/>
          <w:lang w:val="kk-KZ"/>
        </w:rPr>
        <w:t>9. Жаратылыстану сабағында оқушыларды бағалаудың жаңа жүйесі жайлы айтыңыз</w:t>
      </w:r>
    </w:p>
    <w:p w:rsidR="002624ED" w:rsidRDefault="006B10B1">
      <w:pPr>
        <w:ind w:firstLine="709"/>
        <w:jc w:val="both"/>
        <w:rPr>
          <w:sz w:val="28"/>
          <w:szCs w:val="28"/>
          <w:lang w:val="kk-KZ"/>
        </w:rPr>
      </w:pPr>
      <w:r>
        <w:rPr>
          <w:sz w:val="28"/>
          <w:szCs w:val="28"/>
          <w:lang w:val="kk-KZ"/>
        </w:rPr>
        <w:t>10. Бағалаудың түрлері жайында әңгімелеңіз</w:t>
      </w:r>
    </w:p>
    <w:p w:rsidR="002624ED" w:rsidRDefault="006B10B1">
      <w:pPr>
        <w:ind w:firstLine="709"/>
        <w:jc w:val="both"/>
        <w:rPr>
          <w:sz w:val="28"/>
          <w:szCs w:val="28"/>
          <w:lang w:val="kk-KZ"/>
        </w:rPr>
      </w:pPr>
      <w:r>
        <w:rPr>
          <w:sz w:val="28"/>
          <w:szCs w:val="28"/>
          <w:lang w:val="kk-KZ"/>
        </w:rPr>
        <w:t>11. Бағалауда назар аударатын ұстанымдар жайында айтыңыз</w:t>
      </w:r>
    </w:p>
    <w:p w:rsidR="002624ED" w:rsidRDefault="006B10B1">
      <w:pPr>
        <w:ind w:firstLine="709"/>
        <w:jc w:val="both"/>
        <w:rPr>
          <w:sz w:val="28"/>
          <w:szCs w:val="28"/>
          <w:lang w:val="kk-KZ"/>
        </w:rPr>
      </w:pPr>
      <w:r>
        <w:rPr>
          <w:sz w:val="28"/>
          <w:szCs w:val="28"/>
          <w:lang w:val="kk-KZ"/>
        </w:rPr>
        <w:t>12. Критерийлер  деп отырғанымыз не? қалай жасалады?</w:t>
      </w:r>
    </w:p>
    <w:p w:rsidR="002624ED" w:rsidRDefault="006B10B1">
      <w:pPr>
        <w:ind w:firstLine="709"/>
        <w:jc w:val="both"/>
        <w:rPr>
          <w:sz w:val="28"/>
          <w:szCs w:val="28"/>
          <w:lang w:val="kk-KZ"/>
        </w:rPr>
      </w:pPr>
      <w:r>
        <w:rPr>
          <w:sz w:val="28"/>
          <w:szCs w:val="28"/>
          <w:lang w:val="kk-KZ"/>
        </w:rPr>
        <w:t>13. Дескрипторларға түсінік беріңіз</w:t>
      </w:r>
    </w:p>
    <w:p w:rsidR="002624ED" w:rsidRDefault="006B10B1">
      <w:pPr>
        <w:ind w:firstLine="709"/>
        <w:jc w:val="both"/>
        <w:rPr>
          <w:sz w:val="28"/>
          <w:szCs w:val="28"/>
          <w:lang w:val="kk-KZ"/>
        </w:rPr>
      </w:pPr>
      <w:r>
        <w:rPr>
          <w:sz w:val="28"/>
          <w:szCs w:val="28"/>
          <w:lang w:val="kk-KZ"/>
        </w:rPr>
        <w:t>14. Дескриптер қайдан шығады?</w:t>
      </w:r>
    </w:p>
    <w:p w:rsidR="002624ED" w:rsidRDefault="006B10B1">
      <w:pPr>
        <w:ind w:firstLine="709"/>
        <w:jc w:val="both"/>
        <w:rPr>
          <w:b/>
          <w:sz w:val="28"/>
          <w:szCs w:val="28"/>
          <w:lang w:val="kk-KZ"/>
        </w:rPr>
      </w:pPr>
      <w:r>
        <w:rPr>
          <w:b/>
          <w:sz w:val="28"/>
          <w:szCs w:val="28"/>
          <w:lang w:val="kk-KZ"/>
        </w:rPr>
        <w:t>Ұсынылатын тапсырмалар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Сихимбаева С.М. Дүниетануды оқыту теориясы мен технологиясы. Оқу құралы. –Шымкент: Нұрлы бейне, 2010.- 148 б.</w:t>
      </w:r>
    </w:p>
    <w:p w:rsidR="002624ED" w:rsidRDefault="006B10B1">
      <w:pPr>
        <w:pStyle w:val="af9"/>
        <w:ind w:firstLine="709"/>
        <w:jc w:val="both"/>
        <w:rPr>
          <w:rFonts w:ascii="Times New Roman" w:eastAsia="Arial" w:hAnsi="Times New Roman" w:cs="Times New Roman"/>
          <w:sz w:val="28"/>
          <w:szCs w:val="28"/>
          <w:lang w:val="kk-KZ"/>
        </w:rPr>
      </w:pPr>
      <w:r>
        <w:rPr>
          <w:rFonts w:ascii="Times New Roman" w:eastAsia="Arial" w:hAnsi="Times New Roman" w:cs="Times New Roman"/>
          <w:sz w:val="28"/>
          <w:szCs w:val="28"/>
          <w:lang w:val="kk-KZ"/>
        </w:rPr>
        <w:t>2. Жиынтық бағалауға арналған əдістемелік ұсыныстар. Жаратылыстану. 1-сынып. «Назарбаев зияткерлік мектептері». Дербес білім беру ұйымы. –Астана: 2016. -97б.</w:t>
      </w:r>
    </w:p>
    <w:p w:rsidR="002624ED" w:rsidRDefault="006B10B1">
      <w:pPr>
        <w:pStyle w:val="af9"/>
        <w:ind w:firstLine="709"/>
        <w:jc w:val="both"/>
        <w:rPr>
          <w:rFonts w:ascii="Times New Roman" w:eastAsia="Arial" w:hAnsi="Times New Roman" w:cs="Times New Roman"/>
          <w:sz w:val="28"/>
          <w:szCs w:val="28"/>
          <w:lang w:val="kk-KZ"/>
        </w:rPr>
      </w:pPr>
      <w:r>
        <w:rPr>
          <w:rFonts w:ascii="Times New Roman" w:eastAsia="Arial" w:hAnsi="Times New Roman" w:cs="Times New Roman"/>
          <w:sz w:val="28"/>
          <w:szCs w:val="28"/>
          <w:lang w:val="kk-KZ"/>
        </w:rPr>
        <w:t>3. Қалыптастырушы бағалауға арналған тапсырмалар жинағы.    Жаратылыстану. 1-сынып. «Назарбаев зияткерлік мектептері». Дербес білім беру ұйымы. –Астана: 2016. -147б.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2017-2018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 – Астана: Ы. Алтынсарин атындағы Ұлттық білім академиясы, 2017. – 340 б.</w:t>
      </w: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2.6 Жаратылыстану пәнінен практикалық сабақтарды ұйымдастыру  әдістемесі.</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1. Жаратылыстану пәнінен практикалық сабақтарды ұйымдастыру  әдістемесі.</w:t>
      </w:r>
    </w:p>
    <w:p w:rsidR="002624ED" w:rsidRDefault="006B10B1">
      <w:pPr>
        <w:tabs>
          <w:tab w:val="left" w:pos="2640"/>
        </w:tabs>
        <w:ind w:firstLine="709"/>
        <w:jc w:val="both"/>
        <w:rPr>
          <w:sz w:val="28"/>
          <w:szCs w:val="28"/>
          <w:lang w:val="kk-KZ"/>
        </w:rPr>
      </w:pPr>
      <w:r>
        <w:rPr>
          <w:sz w:val="28"/>
          <w:szCs w:val="28"/>
          <w:lang w:val="kk-KZ"/>
        </w:rPr>
        <w:t>2. Бақылау, тәжірибе, эксперимент, ғылыми мәліметтерді жинақтау, талдау.</w:t>
      </w:r>
    </w:p>
    <w:p w:rsidR="002624ED" w:rsidRDefault="002624ED">
      <w:pPr>
        <w:tabs>
          <w:tab w:val="left" w:pos="2640"/>
        </w:tabs>
        <w:ind w:firstLine="709"/>
        <w:jc w:val="both"/>
        <w:rPr>
          <w:sz w:val="28"/>
          <w:szCs w:val="28"/>
          <w:lang w:val="kk-KZ"/>
        </w:rPr>
      </w:pP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 Жаратылыстану пәнінен практикалық сабақтарды ұйымдастыру  әдістемесі.</w:t>
      </w:r>
    </w:p>
    <w:p w:rsidR="002624ED" w:rsidRDefault="006B10B1">
      <w:pPr>
        <w:ind w:firstLine="709"/>
        <w:jc w:val="both"/>
        <w:rPr>
          <w:sz w:val="28"/>
          <w:szCs w:val="28"/>
          <w:lang w:val="kk-KZ"/>
        </w:rPr>
      </w:pPr>
      <w:r>
        <w:rPr>
          <w:sz w:val="28"/>
          <w:szCs w:val="28"/>
          <w:lang w:val="kk-KZ"/>
        </w:rPr>
        <w:lastRenderedPageBreak/>
        <w:t xml:space="preserve">Жаратылыстанудан оқытуды ұйымдастыру барысында практикалық сабақ түрі анағұрлым басымдық беруді талап ету шарт. Себебі жаратылыстың бүкіл заңдылықтарын, құрылымын, қарым –қатынасын, экологиялық ахуалын, табиғатты құраушы организмдердің көптүрлілігін және т.б. биологиялық, химиялық, физикалық, астрономиялық, әлеуметтік тұстарын зерделеп меңгерту тікелей әрекет үстінде ғана нәтижесі жоғары болары анық. Сондықтан жаратылыстану сабағындағы қайбір тақырыпты алмайық барлығында практикалық жаттығулар орындалады. Ол оқу бағдарламаларында, пәннің оқу жоспары мен оқулықта да және оның ұйымдастырылуы жөнінде мұғалімге арналған нұсқаулықтарда да арнайы келтірілген. Ал оны  жүргізу әдістемесін әр педагог өзі шеберлігімен ықтимал нұсқаларын ойлап, дайындап, мүмкін ресурстарын қарастырып, бар мүмкіндіктерді қолданып барып ұйымдастыру тиіс.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Оқытуды ұйымдастыру формаларының тағы негізгі деп саналатын түрі практикалық сабақтар. Практикалық сабақтарда оқытудың практикалық әдістері оқушылардың  практикалық қызметіне негізделген.  Практикалық жұмыстарға бақылау, зерттеу, жаттығу, практикалық тапсырмалар, зертханалақ  тапсырмалар, дидактикалық ойындарда орындалатын оқыту тапсырмалары да жатады.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Практикалық сабақ оқушылардың алған теориялық білімдерін практикамен байланыстыру, пысықтау және бекіту мақсатын көздейді. Практикалық сабақты жүргізу үшін түрлі жаттығу жұмыстары мен тәжірибелер орын алады. Олар әр пәннің ерекшеліктеріне қарай ұйымдастырылады.  Біздің қарастырып отырған жаратылыстану пәнінен практикалық сабақтар жаттығу тапсырмалар, бақылау жүргізу, зерттеу жүргізу, талдау жасау, сызбаларын жасау, сұлбаларын дайындау т.б</w:t>
      </w:r>
      <w:r>
        <w:rPr>
          <w:rFonts w:ascii="Times New Roman" w:hAnsi="Times New Roman" w:cs="Times New Roman"/>
          <w:sz w:val="28"/>
          <w:szCs w:val="28"/>
          <w:lang w:val="kk-KZ"/>
        </w:rPr>
        <w:t>.</w:t>
      </w:r>
    </w:p>
    <w:p w:rsidR="002624ED" w:rsidRDefault="006B10B1">
      <w:pPr>
        <w:ind w:firstLine="567"/>
        <w:jc w:val="both"/>
        <w:rPr>
          <w:sz w:val="28"/>
          <w:szCs w:val="28"/>
          <w:lang w:val="kk-KZ"/>
        </w:rPr>
      </w:pPr>
      <w:r>
        <w:rPr>
          <w:sz w:val="28"/>
          <w:szCs w:val="28"/>
          <w:lang w:val="kk-KZ"/>
        </w:rPr>
        <w:t>Оқушылардың практикалық іс-әрекеттері мына төмендегі жағдайда орындалады:</w:t>
      </w:r>
    </w:p>
    <w:p w:rsidR="002624ED" w:rsidRDefault="006B10B1">
      <w:pPr>
        <w:ind w:firstLine="567"/>
        <w:jc w:val="both"/>
        <w:rPr>
          <w:sz w:val="28"/>
          <w:szCs w:val="28"/>
          <w:lang w:val="kk-KZ"/>
        </w:rPr>
      </w:pPr>
      <w:r>
        <w:rPr>
          <w:sz w:val="28"/>
          <w:szCs w:val="28"/>
          <w:lang w:val="kk-KZ"/>
        </w:rPr>
        <w:t>1. Түрлі тапсырмаларға талдама жасау;</w:t>
      </w:r>
    </w:p>
    <w:p w:rsidR="002624ED" w:rsidRDefault="006B10B1">
      <w:pPr>
        <w:ind w:firstLine="567"/>
        <w:jc w:val="both"/>
        <w:rPr>
          <w:sz w:val="28"/>
          <w:szCs w:val="28"/>
          <w:lang w:val="kk-KZ"/>
        </w:rPr>
      </w:pPr>
      <w:r>
        <w:rPr>
          <w:sz w:val="28"/>
          <w:szCs w:val="28"/>
          <w:lang w:val="kk-KZ"/>
        </w:rPr>
        <w:t>2. Жеке жоба құрастыру, оны талдау;</w:t>
      </w:r>
    </w:p>
    <w:p w:rsidR="002624ED" w:rsidRDefault="006B10B1">
      <w:pPr>
        <w:ind w:firstLine="567"/>
        <w:jc w:val="both"/>
        <w:rPr>
          <w:sz w:val="28"/>
          <w:szCs w:val="28"/>
          <w:lang w:val="kk-KZ"/>
        </w:rPr>
      </w:pPr>
      <w:r>
        <w:rPr>
          <w:sz w:val="28"/>
          <w:szCs w:val="28"/>
          <w:lang w:val="kk-KZ"/>
        </w:rPr>
        <w:t>3. Қосымша әдебиеттермен жұмыс жасау;</w:t>
      </w:r>
    </w:p>
    <w:p w:rsidR="002624ED" w:rsidRDefault="006B10B1">
      <w:pPr>
        <w:ind w:firstLine="567"/>
        <w:jc w:val="both"/>
        <w:rPr>
          <w:sz w:val="28"/>
          <w:szCs w:val="28"/>
          <w:lang w:val="kk-KZ"/>
        </w:rPr>
      </w:pPr>
      <w:r>
        <w:rPr>
          <w:sz w:val="28"/>
          <w:szCs w:val="28"/>
          <w:lang w:val="kk-KZ"/>
        </w:rPr>
        <w:t>4. Тақырыптық сабақ жоспарын, оны ұйымдастыру жүйесін даярлау;</w:t>
      </w:r>
    </w:p>
    <w:p w:rsidR="002624ED" w:rsidRDefault="006B10B1">
      <w:pPr>
        <w:ind w:firstLine="567"/>
        <w:jc w:val="both"/>
        <w:rPr>
          <w:sz w:val="28"/>
          <w:szCs w:val="28"/>
          <w:lang w:val="kk-KZ"/>
        </w:rPr>
      </w:pPr>
      <w:r>
        <w:rPr>
          <w:sz w:val="28"/>
          <w:szCs w:val="28"/>
          <w:lang w:val="kk-KZ"/>
        </w:rPr>
        <w:t>5. Дидактикалық ойындар арқылы тапсырма орындау;</w:t>
      </w:r>
    </w:p>
    <w:p w:rsidR="002624ED" w:rsidRDefault="006B10B1">
      <w:pPr>
        <w:ind w:firstLine="567"/>
        <w:jc w:val="both"/>
        <w:rPr>
          <w:sz w:val="28"/>
          <w:szCs w:val="28"/>
          <w:lang w:val="kk-KZ"/>
        </w:rPr>
      </w:pPr>
      <w:r>
        <w:rPr>
          <w:sz w:val="28"/>
          <w:szCs w:val="28"/>
          <w:lang w:val="kk-KZ"/>
        </w:rPr>
        <w:t>6. Бақылау жүргізу, қорытындылау;</w:t>
      </w:r>
    </w:p>
    <w:p w:rsidR="002624ED" w:rsidRDefault="006B10B1">
      <w:pPr>
        <w:ind w:firstLine="567"/>
        <w:jc w:val="both"/>
        <w:rPr>
          <w:sz w:val="28"/>
          <w:szCs w:val="28"/>
          <w:lang w:val="kk-KZ"/>
        </w:rPr>
      </w:pPr>
      <w:r>
        <w:rPr>
          <w:sz w:val="28"/>
          <w:szCs w:val="28"/>
          <w:lang w:val="kk-KZ"/>
        </w:rPr>
        <w:t>7. Зерттеу жүргізу, тәжірибе жасау, қортындылау</w:t>
      </w:r>
    </w:p>
    <w:p w:rsidR="002624ED" w:rsidRDefault="006B10B1">
      <w:pPr>
        <w:ind w:firstLine="567"/>
        <w:jc w:val="both"/>
        <w:rPr>
          <w:sz w:val="28"/>
          <w:szCs w:val="28"/>
          <w:lang w:val="kk-KZ"/>
        </w:rPr>
      </w:pPr>
      <w:r>
        <w:rPr>
          <w:sz w:val="28"/>
          <w:szCs w:val="28"/>
          <w:lang w:val="kk-KZ"/>
        </w:rPr>
        <w:t>8. Экскурсия барысында түрлі тапсырмалар орындау және т.б.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Жаратылыстану сабағын ұйымдастырудың осындай ерекше формалар ының құрылымы мен ұйымдастыру әдістемесі алдын ала көптеген дайындықты қажет етеді. Мұндай құрылымдағы сабақтарды ұйымдастырудың ерекше дидактикалық шарттары бар. Педагог үшін дидактикалық тұрғыда аса ұқыптылықты, тазалықты, санитарлық-гигиеналық және қауіпсіздік ережелері мен  талаптарды орындау, балалардың өз белсенділігін туғызып, оларды бір бірімен үйлестіре білу сияқты шарттары ұсынылады.  </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Практикалық сабақтардағы оқушылардың танымдық іс-әрекетінің даму кезеңдері:</w:t>
      </w:r>
    </w:p>
    <w:p w:rsidR="002624ED" w:rsidRDefault="006B10B1">
      <w:pPr>
        <w:ind w:firstLine="567"/>
        <w:jc w:val="both"/>
        <w:rPr>
          <w:sz w:val="28"/>
          <w:szCs w:val="28"/>
          <w:lang w:val="kk-KZ"/>
        </w:rPr>
      </w:pPr>
      <w:r>
        <w:rPr>
          <w:sz w:val="28"/>
          <w:szCs w:val="28"/>
          <w:lang w:val="kk-KZ"/>
        </w:rPr>
        <w:lastRenderedPageBreak/>
        <w:t>-мұғалімнің түсіндіруі;</w:t>
      </w:r>
    </w:p>
    <w:p w:rsidR="002624ED" w:rsidRDefault="006B10B1">
      <w:pPr>
        <w:ind w:firstLine="567"/>
        <w:jc w:val="both"/>
        <w:rPr>
          <w:sz w:val="28"/>
          <w:szCs w:val="28"/>
          <w:lang w:val="kk-KZ"/>
        </w:rPr>
      </w:pPr>
      <w:r>
        <w:rPr>
          <w:sz w:val="28"/>
          <w:szCs w:val="28"/>
          <w:lang w:val="kk-KZ"/>
        </w:rPr>
        <w:t>-жұмысты теориялық ұғыну кезеңі;</w:t>
      </w:r>
    </w:p>
    <w:p w:rsidR="002624ED" w:rsidRDefault="006B10B1">
      <w:pPr>
        <w:ind w:firstLine="567"/>
        <w:jc w:val="both"/>
        <w:rPr>
          <w:sz w:val="28"/>
          <w:szCs w:val="28"/>
          <w:lang w:val="kk-KZ"/>
        </w:rPr>
      </w:pPr>
      <w:r>
        <w:rPr>
          <w:sz w:val="28"/>
          <w:szCs w:val="28"/>
          <w:lang w:val="kk-KZ"/>
        </w:rPr>
        <w:t>-көрсету, нұсқау кезеңі;</w:t>
      </w:r>
    </w:p>
    <w:p w:rsidR="002624ED" w:rsidRDefault="006B10B1">
      <w:pPr>
        <w:ind w:firstLine="567"/>
        <w:jc w:val="both"/>
        <w:rPr>
          <w:sz w:val="28"/>
          <w:szCs w:val="28"/>
          <w:lang w:val="kk-KZ"/>
        </w:rPr>
      </w:pPr>
      <w:r>
        <w:rPr>
          <w:sz w:val="28"/>
          <w:szCs w:val="28"/>
          <w:lang w:val="kk-KZ"/>
        </w:rPr>
        <w:t>- жасап көру, орындау;</w:t>
      </w:r>
    </w:p>
    <w:p w:rsidR="002624ED" w:rsidRDefault="006B10B1">
      <w:pPr>
        <w:ind w:firstLine="567"/>
        <w:jc w:val="both"/>
        <w:rPr>
          <w:sz w:val="28"/>
          <w:szCs w:val="28"/>
          <w:lang w:val="kk-KZ"/>
        </w:rPr>
      </w:pPr>
      <w:r>
        <w:rPr>
          <w:sz w:val="28"/>
          <w:szCs w:val="28"/>
          <w:lang w:val="kk-KZ"/>
        </w:rPr>
        <w:t>-мұғалім бақылайды;</w:t>
      </w:r>
    </w:p>
    <w:p w:rsidR="002624ED" w:rsidRDefault="006B10B1">
      <w:pPr>
        <w:ind w:firstLine="567"/>
        <w:jc w:val="both"/>
        <w:rPr>
          <w:sz w:val="28"/>
          <w:szCs w:val="28"/>
          <w:lang w:val="kk-KZ"/>
        </w:rPr>
      </w:pPr>
      <w:r>
        <w:rPr>
          <w:sz w:val="28"/>
          <w:szCs w:val="28"/>
          <w:lang w:val="kk-KZ"/>
        </w:rPr>
        <w:t>-жұмысты орындау;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-қадағалау, яғни оқушылардың жұмысы қабылданады, бағаланады. </w:t>
      </w:r>
      <w:r>
        <w:rPr>
          <w:rFonts w:ascii="Times New Roman" w:hAnsi="Times New Roman" w:cs="Times New Roman"/>
          <w:sz w:val="28"/>
          <w:szCs w:val="28"/>
          <w:lang w:val="kk-KZ"/>
        </w:rPr>
        <w:t xml:space="preserve">Зерттеу жұмыстары осы практикалық сабақтардың ең бір өзектігісі және оның ұйымдастыру әдістемесіне де аса жоғары талап қойылады.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Жаратылыстану сабағында практикалық іскерліктерді меңгеріп, барынша пайдалануға дағдылану қажеттігі сұранып тұрады. Ондай практикалық әрекеттерді орындайтын дағдылар мен қабілетке ие болмаса, ешқандай аяғына дейін нәтижесі жоқ мәселе күйінде қалып қалады.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Оқулықта жаратылыстану сабақтарында орындалатын жаттығулар мен тапсырмалар және оқушы әрекеттерін талап ететін түрлі айдарлармен ұсынылған практикалық  жұмыстар тұлғаның бүткіл бойындағы дағдыларын, машықтарын  іске қосуды талап етеді. Ол мына төменде көрсетілген әрекеттер арқылы жүргізіледі: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 байқау, ажырату, тану, есту, сипап-сезу, көру, дәм сезу, иіс сезу бойынша белгілер көрінісінің дәрежесін анықтау секілді қабылдау әрекеттерінің нышандары;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объектіні ойша түзу, қиялдау сияқты елестету әрекеттерінің сипаты;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талқылау, салыстыру, қолданып көру, қорытынды шығару сияқты логикалық әрекеттер жиынтығы.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 алу, кою, сығымдау, орын ауыстыру, күшті азайту немесе көбейту секілді дене қозғалыс әрекеттерін барынша іске қосуда ғана нәтижеге жетудің әрекеттерін айтамыз.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Жаратылыстану пәнінің оқулықтары мен мұғалімге арналған нұсқаулықты талдап зерттегенде көбіне көп сабақты шығармашылық тапсырмалар мен зерттеу тапсырмалары, жаттығулар  орындау ұсынылған. Осыдан біз байқағандай жаратылыстану оқулығы баланың практикалық іс-әрекеттерін дамытуға бағытталған пән және өн бойы осы секілді тапсырмалар қосымша тағы да қолдануды сұранып  тұрады.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Енді 1-сынып жаратылыстану оқулығының мысалында практикалық  әрекеттердің сабақ үстінде және сабақтан тыс қандай тақырыптар бойынша орындалады соның талдамасын берелік.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 пәні бойынша мұғалімге арналған нұсқаулықтарды талдап, зерттегенде мына тұрғыда практикалық жұмыстардың түрлері беріледі екен. Олар: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Жаттығу түріндегі практикалық  жұмыстар. Жаттығу алған біліміне сүйеніп түрлі нұсқада қайталанып орындалатын іс-әрекет, білік пен дағдыны қалыптастыру мен білім деңгейін арттыру мен білімді қолдану орынын тұспалдау мақсатын көздейді. Жаттығулардың арнайы және еркін, ауызша жаттығулар секілді түрлері кездеседі.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  Зертханалық әдіспен жүргізілетін практикалық жұмыс түрі. Бұл әрекет барысында балалар бақылау, өлшеу және есептеу нәтижесін салыстыру және қортындысын өздері шығару, басқа нұсқада жолдарын іздеу, сынымалау секілді қарекеттер жасалады. Мұнда түрлі оқыту ресурстары  және басқа да практикалық  әрекеттерімен бірлестікте орындалады. Демек, жаттығу мен демонстрациялауға қойылған талаптар секілді арнайы ережелермен, нұсқаулықпен орындалады.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Практикалық жұмыстар балалардың өзіндік оқу жұмысы түрінде де орындалады. Мұнда мәселе қоюдан бастап, бақылау жасауға дейін өзін-өзі басқару және түзету орнатуға дейінгі белгілі бір дәрежедегі дербестік болып табылады. Бұл жұмыста арнайы нұсқаулық бойынша орындалады.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тапсырмаға деген ынтасын, қызығушылығын тудыру;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қажетті материалдың жеткілікті болуын қадағалу;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тапсырманың күрделілігі, балалардың орындау мүмкіндігін бақылау;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жеке дифференциалданған материалдардың ұсынылуы;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қателерімен жұмыс, нәтижесі бағалану тиіс.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Практикалық жұмыстарға дидактикалық ойындар да жатқызылады. Дидактикалық-</w:t>
      </w:r>
      <w:r>
        <w:rPr>
          <w:rFonts w:ascii="Times New Roman" w:hAnsi="Times New Roman" w:cs="Times New Roman"/>
          <w:sz w:val="28"/>
          <w:szCs w:val="28"/>
        </w:rPr>
        <w:t> </w:t>
      </w:r>
      <w:r>
        <w:rPr>
          <w:rFonts w:ascii="Times New Roman" w:hAnsi="Times New Roman" w:cs="Times New Roman"/>
          <w:sz w:val="28"/>
          <w:szCs w:val="28"/>
          <w:lang w:val="ru-RU"/>
        </w:rPr>
        <w:t xml:space="preserve">оқушылардың өздері шешімін табатын, модельдейтін, арнайы ситуациялар құрайтын ойындар. Негізгі мәні-танымдық қызметті ынталандыру.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Ойын-тапсырмалар: лингвистикалық, саяхат-ойыны, электронды викторина түрінде, тақырыптық  жинақтармен ойындар, «Конструкторлар», «Шеберлер» және өте көп түрлерін мұғалімнің өзі тақырыпқа сәйкес ойдан құрастыру және оның белгілі мақсатқа негізделу шарттары құрылады. Ынталандыратын ойындарға күрделенген ойындар, яғни мәселені жан-жақты талқылауға негізделген, мәселен,  іскерлік ойындарды атауға болады. Және рөлдік ойындарды да жатқызуға болады.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жаратылыстану пәнін меңгеру белсенділігі, пәнге деген қызығушылығы әсіресе, сабақтан тыс жүргізілетін экскурсия, тәжірибе үлескесіндегі орындалатын тапсырмалар, географиялық алаңдағы орындалатын тапсырмалар, тірі табиғат бұрышында орындалатын жаттығулар, тақырыптық үйірмелердегі әрекеттер практикалық жұмыс түрлеріне де жатқызуға болады.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Ендеше сыныптан сыныпқа көшкен сайын мына төмендегідей мазмұнда практикалық тапсырмалар орындалады.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1-сыныпта «Бақылау» түсінігі болу, Қоршаған əлем құбылыстарына бақылау жүргізу, «Тəжірибе» ұғымын білу, Қарапайым тəжірибелер жасау секілді практикалық тапсырмалар орындалады.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2-сыныпта ақпарат көзін зерттеу жүргізудегі маңызы, Бақылаудың басты белгілері бойынша жұмыс, бақылау нəтижелерін шартты белгілердің көмегімен белгілей білу, жүргізілетін  бақылау жоспарын құру, құрылған жоспарға сəйкес бақылау жүргізу жəне қорытынды шығару, эксперименттің басты белгілерін  меңгерту, эксперимент жүргізу жəне оның нəтижелерін кесте түрінде белгілеу сияқты практикалық  әрекеттер.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3-сыныпта  ақпарат көздерінің графиктік, мəтіндік, аудио-бейне жəне электрондық түрлерімен жұмыс, жүргізілетін эксперимент жоспарын құру,  </w:t>
      </w:r>
      <w:r>
        <w:rPr>
          <w:rFonts w:ascii="Times New Roman" w:hAnsi="Times New Roman" w:cs="Times New Roman"/>
          <w:sz w:val="28"/>
          <w:szCs w:val="28"/>
          <w:lang w:val="kk-KZ"/>
        </w:rPr>
        <w:lastRenderedPageBreak/>
        <w:t xml:space="preserve">жүргізілген эксперимент нəтижелерін құрылған жоспарға сəйкес диаграмма түрінде белгілеу, қорытынды жасау секілді әрекеттер  көзделеді.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4-сыныпта зерттеу əдістері: бақылау мен эксперименттің артықшылықтары мен кемшіліктерін анықтау, зерттеу жоспарын құру, зерттеу əдісін неліктен таңдағанын түсіндіре отырып, алынған нəтижелерді лайықты формада ұсыну мақсаттары көзделеді.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Практикалық жұмыстарды орындауда  тұлға кез келген талапты, ережені  аса жауапкершілікпен, ептілікпен жасап шығуға дағдыланады, осыдан тірішілікке қажетті машықтықпен, ептілік қабілеттерін дамытуға бағытталады. Әрбір практикалық жұмыс орындалу үшін әдістемелік нұсқауды басшылыққа алады. Онда тапсырманың мақсатын, міндеттері мен жоспары және қажетті ресурстарын әзірлеу орындалу сапасына назар салу, қорытындылау, оны талдау әрекеттерінің реті жазылады.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Практикалық жұмыстардың құрылымы туралы әңгіме қозғайық:</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-мұғалімнің жұмысты теориялық кезеңдерін еске түсіру;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-көрсету;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-жұмысты жасап көрсету;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-жұмысты әркімнің өзі орындауы;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-бақылау, оқушылардың жұмысы тексеріліп, бағаланады. Орындалу сапасы ескертіледі, уақытты, материалдарды үнемдеуі, жұмысты дұрыс және жылдам жасауы бақыланады.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Практикалық іс-әрекеттер сабақтан тыс жүргізілетін жұмыс пен сыныптан тыс жұмыстар кезінде ұйымдастырылуы мәселесін талдай кетелік. Сыныптан тыс жұмыстар - оқушылардың өз бетінше, өз құштарлығымен айналысатын, үйірме мүшелерімен жүргізілетін жұмыс түрлері. Ал сабақтан тыс жүргізілетін жұмыс түрлері - оқу бағдарламасына сәйкес бүкіл сынып бойынша табиғатқа бақылау, мектеп маңындағы тәжірибе алаңындағы жұмыстар, географиялық алаңдағы жұмыстар, тірі табиғат бұрышындағы тақырыптық жұмыстар және бағдарламадан тыс бәріне міндетті емес сыныптан тыс жұмыстармен үйлесетін түрлері.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Алдымен мұғалімнің арнайы тапсырмасы бойынша жапырақтар, бұтақтар, жемістер, тамырлар  коллекциясын даярлау; үйде құстарды бақылау, жыл мезгілдеріне орай жапырақтардың түсінің өзгеруін бақылау; бүршік жару, судың қатуы; осыларға орай қосымша кітаптарды оқу тапсырмалары беріледі. Сыныбы жоғарылаған сайын тапсырма оқушының қызығушылығынан туындайды. Тәжірибе жасау, табиғатқа өз бетінше бақылау жүргізу, бақылау күнделігімен жұмыс жасау, түрлі қосымша кітаптар оқып оқушылар алдында хабарлама жасау тағы сол сияқты болып келеді.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Жаратылыстану оқулығындағы «Өсімдіктер тірі ағзалар» тақырыбын өту барысында мына тапсырма бойынша практикалық жаттығу орындалады. Онда оқушы төңірегінен  үш жанды және үш жансыз денелерді іріктеп алу және олардың бір -біріне айырмашылығын бақылып, ажырату тапсырылады. Және екі ыдыстағы бөлме өсімдіктерін (суарылмаған, уақытылы суарылған) ұсынып әр оқушыға бақылау тапсырмасы орындалады.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«Өсімдік бөліктері» деген тақырыбында ағаш, бұта, шөптекті өсімдіктерді көрсетіп, зерттеу тапсырылады. Онда ағаш пен бұта, ағаш пен шөптекті, бұта мен шөптектілерді салыстырып, мүшелерін зерттеу.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«Тұқым қалай өнеді?» деген тақырып бойынша практикалық тапсырма орындалады. Онда әр топқа үрмебұршақ, бидай, пісте дәндерін таратып және су, құты, мақта, құм, ағаш ұнтағы беріледі. Сонан кейін мұғалімнің нұсқауымен тапсырма жасалады. Орындап болған соң, ауа жеткілікті етіп бетін бүркеп, жылы, жарық түсетін жерге қойып, мәліметтер толытырып , ілінеді. Онда күні, тұқым атауын жазып, суретке түсіріп қойылады. Күнделікті су бүркіп, бақылап тұрады. Бақылау кезіндегі өзгерістерді жазып, суретке түсіріп, соңынан қорытынды жасалады.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«Өсімдіктердің тіршілігіне не қажет?» деген тақырып бойынша үрмебұршақ пен асбұршақ тұқымдары, 3 құты және «су, жарық», «су, жарықсыз», «жарық, сусыз» деген жазбалар бар қағаздар қажет болады.  Өсімдіктердің тіршілігіне қажетті жағдайларды практикалық әрекеттер жасау арқылы түсінеді. Тапсырма мұғалімнің нұсқауы бойынша орындалады.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«Өсімдіктерге қалай күтім жасау керек?»  тақырыбында бөлме өсімдіктеріне: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-өсімдіктерді суару,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-топырақтарын таяқшамен қопсыту,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-жапырақтардың шаңын сүртіп, су бүркіп, шаңын сүрту секілді практикалық жұмыстар оырндалады, қортынды ой жасалады.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«Жыл мезгілдері жануарларға қалай әсер етеді?»  </w:t>
      </w:r>
      <w:r>
        <w:rPr>
          <w:rFonts w:ascii="Times New Roman" w:hAnsi="Times New Roman" w:cs="Times New Roman"/>
          <w:sz w:val="28"/>
          <w:szCs w:val="28"/>
          <w:lang w:val="ru-RU"/>
        </w:rPr>
        <w:t>«құмырсқа жолы» тапсырмасы бойынша практикалық жұмыстар орындалады. Оның нұсқау мынадай:</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 Қораптың қақпағын алып ішін ақ түске бояу керек.</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Ені қораптың түбімен бірдей болатындай етіп екі қағаз тілім кесіп алып, бір бірінен 15 см аралықта екі тесік жасап қорапқа орналастыру керек.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Қорапты теңдей екіге бөлетіндей етіп, желімді таспалардың көмегімен қағаз тілімдерді қорапқа бекітеміз.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 Мектеп ауласынан құмырсқа илеуін тауып алып, одан шамамен 5 см жерді топырақпен қазып алып, ыдысқа салып қақпағын жабыңыз.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  Шағын ыдысқа банан тілігін салып, үстіне қант себіңіз, су сеуіп сулаңыз. Ыдысты қораптың бір жақ шетіне орналастыру керек.</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 Топырағы бар ыдысты қораптың бір шетіне төгіңіз. Қораптың қақпағын жабыңыз.  Нәтижесін бақылау.</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Қалай дұрыс тамақтану керек? деген тақырыпта толтырылмаған тамақтану пирамидасы бар қағазды дұрыс  орындау тапсырылады. Өздерінің жобасын жасау керек. Қатысушылар өздерінің ас мәзірін зерттеп, сол азық -түліктермен тамақтану пирамидасындағы орнын анықтайды.   Қай тағам және азық-түлік өнімі пирамидаға кірмей қалғаны, неге олай болғандығын зерттейді. Зерттеу нәтижесінде қатысушылар өздерінің тұтынып жүрген азық-түлік өнімдерінің қаншалықты пайдалы екендігі жайлы қорытынды жасайды.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«Күш пен қозғалыс» бөліміндегі  «Қозғалыс дегеніміз не?» деген тақырыпта практикалық тапсырма  мұғалім нұсқаулығы бойынша орындалады. </w:t>
      </w:r>
      <w:r>
        <w:rPr>
          <w:rFonts w:ascii="Times New Roman" w:hAnsi="Times New Roman" w:cs="Times New Roman"/>
          <w:sz w:val="28"/>
          <w:szCs w:val="28"/>
          <w:lang w:val="ru-RU"/>
        </w:rPr>
        <w:lastRenderedPageBreak/>
        <w:t xml:space="preserve">Осы жұмыс нұсқауға сәйкес және дәстүрлі өлшем бірліктерді пайдаланып, өлшеу жұмыстарын жүргізе алу дағдысын арттыруға, өлшеу нәтижесін жазуға, көрсеткіштер арасын салыстыруға, сонымен қатар зерттеу нәтижесіне қалай әсер етеді дегенді түсіне алады.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«Қозғалыс траекториясы дегеніміз не?» тақырыбында: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-жайпақ табақшаға құм себіңіздер,</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-еңістеу секілді төбешік жасау үшін подностың бір шетіне кітаптар қойып   көтеріп төбешік жасаңыздар, «төбешікке машинаны қойыңыз да итеріп жіберіңіз»,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-құмда ойыншықтың ізі қалған сызықты сызыңыз,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-төбешікке металл шарды орналастырыңыз,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-шардың ізінен қалған сызықты сызсын осыны бірнеше рет қайталаңыз,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-сызықты салыстырып, айырмашылықтары туралы әңгімелеңіз.</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«Біз қалай қозғаламыз» тақырыбында  практикалық тапсырмасы  адамдар орнында тұрып секіруді, оны бірнеше рет қайталату қажет. Енді әр секіру барысында адамдар күш жұмсайтынын. Әр секірген қашықтығын өлшетіңіз. Секіру қашықтығының итерілу күшіне тәуелді болатынын түсінеді.</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«Адамдарғарышты қалай зерттеді?» деген тақырыпта практикалық жұмыс кезінде: қолдарындағы А4 парақтарына ертеден бері ашылған астрономиялық жаңалықтар туралы жазады, суретін салады, оларды хронологиялық ретпен орналастырады. Нөмірлейді, ол жаңалықтарды пантомима түрінде немесе ролдік түрде орындап беру де тапсырылады.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«Қазір ғарышты қалай зерттейді?» деген тақырыпта тапсырма топпен орындалады.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1-топ «Суретшілер»-зымыранның суретін салады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2-топ «Мүсіншілер»- ермексаздан мүсінін жасайды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3-топ «Оригами» -макетін қағаздан жасайды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4-топ «Тәжірибе» -зымыранды ұшырады.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«Жер ғалымшарының көрінісі» тақырыбында практикалық жұмыс, жердің шар секілді екені дәлелдейді. Қағаздан жасалған кемені алдымен тегіс партаның үстіне жүргізіп. Мұнда кемені тұтас көруге болады. Сонан соң сол ойыншық кемені доптың үстіне жүргізіп көрсетіңіз. Оқушылар алдымен кеменің төбесі көрінде, кейін тіпті көрінбей кетті. Себебі?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«Уақытты анықтау үшін не қажет?» деген тақырыпта құмсағатпен, механикалық, электрондық сағатпен жұмыс жасау тапсырмасы орындалады. Қандай сағат көмегімен нақты дерек ала алдың деген  тапсырма орындайды. </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«Магнит»  деген тақырыпта практикалық жұмыс тапсырмасы бойынша  1-топ оқушылары  құмда жоғалған затты табу тапсырмасын алады. Екінші топ балалары құмырадағы  заттарды қолын су қылмай, батырмай, құмыраны төңкермей қалай алуға болады тапсырмасын орындайды, үшінші топ магниттің қатты қағаз бен ағаштың арғы жағынан өз қасиетін жоғалтпадыма соны тексереді, 4-топ шынының артынан магниттің қасиетін тексереді. Оқушылар тәжірибе соңында магниттің күші құмнан да, судан да, ағаштан да, шыныдан да өтеді деп қортындылайды. 1-сынып жаратылыстану сабақтарында осы секілді </w:t>
      </w:r>
      <w:r>
        <w:rPr>
          <w:rFonts w:ascii="Times New Roman" w:hAnsi="Times New Roman" w:cs="Times New Roman"/>
          <w:sz w:val="28"/>
          <w:szCs w:val="28"/>
          <w:lang w:val="ru-RU"/>
        </w:rPr>
        <w:lastRenderedPageBreak/>
        <w:t>және де басқа практикалық тапсырмалар, жаттығулар орындалады және олардың деңгейі  үздіксіз түрде бірте- бірте күрделене түседі.</w:t>
      </w:r>
    </w:p>
    <w:p w:rsidR="002624ED" w:rsidRDefault="006B10B1">
      <w:pPr>
        <w:tabs>
          <w:tab w:val="left" w:pos="2640"/>
        </w:tabs>
        <w:ind w:firstLine="709"/>
        <w:jc w:val="both"/>
        <w:rPr>
          <w:b/>
          <w:sz w:val="28"/>
          <w:szCs w:val="28"/>
          <w:lang w:val="kk-KZ"/>
        </w:rPr>
      </w:pPr>
      <w:r>
        <w:rPr>
          <w:b/>
          <w:sz w:val="28"/>
          <w:szCs w:val="28"/>
          <w:lang w:val="kk-KZ"/>
        </w:rPr>
        <w:t>2. Бақылау, тәжірибе, эксперимент, ғылыми мәліметтерді жинақтау, талдау.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Бақылау жаратылысты танып білудің өз бетінше орындалатын  оқу әрекеттерінің бірі. Жаратылысты тікелей  және жанама бақылау жүргізу арқылы көп көлемін танып білетін болады. Оны А.Я.Гердтің сілтемесі тұрғысында да дәлелдей аламыз. Ол: «адамзат бүкіл шынайы білімді оқу арқылы емес, бақылаулар, салыстырулар, тәжірибелер арқылы игереді», -деп жазған.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Балалардың түсінік пен ұғымдарды, іскерлік пен дағдыны нәтижелі қабылдау үшін тірі және өлі жаратылыс құраушыларын тікелей көруін бақылау  әрекеті  деп аталады.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Бақылау жаратылыстағы табиғи құбылыстардың үздіксіз өзгеруі мен дамуына, табиғатта болып жатқан құбылыстардың өзара байланысы мен заңдылығына, дүниенің материалдығына және табиғаттың біртұтастығына балалардың көзін жеткізеді.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Жаратылысты зерделеуде бақылау тек табиғи нысандарға ғана емес,  олардың суреттері мен бейнелерін, яғни фотосуреттер, моделі, слайдтар мен кинофильм арқылы да бақылау түрін де ұйымдастыруға болады.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Бастауыш сыныптарда көбіне басым жағдайда ауа райын бақылау, өсімдіктерді маусымдық өзгерістерін бақылау, тұқымның өнуін бақылау, жыл мезгілі өзгерістерін бақылау, адам еңбегін бақылау, жан-жануарлардың мінез-құлықтарын бақылау т.б. бақылау нысандары бар. Кейбір бақылаулар аз уақытты алады, ал кейбірі бірталай уақытты, тіптен бір маусымды алатын бақылаулар болады. Бақылауды ұйымдастыру кезеңінде түрлі құрылғылармен іс жасауға  мүмкін болады. Айталық, алдымен прибор  моделімен жасап үйрену, шартты метеорологиялық жаттығуларды  орындау, ауа райын бақылау ережелерін меңгеру, өз бетінше орындау және бақыланған нысан нәтижесін күнтізбеге түсіру, бақылау нәтижелерін қорытындылау сияқты жоспармен орындалатын әрекеттер жасалады.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 сабақтарында өткізілетін тәжірибелер кейбір табиғи құбылыстарды класс жағдайларында қолдан қайта жасауға мүмкіндік береді. Пайдалы қазбалардың қасиеттерімен, сүзу арқылы суды тазартумен, топырақ қасиеттерімен, тұқымның өнуін бақылаумен т. б материалдармен танысу үшін тәжірибелер жасау қажет. Тәжірибелер мұғалімнің көрсетуімен немесе оқушылардың жаппай қатысуымен өткізіледі. Тәжірибелер мұғалім орындайтын демонстрациялық және оқушылар жасайтын зертханалық болып бөлінеді. Зертханалық тәжірибе бүкіл класс орындайтын фронтальдық, топтық, жеке болуы мүмкін. Топтық, жеке тәжірибелер оқушылар мұғалімнің тапсырмасымен үйде орындайды, мысалы: судың үш күйін бақылау, тұқымдарды өндіру, нақты тақырыптық бақылаулар сияқты жұмыстар.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Бастауыш класта көбіне демонстарциялық тәжірибе көрсетіледі, мұнда мұғалім немесе белсенді, ұқыпты бір оқушы не болмаса кезекші жүргізеді, ал қалған оқушылар бақылап, қорытынды жасап отырады.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Тәжірибелер иллюстративтік, эвристикалық, ғылыми зерттеу түрінде болады. Эвристикалық тәжірибелер оқушылардың өз бетінше нақты нәтижелер алу мақсатымен жасалады. Суды суыту, суды қайнату, суды қатыру және нәтижесін түсіндіру т.с.с.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Класта жүргізілетін тәжірибеге мұғалім алдын ала приборлардың жұмыс істейтіндігін тексеріп, тәжірибені жасап алады. Мұғалім жұмыс орнын әзірлегенде тәжірибеге қажеттілердің барлығы белгілі орында тұратындығын қадағалау керек. Әсерлі тәжірибелерге сақ болған жөн, өйткені атыла, дыбыс шығара, лап ете жүретін тәжірибелер оқушыларды қатты абыржытады. Егер тәжірибелер бірін-бірі толықтыратын болса, онда бір сабақта үш тәжірибеге дейін жасауға болады.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Мұғалім тәжірибе жасау үшін төмендегідей дайындық жұмыстарын жүргізеді.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1.Тәжірибеге қажетті құралдарды дайындау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Тәжірибеге қажетті материалдарды іріктеу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Мұғалім күні бұрын тәжірибені бастан аяқ толық өткізіп байқауы керек.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Тәжірибе өткізу кезінде оқушылардың өзін қалай ұстау керектігі жөнінде қауіпсіздік ережелерімен таныстырады.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Тәжірибе өткізу мақсаттары мен міндеттерін хабарлайды.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Тәжірибенің міндетін шешетін сұрақтарды алдын ала тақтаға жазып қояды.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Егер тәжірибе отпен, қышқылмен жүргізілетін болса немесе балалардың орындауы үшін қиын болса, мұғалім өзі тәжірибені жасап көрсетеді. Мұғалім мұндай жағдайда қажетті приборларды балалардың барлығы тәжірибенің барысын көре алатындай етіп, мұғалімнің үстеліне немесе тәжірибелер өткізуге арналған арнайы тұғырға жайғастырады.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Жаппай тәжірибе өткізген кезде кезекшілер оқушыларға тәжірибе өткізуге қажетті жабдықтар мен заттарды таратып береді. Оқушылар мұғалімнің басшылығымен тәжірибені орындайды, соңында оқушылар алынған нәтижелерді талдап, тиісті қорытындылар жасайды. Тәжірибені көрсеткенде немесе жаппай тәжірибе жасау кезінде асықпау керек, барлығын ұқыптылықпен тексеріп, оқушыларға табиғи құбылысты қайта жасау кезіндегі жүйелілікті анықтап түсіндірген дұрыс. Сұрақтарға жауаптар алып, қорытынды шығарып, әңгіме өткізу қажет.</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Эксперимент - зерттеу әдістерінің ішіндегі ең маңыздысы. </w:t>
      </w:r>
      <w:r>
        <w:rPr>
          <w:rFonts w:ascii="Times New Roman" w:hAnsi="Times New Roman" w:cs="Times New Roman"/>
          <w:sz w:val="28"/>
          <w:szCs w:val="28"/>
          <w:lang w:val="ru-RU"/>
        </w:rPr>
        <w:t>Ол барлық ғылым салаларында қолданылады. «Эксперимент» деген сөз латын тілінен аударғанда  «</w:t>
      </w:r>
      <w:r>
        <w:rPr>
          <w:rFonts w:ascii="Times New Roman" w:hAnsi="Times New Roman" w:cs="Times New Roman"/>
          <w:sz w:val="28"/>
          <w:szCs w:val="28"/>
        </w:rPr>
        <w:t>eksperimentum</w:t>
      </w:r>
      <w:r>
        <w:rPr>
          <w:rFonts w:ascii="Times New Roman" w:hAnsi="Times New Roman" w:cs="Times New Roman"/>
          <w:sz w:val="28"/>
          <w:szCs w:val="28"/>
          <w:lang w:val="ru-RU"/>
        </w:rPr>
        <w:t>» тәжірибе деген ұғымды білдіреді. Кез-келген эксперимент зерттеу нысанасындағы эксперименттің барысын тексеру және салыстыру мақсатында  қандай да бір практикалық жұмыс жүргізуді көздейді. Кейде эксперимент ойша жүргізіледі. Эксперимент нәтижесі нақты болуы үшін бірнеше рет жүргізуге болады.</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Экскурсия кезінде баланың жаратылыстағы нысандары мен жағдайларды тікелей көріп, зерделеуіне  қолайлы мезет туады. Табиғатқа экскурсия кезінде түрлі сыртқы және ішкі жағдайларлың ықпалының нәтижесін зерттеуге, ол </w:t>
      </w:r>
      <w:r>
        <w:rPr>
          <w:rFonts w:ascii="Times New Roman" w:hAnsi="Times New Roman" w:cs="Times New Roman"/>
          <w:sz w:val="28"/>
          <w:szCs w:val="28"/>
          <w:lang w:val="ru-RU"/>
        </w:rPr>
        <w:lastRenderedPageBreak/>
        <w:t xml:space="preserve">орынның жағымды, жағымсыз табиғи мәселелерін бақылауға мүмкіндік болады.  Сол мезетте  практикалық әрекеттер жұмыс жасайды. Осының салдарынан сол орындағы экологиялық ахуалын пайымдап, өзекті мәселелер төңірегіндегі  жағдайларды анықтай алады. </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ru-RU"/>
        </w:rPr>
        <w:t>Бақылау сұрақтары мен тапсырмалар</w:t>
      </w:r>
      <w:r>
        <w:rPr>
          <w:rFonts w:ascii="Times New Roman" w:hAnsi="Times New Roman" w:cs="Times New Roman"/>
          <w:b/>
          <w:sz w:val="28"/>
          <w:szCs w:val="28"/>
          <w:lang w:val="kk-KZ"/>
        </w:rPr>
        <w:t>:</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1. </w:t>
      </w:r>
      <w:r>
        <w:rPr>
          <w:rFonts w:ascii="Times New Roman" w:hAnsi="Times New Roman" w:cs="Times New Roman"/>
          <w:sz w:val="28"/>
          <w:szCs w:val="28"/>
          <w:lang w:val="kk-KZ"/>
        </w:rPr>
        <w:t>Жаратылыстану сабағында практикалық сабақтардың маңыздылығы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Жаратылыстану  пәнінен практикалық сабақтарда қандай әрекеттер басым жүргізілу міндеттелген?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Оқулықтағы практикалық тақырыптар жайында не айтасыз?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Практикалық жұмыстардың құрылымы туралы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5.Практикалық тапсырмаларды орындау формалары жайында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1-сынып оқулығындағы практикалық тапсырмалар орындалу шарттары жайында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Бақылау жайлы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Тәжірибе жайлы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Эксперимент жайлы не айтасыз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Ғылыми мәліметтерді жинақтау жайлы айтыңыз</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Сыни ойлау тапсыпрмасы. </w:t>
      </w:r>
    </w:p>
    <w:p w:rsidR="002624ED" w:rsidRDefault="006B10B1">
      <w:pPr>
        <w:ind w:firstLine="567"/>
        <w:jc w:val="both"/>
        <w:rPr>
          <w:sz w:val="28"/>
          <w:szCs w:val="28"/>
          <w:lang w:val="kk-KZ"/>
        </w:rPr>
      </w:pPr>
      <w:r>
        <w:rPr>
          <w:sz w:val="28"/>
          <w:szCs w:val="28"/>
          <w:lang w:val="kk-KZ"/>
        </w:rPr>
        <w:t>«Жергілікті жерді бағдарлау» тақырыбына сәйкес практикалық тапсырманы қалай ұйымдастырар едіңіз?</w:t>
      </w:r>
    </w:p>
    <w:p w:rsidR="002624ED" w:rsidRDefault="006B10B1">
      <w:pPr>
        <w:ind w:firstLine="567"/>
        <w:jc w:val="both"/>
        <w:rPr>
          <w:sz w:val="28"/>
          <w:szCs w:val="28"/>
          <w:lang w:val="kk-KZ"/>
        </w:rPr>
      </w:pPr>
      <w:r>
        <w:rPr>
          <w:sz w:val="28"/>
          <w:szCs w:val="28"/>
          <w:lang w:val="kk-KZ"/>
        </w:rPr>
        <w:t xml:space="preserve">Сізді ата-анаңызбен бірге досыңыздың отбасы қала сыртындағы саяжайға қонаққа шақырды. Олар ең алдымен автобуспен, содан кейін аялдамадан беру қарай жаяу жүру керектігін түсіндірді. Автобус аялдамаға таңғы сағат 9.00-де келеді. Сіздің әкеңіз, бұл жерлерде ертеректе өзінің жұмыстарымен болған екен. Сондықтан да, ол бұл жердің планын сызып,бере алатынын, онда жайдақ жолдар өте көп екенін, екіншіден кішкентай өзен тасыған кезде, кесіп өту мүмкін болмайтындығын айтты. </w:t>
      </w:r>
    </w:p>
    <w:p w:rsidR="002624ED" w:rsidRDefault="006B10B1">
      <w:pPr>
        <w:ind w:firstLine="567"/>
        <w:jc w:val="both"/>
        <w:rPr>
          <w:sz w:val="28"/>
          <w:szCs w:val="28"/>
          <w:lang w:val="kk-KZ"/>
        </w:rPr>
      </w:pPr>
      <w:r>
        <w:rPr>
          <w:sz w:val="28"/>
          <w:szCs w:val="28"/>
          <w:lang w:val="kk-KZ"/>
        </w:rPr>
        <w:t xml:space="preserve">Ата- анаңыз, сізден досыңыздың анасынан баратын маршрут туралы сұрастырып біліп, әкеңіздің планына сол маршрутты түсіріп беруді және қонаққа шақырғандары үшін алғыс айтуды сұрады. Досыңыздың анасымен сөйлесіңіз (оның ролін мұғалім ойнайды). Сөйлесуді сыпайылық ережелердіне сәйкес бастаңыз. Қоятын сұрақтарыңызды мазмұны сізге маршрутты нақты салуға көмектесетіндей болсын. Тапсырма: Әкеңіздің планына өз маршрутыңызды түсіріңіз. </w:t>
      </w:r>
    </w:p>
    <w:p w:rsidR="002624ED" w:rsidRDefault="006B10B1">
      <w:pPr>
        <w:ind w:firstLine="709"/>
        <w:jc w:val="both"/>
        <w:rPr>
          <w:b/>
          <w:sz w:val="28"/>
          <w:szCs w:val="28"/>
          <w:lang w:val="kk-KZ"/>
        </w:rPr>
      </w:pPr>
      <w:r>
        <w:rPr>
          <w:b/>
          <w:sz w:val="28"/>
          <w:szCs w:val="28"/>
          <w:lang w:val="kk-KZ"/>
        </w:rPr>
        <w:t>Ұсынылатын әдебиеттер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Сихимбаева С.М. Дүниетануды оқыту теориясы мен технологиясы. Оқу құралы. –Шымкент: Нұрлы бейне, 2010.- 148 б.</w:t>
      </w:r>
    </w:p>
    <w:p w:rsidR="002624ED" w:rsidRDefault="006B10B1">
      <w:pPr>
        <w:ind w:firstLine="709"/>
        <w:jc w:val="both"/>
        <w:rPr>
          <w:sz w:val="28"/>
          <w:szCs w:val="28"/>
          <w:lang w:val="kk-KZ"/>
        </w:rPr>
      </w:pPr>
      <w:r>
        <w:rPr>
          <w:sz w:val="28"/>
          <w:szCs w:val="28"/>
          <w:lang w:val="kk-KZ"/>
        </w:rPr>
        <w:t>2. Жексенбаева Ү.Б., Игенбаева Б.Қ., Ниязова Г.Б. Зерттеушілік оқыту технологиясы (бастауыш мектепте). -Астана: 2006.</w:t>
      </w:r>
    </w:p>
    <w:p w:rsidR="002624ED" w:rsidRDefault="006B10B1">
      <w:pPr>
        <w:ind w:firstLine="709"/>
        <w:jc w:val="both"/>
        <w:rPr>
          <w:sz w:val="28"/>
          <w:szCs w:val="28"/>
        </w:rPr>
      </w:pPr>
      <w:r>
        <w:rPr>
          <w:sz w:val="28"/>
          <w:szCs w:val="28"/>
        </w:rPr>
        <w:t>3. Жексенбаева Ү.Б. Мен зерттеуге үйренемін. -Астана: 2006. -32б.</w:t>
      </w:r>
    </w:p>
    <w:p w:rsidR="002624ED" w:rsidRDefault="006B10B1">
      <w:pPr>
        <w:ind w:firstLine="709"/>
        <w:jc w:val="both"/>
        <w:rPr>
          <w:sz w:val="28"/>
          <w:szCs w:val="28"/>
        </w:rPr>
      </w:pPr>
      <w:r>
        <w:rPr>
          <w:sz w:val="28"/>
          <w:szCs w:val="28"/>
        </w:rPr>
        <w:t xml:space="preserve">4. Савенков А.И. Маленкий исследователь. Как научить младшего школьника приобретать знания /Художник Левина Л.И.-Ярославль: Академия развития. Академия Холдинг, 2002. </w:t>
      </w:r>
    </w:p>
    <w:p w:rsidR="002624ED" w:rsidRDefault="002624ED">
      <w:pPr>
        <w:ind w:firstLine="709"/>
        <w:jc w:val="both"/>
        <w:rPr>
          <w:b/>
          <w:sz w:val="28"/>
          <w:szCs w:val="28"/>
          <w:lang w:val="kk-KZ"/>
        </w:rPr>
      </w:pP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lastRenderedPageBreak/>
        <w:t>2.7 Сыныптан тыс оқу түрлерінін орны және ұйымдастыру</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 xml:space="preserve">1. Сыныптан тыс оқу түрлері мен оны ұйымдастыру орны </w:t>
      </w:r>
    </w:p>
    <w:p w:rsidR="002624ED" w:rsidRDefault="006B10B1">
      <w:pPr>
        <w:ind w:firstLine="709"/>
        <w:jc w:val="both"/>
        <w:rPr>
          <w:sz w:val="28"/>
          <w:szCs w:val="28"/>
          <w:lang w:val="kk-KZ"/>
        </w:rPr>
      </w:pPr>
      <w:r>
        <w:rPr>
          <w:sz w:val="28"/>
          <w:szCs w:val="28"/>
          <w:lang w:val="kk-KZ"/>
        </w:rPr>
        <w:t>2. Жаратылыстану пәнінен сыныптан тыс оқу түрлерін ұйымдастыру әдістемесі.</w:t>
      </w:r>
    </w:p>
    <w:p w:rsidR="002624ED" w:rsidRDefault="006B10B1">
      <w:pPr>
        <w:tabs>
          <w:tab w:val="left" w:pos="2640"/>
        </w:tabs>
        <w:ind w:firstLine="709"/>
        <w:jc w:val="both"/>
        <w:rPr>
          <w:sz w:val="28"/>
          <w:szCs w:val="28"/>
          <w:lang w:val="kk-KZ"/>
        </w:rPr>
      </w:pPr>
      <w:r>
        <w:rPr>
          <w:sz w:val="28"/>
          <w:szCs w:val="28"/>
          <w:lang w:val="kk-KZ"/>
        </w:rPr>
        <w:t>3. Мектептегі тірі табиғат бұрышы және ондағы оқушылардың өзіндік жұмыстарын ұйымдастыру әдістемесі</w:t>
      </w:r>
    </w:p>
    <w:p w:rsidR="002624ED" w:rsidRDefault="002624ED">
      <w:pPr>
        <w:ind w:firstLine="709"/>
        <w:jc w:val="both"/>
        <w:rPr>
          <w:b/>
          <w:sz w:val="28"/>
          <w:szCs w:val="28"/>
          <w:lang w:val="kk-KZ"/>
        </w:rPr>
      </w:pPr>
    </w:p>
    <w:p w:rsidR="002624ED" w:rsidRDefault="006B10B1">
      <w:pPr>
        <w:ind w:firstLine="709"/>
        <w:jc w:val="both"/>
        <w:rPr>
          <w:sz w:val="28"/>
          <w:szCs w:val="28"/>
          <w:lang w:val="kk-KZ"/>
        </w:rPr>
      </w:pPr>
      <w:r>
        <w:rPr>
          <w:b/>
          <w:sz w:val="28"/>
          <w:szCs w:val="28"/>
          <w:lang w:val="kk-KZ"/>
        </w:rPr>
        <w:t>1. Сыныптан тыс оқу түрлері мен оны ұйымдастыру орны</w:t>
      </w:r>
    </w:p>
    <w:p w:rsidR="002624ED" w:rsidRDefault="006B10B1">
      <w:pPr>
        <w:ind w:firstLine="709"/>
        <w:jc w:val="both"/>
        <w:rPr>
          <w:sz w:val="28"/>
          <w:szCs w:val="28"/>
          <w:lang w:val="kk-KZ"/>
        </w:rPr>
      </w:pPr>
      <w:r>
        <w:rPr>
          <w:sz w:val="28"/>
          <w:szCs w:val="28"/>
          <w:lang w:val="kk-KZ"/>
        </w:rPr>
        <w:t xml:space="preserve">Сыныптан тыс оқу түрі сабақтан тыс оқу түрінен айырмасы ол міндетті емес, тек балалардың өзіндік қызығушылығы арқылы жүзеге асырылады. Алайда сыныптан тыс оқу түрлерін ұйымдастыру кезінде  оқушылардың жас ерекшеліктерін назарда ұстау міндеттеледі. Сыныптане тыс оқу түрі нің негізгі міндеті оқушылардың білім шеңберінің ауқымын кеңейту,  жеке тұлғаның бойындағы білімге деген сапалық жеке қабілеттерін дамыту, шығармашылық қабілеттерін дамыту болып келеді. Ғылыми зерттеу дағдыларын қалыптастырады. </w:t>
      </w:r>
    </w:p>
    <w:p w:rsidR="002624ED" w:rsidRDefault="006B10B1">
      <w:pPr>
        <w:ind w:firstLine="709"/>
        <w:jc w:val="both"/>
        <w:rPr>
          <w:sz w:val="28"/>
          <w:szCs w:val="28"/>
          <w:lang w:val="kk-KZ"/>
        </w:rPr>
      </w:pPr>
      <w:r>
        <w:rPr>
          <w:sz w:val="28"/>
          <w:szCs w:val="28"/>
          <w:lang w:val="kk-KZ"/>
        </w:rPr>
        <w:t>Мектепте сыныптан тыс жұмыстар жеке-дара, топтық, көпшілік түрде ұйымдастырылады. Бұл ұйымдастырылу түрлері бір-бірімен тығыз байланысты, бірін-бірі толықтыра түседі. Мұның негізі мұғалімнің басшылығымен оқушылардың білім деңгейі, олардың қызығушылықтары мен құмартуынан және таңдауынан туындайды. Дұрыс ұйымдастырылған жұмыс баланың жан-жақты дамуына, дұрыс тәрбиеленуіне көп әсерін тигізеді, экологиялық тәрбиенің қайнар көзі болып табылады.</w:t>
      </w:r>
    </w:p>
    <w:p w:rsidR="002624ED" w:rsidRDefault="006B10B1">
      <w:pPr>
        <w:ind w:firstLine="709"/>
        <w:jc w:val="both"/>
        <w:rPr>
          <w:sz w:val="28"/>
          <w:szCs w:val="28"/>
          <w:lang w:val="kk-KZ"/>
        </w:rPr>
      </w:pPr>
      <w:r>
        <w:rPr>
          <w:b/>
          <w:i/>
          <w:sz w:val="28"/>
          <w:szCs w:val="28"/>
          <w:lang w:val="kk-KZ"/>
        </w:rPr>
        <w:t>Жеке-дара жүргізілетін жұмыс</w:t>
      </w:r>
      <w:r>
        <w:rPr>
          <w:sz w:val="28"/>
          <w:szCs w:val="28"/>
          <w:lang w:val="kk-KZ"/>
        </w:rPr>
        <w:t>. Бұл белгілі бір белсенді оқушының инициативасымен жүзеге асады. Алдымен мұғалімнің арнайы тапсырмасы бойынша жапырақтар, бұтақтар, жемістер, тамырлар коллекциясын даярлау; үйде құстарды бақылау, жыл мезгілдеріне орай жапырақтардың түсінің өзгеруін бақылау; бүршік жару, судың қатуы; осыларға орай қосымша кітаптарды оқу тапсырмалары беріледі. Сыныбы жоғарылаған сайын тапсырма оқушының қызығушылығынан туындайды. Тәжірибе жасау, табиғатқа өз бетінше бақылау жүргізу, бақылау күнделігімен жұмыс жасау, түрлі қосымша кітаптар оқып оқушылар алдында хабарлама жасау тағы сол сияқты болып келеді.</w:t>
      </w:r>
    </w:p>
    <w:p w:rsidR="002624ED" w:rsidRDefault="006B10B1">
      <w:pPr>
        <w:ind w:firstLine="709"/>
        <w:jc w:val="both"/>
        <w:rPr>
          <w:sz w:val="28"/>
          <w:szCs w:val="28"/>
          <w:lang w:val="kk-KZ"/>
        </w:rPr>
      </w:pPr>
      <w:r>
        <w:rPr>
          <w:sz w:val="28"/>
          <w:szCs w:val="28"/>
          <w:lang w:val="kk-KZ"/>
        </w:rPr>
        <w:t>Сыныптан тыс оқу түрлерін ұйымдастыру үшін оның орнын сайлап алу қажет. Ол мектептің материалдық базасына жатады. Әсіресе жаратылыстану пәні бойынша өткізілетін сабақтан тыс, сыныптан тыс оқу түрлері  және өзіндік жұмыстарының тиімділігі осы арнайы орындар болған жағдайда тиімді нәтиже береді. Айталық, маусымдық  өзгерістерге тәселді болмай жыл бойы ұйымдастырылатын бақылау, тәжірибе жұмыстарын жүргізу мақсатында тірі табиғат бұрышы мен бөлме өсімдіктері мен акквариум с айлап алу қажет. Сонымен қатар мектеп маңындағы тәжірибе үлескесі мен географиялық алаң, зертханалық жұмыстар орындауға арналған кабинет немесе бұрыш секілді арнайы орындар болу қажет.</w:t>
      </w:r>
    </w:p>
    <w:p w:rsidR="002624ED" w:rsidRDefault="006B10B1">
      <w:pPr>
        <w:ind w:firstLine="709"/>
        <w:jc w:val="both"/>
        <w:rPr>
          <w:sz w:val="28"/>
          <w:szCs w:val="28"/>
          <w:lang w:val="kk-KZ"/>
        </w:rPr>
      </w:pPr>
      <w:r>
        <w:rPr>
          <w:sz w:val="28"/>
          <w:szCs w:val="28"/>
          <w:lang w:val="kk-KZ"/>
        </w:rPr>
        <w:lastRenderedPageBreak/>
        <w:t xml:space="preserve">Топпен жүргізілетін кластан тыс жұмыстар түрлі тақырыпта, түрлі бағытта ұйымдастырылған үйірмелер. Мысалы; «жас натуралистер», «жасыл сақшылар», «көгілдір сақшылар», «жас экологтар» т.с.с. тақырыптағы үйірмелер болады. </w:t>
      </w:r>
    </w:p>
    <w:p w:rsidR="002624ED" w:rsidRDefault="006B10B1">
      <w:pPr>
        <w:ind w:firstLine="709"/>
        <w:jc w:val="both"/>
        <w:rPr>
          <w:sz w:val="28"/>
          <w:szCs w:val="28"/>
          <w:lang w:val="kk-KZ"/>
        </w:rPr>
      </w:pPr>
      <w:r>
        <w:rPr>
          <w:sz w:val="28"/>
          <w:szCs w:val="28"/>
          <w:lang w:val="kk-KZ"/>
        </w:rPr>
        <w:t xml:space="preserve">Үйірме өз еркімен жазылған  шектеулі санды 12-15 мүшелерден құралады. Үйірме сабақтары аптасына 1 рет немесе айына 2-3 рет өтіледі. Үйірме жұмысы нақты жоспарланған, әртүрлі эксперименттер, практикалық және теориялық тапсырмалар, ғылыми әдебиеттермен жұмыс, тұрған қаласының, ауылының, өңірінің тарихы бойынша өлкетану жұмыстары, сол өңірдің табиғатын, өсімдіктерін, жануарларын зерттеу бағыттары бойынша жүргізілуі мүмкін. Оқушыларда бірте-бірте белгілі бір затқа немесе құбылысты тереңірек білгісі келетін қызығушылық, құмартушылық туындайды. Содан жекелей бағытқа ауыса бастайды. Мысалы; біреуі өсімдіктерді, біреуі жануарларды, енді бірін минералдарды зерттеу қызықтырады, кейбірі табиғи түрлі құбылыстардың сырын білгісі келеді, заттардың қасиеттерін зерттеуге бағытталады, ал баз біреуін бөлме өсімдіктері немесе табиғат бұрышындағы өсімдіктердің тіршіліктері қызық-тырады. Осындай бағытта жүргізілген зерттеу, зерделеу, бақылау жұмыстарының қызықты нәтижелері класс алдында немесе үйірме отырыстарында баяндалып отырады. Бұл іс-әрекеттер пәнді терең меңгеруге мүмкіндік береді, баяндама, мәлімдемелері басқа оқушылардың да сөзсіз құштарлығын арттырады. </w:t>
      </w:r>
    </w:p>
    <w:p w:rsidR="002624ED" w:rsidRDefault="006B10B1">
      <w:pPr>
        <w:ind w:firstLine="709"/>
        <w:jc w:val="both"/>
        <w:rPr>
          <w:sz w:val="28"/>
          <w:szCs w:val="28"/>
          <w:lang w:val="kk-KZ"/>
        </w:rPr>
      </w:pPr>
      <w:r>
        <w:rPr>
          <w:sz w:val="28"/>
          <w:szCs w:val="28"/>
          <w:lang w:val="kk-KZ"/>
        </w:rPr>
        <w:t>Үйірме мүшелерінің басшылығымен түрлі орындарға экскурсия жасалынады, көптеген материалдар жинақталады. Ол жинақталған материалдардан сабаққа қажетті көрнекіліктер даярлайды. Үйірме сағатында жасалынған тәжірибе-класс алдында сабақта да көрсетіліп  таныстырылады.</w:t>
      </w:r>
    </w:p>
    <w:p w:rsidR="002624ED" w:rsidRDefault="006B10B1">
      <w:pPr>
        <w:ind w:firstLine="709"/>
        <w:jc w:val="both"/>
        <w:rPr>
          <w:rStyle w:val="a5"/>
          <w:i w:val="0"/>
          <w:sz w:val="28"/>
          <w:szCs w:val="28"/>
          <w:lang w:val="kk-KZ"/>
        </w:rPr>
      </w:pPr>
      <w:r>
        <w:rPr>
          <w:rStyle w:val="a5"/>
          <w:i w:val="0"/>
          <w:sz w:val="28"/>
          <w:szCs w:val="28"/>
          <w:lang w:val="kk-KZ"/>
        </w:rPr>
        <w:t>Кей жағдайда үйірме мүшелерінің өнертапқыштық қабілеттері туындайды. Үйірме жұмыстарының нәтижелері көрме, кеш, семинар түрінде жарияланады. Үйірме мүшелерінің жетекшілігімен үлкен іс-шаралар ұйымдастырылады айталық; «Құстар күні», «Гүлдер мерекесі». «Алтын күз», «Көк аспан», «Орман күні» т.б. Үйірме мүшелері мектеп маңындағы оқу-тәжірибе үлескесіндегі, географиялық алаңдағы, тірі табиғат бұрышындағы жұмыстарды ұйымдастырады, ондағы заттарды, жұмыстарды қадағалап отырады.</w:t>
      </w:r>
    </w:p>
    <w:p w:rsidR="002624ED" w:rsidRDefault="006B10B1">
      <w:pPr>
        <w:ind w:firstLine="709"/>
        <w:jc w:val="both"/>
        <w:rPr>
          <w:sz w:val="28"/>
          <w:szCs w:val="28"/>
          <w:lang w:val="kk-KZ"/>
        </w:rPr>
      </w:pPr>
      <w:r>
        <w:rPr>
          <w:sz w:val="28"/>
          <w:szCs w:val="28"/>
          <w:lang w:val="kk-KZ"/>
        </w:rPr>
        <w:t xml:space="preserve">Көпшілікпен ұйымдастырылған сыныптан тыс жұмыстар: класты безендіру, белгілі бір тақырыпта сурет салу конкурсы, тақырыптық кештер, түрлі қойылымдарға даярлану, табиғатқа, мұражайға, жануарлар бағына, көрмеге экскурсияға бару. Мұндай шаралар барысында балаға эстетикалық, табиғатты қорғау, ұжымдық сияқты тәрбие беріледі. Сабақта алған білімдері, жауапкершілік қасиеттері толығады, өз бетінше жұмыс істеуге машықтанады. Мектеп маңын-дағы көктемгі, күзгі жұмыстар, кештерге, тапқырлық ойындарға қатысу жатады. </w:t>
      </w:r>
    </w:p>
    <w:p w:rsidR="002624ED" w:rsidRDefault="006B10B1">
      <w:pPr>
        <w:ind w:firstLine="709"/>
        <w:jc w:val="both"/>
        <w:rPr>
          <w:sz w:val="28"/>
          <w:szCs w:val="28"/>
          <w:lang w:val="kk-KZ"/>
        </w:rPr>
      </w:pPr>
      <w:r>
        <w:rPr>
          <w:sz w:val="28"/>
          <w:szCs w:val="28"/>
          <w:lang w:val="kk-KZ"/>
        </w:rPr>
        <w:t>Сабақтан тыс жұмыстарды ұйымдастыру түрлі мынандай әдістерімен жүргізіледі: әңгіме, әңгімелесу, түрлі қызықты қосымша кітаптармен жұмыс, лабораториялық-практикалық жұмыс, бақылау, тәжірибе жүргізу т.с.с. әдістер жатады. Сыныптан тыс жұмыстар ұқыпты дайындықты қажет етеді.</w:t>
      </w:r>
    </w:p>
    <w:p w:rsidR="002624ED" w:rsidRDefault="006B10B1">
      <w:pPr>
        <w:ind w:firstLine="709"/>
        <w:jc w:val="both"/>
        <w:rPr>
          <w:sz w:val="28"/>
          <w:szCs w:val="28"/>
          <w:lang w:val="kk-KZ"/>
        </w:rPr>
      </w:pPr>
      <w:r>
        <w:rPr>
          <w:b/>
          <w:sz w:val="28"/>
          <w:szCs w:val="28"/>
          <w:lang w:val="kk-KZ"/>
        </w:rPr>
        <w:lastRenderedPageBreak/>
        <w:t>2. Жаратылыстану пәнінен сыныптан тыс оқу түрлерін ұйымдастыру әдістемесі</w:t>
      </w:r>
      <w:r>
        <w:rPr>
          <w:sz w:val="28"/>
          <w:szCs w:val="28"/>
          <w:lang w:val="kk-KZ"/>
        </w:rPr>
        <w:t>.</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Сыныптан тыс жұмыстардың ішінде үйірме жұмысы нақты жоспарланған, әртүрлі эксперименттер, практикалық және теориялық тапсырмалар, ғылыми әдебиеттермен жұмыс, тұрған қаласының, ауылының, өңірінің тарихы бойынша өлкетану жұмыстары, сол өңірдің табиғатын, өсімдіктерін, жануарларын зерттеу бағыттары бойынша жүргізілуі мүмкін. Оқушыларда бірте-бірте белгілі бір затты немесе құбылысты тереңірек білгісі келетін қызығушылық, құмартушылық туындайды. Содан жекелей зерттеу бағытына ауыса бастайды. Мысалы, біреуі өсімдіктерді, біреуі жануарларды, енді бірін минералдарды зерттеу қызықтырады, кейбірі табиғи түрлі құбылыстардың сырын білгісі келеді, заттардың қасиеттерін зерттеуге бағытталады, ал баз біреуін бөлме өсімдіктері немесе табиғат бұрышындағы өсімдіктердің тіршіліктері қызықтырады. Баланың жаратылстану пәні арқылы практикалық әрекеттерін дамытатын тағы бір оқыту формасы тірі табиғат бұрышындағы өз бетінше жұмыс. Оны  ұйымдастыра отырып мұғалім оқушылардың білімін толықтырады, тереңдете, сондай-ақ практикалық машық пен дағды қалыптастырады. Ол жоғары сыныпта оқығанда қажеттілігіне жарайды, ары қарай дамиды.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Келесі бір тағы маңызды оқыту формасы географиялық алаңдағы жұмыс түрлері. Онда географиялық ұғымдарды кеңейту, түрлі аспаптарда жұмыс істеу дағдысын қалыптастыру мақсатында, яғни практикалық сабақтар ұйымдастырылады.  Оқушылар жылдың жылы мезгілінде географиялық алаңда құмнан рельеф формаларын мүсіндеу, жасанды көлшікте аралдар  мен түбектердің, өзеннің түйетайлы және жарқабақты жағаларының үлгілерін жасау, өзеннің жасанды схемасында бастауын, арнасын, сағасын және тарамдарын көрсету жөнінде әр түрлі тапсырмалар орындай 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Келесі бір сыныптан тыс ұйымдастырылатын оқыту түрі мектеп маңындағы оқу-тәжірибе үлескесі. Мектеп маңындағы оқу-тәжірибе үлескесі білім мен тәрбие беруде үлкен маңызға ие. Тәжірибе алаңындағы жұмыстар оқушылар бойында практикалық дағдылар мен машықтар қалыптасуға, еңбекке баулуға үлкен септігін тигізеді. Тәжірибе алаңында күзгі және көктемгі топырақты өңдеу, арамшөптермен, зиянды бунақденелілермен күрес жолдарын, тұқымдарды себу тәсілдерін, өсімдіктерді көбету жолдарын, олардың өнуін, өсуін бақылау, күтіп баптау жолдарын үйренеді.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Жаратылыстану пәні бойынша жаңашыл практикалық әрекеттер жағдайы көрініс беретін, ұзақ мерзімді талап ететін жоба әдісін кірістіріп отырмыз. Жоба жоқты жасауға тырысады, яғни ол бір нәрсені алудың жолын көрсетеді деп түсіндіріледі  ғылыми баспа беттерінде. Жоба «проблема»  ұғымымен астасып жатады. Демек жоба барысында қандай да бір мәселенің шешімін, жолын іздестіру, болжамдау, идеялар жасау, орындау әрекеттерінмен айналысуды айтады. </w:t>
      </w:r>
    </w:p>
    <w:p w:rsidR="002624ED" w:rsidRDefault="006B10B1">
      <w:pPr>
        <w:ind w:firstLine="709"/>
        <w:jc w:val="both"/>
        <w:rPr>
          <w:sz w:val="28"/>
          <w:szCs w:val="28"/>
          <w:lang w:val="kk-KZ"/>
        </w:rPr>
      </w:pPr>
      <w:r>
        <w:rPr>
          <w:sz w:val="28"/>
          <w:szCs w:val="28"/>
          <w:lang w:val="kk-KZ"/>
        </w:rPr>
        <w:t>Мектептегі тірі табиғат бұрышы және ондағы оқушылардың өзіндік жұмыстарын ұйымдастыру әдістемесі</w:t>
      </w:r>
    </w:p>
    <w:p w:rsidR="002624ED" w:rsidRDefault="006B10B1">
      <w:pPr>
        <w:ind w:firstLine="709"/>
        <w:jc w:val="both"/>
        <w:rPr>
          <w:sz w:val="28"/>
          <w:szCs w:val="28"/>
          <w:lang w:val="kk-KZ"/>
        </w:rPr>
      </w:pPr>
      <w:r>
        <w:rPr>
          <w:sz w:val="28"/>
          <w:szCs w:val="28"/>
          <w:lang w:val="kk-KZ"/>
        </w:rPr>
        <w:lastRenderedPageBreak/>
        <w:t>Тірі табиғат бұрышын ұйымдастыра отырып мұғалім оқушылардың білімін толықтырады, тереңдете, сондай-ақ практикалық машық пен дағды қалыптастырады. Ол жоғары класта оқығанда қажеттілігіне жарайды, ары қарай дамиды.</w:t>
      </w:r>
    </w:p>
    <w:p w:rsidR="002624ED" w:rsidRDefault="006B10B1">
      <w:pPr>
        <w:ind w:firstLine="709"/>
        <w:jc w:val="both"/>
        <w:rPr>
          <w:sz w:val="28"/>
          <w:szCs w:val="28"/>
          <w:lang w:val="kk-KZ"/>
        </w:rPr>
      </w:pPr>
      <w:r>
        <w:rPr>
          <w:sz w:val="28"/>
          <w:szCs w:val="28"/>
          <w:lang w:val="kk-KZ"/>
        </w:rPr>
        <w:t xml:space="preserve">Тірі табиғат мүйісін ұйымдастыру үлкен материалдық тұрғыда қаражатқа байланысты. Жетіспеген жағдайда класс кабинетінде бөлме өсімдіктерінің түрлерін көбейту, аквариум, шағын террариум, құстар мен сүтқоректілердің ыңғайлы түрлерін ұстауға болады. Аквариумде тұрғылықты және аквариум балықтарының өкілдерін, су өсімдіктерінің түрлерін, моллюскалар ұстауға мүмкіндік бар. Шыны арқылы су ішіндегі тіршілік әлемімен танысу барысында кез келген ортада табиғат элементтері бір-бірімен тығыз байланысты екенін біледі. Балықтардың, былқылдақденелілердің қозғалысымен танысады. Террариумде қосмекенділер түрлерін, бауырымен жорғалаушылардың мінез-құлықтарын, қоректену, бейімделу ерекшеліктерін танып біледі, жыл мезгіліне орай өзгерістерін бақылайды. Аквариумдегі суды уақтылы ауыстырып тұру, балықтарды қоректендіру, қоректердің түрлерін таңдай білу, судың температурасын бақылау, өсімдіктердің, балықтардың жағдайын бақылап тұру сияқты жұмыстарды орындай отырып сауаттанады. Ауруға шалдыққанын дер кезінде байқап, емдік тәсілдерді қолдану сияқты жұмыстарды меңгереді. Аквариумде валлиснерия, бақа оты, су мүгі, қауырсын жапырақ, бұйра шылаң, мүйіз жапырақ, балық от, элодея сияқты су өсімдіктерінің түрлерімен, оларды өсіруді үйренеді. Балықтар түрі голец, табан балық, тұқы балық, қара балық, ақ қайран, уклейке және аквариум балықтарынан тіршілік жағдайын көп талғамайтындары барбустар, гуппалар, семсершілер, алтын балықтың түрлі тұқымдары-кометалар, шілте құйрықтар, телескоптар т.б. Оқушылар аквариумды күткенде суды уақтылы ауыстырып, ол үшін су құбырының тұнған суын немесе жаңбыр суын пайдалануы; өсімдіктерді жиі-жиі сиретіп балыққа орынды көбірек қалдыруы; аквариумнен жемнің қалдығын және балықтардың зәрін тазартып отыруы; балықтарға белгілі уақытта дәл белгіленген мөлшерде жем беруі; судың температурасының күрт өзгеруіне жол бермей, оны қадағалап отыруы; өсімдіктердің күйін және балықтардың мінез-құлқын бақылап отыру керек (зауқының жоқтығы, селсоқтық, су бетінен ауаны қалтырап жұтуы аквариумдегі жағдайдың жағымсыз немесе балықтың ауру екенін көрсетеді т.с.с.). Аквариумдегі балықтар тіршілігін: шабақтардың бірте-бірте дамуын, температура мен коректенудің балықтардың өсуі мен дамуына әсерін, коректенуге байланысты шартты рефлекстің тууын (аквариумді ыдыспен тықылдату, шам жағу) және балықтардың ауа райын болжауын т.б. бақылауды ұйымдастаруға үлкен мүмкіндік береді. </w:t>
      </w:r>
    </w:p>
    <w:p w:rsidR="002624ED" w:rsidRDefault="006B10B1">
      <w:pPr>
        <w:ind w:firstLine="709"/>
        <w:jc w:val="both"/>
        <w:rPr>
          <w:sz w:val="28"/>
          <w:szCs w:val="28"/>
          <w:lang w:val="kk-KZ"/>
        </w:rPr>
      </w:pPr>
      <w:r>
        <w:rPr>
          <w:sz w:val="28"/>
          <w:szCs w:val="28"/>
          <w:lang w:val="kk-KZ"/>
        </w:rPr>
        <w:t>Егер тірі табиғат бұрышы жеке бөлмеде орналасса, ондай жағдайда құстар ұстауға болады. Бәрінен де шымшықтар, қараторғайлар, қызылбауыр шымшықтар, пайыз торғайлар жақсы көндігеді.</w:t>
      </w:r>
    </w:p>
    <w:p w:rsidR="002624ED" w:rsidRDefault="006B10B1">
      <w:pPr>
        <w:ind w:firstLine="709"/>
        <w:jc w:val="both"/>
        <w:rPr>
          <w:sz w:val="28"/>
          <w:szCs w:val="28"/>
          <w:lang w:val="kk-KZ"/>
        </w:rPr>
      </w:pPr>
      <w:r>
        <w:rPr>
          <w:sz w:val="28"/>
          <w:szCs w:val="28"/>
          <w:lang w:val="kk-KZ"/>
        </w:rPr>
        <w:t xml:space="preserve">Тірі табиғат бұрышындағы әр тірі организмге жекелей талаптар орындалу керек. Ол талаптар арнайы кітаптарда жазылады, ең алдымен олармен мұқият танысып алу қажет. Тірі табиғат бұрышын ұйымдастыру шарасын мектептегі биолог мұғалімдерімен бірлесе немесе кеңестер сұрап ұйымдастыруға болады. </w:t>
      </w:r>
    </w:p>
    <w:p w:rsidR="002624ED" w:rsidRDefault="006B10B1">
      <w:pPr>
        <w:ind w:firstLine="709"/>
        <w:jc w:val="both"/>
        <w:rPr>
          <w:sz w:val="28"/>
          <w:szCs w:val="28"/>
          <w:lang w:val="kk-KZ"/>
        </w:rPr>
      </w:pPr>
      <w:r>
        <w:rPr>
          <w:sz w:val="28"/>
          <w:szCs w:val="28"/>
          <w:lang w:val="kk-KZ"/>
        </w:rPr>
        <w:lastRenderedPageBreak/>
        <w:t>Тірі табиғат бұрышын жасауға арнайы ауқымды орын болмаған жағдайда бөлме өсімдіктерін, жер шарының әр бұрышындағы өсімдіктер түрлерін өсіріп, оқушыларды сол өсімдіктердің ерекшеліктерімен, күту, оларды бақылау сияқты жұмыстарды ұйымдастыруға болады. Онда әр өсімдікте этикетка іліну керек, мұнда өсімдіктің аты, отаны, отырғызылған уақыты жазылады. Әр өсімдіктің жарыққа, ылғалға, температураға байланыстылығын, гүлдеу мерзімдерін бақылайды. Мұғалімнің жетекшілігімен қарапайым тәжірибе жүргізеді, нәтижесінде өсімдіктерді ғылыми түрде танып білу, зерттеу шарттары орындалады. Бұл білімдерін күнделікті тұрмыста да қолданады.</w:t>
      </w:r>
    </w:p>
    <w:p w:rsidR="002624ED" w:rsidRDefault="006B10B1">
      <w:pPr>
        <w:ind w:firstLine="709"/>
        <w:jc w:val="both"/>
        <w:rPr>
          <w:b/>
          <w:sz w:val="28"/>
          <w:szCs w:val="28"/>
          <w:lang w:val="kk-KZ"/>
        </w:rPr>
      </w:pPr>
      <w:r>
        <w:rPr>
          <w:b/>
          <w:sz w:val="28"/>
          <w:szCs w:val="28"/>
          <w:lang w:val="kk-KZ"/>
        </w:rPr>
        <w:t>Бақылау сұрақтары мен тапсырмалар:</w:t>
      </w:r>
    </w:p>
    <w:p w:rsidR="002624ED" w:rsidRDefault="006B10B1">
      <w:pPr>
        <w:ind w:firstLine="709"/>
        <w:jc w:val="both"/>
        <w:rPr>
          <w:sz w:val="28"/>
          <w:szCs w:val="28"/>
          <w:lang w:val="kk-KZ"/>
        </w:rPr>
      </w:pPr>
      <w:r>
        <w:rPr>
          <w:sz w:val="28"/>
          <w:szCs w:val="28"/>
          <w:lang w:val="kk-KZ"/>
        </w:rPr>
        <w:t>1. Оқушылармен жеке дара ұйымдастырылатын жұмыс түрі қандай?</w:t>
      </w:r>
    </w:p>
    <w:p w:rsidR="002624ED" w:rsidRDefault="006B10B1">
      <w:pPr>
        <w:ind w:firstLine="709"/>
        <w:jc w:val="both"/>
        <w:rPr>
          <w:sz w:val="28"/>
          <w:szCs w:val="28"/>
          <w:lang w:val="kk-KZ"/>
        </w:rPr>
      </w:pPr>
      <w:r>
        <w:rPr>
          <w:sz w:val="28"/>
          <w:szCs w:val="28"/>
          <w:lang w:val="kk-KZ"/>
        </w:rPr>
        <w:t>2. Оқушылармен топпен жүргізілетін жұмыс түрі қандай?</w:t>
      </w:r>
    </w:p>
    <w:p w:rsidR="002624ED" w:rsidRDefault="006B10B1">
      <w:pPr>
        <w:ind w:firstLine="709"/>
        <w:jc w:val="both"/>
        <w:rPr>
          <w:sz w:val="28"/>
          <w:szCs w:val="28"/>
          <w:lang w:val="kk-KZ"/>
        </w:rPr>
      </w:pPr>
      <w:r>
        <w:rPr>
          <w:sz w:val="28"/>
          <w:szCs w:val="28"/>
          <w:lang w:val="kk-KZ"/>
        </w:rPr>
        <w:t>3. Көпшілік жұмыс түрі?</w:t>
      </w:r>
    </w:p>
    <w:p w:rsidR="002624ED" w:rsidRDefault="006B10B1">
      <w:pPr>
        <w:ind w:firstLine="709"/>
        <w:jc w:val="both"/>
        <w:rPr>
          <w:sz w:val="28"/>
          <w:szCs w:val="28"/>
          <w:lang w:val="kk-KZ"/>
        </w:rPr>
      </w:pPr>
      <w:r>
        <w:rPr>
          <w:sz w:val="28"/>
          <w:szCs w:val="28"/>
          <w:lang w:val="kk-KZ"/>
        </w:rPr>
        <w:t>4. Оларды ұйымдастыру технологиясы және маңызы қандай?</w:t>
      </w:r>
    </w:p>
    <w:p w:rsidR="002624ED" w:rsidRDefault="006B10B1">
      <w:pPr>
        <w:ind w:firstLine="709"/>
        <w:jc w:val="both"/>
        <w:rPr>
          <w:sz w:val="28"/>
          <w:szCs w:val="28"/>
          <w:lang w:val="kk-KZ"/>
        </w:rPr>
      </w:pPr>
      <w:r>
        <w:rPr>
          <w:sz w:val="28"/>
          <w:szCs w:val="28"/>
          <w:lang w:val="kk-KZ"/>
        </w:rPr>
        <w:t>5. Мұғалімнің оларды ұйымдастыруы, және қойылатын талаптар?</w:t>
      </w:r>
    </w:p>
    <w:p w:rsidR="002624ED" w:rsidRDefault="006B10B1">
      <w:pPr>
        <w:ind w:firstLine="709"/>
        <w:jc w:val="both"/>
        <w:rPr>
          <w:sz w:val="28"/>
          <w:szCs w:val="28"/>
          <w:lang w:val="kk-KZ"/>
        </w:rPr>
      </w:pPr>
      <w:r>
        <w:rPr>
          <w:sz w:val="28"/>
          <w:szCs w:val="28"/>
          <w:lang w:val="kk-KZ"/>
        </w:rPr>
        <w:t>6. Тірі табиғат бұрышын ұйымдастырудың маңызы неде?</w:t>
      </w:r>
    </w:p>
    <w:p w:rsidR="002624ED" w:rsidRDefault="006B10B1">
      <w:pPr>
        <w:ind w:firstLine="709"/>
        <w:jc w:val="both"/>
        <w:rPr>
          <w:sz w:val="28"/>
          <w:szCs w:val="28"/>
          <w:lang w:val="kk-KZ"/>
        </w:rPr>
      </w:pPr>
      <w:r>
        <w:rPr>
          <w:sz w:val="28"/>
          <w:szCs w:val="28"/>
          <w:lang w:val="kk-KZ"/>
        </w:rPr>
        <w:t>7. Оның құрылымы қандай және қандай жабдықтармен қамтамасыз етілуі тиіс?</w:t>
      </w:r>
    </w:p>
    <w:p w:rsidR="002624ED" w:rsidRDefault="006B10B1">
      <w:pPr>
        <w:ind w:firstLine="709"/>
        <w:jc w:val="both"/>
        <w:rPr>
          <w:sz w:val="28"/>
          <w:szCs w:val="28"/>
          <w:lang w:val="kk-KZ"/>
        </w:rPr>
      </w:pPr>
      <w:r>
        <w:rPr>
          <w:sz w:val="28"/>
          <w:szCs w:val="28"/>
          <w:lang w:val="kk-KZ"/>
        </w:rPr>
        <w:t>8.  Тірі табиғат бұрышында қандай жұмыс түрлері орындалады?</w:t>
      </w:r>
    </w:p>
    <w:p w:rsidR="002624ED" w:rsidRDefault="006B10B1">
      <w:pPr>
        <w:ind w:firstLine="709"/>
        <w:jc w:val="both"/>
        <w:rPr>
          <w:sz w:val="28"/>
          <w:szCs w:val="28"/>
          <w:lang w:val="kk-KZ"/>
        </w:rPr>
      </w:pPr>
      <w:r>
        <w:rPr>
          <w:sz w:val="28"/>
          <w:szCs w:val="28"/>
          <w:lang w:val="kk-KZ"/>
        </w:rPr>
        <w:t>9. Арнайы тапсырмалар түрлерін ата?</w:t>
      </w:r>
    </w:p>
    <w:p w:rsidR="002624ED" w:rsidRDefault="006B10B1">
      <w:pPr>
        <w:ind w:firstLine="709"/>
        <w:jc w:val="both"/>
        <w:rPr>
          <w:sz w:val="28"/>
          <w:szCs w:val="28"/>
          <w:lang w:val="kk-KZ"/>
        </w:rPr>
      </w:pPr>
      <w:r>
        <w:rPr>
          <w:sz w:val="28"/>
          <w:szCs w:val="28"/>
          <w:lang w:val="kk-KZ"/>
        </w:rPr>
        <w:t>10. Тірі табиғат бұрышының түрлері және ұйымдастырылуы?</w:t>
      </w:r>
    </w:p>
    <w:p w:rsidR="002624ED" w:rsidRDefault="006B10B1">
      <w:pPr>
        <w:ind w:firstLine="709"/>
        <w:jc w:val="both"/>
        <w:rPr>
          <w:b/>
          <w:sz w:val="28"/>
          <w:szCs w:val="28"/>
          <w:lang w:val="kk-KZ"/>
        </w:rPr>
      </w:pPr>
      <w:r>
        <w:rPr>
          <w:b/>
          <w:sz w:val="28"/>
          <w:szCs w:val="28"/>
          <w:lang w:val="kk-KZ"/>
        </w:rPr>
        <w:t xml:space="preserve">Сыни ойлау тапсыпрмасы. </w:t>
      </w:r>
    </w:p>
    <w:p w:rsidR="002624ED" w:rsidRDefault="006B10B1">
      <w:pPr>
        <w:ind w:firstLine="709"/>
        <w:jc w:val="both"/>
        <w:rPr>
          <w:sz w:val="28"/>
          <w:szCs w:val="28"/>
          <w:lang w:val="kk-KZ"/>
        </w:rPr>
      </w:pPr>
      <w:r>
        <w:rPr>
          <w:sz w:val="28"/>
          <w:szCs w:val="28"/>
          <w:lang w:val="kk-KZ"/>
        </w:rPr>
        <w:t>Заманауи тірі табиғат бұрышының жобасын ұсынып көріңіз</w:t>
      </w:r>
    </w:p>
    <w:p w:rsidR="002624ED" w:rsidRDefault="002624ED">
      <w:pPr>
        <w:ind w:firstLine="709"/>
        <w:jc w:val="both"/>
        <w:rPr>
          <w:b/>
          <w:sz w:val="28"/>
          <w:szCs w:val="28"/>
          <w:lang w:val="kk-KZ"/>
        </w:rPr>
      </w:pPr>
    </w:p>
    <w:p w:rsidR="008E1545" w:rsidRDefault="008E1545">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2.8 Оқушылардың өзіндік жұмыстарын ұйымдастыру әдістемесі</w:t>
      </w:r>
    </w:p>
    <w:p w:rsidR="002624ED" w:rsidRDefault="002624ED">
      <w:pPr>
        <w:ind w:firstLine="709"/>
        <w:jc w:val="both"/>
        <w:rPr>
          <w:b/>
          <w:sz w:val="28"/>
          <w:szCs w:val="28"/>
          <w:lang w:val="kk-KZ"/>
        </w:rPr>
      </w:pPr>
    </w:p>
    <w:p w:rsidR="002624ED" w:rsidRDefault="006B10B1">
      <w:pPr>
        <w:ind w:firstLine="709"/>
        <w:jc w:val="both"/>
        <w:rPr>
          <w:b/>
          <w:sz w:val="28"/>
          <w:szCs w:val="28"/>
          <w:lang w:val="kk-KZ"/>
        </w:rPr>
      </w:pPr>
      <w:r>
        <w:rPr>
          <w:b/>
          <w:sz w:val="28"/>
          <w:szCs w:val="28"/>
          <w:lang w:val="kk-KZ"/>
        </w:rPr>
        <w:t>Жоспары:</w:t>
      </w:r>
    </w:p>
    <w:p w:rsidR="002624ED" w:rsidRDefault="006B10B1">
      <w:pPr>
        <w:ind w:firstLine="709"/>
        <w:jc w:val="both"/>
        <w:rPr>
          <w:sz w:val="28"/>
          <w:szCs w:val="28"/>
          <w:lang w:val="kk-KZ"/>
        </w:rPr>
      </w:pPr>
      <w:r>
        <w:rPr>
          <w:sz w:val="28"/>
          <w:szCs w:val="28"/>
          <w:lang w:val="kk-KZ"/>
        </w:rPr>
        <w:t>1. Оқушылардың өзіндік жұмыстарын ұйымдастыру орындары мен түрлері.</w:t>
      </w:r>
    </w:p>
    <w:p w:rsidR="002624ED" w:rsidRDefault="006B10B1">
      <w:pPr>
        <w:tabs>
          <w:tab w:val="left" w:pos="2640"/>
        </w:tabs>
        <w:ind w:firstLine="709"/>
        <w:jc w:val="both"/>
        <w:rPr>
          <w:bCs/>
          <w:sz w:val="28"/>
          <w:szCs w:val="28"/>
          <w:lang w:val="kk-KZ"/>
        </w:rPr>
      </w:pPr>
      <w:r>
        <w:rPr>
          <w:sz w:val="28"/>
          <w:szCs w:val="28"/>
          <w:lang w:val="kk-KZ"/>
        </w:rPr>
        <w:t>2. Мектеп маңындағы тәжірибе үлескесі мен географиялық алаңдарды жасау және онда оқыту түрлерін ұйымдастыру әдістемесі</w:t>
      </w:r>
    </w:p>
    <w:p w:rsidR="002624ED" w:rsidRDefault="002624ED">
      <w:pPr>
        <w:ind w:firstLine="709"/>
        <w:jc w:val="both"/>
        <w:rPr>
          <w:sz w:val="28"/>
          <w:szCs w:val="28"/>
          <w:lang w:val="kk-KZ"/>
        </w:rPr>
      </w:pPr>
    </w:p>
    <w:p w:rsidR="002624ED" w:rsidRDefault="006B10B1">
      <w:pPr>
        <w:ind w:firstLine="709"/>
        <w:jc w:val="both"/>
        <w:rPr>
          <w:b/>
          <w:sz w:val="28"/>
          <w:szCs w:val="28"/>
          <w:lang w:val="kk-KZ"/>
        </w:rPr>
      </w:pPr>
      <w:r>
        <w:rPr>
          <w:b/>
          <w:sz w:val="28"/>
          <w:szCs w:val="28"/>
          <w:lang w:val="kk-KZ"/>
        </w:rPr>
        <w:t>1. Оқушылардың өзіндік жұмыстарын ұйымдастыру орындары мен түрлері.</w:t>
      </w:r>
    </w:p>
    <w:p w:rsidR="002624ED" w:rsidRDefault="006B10B1">
      <w:pPr>
        <w:ind w:firstLine="709"/>
        <w:jc w:val="both"/>
        <w:rPr>
          <w:sz w:val="28"/>
          <w:szCs w:val="28"/>
          <w:lang w:val="kk-KZ"/>
        </w:rPr>
      </w:pPr>
      <w:r>
        <w:rPr>
          <w:sz w:val="28"/>
          <w:szCs w:val="28"/>
          <w:lang w:val="kk-KZ"/>
        </w:rPr>
        <w:t xml:space="preserve">Өзіндік оқу іс- әрекеті дегеніміз бұл дидактикалық ұғым, ғылыми практикалық міндеттерді өз бетімен қою, оның шешімін табудың өзіндік тәсілдерін болжау және анықтау, жеке тұлғаның өзін- өзі бақылауы негізінде педагогикалық үрдіске қатынасушылардың өзара іс- әрекетінде  қалыптасқан жеке тұлғаның интегративті білімі деген анықтаманы А.Х. Аренова ұсынады. Өзіндік оқу жұмысы ұйымдастыру, орындалу формасына орай сыныптық және үйдегі болып екіге бөлінеді. Сынып жұмыстарының басты міндеті –бақылау, ал үй жұмыстарының міндеті - бекіту, қорытындылау, бақылау-реттестіру. Сыныпта дұрыс ұйымдастырылған өзіндік жұмыстар оқушылардың ырықты зейіні мен өзбетінше ойлау қабілетін дамытады, мінезіндегі дербестік қажетін </w:t>
      </w:r>
      <w:r>
        <w:rPr>
          <w:sz w:val="28"/>
          <w:szCs w:val="28"/>
          <w:lang w:val="kk-KZ"/>
        </w:rPr>
        <w:lastRenderedPageBreak/>
        <w:t xml:space="preserve">қалыптастырады. Сондықтан әр сабақта өзіндік жұмыстарды ұйымдастыруға елеулі мән берген абзал. Олар арқылы мұғалім оқу мақсатына орай тексеру, дайындық тақырып ұсынып, ол бойынша жаттықтыру секілді міндеттерін атқара алады. </w:t>
      </w:r>
    </w:p>
    <w:p w:rsidR="002624ED" w:rsidRDefault="006B10B1">
      <w:pPr>
        <w:ind w:firstLine="709"/>
        <w:jc w:val="both"/>
        <w:rPr>
          <w:sz w:val="28"/>
          <w:szCs w:val="28"/>
          <w:lang w:val="kk-KZ"/>
        </w:rPr>
      </w:pPr>
      <w:r>
        <w:rPr>
          <w:sz w:val="28"/>
          <w:szCs w:val="28"/>
          <w:lang w:val="kk-KZ"/>
        </w:rPr>
        <w:t>Бастауыш сыныптарда өз бетімен жұмысты ұйымдастыру оның бағдарлама мазмұнына, талапқа сай болуы, түрлі мазмұнда және формада көрініс табуы шығармашылық бағытта жұмыс істеуге бағыттауы, сондай-ақ бағаланып, марапатталуы сияқты мәселелерге жете мән беріледі. Профессор Т.С.Сабыров өзіндік жұмысты ұйымдастырудың негізгі жолдары мен шарттарын анықтай отырып былай деп көрсеткен: «Оқушылардың өздігінен білім алуға деген қажеттері мен дағдылары өзінен-өзі пайда болмайды: мұндай қасиеттер мектепте мұғалім мен оқушылардың сабақ пен сабақтан тыс жұмыстарда бірлесе отырып, оқу-таным әрекетін ұйымдастыру үрдісінде қалыптасады».</w:t>
      </w:r>
    </w:p>
    <w:p w:rsidR="002624ED" w:rsidRDefault="006B10B1">
      <w:pPr>
        <w:ind w:firstLine="709"/>
        <w:jc w:val="both"/>
        <w:rPr>
          <w:sz w:val="28"/>
          <w:szCs w:val="28"/>
          <w:lang w:val="kk-KZ"/>
        </w:rPr>
      </w:pPr>
      <w:r>
        <w:rPr>
          <w:sz w:val="28"/>
          <w:szCs w:val="28"/>
          <w:lang w:val="kk-KZ"/>
        </w:rPr>
        <w:t>Өзіндік жұмыстардың орындалу сапасы мен жеделдігі тапсырманы бастапқы ұсыну тәсіліне тәуелді: ол қалай өрнектеледі, оқушыларға түсінікті ме, мұндай қиыншылық деңгейіндегі тапсырмаларға дайын ба, бұл тапсырмаға ұқсас жұмыстар бұрын орындалды ма және т.б. Мұғалім жіктемелі және жеке-дара оқуға қажет кестелерді алдын ала дайындайды. Оқушылардың дайындық деңгейіне байланысты бұл картиналарда күрделендірілген не әдейі жеңілдетілген тапсырмалар беріледі, алгоритмдері мен талдау жоспарлары көрсетілуі мүмкін. Егер жұмыс баршаға бірдей бейтаныс болса, бүкіл сыныпқа нұсқау, кеңес беріледі, ескертпе көрнекіліктер ілінеді.</w:t>
      </w:r>
    </w:p>
    <w:p w:rsidR="002624ED" w:rsidRDefault="006B10B1">
      <w:pPr>
        <w:ind w:firstLine="709"/>
        <w:jc w:val="both"/>
        <w:rPr>
          <w:sz w:val="28"/>
          <w:szCs w:val="28"/>
          <w:lang w:val="kk-KZ"/>
        </w:rPr>
      </w:pPr>
      <w:r>
        <w:rPr>
          <w:sz w:val="28"/>
          <w:szCs w:val="28"/>
          <w:lang w:val="kk-KZ"/>
        </w:rPr>
        <w:t>Сыныпта және үйде орындалатын өзіндік жұмыстарды жоспарлай отырып, мұғалім келесі талаптарды ескергені жөн:</w:t>
      </w:r>
    </w:p>
    <w:p w:rsidR="002624ED" w:rsidRDefault="006B10B1">
      <w:pPr>
        <w:ind w:firstLine="709"/>
        <w:jc w:val="both"/>
        <w:rPr>
          <w:sz w:val="28"/>
          <w:szCs w:val="28"/>
          <w:lang w:val="kk-KZ"/>
        </w:rPr>
      </w:pPr>
      <w:r>
        <w:rPr>
          <w:sz w:val="28"/>
          <w:szCs w:val="28"/>
          <w:lang w:val="kk-KZ"/>
        </w:rPr>
        <w:t>–сабақ құрылымындағы өзіндік жұмыстар орнын күні ілгері байыптау;</w:t>
      </w:r>
    </w:p>
    <w:p w:rsidR="002624ED" w:rsidRDefault="006B10B1">
      <w:pPr>
        <w:ind w:firstLine="709"/>
        <w:jc w:val="both"/>
        <w:rPr>
          <w:sz w:val="28"/>
          <w:szCs w:val="28"/>
          <w:lang w:val="kk-KZ"/>
        </w:rPr>
      </w:pPr>
      <w:r>
        <w:rPr>
          <w:sz w:val="28"/>
          <w:szCs w:val="28"/>
          <w:lang w:val="kk-KZ"/>
        </w:rPr>
        <w:t>-өзіндік жұмыстардың оқу іс-әрекеттерінің басқа оқу әдістері және формаларымен үйлестіру жолдарын қарастыру;</w:t>
      </w:r>
    </w:p>
    <w:p w:rsidR="002624ED" w:rsidRDefault="006B10B1">
      <w:pPr>
        <w:ind w:firstLine="709"/>
        <w:jc w:val="both"/>
        <w:rPr>
          <w:sz w:val="28"/>
          <w:szCs w:val="28"/>
          <w:lang w:val="kk-KZ"/>
        </w:rPr>
      </w:pPr>
      <w:r>
        <w:rPr>
          <w:sz w:val="28"/>
          <w:szCs w:val="28"/>
          <w:lang w:val="kk-KZ"/>
        </w:rPr>
        <w:t>-тапсырма формаларын анықтау;</w:t>
      </w:r>
    </w:p>
    <w:p w:rsidR="002624ED" w:rsidRDefault="006B10B1">
      <w:pPr>
        <w:ind w:firstLine="709"/>
        <w:jc w:val="both"/>
        <w:rPr>
          <w:sz w:val="28"/>
          <w:szCs w:val="28"/>
          <w:lang w:val="kk-KZ"/>
        </w:rPr>
      </w:pPr>
      <w:r>
        <w:rPr>
          <w:sz w:val="28"/>
          <w:szCs w:val="28"/>
          <w:lang w:val="kk-KZ"/>
        </w:rPr>
        <w:t>-оқушы жұмыстарын тексерудің тиімді тәсілдерін ойластыру</w:t>
      </w:r>
    </w:p>
    <w:p w:rsidR="002624ED" w:rsidRDefault="006B10B1">
      <w:pPr>
        <w:pStyle w:val="af9"/>
        <w:ind w:firstLine="709"/>
        <w:jc w:val="both"/>
        <w:rPr>
          <w:rStyle w:val="0pt0"/>
          <w:rFonts w:eastAsia="Calibri"/>
          <w:sz w:val="28"/>
          <w:szCs w:val="28"/>
        </w:rPr>
      </w:pPr>
      <w:r>
        <w:rPr>
          <w:rStyle w:val="0pt0"/>
          <w:rFonts w:eastAsia="Calibri"/>
          <w:sz w:val="28"/>
          <w:szCs w:val="28"/>
        </w:rPr>
        <w:t>Жаңа мазмұндағы «Жаратылыстану» пәні оқушыларға ХХІ ғасыр дағдыларын дамытуға көмектеседі. Айталық</w:t>
      </w:r>
      <w:r>
        <w:rPr>
          <w:rFonts w:ascii="Times New Roman" w:hAnsi="Times New Roman"/>
          <w:sz w:val="28"/>
          <w:szCs w:val="28"/>
          <w:lang w:val="kk-KZ"/>
        </w:rPr>
        <w:t>:</w:t>
      </w:r>
      <w:r>
        <w:rPr>
          <w:rStyle w:val="0pt0"/>
          <w:rFonts w:eastAsia="Calibri"/>
          <w:sz w:val="28"/>
          <w:szCs w:val="28"/>
        </w:rPr>
        <w:t xml:space="preserve"> зерттеу, проблемаларды шешу, сын тұрғысынан ойлау, өзбетінше оқу, ынтымақтастық, ақпаратты өңдеу, жасау және жобалау, тәжірибелік дағдылар. Жаратылыстану оқулығының құрылымы мен мазмұны балалардың өзіндік әрекеттермен жаратылыстану заңдылықтарын физикалық, химиялық, биологиялық ғылыми деректі материалдармен біртұтастықта тануы мен меңгеруіне бағытталған. Ол оқулықтың ішіндегі әрбір сілтемелермен берілген айдарлардағы тапсырмалар мен деректер дәлелдейді. </w:t>
      </w:r>
    </w:p>
    <w:p w:rsidR="002624ED" w:rsidRDefault="006B10B1">
      <w:pPr>
        <w:ind w:firstLine="709"/>
        <w:jc w:val="both"/>
        <w:rPr>
          <w:sz w:val="28"/>
          <w:szCs w:val="28"/>
        </w:rPr>
      </w:pPr>
      <w:r>
        <w:rPr>
          <w:sz w:val="28"/>
          <w:szCs w:val="28"/>
        </w:rPr>
        <w:t>Жаратылыстанудан мынадай тапсырмалар орындауға болады:</w:t>
      </w:r>
    </w:p>
    <w:p w:rsidR="002624ED" w:rsidRDefault="006B10B1">
      <w:pPr>
        <w:ind w:firstLine="709"/>
        <w:jc w:val="both"/>
        <w:rPr>
          <w:sz w:val="28"/>
          <w:szCs w:val="28"/>
        </w:rPr>
      </w:pPr>
      <w:r>
        <w:rPr>
          <w:sz w:val="28"/>
          <w:szCs w:val="28"/>
        </w:rPr>
        <w:t>-мұғалімнің көрсеткен үлгісі бойынша орындалатын;</w:t>
      </w:r>
    </w:p>
    <w:p w:rsidR="002624ED" w:rsidRDefault="006B10B1">
      <w:pPr>
        <w:ind w:firstLine="709"/>
        <w:jc w:val="both"/>
        <w:rPr>
          <w:sz w:val="28"/>
          <w:szCs w:val="28"/>
        </w:rPr>
      </w:pPr>
      <w:r>
        <w:rPr>
          <w:sz w:val="28"/>
          <w:szCs w:val="28"/>
        </w:rPr>
        <w:t>-мұғалімнен алған білім, білік, дағдыларын өз бетімен пайдалануды талап ететін, бірақ мұғалімнің басқаруын пайдаланған жағдайда;</w:t>
      </w:r>
    </w:p>
    <w:p w:rsidR="002624ED" w:rsidRDefault="006B10B1">
      <w:pPr>
        <w:ind w:firstLine="709"/>
        <w:jc w:val="both"/>
        <w:rPr>
          <w:sz w:val="28"/>
          <w:szCs w:val="28"/>
        </w:rPr>
      </w:pPr>
      <w:r>
        <w:rPr>
          <w:sz w:val="28"/>
          <w:szCs w:val="28"/>
        </w:rPr>
        <w:t>-алған білім, біліктерін басқа жағдайда пайдаланғанда;</w:t>
      </w:r>
    </w:p>
    <w:p w:rsidR="002624ED" w:rsidRDefault="006B10B1">
      <w:pPr>
        <w:ind w:firstLine="709"/>
        <w:jc w:val="both"/>
        <w:rPr>
          <w:sz w:val="28"/>
          <w:szCs w:val="28"/>
        </w:rPr>
      </w:pPr>
      <w:r>
        <w:rPr>
          <w:sz w:val="28"/>
          <w:szCs w:val="28"/>
        </w:rPr>
        <w:lastRenderedPageBreak/>
        <w:t>-оқушыдан ойлауды, шығармашылықты талап ететін байқау, талдау арқылы жаңа қорытынды, анықтамаға шығаруға болатын тапсырмалар.</w:t>
      </w:r>
    </w:p>
    <w:p w:rsidR="002624ED" w:rsidRDefault="006B10B1">
      <w:pPr>
        <w:ind w:firstLine="709"/>
        <w:jc w:val="both"/>
        <w:rPr>
          <w:sz w:val="28"/>
          <w:szCs w:val="28"/>
        </w:rPr>
      </w:pPr>
      <w:r>
        <w:rPr>
          <w:sz w:val="28"/>
          <w:szCs w:val="28"/>
        </w:rPr>
        <w:t>-ұқсастық пен айырмашылықты ажырату, талдауға арналған;</w:t>
      </w:r>
    </w:p>
    <w:p w:rsidR="002624ED" w:rsidRDefault="006B10B1">
      <w:pPr>
        <w:ind w:firstLine="709"/>
        <w:jc w:val="both"/>
        <w:rPr>
          <w:sz w:val="28"/>
          <w:szCs w:val="28"/>
        </w:rPr>
      </w:pPr>
      <w:r>
        <w:rPr>
          <w:sz w:val="28"/>
          <w:szCs w:val="28"/>
        </w:rPr>
        <w:t>-белгілі бір түсініктемелердің табиғат заңдылықтары байланысына арналған;</w:t>
      </w:r>
    </w:p>
    <w:p w:rsidR="002624ED" w:rsidRDefault="006B10B1">
      <w:pPr>
        <w:ind w:firstLine="709"/>
        <w:jc w:val="both"/>
        <w:rPr>
          <w:sz w:val="28"/>
          <w:szCs w:val="28"/>
        </w:rPr>
      </w:pPr>
      <w:r>
        <w:rPr>
          <w:sz w:val="28"/>
          <w:szCs w:val="28"/>
        </w:rPr>
        <w:t>-бақылау, тәжірибе негізінде қандай да бір заңдылықты айыру;</w:t>
      </w:r>
    </w:p>
    <w:p w:rsidR="002624ED" w:rsidRDefault="006B10B1">
      <w:pPr>
        <w:ind w:firstLine="709"/>
        <w:jc w:val="both"/>
        <w:rPr>
          <w:sz w:val="28"/>
          <w:szCs w:val="28"/>
        </w:rPr>
      </w:pPr>
      <w:r>
        <w:rPr>
          <w:sz w:val="28"/>
          <w:szCs w:val="28"/>
        </w:rPr>
        <w:t>-дидактикалық ойындар, қызықты тапсырмалар.</w:t>
      </w:r>
    </w:p>
    <w:p w:rsidR="002624ED" w:rsidRDefault="006B10B1">
      <w:pPr>
        <w:ind w:firstLine="709"/>
        <w:jc w:val="both"/>
        <w:rPr>
          <w:sz w:val="28"/>
          <w:szCs w:val="28"/>
        </w:rPr>
      </w:pPr>
      <w:r>
        <w:rPr>
          <w:sz w:val="28"/>
          <w:szCs w:val="28"/>
        </w:rPr>
        <w:t xml:space="preserve">Жаратылыстанудан өзіндік жұмысты ұйымдастыруға қойылатын талаптар мыналар: </w:t>
      </w:r>
    </w:p>
    <w:p w:rsidR="002624ED" w:rsidRDefault="006B10B1">
      <w:pPr>
        <w:ind w:firstLine="709"/>
        <w:jc w:val="both"/>
        <w:rPr>
          <w:sz w:val="28"/>
          <w:szCs w:val="28"/>
        </w:rPr>
      </w:pPr>
      <w:r>
        <w:rPr>
          <w:sz w:val="28"/>
          <w:szCs w:val="28"/>
        </w:rPr>
        <w:t xml:space="preserve">-жұмыстың көлемін шамадан тыс асырмай, оның сапасын арттыруға көңіл аудару; </w:t>
      </w:r>
    </w:p>
    <w:p w:rsidR="002624ED" w:rsidRDefault="006B10B1">
      <w:pPr>
        <w:ind w:firstLine="709"/>
        <w:jc w:val="both"/>
        <w:rPr>
          <w:sz w:val="28"/>
          <w:szCs w:val="28"/>
        </w:rPr>
      </w:pPr>
      <w:r>
        <w:rPr>
          <w:sz w:val="28"/>
          <w:szCs w:val="28"/>
        </w:rPr>
        <w:t xml:space="preserve">-оқушылардың жұмысын оқу жұмысының басқа түрлерімен дұрыс ұштастыра білу; </w:t>
      </w:r>
    </w:p>
    <w:p w:rsidR="002624ED" w:rsidRDefault="006B10B1">
      <w:pPr>
        <w:ind w:firstLine="709"/>
        <w:jc w:val="both"/>
        <w:rPr>
          <w:sz w:val="28"/>
          <w:szCs w:val="28"/>
        </w:rPr>
      </w:pPr>
      <w:r>
        <w:rPr>
          <w:sz w:val="28"/>
          <w:szCs w:val="28"/>
        </w:rPr>
        <w:t>-оқушылардың дербестігін арттырып, өзіндік білім алу қабілетін жүйелі түрде дамыту;</w:t>
      </w:r>
    </w:p>
    <w:p w:rsidR="002624ED" w:rsidRDefault="006B10B1">
      <w:pPr>
        <w:ind w:firstLine="709"/>
        <w:jc w:val="both"/>
        <w:rPr>
          <w:sz w:val="28"/>
          <w:szCs w:val="28"/>
        </w:rPr>
      </w:pPr>
      <w:r>
        <w:rPr>
          <w:sz w:val="28"/>
          <w:szCs w:val="28"/>
        </w:rPr>
        <w:t xml:space="preserve">-өзіндік жұмыстың мазмұнына күнделікті өмірден алынған материалдарды, хабарларды енгізу; </w:t>
      </w:r>
    </w:p>
    <w:p w:rsidR="002624ED" w:rsidRDefault="006B10B1">
      <w:pPr>
        <w:ind w:firstLine="709"/>
        <w:jc w:val="both"/>
        <w:rPr>
          <w:sz w:val="28"/>
          <w:szCs w:val="28"/>
        </w:rPr>
      </w:pPr>
      <w:r>
        <w:rPr>
          <w:sz w:val="28"/>
          <w:szCs w:val="28"/>
        </w:rPr>
        <w:t xml:space="preserve">-оқушыларды табиғат пен қоғам дамуының жалпы заңдылықтарын, сонымен қатар нақты фактілер мен құбылыстарды өздігінен бақылап, талдап түсінуге үйрету; </w:t>
      </w:r>
    </w:p>
    <w:p w:rsidR="002624ED" w:rsidRDefault="006B10B1">
      <w:pPr>
        <w:ind w:firstLine="709"/>
        <w:jc w:val="both"/>
        <w:rPr>
          <w:sz w:val="28"/>
          <w:szCs w:val="28"/>
        </w:rPr>
      </w:pPr>
      <w:r>
        <w:rPr>
          <w:sz w:val="28"/>
          <w:szCs w:val="28"/>
        </w:rPr>
        <w:t xml:space="preserve">-оқушыларды алған білімдерін іс жүзінде қолдана білуге дағдыландыру; </w:t>
      </w:r>
      <w:r>
        <w:rPr>
          <w:sz w:val="28"/>
          <w:szCs w:val="28"/>
        </w:rPr>
        <w:br/>
        <w:t xml:space="preserve"> оқушыларды оқу жұмысына шығармашылық тұрғыдан қарауға, әр уақытты дербес және белсенді әрекет жасауға баулу; </w:t>
      </w:r>
    </w:p>
    <w:p w:rsidR="002624ED" w:rsidRDefault="006B10B1">
      <w:pPr>
        <w:pStyle w:val="af9"/>
        <w:ind w:firstLine="709"/>
        <w:jc w:val="both"/>
        <w:rPr>
          <w:rFonts w:ascii="Times New Roman" w:hAnsi="Times New Roman" w:cs="Calibri"/>
          <w:color w:val="000000"/>
          <w:spacing w:val="-3"/>
          <w:sz w:val="28"/>
          <w:lang w:val="kk-KZ"/>
        </w:rPr>
      </w:pPr>
      <w:r>
        <w:rPr>
          <w:rFonts w:ascii="Times New Roman" w:hAnsi="Times New Roman"/>
          <w:color w:val="000000"/>
          <w:spacing w:val="-3"/>
          <w:sz w:val="28"/>
          <w:lang w:val="kk-KZ"/>
        </w:rPr>
        <w:t>-о</w:t>
      </w:r>
      <w:r>
        <w:rPr>
          <w:rFonts w:ascii="Times New Roman" w:hAnsi="Times New Roman" w:cs="Arial"/>
          <w:color w:val="000000"/>
          <w:spacing w:val="-3"/>
          <w:sz w:val="28"/>
          <w:lang w:val="kk-KZ"/>
        </w:rPr>
        <w:t>қ</w:t>
      </w:r>
      <w:r>
        <w:rPr>
          <w:rFonts w:ascii="Times New Roman" w:hAnsi="Times New Roman" w:cs="Calibri"/>
          <w:color w:val="000000"/>
          <w:spacing w:val="-3"/>
          <w:sz w:val="28"/>
          <w:lang w:val="kk-KZ"/>
        </w:rPr>
        <w:t>ушыларды</w:t>
      </w:r>
      <w:r>
        <w:rPr>
          <w:rFonts w:ascii="Times New Roman" w:hAnsi="Times New Roman" w:cs="Arial"/>
          <w:color w:val="000000"/>
          <w:spacing w:val="-3"/>
          <w:sz w:val="28"/>
          <w:lang w:val="kk-KZ"/>
        </w:rPr>
        <w:t>ңө</w:t>
      </w:r>
      <w:r>
        <w:rPr>
          <w:rFonts w:ascii="Times New Roman" w:hAnsi="Times New Roman" w:cs="Calibri"/>
          <w:color w:val="000000"/>
          <w:spacing w:val="-3"/>
          <w:sz w:val="28"/>
          <w:lang w:val="kk-KZ"/>
        </w:rPr>
        <w:t>здігінен дербес ж</w:t>
      </w:r>
      <w:r>
        <w:rPr>
          <w:rFonts w:ascii="Times New Roman" w:hAnsi="Times New Roman" w:cs="Arial"/>
          <w:color w:val="000000"/>
          <w:spacing w:val="-3"/>
          <w:sz w:val="28"/>
          <w:lang w:val="kk-KZ"/>
        </w:rPr>
        <w:t>ұ</w:t>
      </w:r>
      <w:r>
        <w:rPr>
          <w:rFonts w:ascii="Times New Roman" w:hAnsi="Times New Roman" w:cs="Calibri"/>
          <w:color w:val="000000"/>
          <w:spacing w:val="-3"/>
          <w:sz w:val="28"/>
          <w:lang w:val="kk-KZ"/>
        </w:rPr>
        <w:t>мыс</w:t>
      </w:r>
      <w:r>
        <w:rPr>
          <w:rFonts w:ascii="Times New Roman" w:hAnsi="Times New Roman"/>
          <w:color w:val="000000"/>
          <w:spacing w:val="-3"/>
          <w:sz w:val="28"/>
          <w:lang w:val="kk-KZ"/>
        </w:rPr>
        <w:t xml:space="preserve"> істеу, е</w:t>
      </w:r>
      <w:r>
        <w:rPr>
          <w:rFonts w:ascii="Times New Roman" w:hAnsi="Times New Roman" w:cs="Arial"/>
          <w:color w:val="000000"/>
          <w:spacing w:val="-3"/>
          <w:sz w:val="28"/>
          <w:lang w:val="kk-KZ"/>
        </w:rPr>
        <w:t>ң</w:t>
      </w:r>
      <w:r>
        <w:rPr>
          <w:rFonts w:ascii="Times New Roman" w:hAnsi="Times New Roman" w:cs="Calibri"/>
          <w:color w:val="000000"/>
          <w:spacing w:val="-3"/>
          <w:sz w:val="28"/>
          <w:lang w:val="kk-KZ"/>
        </w:rPr>
        <w:t>бек ету да</w:t>
      </w:r>
      <w:r>
        <w:rPr>
          <w:rFonts w:ascii="Times New Roman" w:hAnsi="Times New Roman" w:cs="Arial"/>
          <w:color w:val="000000"/>
          <w:spacing w:val="-3"/>
          <w:sz w:val="28"/>
          <w:lang w:val="kk-KZ"/>
        </w:rPr>
        <w:t>ғ</w:t>
      </w:r>
      <w:r>
        <w:rPr>
          <w:rFonts w:ascii="Times New Roman" w:hAnsi="Times New Roman" w:cs="Calibri"/>
          <w:color w:val="000000"/>
          <w:spacing w:val="-3"/>
          <w:sz w:val="28"/>
          <w:lang w:val="kk-KZ"/>
        </w:rPr>
        <w:t xml:space="preserve">дысын </w:t>
      </w:r>
      <w:r>
        <w:rPr>
          <w:rFonts w:ascii="Times New Roman" w:hAnsi="Times New Roman" w:cs="Arial"/>
          <w:color w:val="000000"/>
          <w:spacing w:val="-3"/>
          <w:sz w:val="28"/>
          <w:lang w:val="kk-KZ"/>
        </w:rPr>
        <w:t>қ</w:t>
      </w:r>
      <w:r>
        <w:rPr>
          <w:rFonts w:ascii="Times New Roman" w:hAnsi="Times New Roman" w:cs="Calibri"/>
          <w:color w:val="000000"/>
          <w:spacing w:val="-3"/>
          <w:sz w:val="28"/>
          <w:lang w:val="kk-KZ"/>
        </w:rPr>
        <w:t xml:space="preserve">алыптастыру. </w:t>
      </w:r>
    </w:p>
    <w:p w:rsidR="002624ED" w:rsidRDefault="006B10B1">
      <w:pPr>
        <w:pStyle w:val="af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Жаратылыстану пәнінен өзіндік жұмыстармен шұғылданудың тұлғаның кең ауқымды дағдыларын қалыптастырыруда орны ерекше.  Сондай маңыздылығына орай арнайы орнында сайлау міндетті. Жаратылыстану пәнінен өзіндік жұмыстарды орындау да мектеп маңындағы оқу тәжірибе үлескесі мен географиялық алаң және тірі табиғат бұрышы деген орындарды үздіксіз жүргізу мүмкіндігі жоғары. Осы аталған орындарды дайындау және өзіндік жұмыстарды ұйымдастыру әдістемесін қарастыралық.</w:t>
      </w:r>
    </w:p>
    <w:p w:rsidR="002624ED" w:rsidRDefault="006B10B1">
      <w:pPr>
        <w:tabs>
          <w:tab w:val="left" w:pos="2640"/>
        </w:tabs>
        <w:ind w:firstLine="709"/>
        <w:jc w:val="both"/>
        <w:rPr>
          <w:bCs/>
          <w:sz w:val="28"/>
          <w:szCs w:val="28"/>
          <w:lang w:val="kk-KZ"/>
        </w:rPr>
      </w:pPr>
      <w:r>
        <w:rPr>
          <w:sz w:val="28"/>
          <w:szCs w:val="28"/>
          <w:lang w:val="kk-KZ"/>
        </w:rPr>
        <w:t>2. Мектеп маңындағы тәжірибе үлескесі мен географиялық алаңдарды жасау және онда оқыту түрлерін ұйымдастыру әдістемесі.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Қазіргі кез келген заманауи мектептің оқу-тәжірибе үлескіні ұйымдастыруы жеке тұлға қалыптастырудағы бірегей ғылыми-әдістемелік жол болып саналады. Тәжірибе алаңындағы жұмыстар оқушылар бойында практикалық дағдылар мен машықтар қалыптасуға, еңбекке баулуға үлкен септігін тигізеді. Сондықтан әлемдік тәжірибе көрсеткендей білім мен тәрбие беретін  табиғаттың  бұл  бөлшегінің атқаратын қызметі алуан түрлі. Атап көрсетсек:</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оқу үдерісінде үздіксіз қолдануға мүмкіндігі жоғары көрнекілік кешені бола алады;</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үлескедегі жұмыстар оқушылар бойында практикалық дағдылар мен машықтар қалыптасуға, еңбекке баулуға үлкен септігін тигізеді;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lastRenderedPageBreak/>
        <w:t>- жыл мезгілдеріне орай орындалатын өңдеу жұмыстарын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xml:space="preserve"> - арамшөптермен, зиянды бунақденелілермен күрес жолдарын меңгереді;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тұқымдарды себу тәсілдерін, өсімдіктерді көбейту жолдарын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тұқымдардың өнуін, өсуін бақылау жүргізеді, сол арқылы ғылыми-зерттеушілік қабілеттері қалыптасады;</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күтіп баптау жолдарын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жыл мезгілдері бойынша атқарылатын табиғаттағы еңбек түрлеріне машықтанады.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Тәжірибе алаңын ұйымдастыру технологиясы. Әрбір мектептің маңында арнайы жер бөлініп, онда оқу-тәжірибе үлескесі ұйымдастырылады. Онда бастауыш кластарға арналған мөлтектер бөлініп беріледі. Әрбір класс өз мөлтегінде жұмыс істейді. Оқу-тәжірибе үлескесі алдын ала мынандай бөлімдерге бөлінеді: дала өсімдіктер бөлімі, көкеніс өсімдіктер бөлімі, жеміс-жидектер бөлімі, әсемдік өсімдіктер  бөлімі және жануарлар бөлімі.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Дала өсімдіктері бөлімінің өзі 2 бөлімге коллекциялық және тәжірибелік деп бөліну керек. Коллекциялық бөлікке белгілі ретпен мәдени өсімдіктердің түрлері егіледі. Айталық; 1-бөлікке астық тұқымдастары (арпа, сұлы, бидай, тары, жүгері, күріш), екінші бөлікке бұршақ тұқымдастары (ас бұршақ, үрме бұршақ, жасымық, соя, жоңышқа, беде), 3-бөлікке тоқыма өнеркәсібіне пайдаланатын өсімдіктері (кендір, кенеп, қалақай), 4-бөлікке майлы өсімдіктер (күнбағыс, жержаңғақ, мақсары), 5-бөлікке түйнекті өсімдіктер түрлері (картоп, шалқан, сәбіз, қызылша, орамжапырақ), 6-бөлікке дәрілік өсімдіктер (жалбыз, шайқурай, валериана, тмин) егіліп, өсіріледі.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Коллекция бөлімінің жалғасы тәжірибе бөлімен ұштасады. Мұнда жерсіндіру жұмыстары, вегетативті көбету тәсілдері және түрлі агротехникалық шаралар ұйымдастырылады. Мектеп маңындағы оқу-тәжірибе үлескесі білім мен тәрбие беруде үлкен маңызға ие. Тәжірибе алаңындағы жұмыстар оқушылар бойында практикалық дағдылар мен машықтар қалып- тасуға, еңбекке баулуға үлкен септігін тигізеді. Тәжірибе алаңында күзгі және көктемгі топырақты өңдеу, арамшөптермен, зиянды бунақденелілермен күрес жолдарын, тұқымдарды себу тәсілдерін, өсімдіктерді көбету жолдарын, олардың өнуін, өсуін бақылау, күтіп баптау жолдарын үйренеді.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Оқу-тәжірибе үлескесінде жұмыс істеу үшін соған сәйкес құрал-жабдықтар болу керек: күрек 20 дана (жалпы ұзындығы сабымен есептегенде 85-95 см, сабының жуандығы - 3см, ) тісті темір тырма – 10 дана, тісті ағаш тырма  1-2  дана, шаршылы ұялап егуде және көшет отырғызуды белгілеуге арналған маркер қажет. Сондай-ақ, көшеттерді отырғызу үшін 5-6 дана қалақ, топырақтың қабатын қопсыту үшін кетпен, өсімдіктерді суғару үшін су құйғыштар керек. Сонымен бірге жоспарлау жұмысы кезінде үлескенің эстетикалық, көркемдік жағына аса көңіл бөліну керек.</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үлескеде ағаштар егу, санитарлық жұмыстар, ағаштарда құстарға арнап ұя, тамақтандыру торын орнату жұмыстарын ұйымдастыруға болады. Бұл үлкен тәрбиелік жұмыс, сондай-ақ құстарды мектеп ауласына шақыру, олардың тіршілігін бақылауға қиындық тудырмайды. Үлкен жауапкершілік, табиғатқа деген сүйіспеншілік, эстетикалық тәрбие қалыптасады. Мектеп </w:t>
      </w:r>
      <w:r>
        <w:rPr>
          <w:rFonts w:ascii="Times New Roman" w:hAnsi="Times New Roman" w:cs="Times New Roman"/>
          <w:sz w:val="28"/>
          <w:szCs w:val="28"/>
          <w:lang w:val="kk-KZ"/>
        </w:rPr>
        <w:lastRenderedPageBreak/>
        <w:t>маңын-дағы бұл алаң көктемде және күзде экскурсия ұйымдастыруға таптырмас табиғи орын болып табылады.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Географиялық алаң құрылымы, ұйымдастырылу технологиясы. Бастауыш класта жаратылыстану сабақтарын ұйымдастыру және өткізу үшін географиялық алаңның да өзіндік ролі жоғары. Географиялық алаңда географиялық ұғымдарды кеңейту, түрлі аспаптарда жұмыс істеу дағдысын қалыптастыру мақсатында яғни практикалық сабақтар ұйымдастырылады.  Географиялық алаң шамамен 10х10 көлемді алатын алаң. Оны биіктігі 1 м-ге баратын қашамен қоршайды, қашаның бір бөлігін түрлі түске (мысалға, ақ пен қара) кезектестіріп бояйды да, өлшеуіш қаша ретінде пайдаланылады. Алаңға арналған орынды мүмкіндігінше ашықтау жерден таңдайды. Оның дәл ортасында тіктегіші бар, биіктігі 1 м вертикаль таяқ (гномон) орнатады. Оның көмегімен күннің түсу уақытын, көкжиек бағытын анықтайды. Талтүстегі сызықтың көрсетуін пайдалана отырып, алаңда көкжиектің негізгі және аралық тұстарын көрсететін жолдар төсеуге болады.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Ауа райын бақылау үшін метрологиялық дүңгіршек (будка) орнатып, оның ішіне термометр қояды. Желдің бағытын анықтау үшін биіктігі 10 м бағанаға флюгер орнатады (алаң ашық жерде орналаспаса, флюгер мектеп шатырына бекітіледі).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Географиялық алаңда өлшем учаскесі бөлініп, онда деци- метрлерге бөлінген текше метр орнатылады. Қар жамылғысының қалыңдығын анықтау үшін ұзындығы 1,5-2 м, ені 8-10 см қар өлшейтін рейка қолданылады. Рейканың бет жағы ақ түске боялады да, 1 см сайын бөлінеді.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 жылдың жылы мезгілінде географиялық алаңда құмнан рельеф формаларын мүсіндеу, жасанды көлшікте аралдар  мен түбектердің, өзеннің түйетайлы және жарқабақты жағалары- ның үлгілерін жасау, өзеннің жасанды схемасында бастауын, арнасын, сағасын және тарамдарын көрсету жөнінде әр түрлі тапсырмалар орындай 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Бастауыш класс оқушылары географиялық алаңда бақылау жүргізген кезде мұғалімнің басшылығымен қарапайым құралдармен (термометр, флюгермен) жұмыс істеу дағдысын қалыптастырулары, күннің көкжиектен биіктігін анықтау үшін тал түсте сызықты өлшеуді үйренулері (гномонмен); табиғат құбылыстарын (бұлттылық, жаңбыр, қар, қырау, тұман т.б.) бақылауға және түсіндіруге үйренулері, бірнеше жылғы деректерді талдай білулері, өз жерлеріндегі ауа райының ерекшеліктерін қорытып және тани білулері; жақын маңдағы заттарға дейінгі қашықтықты көзбен өлшей алулары; көкжиектің негізгі және аралық тұстары бойынша еркін бағдарлай білу біліктігі қалыптасады. Жел бағытын, ауа температурасын, жауын-шашын көлемін анықтайтын құралдармен жұмыс жасай білуге  машықтанады. Бұлардан басқа жайдақ және тік баурайлы, төбесі айқын көрінетін үйілген төбе моделін; басталатын жері, сағасы, салалары жақсы көрінетін жылғалары мен жасанды су қоймаларын жасауға орын бөліну керек.Географиялық алаңда жұмыстың нәтижелі болуы мұғалім тарапынан тікелей қадағалауынан туындайды.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Географиялық алаңда жүргізілетін бақылаулардың негізгі мақсаты-оқушылар бастауыш класта зерттейтін табиғат құбылыстарының өзара </w:t>
      </w:r>
      <w:r>
        <w:rPr>
          <w:rFonts w:ascii="Times New Roman" w:hAnsi="Times New Roman" w:cs="Times New Roman"/>
          <w:sz w:val="28"/>
          <w:szCs w:val="28"/>
          <w:lang w:val="kk-KZ"/>
        </w:rPr>
        <w:lastRenderedPageBreak/>
        <w:t>байланыстары мен заңдылықтарын анықтау болып табылады. Сонымен бірге, географиялық аспаптар мен құралдарда жұмыс істей алу сауыттылығын қалыптастыру.</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Қазіргі кез келген заманауи мектептің оқу-тәжірибе үлескіні ұйымдастыруы жеке тұлға қалыптастырудағы бірегей ғылыми-әдістемелік жол болып саналады. Тәжірибе алаңындағы жұмыстар оқушылар бойында практикалық дағдылар мен машықтар қалыптасуға, еңбекке баулуға үлкен септігін тигізеді. Сондықтан әлемдік тәжірибе көрсеткендей білім мен тәрбие беретін  табиғаттың  бұл  бөлшегінің атқаратын қызметі алуан түрлі. Атап көрсетсек:</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оқу үдерісінде үздіксіз қолдануға мүмкіндігі жоғары көрнекілік кешені бола алады;</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үлескедегі жұмыстар оқушылар бойында практикалық дағдылар мен машықтар қалыптасуға, еңбекке баулуға үлкен септігін тигізеді;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жыл мезгілдеріне орай орындалатын өңдеу жұмыстарын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xml:space="preserve"> - арамшөптермен, зиянды бунақденелілермен күрес жолдарын меңгереді;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тұқымдарды себу тәсілдерін, өсімдіктерді көбейту жолдарын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тұқымдардың өнуін, өсуін бақылау жүргізеді, сол арқылы ғылыми-зерттеушілік қабілеттері қалыптасады;</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күтіп баптау жолдарын үйренеді;</w:t>
      </w:r>
    </w:p>
    <w:p w:rsidR="002624ED" w:rsidRDefault="006B10B1">
      <w:pPr>
        <w:pStyle w:val="af9"/>
        <w:ind w:firstLine="567"/>
        <w:jc w:val="both"/>
        <w:rPr>
          <w:rFonts w:ascii="Times New Roman" w:hAnsi="Times New Roman"/>
          <w:sz w:val="28"/>
          <w:szCs w:val="28"/>
          <w:lang w:val="kk-KZ"/>
        </w:rPr>
      </w:pPr>
      <w:r>
        <w:rPr>
          <w:rFonts w:ascii="Times New Roman" w:hAnsi="Times New Roman"/>
          <w:sz w:val="28"/>
          <w:szCs w:val="28"/>
          <w:lang w:val="kk-KZ"/>
        </w:rPr>
        <w:t>- жыл мезгілдері бойынша атқарылатын табиғаттағы еңбек түрлеріне машықтанады.</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sz w:val="28"/>
          <w:szCs w:val="28"/>
          <w:lang w:val="kk-KZ"/>
        </w:rPr>
        <w:t>Оқу –тәжірибе алаңының ғылыми-практикалық білім берудегі ролін Петр Алексеевич Завитаев өз еңбектерде анық көрсеткен. Айталық; оның «1-4 сыныптардың  оқу – тәжірибе үлескісі», «1-4 сынып оқушыларының оқу-тәжірибе үлескісіндегі еңбегі» атты еңбектерінің үлесі ерекше.</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 мен тапсырмалар:</w:t>
      </w:r>
    </w:p>
    <w:p w:rsidR="002624ED" w:rsidRDefault="006B10B1">
      <w:pPr>
        <w:pStyle w:val="af9"/>
        <w:ind w:firstLine="709"/>
        <w:jc w:val="both"/>
        <w:rPr>
          <w:rFonts w:ascii="Times New Roman" w:hAnsi="Times New Roman"/>
          <w:sz w:val="28"/>
          <w:szCs w:val="28"/>
          <w:lang w:val="kk-KZ"/>
        </w:rPr>
      </w:pPr>
      <w:r>
        <w:rPr>
          <w:rFonts w:ascii="Times New Roman" w:hAnsi="Times New Roman" w:cs="Times New Roman"/>
          <w:sz w:val="28"/>
          <w:szCs w:val="28"/>
          <w:lang w:val="kk-KZ"/>
        </w:rPr>
        <w:t>1. О</w:t>
      </w:r>
      <w:r>
        <w:rPr>
          <w:rFonts w:ascii="Times New Roman" w:hAnsi="Times New Roman"/>
          <w:sz w:val="28"/>
          <w:szCs w:val="28"/>
          <w:lang w:val="kk-KZ"/>
        </w:rPr>
        <w:t>қу-тәжірибе үлескіні ұйымдастыруы және ондағы өзіндік жұмыстар ды ұйымдастыру жолдары</w:t>
      </w:r>
    </w:p>
    <w:p w:rsidR="002624ED" w:rsidRDefault="006B10B1">
      <w:pPr>
        <w:pStyle w:val="af9"/>
        <w:ind w:firstLine="709"/>
        <w:jc w:val="both"/>
        <w:rPr>
          <w:rFonts w:ascii="Times New Roman" w:hAnsi="Times New Roman"/>
          <w:sz w:val="28"/>
          <w:szCs w:val="28"/>
          <w:lang w:val="kk-KZ"/>
        </w:rPr>
      </w:pPr>
      <w:r>
        <w:rPr>
          <w:rFonts w:ascii="Times New Roman" w:hAnsi="Times New Roman"/>
          <w:sz w:val="28"/>
          <w:szCs w:val="28"/>
          <w:lang w:val="kk-KZ"/>
        </w:rPr>
        <w:t xml:space="preserve">2.  </w:t>
      </w:r>
      <w:r>
        <w:rPr>
          <w:rFonts w:ascii="Times New Roman" w:hAnsi="Times New Roman" w:cs="Times New Roman"/>
          <w:sz w:val="28"/>
          <w:szCs w:val="28"/>
          <w:lang w:val="kk-KZ"/>
        </w:rPr>
        <w:t>О</w:t>
      </w:r>
      <w:r>
        <w:rPr>
          <w:rFonts w:ascii="Times New Roman" w:hAnsi="Times New Roman"/>
          <w:sz w:val="28"/>
          <w:szCs w:val="28"/>
          <w:lang w:val="kk-KZ"/>
        </w:rPr>
        <w:t xml:space="preserve">қу-тәжірибе үлескіні ұйымдастыруы технологиясы жайында не айтасыз?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Географиялық алаңды ұйымдастырудың маңызы неде?</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Оның құрылымы қандай және қандай жабдықтармен қамтамасыз етілуі тиіс?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Географиялық алаңда қандай жұмыс түрлері орындалады?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Арнайы тапсырмалар түрлерін ата?</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Сыни ойлау тапсырмасы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Кең ауқымды дағдыларды сипаттап беріңіз.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Жастар жылының ашылу шарасында Елбасы Н.Назарбаевтың жастардың бойында  қалыптасуы тиіс «</w:t>
      </w:r>
      <w:r>
        <w:rPr>
          <w:rFonts w:ascii="Times New Roman" w:hAnsi="Times New Roman" w:cs="Times New Roman"/>
          <w:bCs/>
          <w:sz w:val="28"/>
          <w:szCs w:val="28"/>
          <w:lang w:val="kk-KZ"/>
        </w:rPr>
        <w:t>4К моделі</w:t>
      </w:r>
      <w:r>
        <w:rPr>
          <w:rFonts w:ascii="Times New Roman" w:hAnsi="Times New Roman" w:cs="Times New Roman"/>
          <w:b/>
          <w:bCs/>
          <w:sz w:val="28"/>
          <w:szCs w:val="28"/>
          <w:lang w:val="kk-KZ"/>
        </w:rPr>
        <w:t>»</w:t>
      </w:r>
      <w:r>
        <w:rPr>
          <w:rFonts w:ascii="Times New Roman" w:hAnsi="Times New Roman" w:cs="Times New Roman"/>
          <w:sz w:val="28"/>
          <w:szCs w:val="28"/>
          <w:lang w:val="kk-KZ"/>
        </w:rPr>
        <w:t xml:space="preserve"> жайлы әңгімелеп көрелік.</w:t>
      </w:r>
    </w:p>
    <w:p w:rsidR="002624ED" w:rsidRDefault="002624ED">
      <w:pPr>
        <w:tabs>
          <w:tab w:val="left" w:pos="2640"/>
        </w:tabs>
        <w:ind w:firstLine="709"/>
        <w:rPr>
          <w:b/>
          <w:sz w:val="28"/>
          <w:szCs w:val="28"/>
          <w:lang w:val="kk-KZ"/>
        </w:rPr>
      </w:pPr>
    </w:p>
    <w:p w:rsidR="002624ED" w:rsidRDefault="002624ED">
      <w:pPr>
        <w:tabs>
          <w:tab w:val="left" w:pos="2640"/>
        </w:tabs>
        <w:ind w:firstLine="709"/>
        <w:rPr>
          <w:b/>
          <w:sz w:val="28"/>
          <w:szCs w:val="28"/>
          <w:lang w:val="kk-KZ"/>
        </w:rPr>
      </w:pPr>
    </w:p>
    <w:p w:rsidR="002624ED" w:rsidRDefault="006B10B1">
      <w:pPr>
        <w:tabs>
          <w:tab w:val="left" w:pos="2640"/>
        </w:tabs>
        <w:ind w:firstLine="709"/>
        <w:rPr>
          <w:b/>
          <w:sz w:val="28"/>
          <w:szCs w:val="28"/>
          <w:lang w:val="kk-KZ"/>
        </w:rPr>
      </w:pPr>
      <w:r>
        <w:rPr>
          <w:b/>
          <w:sz w:val="28"/>
          <w:szCs w:val="28"/>
          <w:lang w:val="kk-KZ"/>
        </w:rPr>
        <w:t>2.9 Қашықтан оқыту технологиясы</w:t>
      </w:r>
    </w:p>
    <w:p w:rsidR="002624ED" w:rsidRDefault="002624ED">
      <w:pPr>
        <w:tabs>
          <w:tab w:val="left" w:pos="2640"/>
        </w:tabs>
        <w:ind w:firstLine="709"/>
        <w:rPr>
          <w:b/>
          <w:sz w:val="28"/>
          <w:szCs w:val="28"/>
          <w:lang w:val="kk-KZ"/>
        </w:rPr>
      </w:pPr>
    </w:p>
    <w:p w:rsidR="002624ED" w:rsidRDefault="006B10B1">
      <w:pPr>
        <w:tabs>
          <w:tab w:val="left" w:pos="2640"/>
        </w:tabs>
        <w:ind w:firstLine="709"/>
        <w:rPr>
          <w:b/>
          <w:sz w:val="28"/>
          <w:szCs w:val="28"/>
          <w:lang w:val="kk-KZ"/>
        </w:rPr>
      </w:pPr>
      <w:r>
        <w:rPr>
          <w:b/>
          <w:sz w:val="28"/>
          <w:szCs w:val="28"/>
          <w:lang w:val="kk-KZ"/>
        </w:rPr>
        <w:t>Жоспары:</w:t>
      </w:r>
    </w:p>
    <w:p w:rsidR="002624ED" w:rsidRDefault="006B10B1">
      <w:pPr>
        <w:tabs>
          <w:tab w:val="left" w:pos="2640"/>
        </w:tabs>
        <w:ind w:firstLine="709"/>
        <w:rPr>
          <w:b/>
          <w:sz w:val="28"/>
          <w:szCs w:val="28"/>
          <w:lang w:val="kk-KZ"/>
        </w:rPr>
      </w:pPr>
      <w:r>
        <w:rPr>
          <w:b/>
          <w:sz w:val="28"/>
          <w:szCs w:val="28"/>
          <w:lang w:val="kk-KZ"/>
        </w:rPr>
        <w:lastRenderedPageBreak/>
        <w:t>1. Қашықтан оқыту технологиясына сипаттама</w:t>
      </w:r>
    </w:p>
    <w:p w:rsidR="002624ED" w:rsidRDefault="006B10B1">
      <w:pPr>
        <w:tabs>
          <w:tab w:val="left" w:pos="2640"/>
        </w:tabs>
        <w:ind w:firstLine="709"/>
        <w:rPr>
          <w:b/>
          <w:sz w:val="28"/>
          <w:szCs w:val="28"/>
          <w:lang w:val="kk-KZ"/>
        </w:rPr>
      </w:pPr>
      <w:r>
        <w:rPr>
          <w:b/>
          <w:sz w:val="28"/>
          <w:szCs w:val="28"/>
          <w:lang w:val="kk-KZ"/>
        </w:rPr>
        <w:t>2. Жаратылыстану сабағын қашықтан ұйымдастыру әдістемесі</w:t>
      </w:r>
    </w:p>
    <w:p w:rsidR="002624ED" w:rsidRDefault="002624ED">
      <w:pPr>
        <w:tabs>
          <w:tab w:val="left" w:pos="2640"/>
        </w:tabs>
        <w:ind w:firstLine="709"/>
        <w:rPr>
          <w:b/>
          <w:sz w:val="28"/>
          <w:szCs w:val="28"/>
          <w:lang w:val="kk-KZ"/>
        </w:rPr>
      </w:pPr>
    </w:p>
    <w:p w:rsidR="002624ED" w:rsidRDefault="006B10B1">
      <w:pPr>
        <w:tabs>
          <w:tab w:val="left" w:pos="2640"/>
        </w:tabs>
        <w:ind w:firstLine="709"/>
        <w:rPr>
          <w:b/>
          <w:sz w:val="28"/>
          <w:szCs w:val="28"/>
          <w:lang w:val="kk-KZ"/>
        </w:rPr>
      </w:pPr>
      <w:r>
        <w:rPr>
          <w:b/>
          <w:sz w:val="28"/>
          <w:szCs w:val="28"/>
          <w:lang w:val="kk-KZ"/>
        </w:rPr>
        <w:t>1. Қашықтан оқыту технологиясына сипаттама</w:t>
      </w:r>
    </w:p>
    <w:p w:rsidR="002624ED" w:rsidRDefault="006B10B1">
      <w:pPr>
        <w:pStyle w:val="af9"/>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Қазіргі уақытта әлемде төртінші технологиялық революция үдерісі: ақпараттың қарқынды ағыны, жоғары технологиялық инновациялар мен әзірлемелерді еркін қолдану кезеңі кең етек жаюда. </w:t>
      </w:r>
      <w:r>
        <w:rPr>
          <w:rFonts w:ascii="Times New Roman" w:hAnsi="Times New Roman" w:cs="Times New Roman"/>
          <w:sz w:val="28"/>
          <w:szCs w:val="28"/>
          <w:lang w:val="kk-KZ"/>
        </w:rPr>
        <w:t xml:space="preserve">Қазақстан Республикасы «Білім туралы» Заңының 8-бабында «Білім беру жүйесінің басты міндеттерінің бірі оқытудың жаңа технологияларын енгізу, білім беруді ақпараттандыру, халықаралық ғаламдық коммуникациялық желілерге шығу» деген талапты арнайы қойып отырғаны да мәлім.  </w:t>
      </w:r>
    </w:p>
    <w:p w:rsidR="002624ED" w:rsidRDefault="006B10B1">
      <w:pPr>
        <w:pStyle w:val="af9"/>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Pr>
          <w:rFonts w:ascii="Times New Roman" w:hAnsi="Times New Roman" w:cs="Times New Roman"/>
          <w:sz w:val="28"/>
          <w:szCs w:val="28"/>
          <w:lang w:val="kk-KZ"/>
        </w:rPr>
        <w:t>ілім әрбір адамның табысты өмір сүруіне қызмет жасауы тиіс» деген кредомен үйлескен әлемдік білім беру кеңістігіне енудің бірден бір шарты озық сандық технологияларды еркін қолдануды меңгеру болып саналады.</w:t>
      </w:r>
      <w:r>
        <w:rPr>
          <w:rFonts w:ascii="Times New Roman" w:eastAsia="Times New Roman" w:hAnsi="Times New Roman" w:cs="Times New Roman"/>
          <w:sz w:val="28"/>
          <w:szCs w:val="28"/>
          <w:lang w:val="kk-KZ"/>
        </w:rPr>
        <w:t xml:space="preserve"> Мұндай шарт, биылғыдай әлемді жайлаған эпидемиялық жағдайлар кезінде тығырықтан шығудың тиімді жолы ретінде таңдалған қашықтан оқыту технологиясы. </w:t>
      </w:r>
    </w:p>
    <w:p w:rsidR="002624ED" w:rsidRPr="00DF45E3"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Қашықтан білім беру технологиясы – білім алушы мен педагог қызметкердің жанама (алыстан) немесе толық емес жанама өзара іс-қимылы кезінде ақпараттық-коммуникациялық технологияларды және телекоммуни кациялық құралдарды қолдана отырып жүзеге асырылатын оқыту. </w:t>
      </w:r>
      <w:r w:rsidRPr="00DF45E3">
        <w:rPr>
          <w:rFonts w:ascii="Times New Roman" w:hAnsi="Times New Roman" w:cs="Times New Roman"/>
          <w:sz w:val="28"/>
          <w:szCs w:val="28"/>
          <w:lang w:val="kk-KZ"/>
        </w:rPr>
        <w:t xml:space="preserve">Тағы бір дерек көзінде мынандай анықтама беріледі. </w:t>
      </w:r>
    </w:p>
    <w:p w:rsidR="002624ED" w:rsidRPr="00DF45E3" w:rsidRDefault="006B10B1">
      <w:pPr>
        <w:pStyle w:val="af9"/>
        <w:ind w:firstLine="709"/>
        <w:jc w:val="both"/>
        <w:rPr>
          <w:rFonts w:ascii="Times New Roman" w:hAnsi="Times New Roman" w:cs="Times New Roman"/>
          <w:sz w:val="28"/>
          <w:szCs w:val="28"/>
          <w:lang w:val="kk-KZ"/>
        </w:rPr>
      </w:pPr>
      <w:r w:rsidRPr="00DF45E3">
        <w:rPr>
          <w:rFonts w:ascii="Times New Roman" w:hAnsi="Times New Roman" w:cs="Times New Roman"/>
          <w:sz w:val="28"/>
          <w:szCs w:val="28"/>
          <w:lang w:val="kk-KZ"/>
        </w:rPr>
        <w:t>Қашықтан оқыту – бір-бірінен қашықта орналасқан білім алушы мен оқытушының  әртүрлі байланыс технологияларының көмегімен жанама түрде өзара әрекеттестікте оқу нысаны. Қашықтан оқытуда білім беру процесінің барлық компоненттері – мақсаты, мазмұны, оқыту әдістері және оқу нәтижесін бағалау толық сақталады.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Қашықтан оқыту форматында білімалушылармен мынадай қызметтер іске асырылады: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Оқушыларға оқытылатын білімнің негізі бөлігін ақпараттық технологиялар көмегімен беру;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үдерісі барысында оқушы мен педагог қарым-қатынасы интерактивті түрде қамтамасыз етіледі;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Оқушыларға білімді өз бетінше игеруге көп мүмкіндіктер беріледі;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Кері байланыстың және бағалаудың мазмұны түрлі форматта жүзеге асырылады.</w:t>
      </w:r>
    </w:p>
    <w:p w:rsidR="002624ED" w:rsidRDefault="006B10B1">
      <w:pPr>
        <w:pStyle w:val="af9"/>
        <w:ind w:firstLine="709"/>
        <w:jc w:val="both"/>
        <w:rPr>
          <w:rFonts w:ascii="Times New Roman" w:eastAsia="Times New Roman" w:hAnsi="Times New Roman" w:cs="Times New Roman"/>
          <w:color w:val="222222"/>
          <w:sz w:val="28"/>
          <w:szCs w:val="28"/>
          <w:lang w:val="kk-KZ"/>
        </w:rPr>
      </w:pPr>
      <w:r>
        <w:rPr>
          <w:rFonts w:ascii="Times New Roman" w:eastAsia="Times New Roman" w:hAnsi="Times New Roman" w:cs="Times New Roman"/>
          <w:color w:val="222222"/>
          <w:sz w:val="28"/>
          <w:szCs w:val="28"/>
          <w:lang w:val="kk-KZ"/>
        </w:rPr>
        <w:t>Қашықтан оқыту екі түрлі тәсілмен– </w:t>
      </w:r>
      <w:r>
        <w:rPr>
          <w:rFonts w:ascii="Times New Roman" w:eastAsia="Times New Roman" w:hAnsi="Times New Roman" w:cs="Times New Roman"/>
          <w:bCs/>
          <w:color w:val="222222"/>
          <w:sz w:val="28"/>
          <w:szCs w:val="28"/>
          <w:lang w:val="kk-KZ"/>
        </w:rPr>
        <w:t>синхронды және асинхронды оқыту, кейде екеуі қатар қолданылу мүмкін.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Синхронды оқытуда ZOOM сессияларын немесе Teams командаларын, WһatsApp және Telegram мессенджерлері арқылы топтық қоңырау шалуды қолдана отырып, топтық және жұптық жұмысты ұйымдастыруға болады. Қажет болған жағдайда жеке оқу бағыттарын ойластырып, жоғарыда аталған құралдарды қолдана отырып, оқушыларға кеңес беру арқылы қолдау көрсету.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Асинхронды оқытуда оқушыларға жұптарға немесе топтарға бірігіп жоба жұмыстарын орындап, оның ақпараттары мен нәтижелері мен мессенджер чат </w:t>
      </w:r>
      <w:r>
        <w:rPr>
          <w:rFonts w:ascii="Times New Roman" w:hAnsi="Times New Roman" w:cs="Times New Roman"/>
          <w:sz w:val="28"/>
          <w:szCs w:val="28"/>
          <w:lang w:val="kk-KZ"/>
        </w:rPr>
        <w:lastRenderedPageBreak/>
        <w:t>тарында, бірлесіп қолданылатын құжаттарда, интерактивті тақталарда өзара бөлісуді ұсыну.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Қашықтан оқытудың тиімділігі оған енгізілген педагогикалық мағынамен анықталады, оның түсіндірулерінің ішінде екі түрлі көзқарасты бөліп көрсету керек. Біріншісі, бүгінгі күні кеңінен таралған, қашықтықтан оқыту арқылы мұғалім мен оқушы арасында ақпарат алмасуды білдіреді.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Екінші тәсілде қашықтан оқытудың басым бағыты – қазіргі заманғы телекоммуникация құралдарының көмегімен құрылған оқушының жеке танымдылығының қызметі. Бұл тәсіл білім беру субъектілерінің өзара іс-қимылының интерактивтілігін және оқу процесінің өнімділігін қамтамасыз ететін ақпараттық және педагогикалық технологияларды біріктіруді көздейді. Бұл жағдайда ақпарат алмасу және жіберу оқушылардың нәтижелі білім беру қызметін ұйымдастыру үшін көмекші ортаның рөлін атқарады. Оқыту нақты уақытта синхронды түрде жүреді (чат, бейне байланыс, қашықтағы білімалушылар мен мұғалімдерге ортақ “виртуалды тақталар” және тағы басқалар), сонымен қатар асинхронды (электрондық пошта негізіндегі телеконференциялар).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Қашықтан оқыту формасының тиімділігі егер де мына төмендегідей қағидалар дұрыс ұйымдастырылған жағдайда артады: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қашықтағы сабақтарды жоспарлау (оқушылардың өзіндік жұмысын қалай ұйымдастыруға болады немесе үй тапсырмасын қалай тексеруге болады және тағы да басқалар).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-АКТ құралдары мен қызметтерін зерделеу;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-қашықтан оқыту форматындағы ата-аналармен жұмысты жоспарлау;</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-қашықтан оқытудың ең қарапайым бір-екі құралын таңдап алып, солармен жұмыс істеуді бастау шарт, бірден көптеген құралдарды қолдану сапаға жеткізе қоймасы анық;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-қашықтан оқыту кезеңінде мұғалімнің оқу сценарийлері неғұрлым қарапайым, түсінікті және шынайы болса, оларды ойдағыдай жүзеге асыру және қажетті нәтижеге қол жеткізу мүмкіндігі соғұрлым жоғары болады;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-қашықтан оқыту форматына мұғалім ғана емес, оқушылар мен олардың ата-аналары да жаңадан бейімделуде екенін назарда ұстау шарт;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-оқушыларыңыздың ерекшеліктерін ескеру міндетті және онлайн сабақты жоспарлау барысында сабақ мақсаттары мен тапсырмаларды әзірлеп, бір немесе бірнеше саралау тәсілін таңдау қажет;</w:t>
      </w:r>
    </w:p>
    <w:p w:rsidR="002624ED" w:rsidRDefault="006B10B1">
      <w:pPr>
        <w:pStyle w:val="af9"/>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 дербестігін қалыптастыру, жетілдіру, өзіне қажетті қосымша жаңа білімді өз бетінше игеру және электрондық оқыту ресурстарының әлеуетін игерту секілді міндеттерді жүзеге асырылуына мүмкіндік жасау.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Қашықтан оқытуды ұйымдастырудағы ең негізгісі әрине, АКТ құралдары.  Ендеше, телекоммуникациялық және ақпараттық құралдар негізінде әр түрлі педагогикалық қызмет түрлерін қолдануға болады. Мысалы, қашықтан іскерлік ойындар, зертханалық жұмыстар мен семинарлар, қол жетімді емес нысандарға виртуалды бару, виртуалды экскурсиялар, мектеп оқушыларының, сондай-ақ мұғалімдердің бір-бірімен компьютерлік хат алмасуы, электронды бюллетеньдер шығару және тағы басқалар.</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Қашықтан оқыту сабақтарының түрлері бір жағынан педагогикалық процестің ерекшеліктерімен, екінші жағынан — оқыту орталығының қарамағындағы ақпараттық және телекоммуникациялық құралдар мен сервистердің жиынтығымен анықталады. Тәжірибе қашықтан оқытуда сабақтың келесі түрлерін қолдану өнімділігін көрсетеді. Кіріспе сабақ бүкіл курсты қамту, оның мәселелерін, алдағы сабақтарды шолу мақсатында өткізіледі. Оны білім беру серверінде веб-беттер жиынтығы түрінде жасаған жөн. Жеке сабақ-кеңес беру әр оқушының ерекшеліктерін ескере отырып, әр түрлі формада өткізіледі. Электрондық пошта бойынша қашықтықтан өткізілетін конференция қашықтықтан хат алмасу аясында бір мәселені талқылаудың құрылымы мен регламентін әзірлеуді талап етеді.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Чат сабағы нақты уақытта өткізіледі және нақты кесте мен сұрақ-мәселелерді тұжырымдауды, сонымен қатар сабақ мәтінін талдау және болашақта пайдалану үшін жазу мүмкіндігін талап етеді. Веб-сабақтың көптеген нұсқалары бар: веб-квест негізіндегі қашықтан оқыту сабақтары (зерттелетін тақырып бойынша сілтемелері бар арнайы дайындалған беттер), форум, семинарлар, іскерлік ойындар және тағы да басқа түрлі конференциялар. Мұндай сабақ электрондық пошта немесе веб-нысандарды қолдану арқылы жүзеге асырылады.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Қашықтан оқыту кезіндегі ата-ананың рөлі аса құнды екеніне назар аударуға болады. Себебі: ата-ана қадағалаушы, қолдаушы және қорғаушы. Қашықтан оқытуда, бала ата-ана мен ұстаздың қолдауына, көмегіне қаншалықты зәру</w:t>
      </w:r>
      <w:r w:rsidRPr="00BE5E95">
        <w:rPr>
          <w:rFonts w:ascii="Times New Roman" w:hAnsi="Times New Roman" w:cs="Times New Roman"/>
          <w:sz w:val="28"/>
          <w:szCs w:val="28"/>
          <w:lang w:val="kk-KZ"/>
        </w:rPr>
        <w:t xml:space="preserve"> сонды</w:t>
      </w:r>
      <w:r>
        <w:rPr>
          <w:rFonts w:ascii="Times New Roman" w:hAnsi="Times New Roman" w:cs="Times New Roman"/>
          <w:sz w:val="28"/>
          <w:szCs w:val="28"/>
          <w:lang w:val="kk-KZ"/>
        </w:rPr>
        <w:t>қтан ата –ана мен ұстаздардар да бір- бірімен тығыз байланыста болу керек.</w:t>
      </w:r>
    </w:p>
    <w:p w:rsidR="002624ED" w:rsidRDefault="006B10B1">
      <w:pPr>
        <w:pStyle w:val="af9"/>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Болашақ педагогтардың кәсіби тұрғыда ақпараттық қоғамның толық қанды белсенді мүшесі болуына үйретуде, білім берудің ақпараттық технологияларын, дәлірек айтқанда, электрондық оқулық және бейнефильмдерді, басқа да электрондық басылымдарды  оқыту арнасына барынша ендіру көзделген. Ақпараттық қоғам мүшесі болу дегеніміз халықаралық стандарттар мен принциптерін қолдайтын, барлық заманауи талаптарға сәйкес келетін, электронды және қашықтан оқыту әрекетін меңгеру деген сөз. Ол мәселен, </w:t>
      </w:r>
      <w:r>
        <w:rPr>
          <w:rFonts w:ascii="Times New Roman" w:eastAsia="Times New Roman" w:hAnsi="Times New Roman" w:cs="Times New Roman"/>
          <w:b/>
          <w:sz w:val="28"/>
          <w:szCs w:val="28"/>
          <w:lang w:val="kk-KZ"/>
        </w:rPr>
        <w:t>(</w:t>
      </w:r>
      <w:r>
        <w:rPr>
          <w:rFonts w:ascii="Times New Roman" w:eastAsia="Times New Roman" w:hAnsi="Times New Roman" w:cs="Times New Roman"/>
          <w:sz w:val="28"/>
          <w:szCs w:val="28"/>
          <w:lang w:val="kk-KZ"/>
        </w:rPr>
        <w:t>Е-Learning) электронды білім беру жүйесінің жаңа бар мүмкіндіктерін пайдалану.  Осы міндеттерге сәйкес болашақ педагог әрбір әдістемелік пәндердің мазмұнына  мультимедиялық құралдармен жұмыс жасау және оларға қажетті әзірлемелерді  дайындау технологияларын үйренуі тиіс.</w:t>
      </w:r>
    </w:p>
    <w:p w:rsidR="002624ED" w:rsidRDefault="006B10B1">
      <w:pPr>
        <w:pStyle w:val="af9"/>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Білім беру саласында дәстүрлі оқыту электронды оқытуға, электронды оқыту Smart оқытуға ауысып жатыр. Оқыту үдерісінде білім алушылардың өздігінен дербес білім алуына басымдық берілуі кеңінен қанат жайды.  Ендігі міндет – сол алған білімнің адамға қызмет етуіне мүмкіндік беретін Smart оқыту ортасын дамыту. </w:t>
      </w:r>
      <w:r>
        <w:rPr>
          <w:rFonts w:ascii="Times New Roman" w:eastAsia="Times New Roman" w:hAnsi="Times New Roman" w:cs="Times New Roman"/>
          <w:color w:val="000000"/>
          <w:sz w:val="28"/>
          <w:szCs w:val="28"/>
          <w:shd w:val="clear" w:color="auto" w:fill="FFFFFF"/>
          <w:lang w:val="kk-KZ"/>
        </w:rPr>
        <w:t>Сондықтан, смарт оқытуға арналған мүлде жаңа форматтағы оқулықтарды, яғни  мәтін, сурет, видео, анимация, графика ендірілген ақылды кітаптарды  дайындайтын педагогтердің белсенділігі мен ресурстық жабдықтармен қамтамасыз етілуі мен сол құралдарда жұмыс жасай білуді меңгерту қажет.</w:t>
      </w:r>
    </w:p>
    <w:p w:rsidR="002624ED" w:rsidRDefault="006B10B1">
      <w:pPr>
        <w:tabs>
          <w:tab w:val="left" w:pos="2640"/>
        </w:tabs>
        <w:ind w:firstLine="709"/>
        <w:rPr>
          <w:b/>
          <w:sz w:val="28"/>
          <w:szCs w:val="28"/>
          <w:lang w:val="kk-KZ"/>
        </w:rPr>
      </w:pPr>
      <w:r>
        <w:rPr>
          <w:b/>
          <w:sz w:val="28"/>
          <w:szCs w:val="28"/>
          <w:lang w:val="kk-KZ"/>
        </w:rPr>
        <w:t>2. Жаратылыстану сабағын қашықтан ұйымдастыру әдістемесі</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Қашықтан оқыту формасы электрондық баспа құралдарыымен, компакт дискімен, кейс</w:t>
      </w:r>
      <w:r>
        <w:rPr>
          <w:rFonts w:ascii="Times New Roman" w:hAnsi="Times New Roman" w:cs="Times New Roman"/>
          <w:sz w:val="28"/>
          <w:szCs w:val="28"/>
          <w:lang w:val="kk-KZ"/>
        </w:rPr>
        <w:softHyphen/>
        <w:t xml:space="preserve">технологиямен жабдықталған компьютерлік телекоммуникацияға тікелей қатысты. Бастауыш сыныпта жаратылыстану пәнін қашықтан ұйымдастырудың сапасын арттыру үшін педагог үнемі біліктілігін сандық жаңалықтарменүйлестіре жетілдіріп отыру шарт. </w:t>
      </w:r>
    </w:p>
    <w:p w:rsidR="002624ED" w:rsidRDefault="006B10B1">
      <w:pPr>
        <w:pStyle w:val="af9"/>
        <w:ind w:firstLine="709"/>
        <w:jc w:val="both"/>
        <w:rPr>
          <w:rFonts w:ascii="Times New Roman" w:hAnsi="Times New Roman" w:cs="Times New Roman"/>
          <w:color w:val="333333"/>
          <w:sz w:val="28"/>
          <w:szCs w:val="28"/>
          <w:shd w:val="clear" w:color="auto" w:fill="FFFFFF"/>
          <w:lang w:val="kk-KZ"/>
        </w:rPr>
      </w:pPr>
      <w:r>
        <w:rPr>
          <w:rFonts w:ascii="Times New Roman" w:hAnsi="Times New Roman" w:cs="Times New Roman"/>
          <w:sz w:val="28"/>
          <w:szCs w:val="28"/>
          <w:lang w:val="kk-KZ"/>
        </w:rPr>
        <w:t>Қ</w:t>
      </w:r>
      <w:r>
        <w:rPr>
          <w:rFonts w:ascii="Times New Roman" w:hAnsi="Times New Roman" w:cs="Times New Roman"/>
          <w:color w:val="333333"/>
          <w:sz w:val="28"/>
          <w:szCs w:val="28"/>
          <w:shd w:val="clear" w:color="auto" w:fill="FFFFFF"/>
          <w:lang w:val="kk-KZ"/>
        </w:rPr>
        <w:t>азіргі заманғы педагог ақпараттық және педагогикалық технологияны меңгерген, оқушылармен бірге желідегі жаңа оқу-танымдық ортада жұмыс істеуге психологиялық, дидактикалық тұрғыдан дайын болуы керек. Қашықтан оқытудың дидактикалық жасалымын қамтамасыз етуді назарда ұстауы тиіс.</w:t>
      </w:r>
    </w:p>
    <w:p w:rsidR="002624ED" w:rsidRDefault="006B10B1">
      <w:pPr>
        <w:pStyle w:val="af9"/>
        <w:ind w:firstLine="709"/>
        <w:jc w:val="both"/>
        <w:rPr>
          <w:rFonts w:ascii="Times New Roman" w:hAnsi="Times New Roman" w:cs="Times New Roman"/>
          <w:color w:val="333333"/>
          <w:sz w:val="28"/>
          <w:szCs w:val="28"/>
          <w:shd w:val="clear" w:color="auto" w:fill="FFFFFF"/>
          <w:lang w:val="kk-KZ"/>
        </w:rPr>
      </w:pPr>
      <w:r>
        <w:rPr>
          <w:rFonts w:ascii="Times New Roman" w:hAnsi="Times New Roman" w:cs="Times New Roman"/>
          <w:color w:val="333333"/>
          <w:sz w:val="28"/>
          <w:szCs w:val="28"/>
          <w:shd w:val="clear" w:color="auto" w:fill="FFFFFF"/>
          <w:lang w:val="kk-KZ"/>
        </w:rPr>
        <w:t>Қашықтан оқыту барысында дәстүрлі қолданылып жүрген әдіс-тәсілдерді түрлендіру үлгісі мына төмендегі кестеде ұсынылады.</w:t>
      </w:r>
    </w:p>
    <w:p w:rsidR="002624ED" w:rsidRDefault="002624ED">
      <w:pPr>
        <w:pStyle w:val="af9"/>
        <w:ind w:firstLine="709"/>
        <w:jc w:val="both"/>
        <w:rPr>
          <w:rFonts w:ascii="Times New Roman" w:hAnsi="Times New Roman" w:cs="Times New Roman"/>
          <w:sz w:val="28"/>
          <w:szCs w:val="28"/>
          <w:lang w:val="kk-KZ"/>
        </w:rPr>
      </w:pPr>
    </w:p>
    <w:tbl>
      <w:tblPr>
        <w:tblStyle w:val="af8"/>
        <w:tblW w:w="4873" w:type="pct"/>
        <w:tblInd w:w="250" w:type="dxa"/>
        <w:tblLook w:val="04A0"/>
      </w:tblPr>
      <w:tblGrid>
        <w:gridCol w:w="4677"/>
        <w:gridCol w:w="4927"/>
      </w:tblGrid>
      <w:tr w:rsidR="002624ED">
        <w:tc>
          <w:tcPr>
            <w:tcW w:w="2435" w:type="pct"/>
          </w:tcPr>
          <w:p w:rsidR="002624ED" w:rsidRDefault="006B10B1">
            <w:pPr>
              <w:pStyle w:val="af9"/>
              <w:rPr>
                <w:rFonts w:ascii="Times New Roman" w:hAnsi="Times New Roman" w:cs="Times New Roman"/>
                <w:sz w:val="24"/>
                <w:szCs w:val="24"/>
                <w:lang w:eastAsia="ru-RU"/>
              </w:rPr>
            </w:pPr>
            <w:r>
              <w:rPr>
                <w:rFonts w:ascii="Times New Roman" w:hAnsi="Times New Roman" w:cs="Times New Roman"/>
                <w:sz w:val="24"/>
                <w:szCs w:val="24"/>
                <w:lang w:eastAsia="ru-RU"/>
              </w:rPr>
              <w:t>Дәстүрлі оқыту барысындағы  әдістер</w:t>
            </w:r>
          </w:p>
        </w:tc>
        <w:tc>
          <w:tcPr>
            <w:tcW w:w="2565" w:type="pct"/>
          </w:tcPr>
          <w:p w:rsidR="002624ED" w:rsidRDefault="006B10B1">
            <w:pPr>
              <w:pStyle w:val="af9"/>
              <w:rPr>
                <w:rFonts w:ascii="Times New Roman" w:hAnsi="Times New Roman" w:cs="Times New Roman"/>
                <w:sz w:val="24"/>
                <w:szCs w:val="24"/>
                <w:lang w:eastAsia="ru-RU"/>
              </w:rPr>
            </w:pPr>
            <w:r>
              <w:rPr>
                <w:rFonts w:ascii="Times New Roman" w:hAnsi="Times New Roman" w:cs="Times New Roman"/>
                <w:sz w:val="24"/>
                <w:szCs w:val="24"/>
                <w:lang w:eastAsia="ru-RU"/>
              </w:rPr>
              <w:t>Қашықтан оқыту барысында</w:t>
            </w:r>
          </w:p>
        </w:tc>
      </w:tr>
      <w:tr w:rsidR="002624ED">
        <w:tc>
          <w:tcPr>
            <w:tcW w:w="2435" w:type="pct"/>
          </w:tcPr>
          <w:p w:rsidR="002624ED" w:rsidRDefault="006B10B1">
            <w:pPr>
              <w:pStyle w:val="af9"/>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Оқытудың сыныптық-сабақтық жүйесінде мұғалімнің материалға түсініктеме беруі суреттер/сызбалар/тәжірибелер арқылы бекітіледі және «орташа» деңгейлі оқушыға бағдарланады.</w:t>
            </w:r>
            <w:r>
              <w:rPr>
                <w:rFonts w:ascii="Times New Roman" w:hAnsi="Times New Roman" w:cs="Times New Roman"/>
                <w:sz w:val="24"/>
                <w:szCs w:val="24"/>
                <w:lang w:eastAsia="ru-RU"/>
              </w:rPr>
              <w:t>  </w:t>
            </w:r>
          </w:p>
          <w:p w:rsidR="002624ED" w:rsidRDefault="002624ED">
            <w:pPr>
              <w:pStyle w:val="af9"/>
              <w:rPr>
                <w:rFonts w:ascii="Times New Roman" w:hAnsi="Times New Roman" w:cs="Times New Roman"/>
                <w:sz w:val="24"/>
                <w:szCs w:val="24"/>
                <w:lang w:val="ru-RU" w:eastAsia="ru-RU"/>
              </w:rPr>
            </w:pPr>
          </w:p>
        </w:tc>
        <w:tc>
          <w:tcPr>
            <w:tcW w:w="2565" w:type="pct"/>
          </w:tcPr>
          <w:p w:rsidR="002624ED" w:rsidRPr="00BE5E95" w:rsidRDefault="006B10B1">
            <w:pPr>
              <w:pStyle w:val="af9"/>
              <w:rPr>
                <w:rFonts w:ascii="Times New Roman" w:hAnsi="Times New Roman" w:cs="Times New Roman"/>
                <w:sz w:val="24"/>
                <w:szCs w:val="24"/>
                <w:lang w:val="ru-RU" w:eastAsia="ru-RU"/>
              </w:rPr>
            </w:pPr>
            <w:r w:rsidRPr="00BE5E95">
              <w:rPr>
                <w:rFonts w:ascii="Times New Roman" w:hAnsi="Times New Roman" w:cs="Times New Roman"/>
                <w:sz w:val="24"/>
                <w:szCs w:val="24"/>
                <w:lang w:val="ru-RU" w:eastAsia="ru-RU"/>
              </w:rPr>
              <w:t>Таныстырылым арқылы көрсету үшін суреттерді, сызбалар мен модельдерді,</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скринкаст</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және қысқа бейнероликтерді пайдаланып, оқушыларға оларды таныстыруды немесе түсініктеме беруді ұсынуға болады.</w:t>
            </w:r>
            <w:r>
              <w:rPr>
                <w:rFonts w:ascii="Times New Roman" w:hAnsi="Times New Roman" w:cs="Times New Roman"/>
                <w:sz w:val="24"/>
                <w:szCs w:val="24"/>
                <w:lang w:eastAsia="ru-RU"/>
              </w:rPr>
              <w:t> </w:t>
            </w:r>
          </w:p>
        </w:tc>
      </w:tr>
      <w:tr w:rsidR="002624ED">
        <w:tc>
          <w:tcPr>
            <w:tcW w:w="2435" w:type="pct"/>
          </w:tcPr>
          <w:p w:rsidR="002624ED" w:rsidRPr="00BE5E95" w:rsidRDefault="006B10B1">
            <w:pPr>
              <w:pStyle w:val="af9"/>
              <w:rPr>
                <w:rFonts w:ascii="Times New Roman" w:hAnsi="Times New Roman" w:cs="Times New Roman"/>
                <w:sz w:val="24"/>
                <w:szCs w:val="24"/>
                <w:lang w:val="ru-RU" w:eastAsia="ru-RU"/>
              </w:rPr>
            </w:pPr>
            <w:r w:rsidRPr="00BE5E95">
              <w:rPr>
                <w:rFonts w:ascii="Times New Roman" w:hAnsi="Times New Roman" w:cs="Times New Roman"/>
                <w:sz w:val="24"/>
                <w:szCs w:val="24"/>
                <w:lang w:val="ru-RU" w:eastAsia="ru-RU"/>
              </w:rPr>
              <w:t>Мұғалім</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оқушылардың ойлануына бағыт-бағдар беретін жетекші. Оқушылардың жаттап оқуына мүмкіндік берілмейді, ал білім алу ойын түрінде немесе оқу іс-әрекеттері арқылы меңгеріледі.</w:t>
            </w:r>
            <w:r>
              <w:rPr>
                <w:rFonts w:ascii="Times New Roman" w:hAnsi="Times New Roman" w:cs="Times New Roman"/>
                <w:sz w:val="24"/>
                <w:szCs w:val="24"/>
                <w:lang w:eastAsia="ru-RU"/>
              </w:rPr>
              <w:t> </w:t>
            </w:r>
          </w:p>
        </w:tc>
        <w:tc>
          <w:tcPr>
            <w:tcW w:w="2565" w:type="pct"/>
          </w:tcPr>
          <w:p w:rsidR="002624ED" w:rsidRPr="00BE5E95" w:rsidRDefault="006B10B1">
            <w:pPr>
              <w:pStyle w:val="af9"/>
              <w:rPr>
                <w:rFonts w:ascii="Times New Roman" w:hAnsi="Times New Roman" w:cs="Times New Roman"/>
                <w:sz w:val="24"/>
                <w:szCs w:val="24"/>
                <w:lang w:val="ru-RU" w:eastAsia="ru-RU"/>
              </w:rPr>
            </w:pPr>
            <w:r w:rsidRPr="00BE5E95">
              <w:rPr>
                <w:rFonts w:ascii="Times New Roman" w:hAnsi="Times New Roman" w:cs="Times New Roman"/>
                <w:sz w:val="24"/>
                <w:szCs w:val="24"/>
                <w:lang w:val="ru-RU" w:eastAsia="ru-RU"/>
              </w:rPr>
              <w:t>Оқушылардың алдына белгілі бір оқу міндеттері қойылады, бұл міндеттерді шешу үшін оқушылар қолжетімді ресурстарды пайдаланып, қажетті ақпаратты өздері таба алады.</w:t>
            </w:r>
            <w:r>
              <w:rPr>
                <w:rFonts w:ascii="Times New Roman" w:hAnsi="Times New Roman" w:cs="Times New Roman"/>
                <w:sz w:val="24"/>
                <w:szCs w:val="24"/>
                <w:lang w:eastAsia="ru-RU"/>
              </w:rPr>
              <w:t> </w:t>
            </w:r>
          </w:p>
        </w:tc>
      </w:tr>
      <w:tr w:rsidR="002624ED">
        <w:tc>
          <w:tcPr>
            <w:tcW w:w="2435" w:type="pct"/>
          </w:tcPr>
          <w:p w:rsidR="002624ED" w:rsidRPr="00BE5E95" w:rsidRDefault="006B10B1">
            <w:pPr>
              <w:pStyle w:val="af9"/>
              <w:rPr>
                <w:rFonts w:ascii="Times New Roman" w:hAnsi="Times New Roman" w:cs="Times New Roman"/>
                <w:sz w:val="24"/>
                <w:szCs w:val="24"/>
                <w:lang w:val="ru-RU" w:eastAsia="ru-RU"/>
              </w:rPr>
            </w:pPr>
            <w:r w:rsidRPr="00BE5E95">
              <w:rPr>
                <w:rFonts w:ascii="Times New Roman" w:hAnsi="Times New Roman" w:cs="Times New Roman"/>
                <w:sz w:val="24"/>
                <w:szCs w:val="24"/>
                <w:lang w:val="ru-RU" w:eastAsia="ru-RU"/>
              </w:rPr>
              <w:t>Мұғалім тапсырма бөліктерінің жүйелі түрде орындалуын ұйымдастырады. Меңгерілген жаңа білім тәжірибе жүзінде сынақтан өткізіледі, содан кейін тексеріліп, бағаланады.</w:t>
            </w:r>
            <w:r>
              <w:rPr>
                <w:rFonts w:ascii="Times New Roman" w:hAnsi="Times New Roman" w:cs="Times New Roman"/>
                <w:sz w:val="24"/>
                <w:szCs w:val="24"/>
                <w:lang w:eastAsia="ru-RU"/>
              </w:rPr>
              <w:t>  </w:t>
            </w:r>
          </w:p>
          <w:p w:rsidR="002624ED" w:rsidRPr="00BE5E95" w:rsidRDefault="002624ED">
            <w:pPr>
              <w:pStyle w:val="af9"/>
              <w:rPr>
                <w:rFonts w:ascii="Times New Roman" w:hAnsi="Times New Roman" w:cs="Times New Roman"/>
                <w:sz w:val="24"/>
                <w:szCs w:val="24"/>
                <w:lang w:val="ru-RU" w:eastAsia="ru-RU"/>
              </w:rPr>
            </w:pPr>
          </w:p>
        </w:tc>
        <w:tc>
          <w:tcPr>
            <w:tcW w:w="2565" w:type="pct"/>
          </w:tcPr>
          <w:p w:rsidR="002624ED" w:rsidRPr="00BE5E95" w:rsidRDefault="006B10B1">
            <w:pPr>
              <w:pStyle w:val="af9"/>
              <w:rPr>
                <w:rFonts w:ascii="Times New Roman" w:hAnsi="Times New Roman" w:cs="Times New Roman"/>
                <w:sz w:val="24"/>
                <w:szCs w:val="24"/>
                <w:lang w:val="ru-RU" w:eastAsia="ru-RU"/>
              </w:rPr>
            </w:pPr>
            <w:r w:rsidRPr="00BE5E95">
              <w:rPr>
                <w:rFonts w:ascii="Times New Roman" w:hAnsi="Times New Roman" w:cs="Times New Roman"/>
                <w:sz w:val="24"/>
                <w:szCs w:val="24"/>
                <w:lang w:val="ru-RU" w:eastAsia="ru-RU"/>
              </w:rPr>
              <w:t>Бөлім бойынша оқу мақсаттарын модульдерге бөлу, уақытты үнемдеу және</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өлшемдеу мақсатында оқытуды алдын ала жазып алынған бағдарламалар</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w:t>
            </w:r>
            <w:r>
              <w:rPr>
                <w:rFonts w:ascii="Times New Roman" w:hAnsi="Times New Roman" w:cs="Times New Roman"/>
                <w:sz w:val="24"/>
                <w:szCs w:val="24"/>
                <w:lang w:eastAsia="ru-RU"/>
              </w:rPr>
              <w:t>Bilimland</w:t>
            </w:r>
            <w:r w:rsidRPr="00BE5E95">
              <w:rPr>
                <w:rFonts w:ascii="Times New Roman" w:hAnsi="Times New Roman" w:cs="Times New Roman"/>
                <w:sz w:val="24"/>
                <w:szCs w:val="24"/>
                <w:lang w:val="ru-RU" w:eastAsia="ru-RU"/>
              </w:rPr>
              <w:t>,</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электронды оқулықтар)</w:t>
            </w:r>
            <w:r>
              <w:rPr>
                <w:rFonts w:ascii="Times New Roman" w:hAnsi="Times New Roman" w:cs="Times New Roman"/>
                <w:sz w:val="24"/>
                <w:szCs w:val="24"/>
                <w:lang w:eastAsia="ru-RU"/>
              </w:rPr>
              <w:t> </w:t>
            </w:r>
            <w:r w:rsidRPr="00BE5E95">
              <w:rPr>
                <w:rFonts w:ascii="Times New Roman" w:hAnsi="Times New Roman" w:cs="Times New Roman"/>
                <w:sz w:val="24"/>
                <w:szCs w:val="24"/>
                <w:lang w:val="ru-RU" w:eastAsia="ru-RU"/>
              </w:rPr>
              <w:t>арқылы жүзеге асыру.</w:t>
            </w:r>
            <w:r>
              <w:rPr>
                <w:rFonts w:ascii="Times New Roman" w:hAnsi="Times New Roman" w:cs="Times New Roman"/>
                <w:sz w:val="24"/>
                <w:szCs w:val="24"/>
                <w:lang w:eastAsia="ru-RU"/>
              </w:rPr>
              <w:t> </w:t>
            </w:r>
          </w:p>
        </w:tc>
      </w:tr>
    </w:tbl>
    <w:p w:rsidR="002624ED" w:rsidRPr="00BE5E95" w:rsidRDefault="002624ED">
      <w:pPr>
        <w:pStyle w:val="af9"/>
        <w:ind w:firstLine="709"/>
        <w:jc w:val="both"/>
        <w:rPr>
          <w:rFonts w:ascii="Times New Roman" w:hAnsi="Times New Roman" w:cs="Times New Roman"/>
          <w:sz w:val="28"/>
          <w:szCs w:val="28"/>
          <w:lang w:val="ru-RU"/>
        </w:rPr>
      </w:pP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sz w:val="28"/>
          <w:szCs w:val="28"/>
          <w:lang w:val="ru-RU"/>
        </w:rPr>
        <w:t xml:space="preserve">Жаратылыстану сабағын қашықтан оқыту барысында тапсырмаларды беру, орындатуды ұйымдастыру үлгісі. </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sz w:val="28"/>
          <w:szCs w:val="28"/>
          <w:lang w:val="ru-RU"/>
        </w:rPr>
        <w:t xml:space="preserve">Сабақ мақсаттар: </w:t>
      </w:r>
      <w:r w:rsidRPr="00BE5E95">
        <w:rPr>
          <w:rFonts w:ascii="Times New Roman" w:hAnsi="Times New Roman" w:cs="Times New Roman"/>
          <w:b/>
          <w:sz w:val="28"/>
          <w:szCs w:val="28"/>
          <w:lang w:val="ru-RU"/>
        </w:rPr>
        <w:t>барлық оқушылар</w:t>
      </w:r>
      <w:r w:rsidRPr="00BE5E95">
        <w:rPr>
          <w:rFonts w:ascii="Times New Roman" w:hAnsi="Times New Roman" w:cs="Times New Roman"/>
          <w:sz w:val="28"/>
          <w:szCs w:val="28"/>
          <w:lang w:val="ru-RU"/>
        </w:rPr>
        <w:t xml:space="preserve"> бірлесе әзірлеген жоспар бойынша эксперимент жүргізу барысында өсімдіктердің фотосинтез үдерісінде оттегіні бөлуін бақылай алады және түсінктеме бере алады. </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b/>
          <w:sz w:val="28"/>
          <w:szCs w:val="28"/>
          <w:lang w:val="ru-RU"/>
        </w:rPr>
        <w:t>Оқушылардың басым бөлігі</w:t>
      </w:r>
      <w:r w:rsidRPr="00BE5E95">
        <w:rPr>
          <w:rFonts w:ascii="Times New Roman" w:hAnsi="Times New Roman" w:cs="Times New Roman"/>
          <w:sz w:val="28"/>
          <w:szCs w:val="28"/>
          <w:lang w:val="ru-RU"/>
        </w:rPr>
        <w:t xml:space="preserve"> күн сәулесінің өсімдіктерге, жануар мен адамның өміріне әсерін сызба түрінде бейнелей алады. </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b/>
          <w:sz w:val="28"/>
          <w:szCs w:val="28"/>
          <w:lang w:val="ru-RU"/>
        </w:rPr>
        <w:t>Кейбір оқушылар</w:t>
      </w:r>
      <w:r w:rsidRPr="00BE5E95">
        <w:rPr>
          <w:rFonts w:ascii="Times New Roman" w:hAnsi="Times New Roman" w:cs="Times New Roman"/>
          <w:sz w:val="28"/>
          <w:szCs w:val="28"/>
          <w:lang w:val="ru-RU"/>
        </w:rPr>
        <w:t xml:space="preserve"> фотосинтез өнімдері қоректік заттар мен оттегінің маңызы туралы айтып бере алады.</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sz w:val="28"/>
          <w:szCs w:val="28"/>
          <w:lang w:val="ru-RU"/>
        </w:rPr>
        <w:t>Тапсырма барлығы: (Т) Берілген заттарды қарастырыңыз. Оларды эксперимент барысында қалай қолдануға болатынын ойластырыңыз. Талқылаңыз, экспермент жоспарын дайындаңыз, бақылаңыз, қортыныды жасаңыз.</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sz w:val="28"/>
          <w:szCs w:val="28"/>
          <w:lang w:val="ru-RU"/>
        </w:rPr>
        <w:t>Тапсырма (басым бөлігі) (Ж): Күн сәулесінің өсімдіктерге, жануарлар мен адам өміріне әсерін сызба түрінде бейнелеңіз.</w:t>
      </w:r>
    </w:p>
    <w:p w:rsidR="002624ED" w:rsidRPr="00BE5E95" w:rsidRDefault="006B10B1">
      <w:pPr>
        <w:pStyle w:val="af9"/>
        <w:ind w:firstLine="709"/>
        <w:jc w:val="both"/>
        <w:rPr>
          <w:rFonts w:ascii="Times New Roman" w:hAnsi="Times New Roman" w:cs="Times New Roman"/>
          <w:sz w:val="28"/>
          <w:szCs w:val="28"/>
          <w:lang w:val="ru-RU"/>
        </w:rPr>
      </w:pPr>
      <w:r w:rsidRPr="00BE5E95">
        <w:rPr>
          <w:rFonts w:ascii="Times New Roman" w:hAnsi="Times New Roman" w:cs="Times New Roman"/>
          <w:sz w:val="28"/>
          <w:szCs w:val="28"/>
          <w:lang w:val="ru-RU"/>
        </w:rPr>
        <w:lastRenderedPageBreak/>
        <w:t>Тапсырма (кейбір оқушылар) (Ж): Таныстырылым әзірлеп, фотосинтез өнімдерінің маңызы туралы айтып берініз.</w:t>
      </w:r>
    </w:p>
    <w:p w:rsidR="002624ED" w:rsidRDefault="006B10B1">
      <w:pPr>
        <w:pStyle w:val="af9"/>
        <w:ind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 xml:space="preserve">Жаратылыстану  оқулығында «Зертте», «Анықта», «Сен білесің бе»,  «Ойлан» айдарларымен берілген тапсырмаларды орындауда дербестікке баулудың мүмкіндігі артады. Оқушылар қосымша материалдар жинақтап, білімдерін кеңейтіп, танымдық белсенділігін арттырып қана қоймай, қисынды ойлау жүйесін қалыптасытырып, шығармашылығын дамытады. Интернет-ресурстарын пайдалана отырып үнемі қарапайым тәжірибелер, практикалық жұмыстар орындап, зерттеуші әрекеттерін көрсетіп, оқушылар өздері компьютер көмегімен практикалық жұмыстар орындауға машықтанады. </w:t>
      </w:r>
    </w:p>
    <w:p w:rsidR="002624ED" w:rsidRDefault="006B10B1">
      <w:pPr>
        <w:spacing w:line="252" w:lineRule="auto"/>
        <w:ind w:firstLine="709"/>
        <w:jc w:val="both"/>
        <w:rPr>
          <w:sz w:val="28"/>
          <w:szCs w:val="28"/>
          <w:lang w:val="kk-KZ"/>
        </w:rPr>
      </w:pPr>
      <w:r>
        <w:rPr>
          <w:sz w:val="28"/>
          <w:szCs w:val="28"/>
          <w:lang w:val="kk-KZ"/>
        </w:rPr>
        <w:t>Педагог қарапайым тәжірибелерді алдын ала жасап, визуалды көрсететін болса, уақытты үнемдеуге ықпал етіледі және оқушылардың ұғына алмай қалған тұстарын қайта қарап шығуға мүмкіндіктері болып отырады. Осыған сәйкес педагог электрондық ресурстардың жоғары мүмкіндігін пайдалана отырып, барлық дүниелерді видеотүсірілім форматында дайындап (видеосабақ, видеотаныстырылым, виртуалды экскурсия, үй жағдайында демонстрация таныстырылымы, тест тапсырмалары) ұсынуды қажет етеді. Сондықтан аталған дидактикалық материалдарды педагог сапалы етіп дайындай отырып, түрлі мессенджерлерде ұсына да алуы тиіс.</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 мен тапсырмалар:</w:t>
      </w:r>
    </w:p>
    <w:p w:rsidR="002624ED" w:rsidRDefault="006B10B1">
      <w:pPr>
        <w:pStyle w:val="af9"/>
        <w:ind w:firstLine="709"/>
        <w:jc w:val="both"/>
        <w:rPr>
          <w:rFonts w:ascii="Times New Roman" w:hAnsi="Times New Roman" w:cs="Times New Roman"/>
          <w:sz w:val="28"/>
          <w:szCs w:val="28"/>
          <w:lang w:val="kk-KZ"/>
        </w:rPr>
      </w:pPr>
      <w:r w:rsidRPr="00BE5E95">
        <w:rPr>
          <w:rFonts w:ascii="Times New Roman" w:hAnsi="Times New Roman" w:cs="Times New Roman"/>
          <w:sz w:val="28"/>
          <w:szCs w:val="28"/>
          <w:lang w:val="kk-KZ"/>
        </w:rPr>
        <w:t>1.</w:t>
      </w:r>
      <w:r>
        <w:rPr>
          <w:rFonts w:ascii="Times New Roman" w:hAnsi="Times New Roman" w:cs="Times New Roman"/>
          <w:sz w:val="28"/>
          <w:szCs w:val="28"/>
          <w:lang w:val="kk-KZ"/>
        </w:rPr>
        <w:t>Қазақстан Республикасы «Білім туралы» Заңының 8-бабында......?</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Қашықтан білім беру технологиясы дегеніміз?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Қашықтан оқыту форматында білімалушылармен қандай қызметтер іске асырылады?</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Pr>
          <w:rFonts w:ascii="Times New Roman" w:eastAsia="Times New Roman" w:hAnsi="Times New Roman" w:cs="Times New Roman"/>
          <w:color w:val="222222"/>
          <w:sz w:val="28"/>
          <w:szCs w:val="28"/>
          <w:lang w:val="kk-KZ"/>
        </w:rPr>
        <w:t>Қашықтан оқытудың екі түрлі тәсілі жайында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Қашықтан оқыту формасының тиімділігі қандай қағидалар арқылы артады?</w:t>
      </w:r>
    </w:p>
    <w:p w:rsidR="002624ED" w:rsidRDefault="006B10B1">
      <w:pPr>
        <w:pStyle w:val="af9"/>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6.</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Е-Learning) электронды білім беру жүйесінің сипаты жайында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Жаратылыстану сабағын қашықтан ұйымдастыру жайында әңгімелеңіз.</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color w:val="333333"/>
          <w:sz w:val="28"/>
          <w:szCs w:val="28"/>
          <w:shd w:val="clear" w:color="auto" w:fill="FFFFFF"/>
          <w:lang w:val="kk-KZ"/>
        </w:rPr>
        <w:t>8. Қашықтан оқыту барысында дәстүрлі қолданылып жүрген әдіс-тәсілдер қалай түрлендіріледі?</w:t>
      </w:r>
    </w:p>
    <w:p w:rsidR="002624ED" w:rsidRDefault="006B10B1">
      <w:pPr>
        <w:pStyle w:val="af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Сыни ойлау тапсырмасы:</w:t>
      </w:r>
    </w:p>
    <w:p w:rsidR="002624ED" w:rsidRDefault="006B10B1">
      <w:pPr>
        <w:numPr>
          <w:ilvl w:val="0"/>
          <w:numId w:val="3"/>
        </w:numPr>
        <w:spacing w:line="252" w:lineRule="auto"/>
        <w:ind w:firstLine="709"/>
        <w:jc w:val="both"/>
        <w:rPr>
          <w:sz w:val="28"/>
          <w:szCs w:val="28"/>
          <w:lang w:val="kk-KZ"/>
        </w:rPr>
      </w:pPr>
      <w:r>
        <w:rPr>
          <w:sz w:val="28"/>
          <w:szCs w:val="28"/>
          <w:lang w:val="kk-KZ"/>
        </w:rPr>
        <w:t>Өсімдіктердің тыныс алу процесі жайында әңгімелеп және практикалық жағдайда қандай құбылыстар арқылы байқауға болатыны жайында деректі материалмен түсіндіріп беріңіз.</w:t>
      </w:r>
    </w:p>
    <w:p w:rsidR="002624ED" w:rsidRDefault="006B10B1">
      <w:pPr>
        <w:numPr>
          <w:ilvl w:val="0"/>
          <w:numId w:val="3"/>
        </w:numPr>
        <w:spacing w:line="252" w:lineRule="auto"/>
        <w:ind w:firstLine="709"/>
        <w:jc w:val="both"/>
        <w:rPr>
          <w:sz w:val="28"/>
          <w:szCs w:val="28"/>
          <w:lang w:val="kk-KZ"/>
        </w:rPr>
      </w:pPr>
      <w:r>
        <w:rPr>
          <w:sz w:val="28"/>
          <w:szCs w:val="28"/>
          <w:lang w:val="kk-KZ"/>
        </w:rPr>
        <w:t>Виртуалды экскурсия дайындау</w:t>
      </w: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2624ED" w:rsidRDefault="002624ED">
      <w:pPr>
        <w:pStyle w:val="af9"/>
        <w:ind w:firstLine="709"/>
        <w:jc w:val="both"/>
        <w:rPr>
          <w:rFonts w:ascii="Times New Roman" w:hAnsi="Times New Roman" w:cs="Times New Roman"/>
          <w:sz w:val="28"/>
          <w:szCs w:val="28"/>
          <w:lang w:val="kk-KZ"/>
        </w:rPr>
      </w:pPr>
    </w:p>
    <w:p w:rsidR="00A335E5" w:rsidRPr="00FD700E" w:rsidRDefault="00A335E5">
      <w:pPr>
        <w:pStyle w:val="af9"/>
        <w:ind w:firstLine="709"/>
        <w:jc w:val="both"/>
        <w:rPr>
          <w:rFonts w:ascii="Times New Roman" w:hAnsi="Times New Roman" w:cs="Times New Roman"/>
          <w:b/>
          <w:bCs/>
          <w:sz w:val="28"/>
          <w:szCs w:val="28"/>
          <w:lang w:val="ru-RU"/>
        </w:rPr>
      </w:pPr>
    </w:p>
    <w:p w:rsidR="002624ED" w:rsidRDefault="006B10B1">
      <w:pPr>
        <w:pStyle w:val="af9"/>
        <w:ind w:firstLine="709"/>
        <w:jc w:val="both"/>
        <w:rPr>
          <w:rFonts w:ascii="Times New Roman" w:hAnsi="Times New Roman" w:cs="Times New Roman"/>
          <w:b/>
          <w:bCs/>
          <w:sz w:val="28"/>
          <w:szCs w:val="28"/>
          <w:lang w:val="kk-KZ"/>
        </w:rPr>
      </w:pPr>
      <w:bookmarkStart w:id="4" w:name="_GoBack"/>
      <w:bookmarkEnd w:id="4"/>
      <w:r>
        <w:rPr>
          <w:rFonts w:ascii="Times New Roman" w:hAnsi="Times New Roman" w:cs="Times New Roman"/>
          <w:b/>
          <w:bCs/>
          <w:sz w:val="28"/>
          <w:szCs w:val="28"/>
          <w:lang w:val="kk-KZ"/>
        </w:rPr>
        <w:lastRenderedPageBreak/>
        <w:t>Тест тапсырмалары</w:t>
      </w:r>
    </w:p>
    <w:p w:rsidR="002624ED" w:rsidRDefault="006B10B1">
      <w:pPr>
        <w:ind w:firstLine="709"/>
        <w:jc w:val="both"/>
        <w:rPr>
          <w:sz w:val="28"/>
          <w:szCs w:val="28"/>
          <w:lang w:val="kk-KZ"/>
        </w:rPr>
      </w:pPr>
      <w:r>
        <w:rPr>
          <w:sz w:val="28"/>
          <w:szCs w:val="28"/>
          <w:lang w:val="kk-KZ"/>
        </w:rPr>
        <w:t>1. Жаңартылған  оқу бағдарламасының қанша ерекшеліктері бар?</w:t>
      </w:r>
    </w:p>
    <w:p w:rsidR="002624ED" w:rsidRDefault="006B10B1">
      <w:pPr>
        <w:ind w:firstLine="709"/>
        <w:jc w:val="both"/>
        <w:rPr>
          <w:sz w:val="28"/>
          <w:szCs w:val="28"/>
          <w:lang w:val="kk-KZ"/>
        </w:rPr>
      </w:pPr>
      <w:r>
        <w:rPr>
          <w:sz w:val="28"/>
          <w:szCs w:val="28"/>
          <w:lang w:val="kk-KZ"/>
        </w:rPr>
        <w:t>А) 8</w:t>
      </w:r>
    </w:p>
    <w:p w:rsidR="002624ED" w:rsidRDefault="006B10B1">
      <w:pPr>
        <w:ind w:firstLine="709"/>
        <w:jc w:val="both"/>
        <w:rPr>
          <w:sz w:val="28"/>
          <w:szCs w:val="28"/>
          <w:lang w:val="kk-KZ"/>
        </w:rPr>
      </w:pPr>
      <w:r>
        <w:rPr>
          <w:sz w:val="28"/>
          <w:szCs w:val="28"/>
          <w:lang w:val="kk-KZ"/>
        </w:rPr>
        <w:t>В) 4</w:t>
      </w:r>
    </w:p>
    <w:p w:rsidR="002624ED" w:rsidRDefault="006B10B1">
      <w:pPr>
        <w:ind w:firstLine="709"/>
        <w:jc w:val="both"/>
        <w:rPr>
          <w:sz w:val="28"/>
          <w:szCs w:val="28"/>
          <w:lang w:val="kk-KZ"/>
        </w:rPr>
      </w:pPr>
      <w:r>
        <w:rPr>
          <w:sz w:val="28"/>
          <w:szCs w:val="28"/>
          <w:lang w:val="kk-KZ"/>
        </w:rPr>
        <w:t>С) 5</w:t>
      </w:r>
    </w:p>
    <w:p w:rsidR="002624ED" w:rsidRDefault="006B10B1">
      <w:pPr>
        <w:ind w:firstLine="709"/>
        <w:jc w:val="both"/>
        <w:rPr>
          <w:sz w:val="28"/>
          <w:szCs w:val="28"/>
          <w:lang w:val="kk-KZ"/>
        </w:rPr>
      </w:pPr>
      <w:r>
        <w:rPr>
          <w:sz w:val="28"/>
          <w:szCs w:val="28"/>
          <w:lang w:val="kk-KZ"/>
        </w:rPr>
        <w:t>Д) 2</w:t>
      </w:r>
    </w:p>
    <w:p w:rsidR="002624ED" w:rsidRDefault="006B10B1">
      <w:pPr>
        <w:ind w:firstLine="709"/>
        <w:jc w:val="both"/>
        <w:rPr>
          <w:sz w:val="28"/>
          <w:szCs w:val="28"/>
          <w:lang w:val="kk-KZ"/>
        </w:rPr>
      </w:pPr>
      <w:r>
        <w:rPr>
          <w:sz w:val="28"/>
          <w:szCs w:val="28"/>
          <w:lang w:val="kk-KZ"/>
        </w:rPr>
        <w:t>Е)  6</w:t>
      </w:r>
    </w:p>
    <w:p w:rsidR="002624ED" w:rsidRDefault="006B10B1">
      <w:pPr>
        <w:ind w:firstLine="709"/>
        <w:jc w:val="both"/>
        <w:rPr>
          <w:sz w:val="28"/>
          <w:szCs w:val="28"/>
          <w:lang w:val="kk-KZ"/>
        </w:rPr>
      </w:pPr>
      <w:r>
        <w:rPr>
          <w:sz w:val="28"/>
          <w:szCs w:val="28"/>
          <w:lang w:val="kk-KZ"/>
        </w:rPr>
        <w:t>2. Жаратылыстану оқулығындағы кішкене ғалымдарша әрекет ететін айдар қалай аталады?</w:t>
      </w:r>
    </w:p>
    <w:p w:rsidR="002624ED" w:rsidRDefault="006B10B1">
      <w:pPr>
        <w:ind w:firstLine="709"/>
        <w:jc w:val="both"/>
        <w:rPr>
          <w:sz w:val="28"/>
          <w:szCs w:val="28"/>
          <w:lang w:val="kk-KZ"/>
        </w:rPr>
      </w:pPr>
      <w:r>
        <w:rPr>
          <w:sz w:val="28"/>
          <w:szCs w:val="28"/>
          <w:lang w:val="kk-KZ"/>
        </w:rPr>
        <w:t>А) зерттейік</w:t>
      </w:r>
    </w:p>
    <w:p w:rsidR="002624ED" w:rsidRDefault="006B10B1">
      <w:pPr>
        <w:ind w:firstLine="709"/>
        <w:jc w:val="both"/>
        <w:rPr>
          <w:sz w:val="28"/>
          <w:szCs w:val="28"/>
          <w:lang w:val="kk-KZ"/>
        </w:rPr>
      </w:pPr>
      <w:r>
        <w:rPr>
          <w:sz w:val="28"/>
          <w:szCs w:val="28"/>
          <w:lang w:val="kk-KZ"/>
        </w:rPr>
        <w:t>В) ойлан</w:t>
      </w:r>
    </w:p>
    <w:p w:rsidR="002624ED" w:rsidRDefault="006B10B1">
      <w:pPr>
        <w:ind w:firstLine="709"/>
        <w:jc w:val="both"/>
        <w:rPr>
          <w:sz w:val="28"/>
          <w:szCs w:val="28"/>
          <w:lang w:val="kk-KZ"/>
        </w:rPr>
      </w:pPr>
      <w:r>
        <w:rPr>
          <w:sz w:val="28"/>
          <w:szCs w:val="28"/>
          <w:lang w:val="kk-KZ"/>
        </w:rPr>
        <w:t>С) тірек сөз</w:t>
      </w:r>
    </w:p>
    <w:p w:rsidR="002624ED" w:rsidRDefault="006B10B1">
      <w:pPr>
        <w:ind w:firstLine="709"/>
        <w:jc w:val="both"/>
        <w:rPr>
          <w:sz w:val="28"/>
          <w:szCs w:val="28"/>
          <w:lang w:val="kk-KZ"/>
        </w:rPr>
      </w:pPr>
      <w:r>
        <w:rPr>
          <w:sz w:val="28"/>
          <w:szCs w:val="28"/>
          <w:lang w:val="kk-KZ"/>
        </w:rPr>
        <w:t>Д) оқулықпен жұмыс</w:t>
      </w:r>
    </w:p>
    <w:p w:rsidR="002624ED" w:rsidRDefault="006B10B1">
      <w:pPr>
        <w:ind w:firstLine="709"/>
        <w:jc w:val="both"/>
        <w:rPr>
          <w:sz w:val="28"/>
          <w:szCs w:val="28"/>
          <w:lang w:val="kk-KZ"/>
        </w:rPr>
      </w:pPr>
      <w:r>
        <w:rPr>
          <w:sz w:val="28"/>
          <w:szCs w:val="28"/>
          <w:lang w:val="kk-KZ"/>
        </w:rPr>
        <w:t>Е)  анықта</w:t>
      </w:r>
    </w:p>
    <w:p w:rsidR="002624ED" w:rsidRDefault="006B10B1">
      <w:pPr>
        <w:ind w:firstLine="709"/>
        <w:jc w:val="both"/>
        <w:rPr>
          <w:sz w:val="28"/>
          <w:szCs w:val="28"/>
          <w:lang w:val="kk-KZ"/>
        </w:rPr>
      </w:pPr>
      <w:r>
        <w:rPr>
          <w:sz w:val="28"/>
          <w:szCs w:val="28"/>
          <w:lang w:val="kk-KZ"/>
        </w:rPr>
        <w:t>3. Оқу бағдарлаамсында оқу мақсаттарын пайдалану ыңғайлылығы үшін....?</w:t>
      </w:r>
    </w:p>
    <w:p w:rsidR="002624ED" w:rsidRDefault="006B10B1">
      <w:pPr>
        <w:ind w:firstLine="709"/>
        <w:rPr>
          <w:sz w:val="28"/>
          <w:szCs w:val="28"/>
          <w:lang w:val="kk-KZ"/>
        </w:rPr>
      </w:pPr>
      <w:r>
        <w:rPr>
          <w:sz w:val="28"/>
          <w:szCs w:val="28"/>
          <w:lang w:val="kk-KZ"/>
        </w:rPr>
        <w:t xml:space="preserve">А) код енгізіледі </w:t>
      </w:r>
    </w:p>
    <w:p w:rsidR="002624ED" w:rsidRDefault="006B10B1">
      <w:pPr>
        <w:ind w:firstLine="709"/>
        <w:rPr>
          <w:sz w:val="28"/>
          <w:szCs w:val="28"/>
          <w:lang w:val="kk-KZ"/>
        </w:rPr>
      </w:pPr>
      <w:r>
        <w:rPr>
          <w:sz w:val="28"/>
          <w:szCs w:val="28"/>
          <w:lang w:val="kk-KZ"/>
        </w:rPr>
        <w:t>В) кілт енгізген</w:t>
      </w:r>
    </w:p>
    <w:p w:rsidR="002624ED" w:rsidRDefault="006B10B1">
      <w:pPr>
        <w:ind w:firstLine="709"/>
        <w:rPr>
          <w:sz w:val="28"/>
          <w:szCs w:val="28"/>
          <w:lang w:val="kk-KZ"/>
        </w:rPr>
      </w:pPr>
      <w:r>
        <w:rPr>
          <w:sz w:val="28"/>
          <w:szCs w:val="28"/>
          <w:lang w:val="kk-KZ"/>
        </w:rPr>
        <w:t>С) тыныс белгімен</w:t>
      </w:r>
    </w:p>
    <w:p w:rsidR="002624ED" w:rsidRDefault="006B10B1">
      <w:pPr>
        <w:ind w:firstLine="709"/>
        <w:jc w:val="both"/>
        <w:rPr>
          <w:sz w:val="28"/>
          <w:szCs w:val="28"/>
          <w:lang w:val="kk-KZ"/>
        </w:rPr>
      </w:pPr>
      <w:r>
        <w:rPr>
          <w:sz w:val="28"/>
          <w:szCs w:val="28"/>
          <w:lang w:val="kk-KZ"/>
        </w:rPr>
        <w:t>Д) шартты сызықтар</w:t>
      </w:r>
    </w:p>
    <w:p w:rsidR="002624ED" w:rsidRDefault="006B10B1">
      <w:pPr>
        <w:ind w:firstLine="709"/>
        <w:jc w:val="both"/>
        <w:rPr>
          <w:sz w:val="28"/>
          <w:szCs w:val="28"/>
          <w:lang w:val="kk-KZ"/>
        </w:rPr>
      </w:pPr>
      <w:r>
        <w:rPr>
          <w:sz w:val="28"/>
          <w:szCs w:val="28"/>
          <w:lang w:val="kk-KZ"/>
        </w:rPr>
        <w:t>Е) фигуралар</w:t>
      </w:r>
    </w:p>
    <w:p w:rsidR="002624ED" w:rsidRDefault="006B10B1">
      <w:pPr>
        <w:ind w:firstLine="709"/>
        <w:jc w:val="both"/>
        <w:rPr>
          <w:sz w:val="28"/>
          <w:szCs w:val="28"/>
          <w:lang w:val="kk-KZ"/>
        </w:rPr>
      </w:pPr>
      <w:r>
        <w:rPr>
          <w:sz w:val="28"/>
          <w:szCs w:val="28"/>
          <w:lang w:val="kk-KZ"/>
        </w:rPr>
        <w:t>4. «1.2.1.4» кодировкасын қайсы нұсқа дұрыс ашып тұр?</w:t>
      </w:r>
    </w:p>
    <w:p w:rsidR="002624ED" w:rsidRDefault="006B10B1">
      <w:pPr>
        <w:ind w:firstLine="709"/>
        <w:rPr>
          <w:sz w:val="28"/>
          <w:szCs w:val="28"/>
          <w:lang w:val="kk-KZ"/>
        </w:rPr>
      </w:pPr>
      <w:r>
        <w:rPr>
          <w:sz w:val="28"/>
          <w:szCs w:val="28"/>
          <w:lang w:val="kk-KZ"/>
        </w:rPr>
        <w:t xml:space="preserve">А) 1-сынып, 2-бөлім,1бөлімше,4-оқу мақсатының реті </w:t>
      </w:r>
    </w:p>
    <w:p w:rsidR="002624ED" w:rsidRDefault="006B10B1">
      <w:pPr>
        <w:ind w:firstLine="709"/>
        <w:rPr>
          <w:sz w:val="28"/>
          <w:szCs w:val="28"/>
          <w:lang w:val="kk-KZ"/>
        </w:rPr>
      </w:pPr>
      <w:r>
        <w:rPr>
          <w:sz w:val="28"/>
          <w:szCs w:val="28"/>
          <w:lang w:val="kk-KZ"/>
        </w:rPr>
        <w:t>В) 1-бөлім, 2-бөлімше, 1-тақырып,4-оқу мақсаты</w:t>
      </w:r>
    </w:p>
    <w:p w:rsidR="002624ED" w:rsidRDefault="006B10B1">
      <w:pPr>
        <w:ind w:firstLine="709"/>
        <w:rPr>
          <w:sz w:val="28"/>
          <w:szCs w:val="28"/>
          <w:lang w:val="kk-KZ"/>
        </w:rPr>
      </w:pPr>
      <w:r>
        <w:rPr>
          <w:sz w:val="28"/>
          <w:szCs w:val="28"/>
          <w:lang w:val="kk-KZ"/>
        </w:rPr>
        <w:t>С) 1-тақырып,2-оқу мақсаты,1-бөлім, 4-бөлімше</w:t>
      </w:r>
    </w:p>
    <w:p w:rsidR="002624ED" w:rsidRDefault="006B10B1">
      <w:pPr>
        <w:ind w:firstLine="709"/>
        <w:jc w:val="both"/>
        <w:rPr>
          <w:sz w:val="28"/>
          <w:szCs w:val="28"/>
          <w:lang w:val="kk-KZ"/>
        </w:rPr>
      </w:pPr>
      <w:r>
        <w:rPr>
          <w:sz w:val="28"/>
          <w:szCs w:val="28"/>
          <w:lang w:val="kk-KZ"/>
        </w:rPr>
        <w:t>Д) 1-оқу мақсаты, 2.1-бөлім, бөлімше,4-тақырып</w:t>
      </w:r>
    </w:p>
    <w:p w:rsidR="002624ED" w:rsidRDefault="006B10B1">
      <w:pPr>
        <w:ind w:firstLine="709"/>
        <w:jc w:val="both"/>
        <w:rPr>
          <w:sz w:val="28"/>
          <w:szCs w:val="28"/>
          <w:lang w:val="kk-KZ"/>
        </w:rPr>
      </w:pPr>
      <w:r>
        <w:rPr>
          <w:sz w:val="28"/>
          <w:szCs w:val="28"/>
          <w:lang w:val="kk-KZ"/>
        </w:rPr>
        <w:t>Е) 1-тақырып, 2-сынып,1-бөлімше,4-оқу мақсаты</w:t>
      </w:r>
    </w:p>
    <w:p w:rsidR="002624ED" w:rsidRDefault="006B10B1">
      <w:pPr>
        <w:ind w:firstLine="709"/>
        <w:jc w:val="both"/>
        <w:rPr>
          <w:sz w:val="28"/>
          <w:szCs w:val="28"/>
          <w:lang w:val="kk-KZ"/>
        </w:rPr>
      </w:pPr>
      <w:r>
        <w:rPr>
          <w:sz w:val="28"/>
          <w:szCs w:val="28"/>
          <w:lang w:val="kk-KZ"/>
        </w:rPr>
        <w:t>5. Жаратылыстану оқулығында зерттеу және талдау жасау әдістері бойынша оқушылар түрлі фактілердің, идеялардың және үдерістердің арасындағы байланысты табу қай айдар арқылы жүзеге асады?</w:t>
      </w:r>
    </w:p>
    <w:p w:rsidR="002624ED" w:rsidRDefault="006B10B1">
      <w:pPr>
        <w:ind w:firstLine="709"/>
        <w:rPr>
          <w:sz w:val="28"/>
          <w:szCs w:val="28"/>
          <w:lang w:val="kk-KZ"/>
        </w:rPr>
      </w:pPr>
      <w:r>
        <w:rPr>
          <w:sz w:val="28"/>
          <w:szCs w:val="28"/>
          <w:lang w:val="kk-KZ"/>
        </w:rPr>
        <w:t xml:space="preserve">А) анықта </w:t>
      </w:r>
    </w:p>
    <w:p w:rsidR="002624ED" w:rsidRDefault="006B10B1">
      <w:pPr>
        <w:ind w:firstLine="709"/>
        <w:rPr>
          <w:sz w:val="28"/>
          <w:szCs w:val="28"/>
          <w:lang w:val="kk-KZ"/>
        </w:rPr>
      </w:pPr>
      <w:r>
        <w:rPr>
          <w:sz w:val="28"/>
          <w:szCs w:val="28"/>
          <w:lang w:val="kk-KZ"/>
        </w:rPr>
        <w:t>В) зертте</w:t>
      </w:r>
    </w:p>
    <w:p w:rsidR="002624ED" w:rsidRDefault="006B10B1">
      <w:pPr>
        <w:ind w:firstLine="709"/>
        <w:rPr>
          <w:sz w:val="28"/>
          <w:szCs w:val="28"/>
          <w:lang w:val="kk-KZ"/>
        </w:rPr>
      </w:pPr>
      <w:r>
        <w:rPr>
          <w:sz w:val="28"/>
          <w:szCs w:val="28"/>
          <w:lang w:val="kk-KZ"/>
        </w:rPr>
        <w:t>С) ойлан көр</w:t>
      </w:r>
    </w:p>
    <w:p w:rsidR="002624ED" w:rsidRDefault="006B10B1">
      <w:pPr>
        <w:ind w:firstLine="709"/>
        <w:jc w:val="both"/>
        <w:rPr>
          <w:sz w:val="28"/>
          <w:szCs w:val="28"/>
          <w:lang w:val="kk-KZ"/>
        </w:rPr>
      </w:pPr>
      <w:r>
        <w:rPr>
          <w:sz w:val="28"/>
          <w:szCs w:val="28"/>
          <w:lang w:val="kk-KZ"/>
        </w:rPr>
        <w:t>Д) тірек сөз</w:t>
      </w:r>
    </w:p>
    <w:p w:rsidR="002624ED" w:rsidRDefault="006B10B1">
      <w:pPr>
        <w:ind w:firstLine="709"/>
        <w:jc w:val="both"/>
        <w:rPr>
          <w:sz w:val="28"/>
          <w:szCs w:val="28"/>
          <w:lang w:val="kk-KZ"/>
        </w:rPr>
      </w:pPr>
      <w:r>
        <w:rPr>
          <w:sz w:val="28"/>
          <w:szCs w:val="28"/>
          <w:lang w:val="kk-KZ"/>
        </w:rPr>
        <w:t>Е) ізден</w:t>
      </w:r>
    </w:p>
    <w:p w:rsidR="002624ED" w:rsidRDefault="006B10B1">
      <w:pPr>
        <w:ind w:firstLine="709"/>
        <w:jc w:val="both"/>
        <w:rPr>
          <w:sz w:val="28"/>
          <w:szCs w:val="28"/>
          <w:lang w:val="kk-KZ"/>
        </w:rPr>
      </w:pPr>
      <w:r>
        <w:rPr>
          <w:sz w:val="28"/>
          <w:szCs w:val="28"/>
          <w:lang w:val="kk-KZ"/>
        </w:rPr>
        <w:t>6. Жаратылыстану оқулығында география, физика, биология бойынша оқушылардың сын түрғысынан ойлау дағдыларын дамыту қай айдар арқылы жүзеге асады?</w:t>
      </w:r>
    </w:p>
    <w:p w:rsidR="002624ED" w:rsidRDefault="006B10B1">
      <w:pPr>
        <w:ind w:firstLine="709"/>
        <w:jc w:val="both"/>
        <w:rPr>
          <w:sz w:val="28"/>
          <w:szCs w:val="28"/>
          <w:lang w:val="kk-KZ"/>
        </w:rPr>
      </w:pPr>
      <w:r>
        <w:rPr>
          <w:sz w:val="28"/>
          <w:szCs w:val="28"/>
          <w:lang w:val="kk-KZ"/>
        </w:rPr>
        <w:t>А) ізден</w:t>
      </w:r>
    </w:p>
    <w:p w:rsidR="002624ED" w:rsidRDefault="006B10B1">
      <w:pPr>
        <w:ind w:firstLine="709"/>
        <w:rPr>
          <w:sz w:val="28"/>
          <w:szCs w:val="28"/>
          <w:lang w:val="kk-KZ"/>
        </w:rPr>
      </w:pPr>
      <w:r>
        <w:rPr>
          <w:sz w:val="28"/>
          <w:szCs w:val="28"/>
          <w:lang w:val="kk-KZ"/>
        </w:rPr>
        <w:t>В) зертте</w:t>
      </w:r>
    </w:p>
    <w:p w:rsidR="002624ED" w:rsidRDefault="006B10B1">
      <w:pPr>
        <w:ind w:firstLine="709"/>
        <w:rPr>
          <w:sz w:val="28"/>
          <w:szCs w:val="28"/>
          <w:lang w:val="kk-KZ"/>
        </w:rPr>
      </w:pPr>
      <w:r>
        <w:rPr>
          <w:sz w:val="28"/>
          <w:szCs w:val="28"/>
          <w:lang w:val="kk-KZ"/>
        </w:rPr>
        <w:t>С) ойлан көр</w:t>
      </w:r>
    </w:p>
    <w:p w:rsidR="002624ED" w:rsidRDefault="006B10B1">
      <w:pPr>
        <w:ind w:firstLine="709"/>
        <w:jc w:val="both"/>
        <w:rPr>
          <w:sz w:val="28"/>
          <w:szCs w:val="28"/>
          <w:lang w:val="kk-KZ"/>
        </w:rPr>
      </w:pPr>
      <w:r>
        <w:rPr>
          <w:sz w:val="28"/>
          <w:szCs w:val="28"/>
          <w:lang w:val="kk-KZ"/>
        </w:rPr>
        <w:t>Д) тірексөз</w:t>
      </w:r>
    </w:p>
    <w:p w:rsidR="002624ED" w:rsidRDefault="006B10B1">
      <w:pPr>
        <w:ind w:firstLine="709"/>
        <w:jc w:val="both"/>
        <w:rPr>
          <w:sz w:val="28"/>
          <w:szCs w:val="28"/>
          <w:lang w:val="kk-KZ"/>
        </w:rPr>
      </w:pPr>
      <w:r>
        <w:rPr>
          <w:sz w:val="28"/>
          <w:szCs w:val="28"/>
          <w:lang w:val="kk-KZ"/>
        </w:rPr>
        <w:t>Е) анықта</w:t>
      </w:r>
    </w:p>
    <w:p w:rsidR="002624ED" w:rsidRDefault="006B10B1">
      <w:pPr>
        <w:ind w:firstLine="709"/>
        <w:jc w:val="both"/>
        <w:rPr>
          <w:sz w:val="28"/>
          <w:szCs w:val="28"/>
          <w:lang w:val="kk-KZ"/>
        </w:rPr>
      </w:pPr>
      <w:r>
        <w:rPr>
          <w:color w:val="000000"/>
          <w:spacing w:val="3"/>
          <w:sz w:val="28"/>
          <w:szCs w:val="28"/>
          <w:lang w:val="kk-KZ"/>
        </w:rPr>
        <w:t xml:space="preserve">7. </w:t>
      </w:r>
      <w:r>
        <w:rPr>
          <w:sz w:val="28"/>
          <w:szCs w:val="28"/>
          <w:lang w:val="kk-KZ"/>
        </w:rPr>
        <w:t>ХХІ ғасыр дағдыларына жатпайды..</w:t>
      </w:r>
    </w:p>
    <w:p w:rsidR="002624ED" w:rsidRDefault="006B10B1">
      <w:pPr>
        <w:ind w:firstLine="709"/>
        <w:rPr>
          <w:sz w:val="28"/>
          <w:szCs w:val="28"/>
          <w:lang w:val="kk-KZ"/>
        </w:rPr>
      </w:pPr>
      <w:r>
        <w:rPr>
          <w:sz w:val="28"/>
          <w:szCs w:val="28"/>
          <w:lang w:val="kk-KZ"/>
        </w:rPr>
        <w:t>А) мұқият тыңдаушы, жаттап айтып беруі</w:t>
      </w:r>
    </w:p>
    <w:p w:rsidR="002624ED" w:rsidRDefault="006B10B1">
      <w:pPr>
        <w:pStyle w:val="af9"/>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lastRenderedPageBreak/>
        <w:t>В) о</w:t>
      </w:r>
      <w:r>
        <w:rPr>
          <w:rFonts w:ascii="Times New Roman" w:hAnsi="Times New Roman" w:cs="Times New Roman"/>
          <w:bCs/>
          <w:sz w:val="28"/>
          <w:szCs w:val="28"/>
          <w:lang w:val="kk-KZ"/>
        </w:rPr>
        <w:t>қушылардың коммуникативтік дағдыларын дамыту;</w:t>
      </w:r>
    </w:p>
    <w:p w:rsidR="002624ED" w:rsidRDefault="006B10B1">
      <w:pPr>
        <w:ind w:firstLine="709"/>
        <w:rPr>
          <w:sz w:val="28"/>
          <w:szCs w:val="28"/>
          <w:lang w:val="kk-KZ"/>
        </w:rPr>
      </w:pPr>
      <w:r>
        <w:rPr>
          <w:sz w:val="28"/>
          <w:szCs w:val="28"/>
          <w:lang w:val="kk-KZ"/>
        </w:rPr>
        <w:t>С) т</w:t>
      </w:r>
      <w:r>
        <w:rPr>
          <w:bCs/>
          <w:sz w:val="28"/>
          <w:szCs w:val="28"/>
          <w:lang w:val="kk-KZ"/>
        </w:rPr>
        <w:t>ілдік құзіреттілік дағдысы</w:t>
      </w:r>
    </w:p>
    <w:p w:rsidR="002624ED" w:rsidRDefault="006B10B1">
      <w:pPr>
        <w:pStyle w:val="af9"/>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Д) о</w:t>
      </w:r>
      <w:r>
        <w:rPr>
          <w:rFonts w:ascii="Times New Roman" w:hAnsi="Times New Roman" w:cs="Times New Roman"/>
          <w:bCs/>
          <w:sz w:val="28"/>
          <w:szCs w:val="28"/>
          <w:lang w:val="kk-KZ"/>
        </w:rPr>
        <w:t>йлау дағдылары(білу, түсіну, қолдану,  талдау, салыстыру, бағалау);</w:t>
      </w:r>
    </w:p>
    <w:p w:rsidR="002624ED" w:rsidRDefault="006B10B1">
      <w:pPr>
        <w:pStyle w:val="af9"/>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Е) о</w:t>
      </w:r>
      <w:r>
        <w:rPr>
          <w:rFonts w:ascii="Times New Roman" w:hAnsi="Times New Roman" w:cs="Times New Roman"/>
          <w:bCs/>
          <w:sz w:val="28"/>
          <w:szCs w:val="28"/>
          <w:lang w:val="kk-KZ"/>
        </w:rPr>
        <w:t>қу дағдылары (оқылым, айтылым, тыңдалым, жазылым)</w:t>
      </w:r>
    </w:p>
    <w:p w:rsidR="002624ED" w:rsidRDefault="006B10B1">
      <w:pPr>
        <w:ind w:firstLine="709"/>
        <w:jc w:val="both"/>
        <w:rPr>
          <w:sz w:val="28"/>
          <w:szCs w:val="28"/>
          <w:lang w:val="kk-KZ"/>
        </w:rPr>
      </w:pPr>
      <w:r>
        <w:rPr>
          <w:sz w:val="28"/>
          <w:szCs w:val="28"/>
          <w:lang w:val="kk-KZ"/>
        </w:rPr>
        <w:t>8. Тапсырмаларды орындау кезіндегі әрекетті көрсететін сипаттама қалай аталады?</w:t>
      </w:r>
    </w:p>
    <w:p w:rsidR="002624ED" w:rsidRDefault="006B10B1">
      <w:pPr>
        <w:ind w:firstLine="709"/>
        <w:rPr>
          <w:sz w:val="28"/>
          <w:szCs w:val="28"/>
          <w:lang w:val="kk-KZ"/>
        </w:rPr>
      </w:pPr>
      <w:r>
        <w:rPr>
          <w:sz w:val="28"/>
          <w:szCs w:val="28"/>
          <w:lang w:val="kk-KZ"/>
        </w:rPr>
        <w:t>А) д</w:t>
      </w:r>
      <w:r>
        <w:rPr>
          <w:bCs/>
          <w:sz w:val="28"/>
          <w:szCs w:val="28"/>
          <w:lang w:val="kk-KZ"/>
        </w:rPr>
        <w:t>ескриптор</w:t>
      </w:r>
    </w:p>
    <w:p w:rsidR="002624ED" w:rsidRDefault="006B10B1">
      <w:pPr>
        <w:ind w:firstLine="709"/>
        <w:rPr>
          <w:sz w:val="28"/>
          <w:szCs w:val="28"/>
          <w:lang w:val="kk-KZ"/>
        </w:rPr>
      </w:pPr>
      <w:r>
        <w:rPr>
          <w:sz w:val="28"/>
          <w:szCs w:val="28"/>
          <w:lang w:val="kk-KZ"/>
        </w:rPr>
        <w:t>В) белсенді әрекет</w:t>
      </w:r>
    </w:p>
    <w:p w:rsidR="002624ED" w:rsidRDefault="006B10B1">
      <w:pPr>
        <w:ind w:firstLine="709"/>
        <w:rPr>
          <w:sz w:val="28"/>
          <w:szCs w:val="28"/>
          <w:lang w:val="kk-KZ"/>
        </w:rPr>
      </w:pPr>
      <w:r>
        <w:rPr>
          <w:sz w:val="28"/>
          <w:szCs w:val="28"/>
          <w:lang w:val="kk-KZ"/>
        </w:rPr>
        <w:t>С) критерий</w:t>
      </w:r>
    </w:p>
    <w:p w:rsidR="002624ED" w:rsidRDefault="006B10B1">
      <w:pPr>
        <w:ind w:firstLine="709"/>
        <w:jc w:val="both"/>
        <w:rPr>
          <w:sz w:val="28"/>
          <w:szCs w:val="28"/>
          <w:lang w:val="kk-KZ"/>
        </w:rPr>
      </w:pPr>
      <w:r>
        <w:rPr>
          <w:sz w:val="28"/>
          <w:szCs w:val="28"/>
          <w:lang w:val="kk-KZ"/>
        </w:rPr>
        <w:t>Д) сигнал</w:t>
      </w:r>
    </w:p>
    <w:p w:rsidR="002624ED" w:rsidRDefault="006B10B1">
      <w:pPr>
        <w:ind w:firstLine="709"/>
        <w:jc w:val="both"/>
        <w:rPr>
          <w:sz w:val="28"/>
          <w:szCs w:val="28"/>
          <w:lang w:val="kk-KZ"/>
        </w:rPr>
      </w:pPr>
      <w:r>
        <w:rPr>
          <w:sz w:val="28"/>
          <w:szCs w:val="28"/>
          <w:lang w:val="kk-KZ"/>
        </w:rPr>
        <w:t>Е) іздену</w:t>
      </w:r>
    </w:p>
    <w:p w:rsidR="002624ED" w:rsidRDefault="006B10B1">
      <w:pPr>
        <w:ind w:firstLine="709"/>
        <w:jc w:val="both"/>
        <w:rPr>
          <w:sz w:val="28"/>
          <w:szCs w:val="28"/>
          <w:lang w:val="kk-KZ"/>
        </w:rPr>
      </w:pPr>
      <w:r>
        <w:rPr>
          <w:sz w:val="28"/>
          <w:szCs w:val="28"/>
          <w:lang w:val="kk-KZ"/>
        </w:rPr>
        <w:t>9. Білім алушының оқу жетістіктерін бағалауға негіз болатын белгі қалай аталады?</w:t>
      </w:r>
    </w:p>
    <w:p w:rsidR="002624ED" w:rsidRDefault="006B10B1">
      <w:pPr>
        <w:ind w:firstLine="709"/>
        <w:rPr>
          <w:sz w:val="28"/>
          <w:szCs w:val="28"/>
          <w:lang w:val="kk-KZ"/>
        </w:rPr>
      </w:pPr>
      <w:r>
        <w:rPr>
          <w:sz w:val="28"/>
          <w:szCs w:val="28"/>
          <w:lang w:val="kk-KZ"/>
        </w:rPr>
        <w:t>А)  б</w:t>
      </w:r>
      <w:r>
        <w:rPr>
          <w:bCs/>
          <w:sz w:val="28"/>
          <w:szCs w:val="28"/>
          <w:lang w:val="kk-KZ"/>
        </w:rPr>
        <w:t>ағалау критерийі</w:t>
      </w:r>
    </w:p>
    <w:p w:rsidR="002624ED" w:rsidRDefault="006B10B1">
      <w:pPr>
        <w:ind w:firstLine="709"/>
        <w:rPr>
          <w:sz w:val="28"/>
          <w:szCs w:val="28"/>
          <w:lang w:val="kk-KZ"/>
        </w:rPr>
      </w:pPr>
      <w:r>
        <w:rPr>
          <w:sz w:val="28"/>
          <w:szCs w:val="28"/>
          <w:lang w:val="kk-KZ"/>
        </w:rPr>
        <w:t>В) дескриптор</w:t>
      </w:r>
    </w:p>
    <w:p w:rsidR="002624ED" w:rsidRDefault="006B10B1">
      <w:pPr>
        <w:ind w:firstLine="709"/>
        <w:rPr>
          <w:sz w:val="28"/>
          <w:szCs w:val="28"/>
          <w:lang w:val="kk-KZ"/>
        </w:rPr>
      </w:pPr>
      <w:r>
        <w:rPr>
          <w:sz w:val="28"/>
          <w:szCs w:val="28"/>
          <w:lang w:val="kk-KZ"/>
        </w:rPr>
        <w:t>С) баға</w:t>
      </w:r>
    </w:p>
    <w:p w:rsidR="002624ED" w:rsidRDefault="006B10B1">
      <w:pPr>
        <w:ind w:firstLine="709"/>
        <w:jc w:val="both"/>
        <w:rPr>
          <w:sz w:val="28"/>
          <w:szCs w:val="28"/>
          <w:lang w:val="kk-KZ"/>
        </w:rPr>
      </w:pPr>
      <w:r>
        <w:rPr>
          <w:sz w:val="28"/>
          <w:szCs w:val="28"/>
          <w:lang w:val="kk-KZ"/>
        </w:rPr>
        <w:t>Д) бес саусақ</w:t>
      </w:r>
    </w:p>
    <w:p w:rsidR="002624ED" w:rsidRDefault="006B10B1">
      <w:pPr>
        <w:ind w:firstLine="709"/>
        <w:jc w:val="both"/>
        <w:rPr>
          <w:sz w:val="28"/>
          <w:szCs w:val="28"/>
          <w:lang w:val="kk-KZ"/>
        </w:rPr>
      </w:pPr>
      <w:r>
        <w:rPr>
          <w:sz w:val="28"/>
          <w:szCs w:val="28"/>
          <w:lang w:val="kk-KZ"/>
        </w:rPr>
        <w:t>Е)  стикер</w:t>
      </w:r>
    </w:p>
    <w:p w:rsidR="002624ED" w:rsidRDefault="006B10B1">
      <w:pPr>
        <w:ind w:firstLine="709"/>
        <w:jc w:val="both"/>
        <w:rPr>
          <w:sz w:val="28"/>
          <w:szCs w:val="28"/>
          <w:lang w:val="kk-KZ"/>
        </w:rPr>
      </w:pPr>
      <w:r>
        <w:rPr>
          <w:sz w:val="28"/>
          <w:szCs w:val="28"/>
          <w:lang w:val="kk-KZ"/>
        </w:rPr>
        <w:t>10. Бағалау критерийі қалай жасалады?</w:t>
      </w:r>
    </w:p>
    <w:p w:rsidR="002624ED" w:rsidRDefault="006B10B1">
      <w:pPr>
        <w:spacing w:after="80"/>
        <w:ind w:firstLine="709"/>
        <w:rPr>
          <w:sz w:val="28"/>
          <w:szCs w:val="28"/>
        </w:rPr>
      </w:pPr>
      <w:r>
        <w:rPr>
          <w:sz w:val="28"/>
          <w:szCs w:val="28"/>
          <w:lang w:val="kk-KZ"/>
        </w:rPr>
        <w:t>А)  о</w:t>
      </w:r>
      <w:r>
        <w:rPr>
          <w:bCs/>
          <w:sz w:val="28"/>
          <w:szCs w:val="28"/>
          <w:lang w:val="kk-KZ"/>
        </w:rPr>
        <w:t>қу мақсатын</w:t>
      </w:r>
      <w:r>
        <w:rPr>
          <w:sz w:val="28"/>
          <w:szCs w:val="28"/>
          <w:lang w:val="kk-KZ"/>
        </w:rPr>
        <w:t>бағалау критерийіне айналдыру керек.</w:t>
      </w:r>
    </w:p>
    <w:p w:rsidR="002624ED" w:rsidRDefault="006B10B1">
      <w:pPr>
        <w:ind w:firstLine="709"/>
        <w:rPr>
          <w:sz w:val="28"/>
          <w:szCs w:val="28"/>
          <w:lang w:val="kk-KZ"/>
        </w:rPr>
      </w:pPr>
      <w:r>
        <w:rPr>
          <w:sz w:val="28"/>
          <w:szCs w:val="28"/>
          <w:lang w:val="kk-KZ"/>
        </w:rPr>
        <w:t>В) дескриптор арқылы</w:t>
      </w:r>
    </w:p>
    <w:p w:rsidR="002624ED" w:rsidRDefault="006B10B1">
      <w:pPr>
        <w:ind w:firstLine="709"/>
        <w:rPr>
          <w:sz w:val="28"/>
          <w:szCs w:val="28"/>
          <w:lang w:val="kk-KZ"/>
        </w:rPr>
      </w:pPr>
      <w:r>
        <w:rPr>
          <w:sz w:val="28"/>
          <w:szCs w:val="28"/>
          <w:lang w:val="kk-KZ"/>
        </w:rPr>
        <w:t>С) баға деңгейін</w:t>
      </w:r>
    </w:p>
    <w:p w:rsidR="002624ED" w:rsidRDefault="006B10B1">
      <w:pPr>
        <w:ind w:firstLine="709"/>
        <w:jc w:val="both"/>
        <w:rPr>
          <w:sz w:val="28"/>
          <w:szCs w:val="28"/>
          <w:lang w:val="kk-KZ"/>
        </w:rPr>
      </w:pPr>
      <w:r>
        <w:rPr>
          <w:sz w:val="28"/>
          <w:szCs w:val="28"/>
          <w:lang w:val="kk-KZ"/>
        </w:rPr>
        <w:t>Д) бес саусақ</w:t>
      </w:r>
    </w:p>
    <w:p w:rsidR="002624ED" w:rsidRDefault="006B10B1">
      <w:pPr>
        <w:ind w:firstLine="709"/>
        <w:jc w:val="both"/>
        <w:rPr>
          <w:sz w:val="28"/>
          <w:szCs w:val="28"/>
          <w:lang w:val="kk-KZ"/>
        </w:rPr>
      </w:pPr>
      <w:r>
        <w:rPr>
          <w:sz w:val="28"/>
          <w:szCs w:val="28"/>
          <w:lang w:val="kk-KZ"/>
        </w:rPr>
        <w:t>Е)  стикер</w:t>
      </w:r>
    </w:p>
    <w:p w:rsidR="002624ED" w:rsidRDefault="006B10B1">
      <w:pPr>
        <w:ind w:firstLine="709"/>
        <w:jc w:val="both"/>
        <w:rPr>
          <w:sz w:val="28"/>
          <w:szCs w:val="28"/>
          <w:lang w:val="kk-KZ"/>
        </w:rPr>
      </w:pPr>
      <w:r>
        <w:rPr>
          <w:sz w:val="28"/>
          <w:szCs w:val="28"/>
          <w:lang w:val="kk-KZ"/>
        </w:rPr>
        <w:t xml:space="preserve">11. Жаратылыстануды оқыту </w:t>
      </w:r>
      <w:r>
        <w:rPr>
          <w:color w:val="000000"/>
          <w:spacing w:val="3"/>
          <w:sz w:val="28"/>
          <w:szCs w:val="28"/>
          <w:lang w:val="kk-KZ"/>
        </w:rPr>
        <w:t>мақсаттын жүзеге асыруға қайсы міндет жатады?</w:t>
      </w:r>
    </w:p>
    <w:p w:rsidR="002624ED" w:rsidRDefault="006B10B1">
      <w:pPr>
        <w:ind w:firstLine="709"/>
        <w:rPr>
          <w:sz w:val="28"/>
          <w:szCs w:val="28"/>
          <w:lang w:val="kk-KZ"/>
        </w:rPr>
      </w:pPr>
      <w:r>
        <w:rPr>
          <w:sz w:val="28"/>
          <w:szCs w:val="28"/>
          <w:lang w:val="kk-KZ"/>
        </w:rPr>
        <w:t>А)   жаратылыс заңдылықтарын меңгертудің интеграциялық ұстанымдарын жүзеге асыру</w:t>
      </w:r>
    </w:p>
    <w:p w:rsidR="002624ED" w:rsidRDefault="006B10B1">
      <w:pPr>
        <w:ind w:firstLine="709"/>
        <w:rPr>
          <w:color w:val="000000"/>
          <w:spacing w:val="3"/>
          <w:sz w:val="28"/>
          <w:szCs w:val="28"/>
          <w:lang w:val="kk-KZ"/>
        </w:rPr>
      </w:pPr>
      <w:r>
        <w:rPr>
          <w:sz w:val="28"/>
          <w:szCs w:val="28"/>
          <w:lang w:val="kk-KZ"/>
        </w:rPr>
        <w:t xml:space="preserve">В) </w:t>
      </w:r>
      <w:r>
        <w:rPr>
          <w:color w:val="000000"/>
          <w:spacing w:val="3"/>
          <w:sz w:val="28"/>
          <w:szCs w:val="28"/>
          <w:lang w:val="kk-KZ"/>
        </w:rPr>
        <w:t xml:space="preserve">оқушыларда қоғам құбылыстары мен объектілерінің өзара байланысы мен тәуелділігі туралы </w:t>
      </w:r>
    </w:p>
    <w:p w:rsidR="002624ED" w:rsidRDefault="006B10B1">
      <w:pPr>
        <w:ind w:firstLine="709"/>
        <w:rPr>
          <w:sz w:val="28"/>
          <w:szCs w:val="28"/>
          <w:lang w:val="kk-KZ"/>
        </w:rPr>
      </w:pPr>
      <w:r>
        <w:rPr>
          <w:sz w:val="28"/>
          <w:szCs w:val="28"/>
          <w:lang w:val="kk-KZ"/>
        </w:rPr>
        <w:t xml:space="preserve">С) </w:t>
      </w:r>
      <w:r>
        <w:rPr>
          <w:color w:val="000000"/>
          <w:spacing w:val="3"/>
          <w:sz w:val="28"/>
          <w:szCs w:val="28"/>
          <w:lang w:val="kk-KZ"/>
        </w:rPr>
        <w:t>оқушыларда әлеуметтік ортадағы өзін ұстау және өмір қауіпсіздігі нормаларын қалыптастыру</w:t>
      </w:r>
    </w:p>
    <w:p w:rsidR="002624ED" w:rsidRDefault="006B10B1">
      <w:pPr>
        <w:ind w:firstLine="709"/>
        <w:jc w:val="both"/>
        <w:rPr>
          <w:sz w:val="28"/>
          <w:szCs w:val="28"/>
          <w:lang w:val="kk-KZ"/>
        </w:rPr>
      </w:pPr>
      <w:r>
        <w:rPr>
          <w:sz w:val="28"/>
          <w:szCs w:val="28"/>
          <w:lang w:val="kk-KZ"/>
        </w:rPr>
        <w:t xml:space="preserve">Д) </w:t>
      </w:r>
      <w:r>
        <w:rPr>
          <w:color w:val="000000"/>
          <w:spacing w:val="3"/>
          <w:sz w:val="28"/>
          <w:szCs w:val="28"/>
          <w:lang w:val="kk-KZ"/>
        </w:rPr>
        <w:t xml:space="preserve">оқушылардың бойында әлеуметтік шынайылықты тану әдістерін меңгерту </w:t>
      </w:r>
    </w:p>
    <w:p w:rsidR="002624ED" w:rsidRDefault="006B10B1">
      <w:pPr>
        <w:pStyle w:val="af9"/>
        <w:ind w:firstLine="709"/>
        <w:jc w:val="both"/>
        <w:rPr>
          <w:rFonts w:ascii="Times New Roman" w:hAnsi="Times New Roman" w:cs="Times New Roman"/>
          <w:color w:val="000000"/>
          <w:spacing w:val="3"/>
          <w:sz w:val="28"/>
          <w:szCs w:val="28"/>
          <w:lang w:val="kk-KZ"/>
        </w:rPr>
      </w:pPr>
      <w:r>
        <w:rPr>
          <w:rFonts w:ascii="Times New Roman" w:hAnsi="Times New Roman" w:cs="Times New Roman"/>
          <w:sz w:val="28"/>
          <w:szCs w:val="28"/>
          <w:lang w:val="kk-KZ"/>
        </w:rPr>
        <w:t xml:space="preserve">Е) </w:t>
      </w:r>
      <w:r>
        <w:rPr>
          <w:rFonts w:ascii="Times New Roman" w:hAnsi="Times New Roman" w:cs="Times New Roman"/>
          <w:color w:val="000000"/>
          <w:spacing w:val="3"/>
          <w:sz w:val="28"/>
          <w:szCs w:val="28"/>
          <w:lang w:val="kk-KZ"/>
        </w:rPr>
        <w:t>оқушылар бойына қазіргі қазақстандық қоғамға тән ұлттық және жалпыадамзаттық құндылықтар жүйесін дарыту</w:t>
      </w:r>
    </w:p>
    <w:p w:rsidR="002624ED" w:rsidRDefault="006B10B1">
      <w:pPr>
        <w:pStyle w:val="af9"/>
        <w:ind w:firstLine="709"/>
        <w:jc w:val="both"/>
        <w:rPr>
          <w:rFonts w:ascii="Times New Roman" w:hAnsi="Times New Roman" w:cs="Times New Roman"/>
          <w:color w:val="000000"/>
          <w:spacing w:val="3"/>
          <w:sz w:val="28"/>
          <w:szCs w:val="28"/>
          <w:lang w:val="kk-KZ"/>
        </w:rPr>
      </w:pPr>
      <w:r>
        <w:rPr>
          <w:rFonts w:ascii="Times New Roman" w:hAnsi="Times New Roman" w:cs="Times New Roman"/>
          <w:color w:val="000000"/>
          <w:spacing w:val="3"/>
          <w:sz w:val="28"/>
          <w:szCs w:val="28"/>
          <w:lang w:val="kk-KZ"/>
        </w:rPr>
        <w:t>12. Жаратылыстану оқулығының ә</w:t>
      </w:r>
      <w:r>
        <w:rPr>
          <w:rFonts w:ascii="Times New Roman" w:hAnsi="Times New Roman" w:cs="Times New Roman"/>
          <w:sz w:val="28"/>
          <w:szCs w:val="28"/>
          <w:lang w:val="kk-KZ"/>
        </w:rPr>
        <w:t xml:space="preserve">рбір тарау соңында «Сен не білдің?», «Сен не үйрендің?» айдарлары қандай мақсатты көздейді?  </w:t>
      </w:r>
    </w:p>
    <w:p w:rsidR="002624ED" w:rsidRDefault="006B10B1">
      <w:pPr>
        <w:ind w:firstLine="709"/>
        <w:rPr>
          <w:sz w:val="28"/>
          <w:szCs w:val="28"/>
          <w:lang w:val="kk-KZ"/>
        </w:rPr>
      </w:pPr>
      <w:r>
        <w:rPr>
          <w:sz w:val="28"/>
          <w:szCs w:val="28"/>
          <w:lang w:val="kk-KZ"/>
        </w:rPr>
        <w:t>А)  кері байланысты</w:t>
      </w:r>
    </w:p>
    <w:p w:rsidR="002624ED" w:rsidRDefault="006B10B1">
      <w:pPr>
        <w:ind w:firstLine="709"/>
        <w:rPr>
          <w:sz w:val="28"/>
          <w:szCs w:val="28"/>
          <w:lang w:val="kk-KZ"/>
        </w:rPr>
      </w:pPr>
      <w:r>
        <w:rPr>
          <w:sz w:val="28"/>
          <w:szCs w:val="28"/>
          <w:lang w:val="kk-KZ"/>
        </w:rPr>
        <w:t xml:space="preserve">В) </w:t>
      </w:r>
      <w:r>
        <w:rPr>
          <w:bCs/>
          <w:sz w:val="28"/>
          <w:szCs w:val="28"/>
          <w:lang w:val="kk-KZ"/>
        </w:rPr>
        <w:t>сыртқы жиынтық бағалауын</w:t>
      </w:r>
    </w:p>
    <w:p w:rsidR="002624ED" w:rsidRDefault="006B10B1">
      <w:pPr>
        <w:ind w:firstLine="709"/>
        <w:rPr>
          <w:sz w:val="28"/>
          <w:szCs w:val="28"/>
          <w:lang w:val="kk-KZ"/>
        </w:rPr>
      </w:pPr>
      <w:r>
        <w:rPr>
          <w:sz w:val="28"/>
          <w:szCs w:val="28"/>
          <w:lang w:val="kk-KZ"/>
        </w:rPr>
        <w:t xml:space="preserve">С) қалыптастырушы бағалауын </w:t>
      </w:r>
    </w:p>
    <w:p w:rsidR="002624ED" w:rsidRDefault="006B10B1">
      <w:pPr>
        <w:ind w:firstLine="709"/>
        <w:jc w:val="both"/>
        <w:rPr>
          <w:sz w:val="28"/>
          <w:szCs w:val="28"/>
          <w:lang w:val="kk-KZ"/>
        </w:rPr>
      </w:pPr>
      <w:r>
        <w:rPr>
          <w:sz w:val="28"/>
          <w:szCs w:val="28"/>
          <w:lang w:val="kk-KZ"/>
        </w:rPr>
        <w:t>Д) балдық бағалауды</w:t>
      </w:r>
    </w:p>
    <w:p w:rsidR="002624ED" w:rsidRDefault="006B10B1">
      <w:pPr>
        <w:ind w:firstLine="709"/>
        <w:jc w:val="both"/>
        <w:rPr>
          <w:sz w:val="28"/>
          <w:szCs w:val="28"/>
          <w:lang w:val="kk-KZ"/>
        </w:rPr>
      </w:pPr>
      <w:r>
        <w:rPr>
          <w:sz w:val="28"/>
          <w:szCs w:val="28"/>
          <w:lang w:val="kk-KZ"/>
        </w:rPr>
        <w:t>Е) зерттеуді</w:t>
      </w:r>
    </w:p>
    <w:p w:rsidR="002624ED" w:rsidRDefault="006B10B1">
      <w:pPr>
        <w:ind w:firstLine="709"/>
        <w:jc w:val="both"/>
        <w:rPr>
          <w:sz w:val="28"/>
          <w:szCs w:val="28"/>
          <w:lang w:val="kk-KZ"/>
        </w:rPr>
      </w:pPr>
      <w:r>
        <w:rPr>
          <w:sz w:val="28"/>
          <w:szCs w:val="28"/>
          <w:lang w:val="kk-KZ"/>
        </w:rPr>
        <w:t>13. Жаратылыстану оқу бағдарламасының мазмұны қанша бөлімнен тұрады?</w:t>
      </w:r>
    </w:p>
    <w:p w:rsidR="002624ED" w:rsidRDefault="006B10B1">
      <w:pPr>
        <w:ind w:firstLine="709"/>
        <w:jc w:val="both"/>
        <w:rPr>
          <w:sz w:val="28"/>
          <w:szCs w:val="28"/>
          <w:lang w:val="kk-KZ"/>
        </w:rPr>
      </w:pPr>
      <w:r>
        <w:rPr>
          <w:sz w:val="28"/>
          <w:szCs w:val="28"/>
          <w:lang w:val="kk-KZ"/>
        </w:rPr>
        <w:lastRenderedPageBreak/>
        <w:t>А) 2</w:t>
      </w:r>
    </w:p>
    <w:p w:rsidR="002624ED" w:rsidRDefault="006B10B1">
      <w:pPr>
        <w:ind w:firstLine="709"/>
        <w:jc w:val="both"/>
        <w:rPr>
          <w:sz w:val="28"/>
          <w:szCs w:val="28"/>
          <w:lang w:val="kk-KZ"/>
        </w:rPr>
      </w:pPr>
      <w:r>
        <w:rPr>
          <w:sz w:val="28"/>
          <w:szCs w:val="28"/>
          <w:lang w:val="kk-KZ"/>
        </w:rPr>
        <w:t>В) 4</w:t>
      </w:r>
    </w:p>
    <w:p w:rsidR="002624ED" w:rsidRDefault="006B10B1">
      <w:pPr>
        <w:ind w:firstLine="709"/>
        <w:jc w:val="both"/>
        <w:rPr>
          <w:sz w:val="28"/>
          <w:szCs w:val="28"/>
          <w:lang w:val="kk-KZ"/>
        </w:rPr>
      </w:pPr>
      <w:r>
        <w:rPr>
          <w:sz w:val="28"/>
          <w:szCs w:val="28"/>
          <w:lang w:val="kk-KZ"/>
        </w:rPr>
        <w:t>С) 5</w:t>
      </w:r>
    </w:p>
    <w:p w:rsidR="002624ED" w:rsidRDefault="006B10B1">
      <w:pPr>
        <w:ind w:firstLine="709"/>
        <w:jc w:val="both"/>
        <w:rPr>
          <w:sz w:val="28"/>
          <w:szCs w:val="28"/>
          <w:lang w:val="kk-KZ"/>
        </w:rPr>
      </w:pPr>
      <w:r>
        <w:rPr>
          <w:sz w:val="28"/>
          <w:szCs w:val="28"/>
          <w:lang w:val="kk-KZ"/>
        </w:rPr>
        <w:t>Д) 3</w:t>
      </w:r>
    </w:p>
    <w:p w:rsidR="002624ED" w:rsidRDefault="006B10B1">
      <w:pPr>
        <w:ind w:firstLine="709"/>
        <w:jc w:val="both"/>
        <w:rPr>
          <w:sz w:val="28"/>
          <w:szCs w:val="28"/>
          <w:lang w:val="kk-KZ"/>
        </w:rPr>
      </w:pPr>
      <w:r>
        <w:rPr>
          <w:sz w:val="28"/>
          <w:szCs w:val="28"/>
          <w:lang w:val="kk-KZ"/>
        </w:rPr>
        <w:t>Е)  6</w:t>
      </w:r>
    </w:p>
    <w:p w:rsidR="002624ED" w:rsidRDefault="006B10B1">
      <w:pPr>
        <w:ind w:firstLine="709"/>
        <w:jc w:val="both"/>
        <w:rPr>
          <w:sz w:val="28"/>
          <w:szCs w:val="28"/>
          <w:lang w:val="kk-KZ"/>
        </w:rPr>
      </w:pPr>
      <w:r>
        <w:rPr>
          <w:sz w:val="28"/>
          <w:szCs w:val="28"/>
          <w:lang w:val="kk-KZ"/>
        </w:rPr>
        <w:t>14.Оқыту әдісі дегеніміз не?</w:t>
      </w:r>
    </w:p>
    <w:p w:rsidR="002624ED" w:rsidRDefault="006B10B1">
      <w:pPr>
        <w:ind w:firstLine="709"/>
        <w:jc w:val="both"/>
        <w:rPr>
          <w:sz w:val="28"/>
          <w:szCs w:val="28"/>
          <w:lang w:val="kk-KZ"/>
        </w:rPr>
      </w:pPr>
      <w:r>
        <w:rPr>
          <w:sz w:val="28"/>
          <w:szCs w:val="28"/>
          <w:lang w:val="kk-KZ"/>
        </w:rPr>
        <w:t>А) белгілі мақсатқа жету үшін жасалатын реттелген іс-әрекет</w:t>
      </w:r>
    </w:p>
    <w:p w:rsidR="002624ED" w:rsidRDefault="006B10B1">
      <w:pPr>
        <w:ind w:firstLine="709"/>
        <w:jc w:val="both"/>
        <w:rPr>
          <w:sz w:val="28"/>
          <w:szCs w:val="28"/>
          <w:lang w:val="kk-KZ"/>
        </w:rPr>
      </w:pPr>
      <w:r>
        <w:rPr>
          <w:sz w:val="28"/>
          <w:szCs w:val="28"/>
          <w:lang w:val="kk-KZ"/>
        </w:rPr>
        <w:t>В) оқу процесіндегі әртүрлі іс-әрекет</w:t>
      </w:r>
    </w:p>
    <w:p w:rsidR="002624ED" w:rsidRDefault="006B10B1">
      <w:pPr>
        <w:ind w:firstLine="709"/>
        <w:jc w:val="both"/>
        <w:rPr>
          <w:sz w:val="28"/>
          <w:szCs w:val="28"/>
          <w:lang w:val="kk-KZ"/>
        </w:rPr>
      </w:pPr>
      <w:r>
        <w:rPr>
          <w:sz w:val="28"/>
          <w:szCs w:val="28"/>
          <w:lang w:val="kk-KZ"/>
        </w:rPr>
        <w:t>С) білім берудегі түрлі әдіс-тәсілдер әрекеті</w:t>
      </w:r>
    </w:p>
    <w:p w:rsidR="002624ED" w:rsidRDefault="006B10B1">
      <w:pPr>
        <w:ind w:firstLine="709"/>
        <w:jc w:val="both"/>
        <w:rPr>
          <w:sz w:val="28"/>
          <w:szCs w:val="28"/>
          <w:lang w:val="kk-KZ"/>
        </w:rPr>
      </w:pPr>
      <w:r>
        <w:rPr>
          <w:sz w:val="28"/>
          <w:szCs w:val="28"/>
          <w:lang w:val="kk-KZ"/>
        </w:rPr>
        <w:t>Д) тек тәрбие беру үшін жасалатын іс- әрекет</w:t>
      </w:r>
    </w:p>
    <w:p w:rsidR="002624ED" w:rsidRDefault="006B10B1">
      <w:pPr>
        <w:ind w:firstLine="709"/>
        <w:jc w:val="both"/>
        <w:rPr>
          <w:sz w:val="28"/>
          <w:szCs w:val="28"/>
          <w:lang w:val="kk-KZ"/>
        </w:rPr>
      </w:pPr>
      <w:r>
        <w:rPr>
          <w:sz w:val="28"/>
          <w:szCs w:val="28"/>
          <w:lang w:val="kk-KZ"/>
        </w:rPr>
        <w:t>Е) тек жетекшілік етудегі іс-әрекет</w:t>
      </w:r>
    </w:p>
    <w:p w:rsidR="002624ED" w:rsidRDefault="006B10B1">
      <w:pPr>
        <w:ind w:firstLine="709"/>
        <w:jc w:val="both"/>
        <w:rPr>
          <w:sz w:val="28"/>
          <w:szCs w:val="28"/>
          <w:lang w:val="kk-KZ"/>
        </w:rPr>
      </w:pPr>
      <w:r>
        <w:rPr>
          <w:sz w:val="28"/>
          <w:szCs w:val="28"/>
          <w:lang w:val="kk-KZ"/>
        </w:rPr>
        <w:t>15. Оқыту әдістерінің негізгі классикалық топтастыру  нұсқасы қайсысы?</w:t>
      </w:r>
    </w:p>
    <w:p w:rsidR="002624ED" w:rsidRDefault="006B10B1">
      <w:pPr>
        <w:ind w:firstLine="709"/>
        <w:jc w:val="both"/>
        <w:rPr>
          <w:sz w:val="28"/>
          <w:szCs w:val="28"/>
          <w:lang w:val="kk-KZ"/>
        </w:rPr>
      </w:pPr>
      <w:r>
        <w:rPr>
          <w:sz w:val="28"/>
          <w:szCs w:val="28"/>
          <w:lang w:val="kk-KZ"/>
        </w:rPr>
        <w:t xml:space="preserve">А) сөздік, практикалық, көрнекілік </w:t>
      </w:r>
    </w:p>
    <w:p w:rsidR="002624ED" w:rsidRDefault="006B10B1">
      <w:pPr>
        <w:ind w:firstLine="709"/>
        <w:jc w:val="both"/>
        <w:rPr>
          <w:sz w:val="28"/>
          <w:szCs w:val="28"/>
          <w:lang w:val="kk-KZ"/>
        </w:rPr>
      </w:pPr>
      <w:r>
        <w:rPr>
          <w:sz w:val="28"/>
          <w:szCs w:val="28"/>
          <w:lang w:val="kk-KZ"/>
        </w:rPr>
        <w:t>Б) бақылау, зерттеу, эксперимент</w:t>
      </w:r>
    </w:p>
    <w:p w:rsidR="002624ED" w:rsidRDefault="006B10B1">
      <w:pPr>
        <w:ind w:firstLine="709"/>
        <w:jc w:val="both"/>
        <w:rPr>
          <w:sz w:val="28"/>
          <w:szCs w:val="28"/>
          <w:lang w:val="kk-KZ"/>
        </w:rPr>
      </w:pPr>
      <w:r>
        <w:rPr>
          <w:sz w:val="28"/>
          <w:szCs w:val="28"/>
          <w:lang w:val="kk-KZ"/>
        </w:rPr>
        <w:t>С) баяндау, әңгімелеу, әңгіме</w:t>
      </w:r>
    </w:p>
    <w:p w:rsidR="002624ED" w:rsidRDefault="006B10B1">
      <w:pPr>
        <w:ind w:firstLine="709"/>
        <w:jc w:val="both"/>
        <w:rPr>
          <w:sz w:val="28"/>
          <w:szCs w:val="28"/>
          <w:lang w:val="kk-KZ"/>
        </w:rPr>
      </w:pPr>
      <w:r>
        <w:rPr>
          <w:sz w:val="28"/>
          <w:szCs w:val="28"/>
          <w:lang w:val="kk-KZ"/>
        </w:rPr>
        <w:t>Д) салыстыру, дидактикалық ойын</w:t>
      </w:r>
    </w:p>
    <w:p w:rsidR="002624ED" w:rsidRDefault="006B10B1">
      <w:pPr>
        <w:ind w:firstLine="709"/>
        <w:jc w:val="both"/>
        <w:rPr>
          <w:sz w:val="28"/>
          <w:szCs w:val="28"/>
          <w:lang w:val="kk-KZ"/>
        </w:rPr>
      </w:pPr>
      <w:r>
        <w:rPr>
          <w:sz w:val="28"/>
          <w:szCs w:val="28"/>
          <w:lang w:val="kk-KZ"/>
        </w:rPr>
        <w:t>Е) лабораториялық, практикалық</w:t>
      </w:r>
    </w:p>
    <w:p w:rsidR="002624ED" w:rsidRDefault="006B10B1">
      <w:pPr>
        <w:ind w:firstLine="709"/>
        <w:jc w:val="both"/>
        <w:rPr>
          <w:sz w:val="28"/>
          <w:szCs w:val="28"/>
          <w:lang w:val="kk-KZ"/>
        </w:rPr>
      </w:pPr>
      <w:r>
        <w:rPr>
          <w:sz w:val="28"/>
          <w:szCs w:val="28"/>
          <w:lang w:val="kk-KZ"/>
        </w:rPr>
        <w:t>16. Бақылау әдістерінің түрлеріне қайсысы жатпайды?</w:t>
      </w:r>
    </w:p>
    <w:p w:rsidR="002624ED" w:rsidRDefault="006B10B1">
      <w:pPr>
        <w:ind w:firstLine="709"/>
        <w:jc w:val="both"/>
        <w:rPr>
          <w:sz w:val="28"/>
          <w:szCs w:val="28"/>
          <w:lang w:val="kk-KZ"/>
        </w:rPr>
      </w:pPr>
      <w:r>
        <w:rPr>
          <w:sz w:val="28"/>
          <w:szCs w:val="28"/>
          <w:lang w:val="kk-KZ"/>
        </w:rPr>
        <w:t xml:space="preserve">А) оқулықтағы тапсырмалар </w:t>
      </w:r>
    </w:p>
    <w:p w:rsidR="002624ED" w:rsidRDefault="006B10B1">
      <w:pPr>
        <w:ind w:firstLine="709"/>
        <w:jc w:val="both"/>
        <w:rPr>
          <w:sz w:val="28"/>
          <w:szCs w:val="28"/>
          <w:lang w:val="kk-KZ"/>
        </w:rPr>
      </w:pPr>
      <w:r>
        <w:rPr>
          <w:sz w:val="28"/>
          <w:szCs w:val="28"/>
          <w:lang w:val="kk-KZ"/>
        </w:rPr>
        <w:t>Б) тірі табиғат бұрышында</w:t>
      </w:r>
    </w:p>
    <w:p w:rsidR="002624ED" w:rsidRDefault="006B10B1">
      <w:pPr>
        <w:ind w:firstLine="709"/>
        <w:jc w:val="both"/>
        <w:rPr>
          <w:sz w:val="28"/>
          <w:szCs w:val="28"/>
          <w:lang w:val="kk-KZ"/>
        </w:rPr>
      </w:pPr>
      <w:r>
        <w:rPr>
          <w:sz w:val="28"/>
          <w:szCs w:val="28"/>
          <w:lang w:val="kk-KZ"/>
        </w:rPr>
        <w:t xml:space="preserve">С) табиғаттағы жекелей объектілерді </w:t>
      </w:r>
    </w:p>
    <w:p w:rsidR="002624ED" w:rsidRDefault="006B10B1">
      <w:pPr>
        <w:ind w:firstLine="709"/>
        <w:jc w:val="both"/>
        <w:rPr>
          <w:sz w:val="28"/>
          <w:szCs w:val="28"/>
          <w:lang w:val="kk-KZ"/>
        </w:rPr>
      </w:pPr>
      <w:r>
        <w:rPr>
          <w:sz w:val="28"/>
          <w:szCs w:val="28"/>
          <w:lang w:val="kk-KZ"/>
        </w:rPr>
        <w:t>Д) тәжірибе алаңында</w:t>
      </w:r>
    </w:p>
    <w:p w:rsidR="002624ED" w:rsidRDefault="006B10B1">
      <w:pPr>
        <w:ind w:firstLine="709"/>
        <w:jc w:val="both"/>
        <w:rPr>
          <w:sz w:val="28"/>
          <w:szCs w:val="28"/>
          <w:lang w:val="kk-KZ"/>
        </w:rPr>
      </w:pPr>
      <w:r>
        <w:rPr>
          <w:sz w:val="28"/>
          <w:szCs w:val="28"/>
          <w:lang w:val="kk-KZ"/>
        </w:rPr>
        <w:t>Е) географиялық алаңында</w:t>
      </w:r>
    </w:p>
    <w:p w:rsidR="002624ED" w:rsidRDefault="006B10B1">
      <w:pPr>
        <w:ind w:firstLine="709"/>
        <w:jc w:val="both"/>
        <w:rPr>
          <w:sz w:val="28"/>
          <w:szCs w:val="28"/>
          <w:lang w:val="kk-KZ"/>
        </w:rPr>
      </w:pPr>
      <w:r>
        <w:rPr>
          <w:sz w:val="28"/>
          <w:szCs w:val="28"/>
          <w:lang w:val="kk-KZ"/>
        </w:rPr>
        <w:t>17. Оқыту процесін ұйымдастырудың негізгі формасы...</w:t>
      </w:r>
    </w:p>
    <w:p w:rsidR="002624ED" w:rsidRDefault="006B10B1">
      <w:pPr>
        <w:ind w:firstLine="709"/>
        <w:jc w:val="both"/>
        <w:rPr>
          <w:sz w:val="28"/>
          <w:szCs w:val="28"/>
          <w:lang w:val="kk-KZ"/>
        </w:rPr>
      </w:pPr>
      <w:r>
        <w:rPr>
          <w:sz w:val="28"/>
          <w:szCs w:val="28"/>
          <w:lang w:val="kk-KZ"/>
        </w:rPr>
        <w:t xml:space="preserve">А) сабақ </w:t>
      </w:r>
    </w:p>
    <w:p w:rsidR="002624ED" w:rsidRDefault="006B10B1">
      <w:pPr>
        <w:ind w:firstLine="709"/>
        <w:jc w:val="both"/>
        <w:rPr>
          <w:sz w:val="28"/>
          <w:szCs w:val="28"/>
          <w:lang w:val="kk-KZ"/>
        </w:rPr>
      </w:pPr>
      <w:r>
        <w:rPr>
          <w:sz w:val="28"/>
          <w:szCs w:val="28"/>
          <w:lang w:val="kk-KZ"/>
        </w:rPr>
        <w:t>В) экскурсия</w:t>
      </w:r>
    </w:p>
    <w:p w:rsidR="002624ED" w:rsidRDefault="006B10B1">
      <w:pPr>
        <w:ind w:firstLine="709"/>
        <w:jc w:val="both"/>
        <w:rPr>
          <w:sz w:val="28"/>
          <w:szCs w:val="28"/>
          <w:lang w:val="kk-KZ"/>
        </w:rPr>
      </w:pPr>
      <w:r>
        <w:rPr>
          <w:sz w:val="28"/>
          <w:szCs w:val="28"/>
          <w:lang w:val="kk-KZ"/>
        </w:rPr>
        <w:t>С) практика</w:t>
      </w:r>
    </w:p>
    <w:p w:rsidR="002624ED" w:rsidRDefault="006B10B1">
      <w:pPr>
        <w:ind w:firstLine="709"/>
        <w:jc w:val="both"/>
        <w:rPr>
          <w:sz w:val="28"/>
          <w:szCs w:val="28"/>
          <w:lang w:val="kk-KZ"/>
        </w:rPr>
      </w:pPr>
      <w:r>
        <w:rPr>
          <w:sz w:val="28"/>
          <w:szCs w:val="28"/>
          <w:lang w:val="kk-KZ"/>
        </w:rPr>
        <w:t>Д) кеңес</w:t>
      </w:r>
    </w:p>
    <w:p w:rsidR="002624ED" w:rsidRDefault="006B10B1">
      <w:pPr>
        <w:ind w:firstLine="709"/>
        <w:jc w:val="both"/>
        <w:rPr>
          <w:sz w:val="28"/>
          <w:szCs w:val="28"/>
          <w:lang w:val="kk-KZ"/>
        </w:rPr>
      </w:pPr>
      <w:r>
        <w:rPr>
          <w:sz w:val="28"/>
          <w:szCs w:val="28"/>
          <w:lang w:val="kk-KZ"/>
        </w:rPr>
        <w:t>Е) үй жұмысын орындау</w:t>
      </w:r>
    </w:p>
    <w:p w:rsidR="002624ED" w:rsidRDefault="006B10B1">
      <w:pPr>
        <w:ind w:firstLine="709"/>
        <w:jc w:val="both"/>
        <w:rPr>
          <w:sz w:val="28"/>
          <w:szCs w:val="28"/>
          <w:lang w:val="kk-KZ"/>
        </w:rPr>
      </w:pPr>
      <w:r>
        <w:rPr>
          <w:sz w:val="28"/>
          <w:szCs w:val="28"/>
          <w:lang w:val="kk-KZ"/>
        </w:rPr>
        <w:t>18.Табиғатта кез-келген мақсатты бақылау жүргізу барысында бала бойындағы қандай қасиеттердің  дамуына көмектеседі?</w:t>
      </w:r>
    </w:p>
    <w:p w:rsidR="002624ED" w:rsidRDefault="006B10B1">
      <w:pPr>
        <w:ind w:firstLine="709"/>
        <w:jc w:val="both"/>
        <w:rPr>
          <w:sz w:val="28"/>
          <w:szCs w:val="28"/>
          <w:lang w:val="kk-KZ"/>
        </w:rPr>
      </w:pPr>
      <w:r>
        <w:rPr>
          <w:sz w:val="28"/>
          <w:szCs w:val="28"/>
          <w:lang w:val="kk-KZ"/>
        </w:rPr>
        <w:t>А) байқампаздық,ұқыптылық,әсершіл</w:t>
      </w:r>
    </w:p>
    <w:p w:rsidR="002624ED" w:rsidRDefault="006B10B1">
      <w:pPr>
        <w:ind w:firstLine="709"/>
        <w:jc w:val="both"/>
        <w:rPr>
          <w:sz w:val="28"/>
          <w:szCs w:val="28"/>
          <w:lang w:val="kk-KZ"/>
        </w:rPr>
      </w:pPr>
      <w:r>
        <w:rPr>
          <w:sz w:val="28"/>
          <w:szCs w:val="28"/>
          <w:lang w:val="kk-KZ"/>
        </w:rPr>
        <w:t>Б)  жанашырлық,сүйіспеншілік</w:t>
      </w:r>
    </w:p>
    <w:p w:rsidR="002624ED" w:rsidRDefault="006B10B1">
      <w:pPr>
        <w:ind w:firstLine="709"/>
        <w:jc w:val="both"/>
        <w:rPr>
          <w:sz w:val="28"/>
          <w:szCs w:val="28"/>
          <w:lang w:val="kk-KZ"/>
        </w:rPr>
      </w:pPr>
      <w:r>
        <w:rPr>
          <w:sz w:val="28"/>
          <w:szCs w:val="28"/>
          <w:lang w:val="kk-KZ"/>
        </w:rPr>
        <w:t>С) қиялдау,елестету</w:t>
      </w:r>
    </w:p>
    <w:p w:rsidR="002624ED" w:rsidRDefault="006B10B1">
      <w:pPr>
        <w:ind w:firstLine="709"/>
        <w:jc w:val="both"/>
        <w:rPr>
          <w:sz w:val="28"/>
          <w:szCs w:val="28"/>
          <w:lang w:val="kk-KZ"/>
        </w:rPr>
      </w:pPr>
      <w:r>
        <w:rPr>
          <w:sz w:val="28"/>
          <w:szCs w:val="28"/>
          <w:lang w:val="kk-KZ"/>
        </w:rPr>
        <w:t>Д) өтірікші,жалқаулыққа,енжарлық</w:t>
      </w:r>
    </w:p>
    <w:p w:rsidR="002624ED" w:rsidRDefault="006B10B1">
      <w:pPr>
        <w:ind w:firstLine="709"/>
        <w:jc w:val="both"/>
        <w:rPr>
          <w:sz w:val="28"/>
          <w:szCs w:val="28"/>
          <w:lang w:val="kk-KZ"/>
        </w:rPr>
      </w:pPr>
      <w:r>
        <w:rPr>
          <w:sz w:val="28"/>
          <w:szCs w:val="28"/>
          <w:lang w:val="kk-KZ"/>
        </w:rPr>
        <w:t>Е) жауапкершілікке</w:t>
      </w:r>
    </w:p>
    <w:p w:rsidR="002624ED" w:rsidRDefault="006B10B1">
      <w:pPr>
        <w:ind w:firstLine="709"/>
        <w:jc w:val="both"/>
        <w:rPr>
          <w:sz w:val="28"/>
          <w:szCs w:val="28"/>
          <w:lang w:val="kk-KZ"/>
        </w:rPr>
      </w:pPr>
      <w:r>
        <w:rPr>
          <w:sz w:val="28"/>
          <w:szCs w:val="28"/>
          <w:lang w:val="kk-KZ"/>
        </w:rPr>
        <w:t>19. Айналадағы материалдық дүниені құрайтын жеке заттар туралы сабақтар қалай аталады?</w:t>
      </w:r>
    </w:p>
    <w:p w:rsidR="002624ED" w:rsidRDefault="006B10B1">
      <w:pPr>
        <w:ind w:firstLine="709"/>
        <w:jc w:val="both"/>
        <w:rPr>
          <w:sz w:val="28"/>
          <w:szCs w:val="28"/>
          <w:lang w:val="kk-KZ"/>
        </w:rPr>
      </w:pPr>
      <w:r>
        <w:rPr>
          <w:sz w:val="28"/>
          <w:szCs w:val="28"/>
          <w:lang w:val="kk-KZ"/>
        </w:rPr>
        <w:t>А) заттық сабақтар</w:t>
      </w:r>
    </w:p>
    <w:p w:rsidR="002624ED" w:rsidRDefault="006B10B1">
      <w:pPr>
        <w:ind w:firstLine="709"/>
        <w:jc w:val="both"/>
        <w:rPr>
          <w:sz w:val="28"/>
          <w:szCs w:val="28"/>
          <w:lang w:val="kk-KZ"/>
        </w:rPr>
      </w:pPr>
      <w:r>
        <w:rPr>
          <w:sz w:val="28"/>
          <w:szCs w:val="28"/>
          <w:lang w:val="kk-KZ"/>
        </w:rPr>
        <w:t>В) түсіндіріп оқыту сабағы</w:t>
      </w:r>
    </w:p>
    <w:p w:rsidR="002624ED" w:rsidRDefault="006B10B1">
      <w:pPr>
        <w:ind w:firstLine="709"/>
        <w:jc w:val="both"/>
        <w:rPr>
          <w:sz w:val="28"/>
          <w:szCs w:val="28"/>
          <w:lang w:val="kk-KZ"/>
        </w:rPr>
      </w:pPr>
      <w:r>
        <w:rPr>
          <w:sz w:val="28"/>
          <w:szCs w:val="28"/>
          <w:lang w:val="kk-KZ"/>
        </w:rPr>
        <w:t>С экскурсия  сабағы</w:t>
      </w:r>
    </w:p>
    <w:p w:rsidR="002624ED" w:rsidRDefault="006B10B1">
      <w:pPr>
        <w:ind w:firstLine="709"/>
        <w:jc w:val="both"/>
        <w:rPr>
          <w:sz w:val="28"/>
          <w:szCs w:val="28"/>
          <w:lang w:val="kk-KZ"/>
        </w:rPr>
      </w:pPr>
      <w:r>
        <w:rPr>
          <w:sz w:val="28"/>
          <w:szCs w:val="28"/>
          <w:lang w:val="kk-KZ"/>
        </w:rPr>
        <w:t>Д) тәжірибе соңынан оқыту</w:t>
      </w:r>
    </w:p>
    <w:p w:rsidR="002624ED" w:rsidRDefault="006B10B1">
      <w:pPr>
        <w:ind w:firstLine="709"/>
        <w:jc w:val="both"/>
        <w:rPr>
          <w:sz w:val="28"/>
          <w:szCs w:val="28"/>
          <w:lang w:val="kk-KZ"/>
        </w:rPr>
      </w:pPr>
      <w:r>
        <w:rPr>
          <w:sz w:val="28"/>
          <w:szCs w:val="28"/>
          <w:lang w:val="kk-KZ"/>
        </w:rPr>
        <w:t>Е) әңгіме соңынан оқыту</w:t>
      </w:r>
    </w:p>
    <w:p w:rsidR="002624ED" w:rsidRDefault="006B10B1">
      <w:pPr>
        <w:ind w:firstLine="709"/>
        <w:jc w:val="both"/>
        <w:rPr>
          <w:sz w:val="28"/>
          <w:szCs w:val="28"/>
          <w:lang w:val="kk-KZ"/>
        </w:rPr>
      </w:pPr>
      <w:r>
        <w:rPr>
          <w:sz w:val="28"/>
          <w:szCs w:val="28"/>
          <w:lang w:val="kk-KZ"/>
        </w:rPr>
        <w:t>20. Мұғалімнің сабаққа даярлану жұмысының ең жауапты бөлігі?</w:t>
      </w:r>
    </w:p>
    <w:p w:rsidR="002624ED" w:rsidRDefault="006B10B1">
      <w:pPr>
        <w:ind w:firstLine="709"/>
        <w:jc w:val="both"/>
        <w:rPr>
          <w:sz w:val="28"/>
          <w:szCs w:val="28"/>
          <w:lang w:val="kk-KZ"/>
        </w:rPr>
      </w:pPr>
      <w:r>
        <w:rPr>
          <w:sz w:val="28"/>
          <w:szCs w:val="28"/>
          <w:lang w:val="kk-KZ"/>
        </w:rPr>
        <w:t>А) сабақ жоспары мен конспектісін жасау</w:t>
      </w:r>
    </w:p>
    <w:p w:rsidR="002624ED" w:rsidRDefault="006B10B1">
      <w:pPr>
        <w:ind w:firstLine="709"/>
        <w:jc w:val="both"/>
        <w:rPr>
          <w:sz w:val="28"/>
          <w:szCs w:val="28"/>
          <w:lang w:val="kk-KZ"/>
        </w:rPr>
      </w:pPr>
      <w:r>
        <w:rPr>
          <w:sz w:val="28"/>
          <w:szCs w:val="28"/>
          <w:lang w:val="kk-KZ"/>
        </w:rPr>
        <w:lastRenderedPageBreak/>
        <w:t>В) тақырыптық жоспар мен әдебиеттер қарау</w:t>
      </w:r>
    </w:p>
    <w:p w:rsidR="002624ED" w:rsidRDefault="006B10B1">
      <w:pPr>
        <w:ind w:firstLine="709"/>
        <w:jc w:val="both"/>
        <w:rPr>
          <w:sz w:val="28"/>
          <w:szCs w:val="28"/>
          <w:lang w:val="kk-KZ"/>
        </w:rPr>
      </w:pPr>
      <w:r>
        <w:rPr>
          <w:sz w:val="28"/>
          <w:szCs w:val="28"/>
          <w:lang w:val="kk-KZ"/>
        </w:rPr>
        <w:t>С) сабаққа көрнекілік даярлау</w:t>
      </w:r>
    </w:p>
    <w:p w:rsidR="002624ED" w:rsidRDefault="006B10B1">
      <w:pPr>
        <w:ind w:firstLine="709"/>
        <w:jc w:val="both"/>
        <w:rPr>
          <w:sz w:val="28"/>
          <w:szCs w:val="28"/>
          <w:lang w:val="kk-KZ"/>
        </w:rPr>
      </w:pPr>
      <w:r>
        <w:rPr>
          <w:sz w:val="28"/>
          <w:szCs w:val="28"/>
          <w:lang w:val="kk-KZ"/>
        </w:rPr>
        <w:t>Д) сұрақтар даярлау</w:t>
      </w:r>
    </w:p>
    <w:p w:rsidR="002624ED" w:rsidRDefault="006B10B1">
      <w:pPr>
        <w:ind w:firstLine="709"/>
        <w:jc w:val="both"/>
        <w:rPr>
          <w:sz w:val="28"/>
          <w:szCs w:val="28"/>
          <w:lang w:val="kk-KZ"/>
        </w:rPr>
      </w:pPr>
      <w:r>
        <w:rPr>
          <w:sz w:val="28"/>
          <w:szCs w:val="28"/>
          <w:lang w:val="kk-KZ"/>
        </w:rPr>
        <w:t xml:space="preserve">Е) конспекті даярлау  </w:t>
      </w:r>
    </w:p>
    <w:p w:rsidR="002624ED" w:rsidRDefault="006B10B1">
      <w:pPr>
        <w:ind w:firstLine="709"/>
        <w:jc w:val="both"/>
        <w:rPr>
          <w:sz w:val="28"/>
          <w:szCs w:val="28"/>
          <w:lang w:val="kk-KZ"/>
        </w:rPr>
      </w:pPr>
      <w:r>
        <w:rPr>
          <w:sz w:val="28"/>
          <w:szCs w:val="28"/>
          <w:lang w:val="kk-KZ"/>
        </w:rPr>
        <w:t>21. Баланың ойлау қабілетін дамытатын элементтер мен логикалық ойлауына мүмкіндік жасайтын әрекеттер қандай дағдыларды дамытады?</w:t>
      </w:r>
    </w:p>
    <w:p w:rsidR="002624ED" w:rsidRDefault="006B10B1">
      <w:pPr>
        <w:ind w:firstLine="709"/>
        <w:jc w:val="both"/>
        <w:rPr>
          <w:sz w:val="28"/>
          <w:szCs w:val="28"/>
          <w:lang w:val="kk-KZ"/>
        </w:rPr>
      </w:pPr>
      <w:r>
        <w:rPr>
          <w:sz w:val="28"/>
          <w:szCs w:val="28"/>
          <w:lang w:val="kk-KZ"/>
        </w:rPr>
        <w:t xml:space="preserve">А) кең ауқымды </w:t>
      </w:r>
    </w:p>
    <w:p w:rsidR="002624ED" w:rsidRDefault="006B10B1">
      <w:pPr>
        <w:ind w:firstLine="709"/>
        <w:jc w:val="both"/>
        <w:rPr>
          <w:sz w:val="28"/>
          <w:szCs w:val="28"/>
          <w:lang w:val="kk-KZ"/>
        </w:rPr>
      </w:pPr>
      <w:r>
        <w:rPr>
          <w:sz w:val="28"/>
          <w:szCs w:val="28"/>
          <w:lang w:val="kk-KZ"/>
        </w:rPr>
        <w:t>В) білімділік</w:t>
      </w:r>
    </w:p>
    <w:p w:rsidR="002624ED" w:rsidRDefault="006B10B1">
      <w:pPr>
        <w:ind w:firstLine="709"/>
        <w:jc w:val="both"/>
        <w:rPr>
          <w:sz w:val="28"/>
          <w:szCs w:val="28"/>
          <w:lang w:val="kk-KZ"/>
        </w:rPr>
      </w:pPr>
      <w:r>
        <w:rPr>
          <w:sz w:val="28"/>
          <w:szCs w:val="28"/>
          <w:lang w:val="kk-KZ"/>
        </w:rPr>
        <w:t>С) тәрбиелік</w:t>
      </w:r>
    </w:p>
    <w:p w:rsidR="002624ED" w:rsidRDefault="006B10B1">
      <w:pPr>
        <w:ind w:firstLine="709"/>
        <w:jc w:val="both"/>
        <w:rPr>
          <w:sz w:val="28"/>
          <w:szCs w:val="28"/>
          <w:lang w:val="kk-KZ"/>
        </w:rPr>
      </w:pPr>
      <w:r>
        <w:rPr>
          <w:sz w:val="28"/>
          <w:szCs w:val="28"/>
          <w:lang w:val="kk-KZ"/>
        </w:rPr>
        <w:t>Д) шығармашылық</w:t>
      </w:r>
    </w:p>
    <w:p w:rsidR="002624ED" w:rsidRDefault="006B10B1">
      <w:pPr>
        <w:ind w:firstLine="709"/>
        <w:jc w:val="both"/>
        <w:rPr>
          <w:sz w:val="28"/>
          <w:szCs w:val="28"/>
          <w:lang w:val="kk-KZ"/>
        </w:rPr>
      </w:pPr>
      <w:r>
        <w:rPr>
          <w:sz w:val="28"/>
          <w:szCs w:val="28"/>
          <w:lang w:val="kk-KZ"/>
        </w:rPr>
        <w:t>Е)  өзіндік</w:t>
      </w:r>
    </w:p>
    <w:p w:rsidR="002624ED" w:rsidRDefault="006B10B1">
      <w:pPr>
        <w:ind w:firstLine="709"/>
        <w:jc w:val="both"/>
        <w:rPr>
          <w:sz w:val="28"/>
          <w:szCs w:val="28"/>
          <w:lang w:val="kk-KZ"/>
        </w:rPr>
      </w:pPr>
      <w:r>
        <w:rPr>
          <w:sz w:val="28"/>
          <w:szCs w:val="28"/>
          <w:lang w:val="kk-KZ"/>
        </w:rPr>
        <w:t>22. Сабақты талдауда қарастырылатын талаптар қанша?</w:t>
      </w:r>
    </w:p>
    <w:p w:rsidR="002624ED" w:rsidRDefault="006B10B1">
      <w:pPr>
        <w:ind w:firstLine="709"/>
        <w:jc w:val="both"/>
        <w:rPr>
          <w:sz w:val="28"/>
          <w:szCs w:val="28"/>
          <w:lang w:val="kk-KZ"/>
        </w:rPr>
      </w:pPr>
      <w:r>
        <w:rPr>
          <w:sz w:val="28"/>
          <w:szCs w:val="28"/>
          <w:lang w:val="kk-KZ"/>
        </w:rPr>
        <w:t>А) 3</w:t>
      </w:r>
    </w:p>
    <w:p w:rsidR="002624ED" w:rsidRDefault="006B10B1">
      <w:pPr>
        <w:ind w:firstLine="709"/>
        <w:jc w:val="both"/>
        <w:rPr>
          <w:sz w:val="28"/>
          <w:szCs w:val="28"/>
          <w:lang w:val="kk-KZ"/>
        </w:rPr>
      </w:pPr>
      <w:r>
        <w:rPr>
          <w:sz w:val="28"/>
          <w:szCs w:val="28"/>
          <w:lang w:val="kk-KZ"/>
        </w:rPr>
        <w:t>В) 4</w:t>
      </w:r>
    </w:p>
    <w:p w:rsidR="002624ED" w:rsidRDefault="006B10B1">
      <w:pPr>
        <w:ind w:firstLine="709"/>
        <w:jc w:val="both"/>
        <w:rPr>
          <w:sz w:val="28"/>
          <w:szCs w:val="28"/>
          <w:lang w:val="kk-KZ"/>
        </w:rPr>
      </w:pPr>
      <w:r>
        <w:rPr>
          <w:sz w:val="28"/>
          <w:szCs w:val="28"/>
          <w:lang w:val="kk-KZ"/>
        </w:rPr>
        <w:t>С) 5</w:t>
      </w:r>
    </w:p>
    <w:p w:rsidR="002624ED" w:rsidRDefault="006B10B1">
      <w:pPr>
        <w:ind w:firstLine="709"/>
        <w:jc w:val="both"/>
        <w:rPr>
          <w:sz w:val="28"/>
          <w:szCs w:val="28"/>
          <w:lang w:val="kk-KZ"/>
        </w:rPr>
      </w:pPr>
      <w:r>
        <w:rPr>
          <w:sz w:val="28"/>
          <w:szCs w:val="28"/>
          <w:lang w:val="kk-KZ"/>
        </w:rPr>
        <w:t>Д) 2</w:t>
      </w:r>
    </w:p>
    <w:p w:rsidR="002624ED" w:rsidRDefault="006B10B1">
      <w:pPr>
        <w:ind w:firstLine="709"/>
        <w:jc w:val="both"/>
        <w:rPr>
          <w:sz w:val="28"/>
          <w:szCs w:val="28"/>
          <w:lang w:val="kk-KZ"/>
        </w:rPr>
      </w:pPr>
      <w:r>
        <w:rPr>
          <w:sz w:val="28"/>
          <w:szCs w:val="28"/>
          <w:lang w:val="kk-KZ"/>
        </w:rPr>
        <w:t>Е)  6</w:t>
      </w:r>
    </w:p>
    <w:p w:rsidR="002624ED" w:rsidRDefault="006B10B1">
      <w:pPr>
        <w:ind w:firstLine="709"/>
        <w:jc w:val="both"/>
        <w:rPr>
          <w:sz w:val="28"/>
          <w:szCs w:val="28"/>
          <w:lang w:val="kk-KZ"/>
        </w:rPr>
      </w:pPr>
      <w:r>
        <w:rPr>
          <w:sz w:val="28"/>
          <w:szCs w:val="28"/>
          <w:lang w:val="kk-KZ"/>
        </w:rPr>
        <w:t>23. Сабақты талдауда қарастырылатын талаптардың ішіндегі 1-талабын көрсет:</w:t>
      </w:r>
    </w:p>
    <w:p w:rsidR="002624ED" w:rsidRDefault="006B10B1">
      <w:pPr>
        <w:ind w:firstLine="709"/>
        <w:jc w:val="both"/>
        <w:rPr>
          <w:sz w:val="28"/>
          <w:szCs w:val="28"/>
          <w:lang w:val="kk-KZ"/>
        </w:rPr>
      </w:pPr>
      <w:r>
        <w:rPr>
          <w:sz w:val="28"/>
          <w:szCs w:val="28"/>
          <w:lang w:val="kk-KZ"/>
        </w:rPr>
        <w:t xml:space="preserve">А)оқылатын материалдың ғылымилығы, оның бағдарламаға сәйкестігі </w:t>
      </w:r>
    </w:p>
    <w:p w:rsidR="002624ED" w:rsidRDefault="006B10B1">
      <w:pPr>
        <w:ind w:firstLine="709"/>
        <w:jc w:val="both"/>
        <w:rPr>
          <w:sz w:val="28"/>
          <w:szCs w:val="28"/>
          <w:lang w:val="kk-KZ"/>
        </w:rPr>
      </w:pPr>
      <w:r>
        <w:rPr>
          <w:sz w:val="28"/>
          <w:szCs w:val="28"/>
          <w:lang w:val="kk-KZ"/>
        </w:rPr>
        <w:t>В) оқытудың әдістері озық тәжірибе мен ғылыми ұсыныстарына сәйкестігі</w:t>
      </w:r>
    </w:p>
    <w:p w:rsidR="002624ED" w:rsidRDefault="006B10B1">
      <w:pPr>
        <w:ind w:firstLine="709"/>
        <w:jc w:val="both"/>
        <w:rPr>
          <w:sz w:val="28"/>
          <w:szCs w:val="28"/>
          <w:lang w:val="kk-KZ"/>
        </w:rPr>
      </w:pPr>
      <w:r>
        <w:rPr>
          <w:sz w:val="28"/>
          <w:szCs w:val="28"/>
          <w:lang w:val="kk-KZ"/>
        </w:rPr>
        <w:t>С) мұғалімнің іскерлік және этика нормасына сай сапалары</w:t>
      </w:r>
    </w:p>
    <w:p w:rsidR="002624ED" w:rsidRDefault="006B10B1">
      <w:pPr>
        <w:ind w:firstLine="709"/>
        <w:jc w:val="both"/>
        <w:rPr>
          <w:sz w:val="28"/>
          <w:szCs w:val="28"/>
          <w:lang w:val="kk-KZ"/>
        </w:rPr>
      </w:pPr>
      <w:r>
        <w:rPr>
          <w:sz w:val="28"/>
          <w:szCs w:val="28"/>
          <w:lang w:val="kk-KZ"/>
        </w:rPr>
        <w:t xml:space="preserve">Д) мұғалімнің тілі, сөйлеу мәдениеті </w:t>
      </w:r>
    </w:p>
    <w:p w:rsidR="002624ED" w:rsidRDefault="006B10B1">
      <w:pPr>
        <w:ind w:firstLine="709"/>
        <w:jc w:val="both"/>
        <w:rPr>
          <w:sz w:val="28"/>
          <w:szCs w:val="28"/>
          <w:lang w:val="kk-KZ"/>
        </w:rPr>
      </w:pPr>
      <w:r>
        <w:rPr>
          <w:sz w:val="28"/>
          <w:szCs w:val="28"/>
          <w:lang w:val="kk-KZ"/>
        </w:rPr>
        <w:t>Е) оқылатын материалдың бағдарламаға сәйкестігі</w:t>
      </w:r>
    </w:p>
    <w:p w:rsidR="002624ED" w:rsidRDefault="006B10B1">
      <w:pPr>
        <w:ind w:firstLine="709"/>
        <w:jc w:val="both"/>
        <w:rPr>
          <w:sz w:val="28"/>
          <w:szCs w:val="28"/>
          <w:lang w:val="kk-KZ"/>
        </w:rPr>
      </w:pPr>
      <w:r>
        <w:rPr>
          <w:sz w:val="28"/>
          <w:szCs w:val="28"/>
          <w:lang w:val="kk-KZ"/>
        </w:rPr>
        <w:t>24. Сабақты талдауда қарастырылатын талаптардың ішіндегі 2-талабын көрсет:</w:t>
      </w:r>
    </w:p>
    <w:p w:rsidR="002624ED" w:rsidRDefault="006B10B1">
      <w:pPr>
        <w:ind w:firstLine="709"/>
        <w:jc w:val="both"/>
        <w:rPr>
          <w:sz w:val="28"/>
          <w:szCs w:val="28"/>
          <w:lang w:val="kk-KZ"/>
        </w:rPr>
      </w:pPr>
      <w:r>
        <w:rPr>
          <w:sz w:val="28"/>
          <w:szCs w:val="28"/>
          <w:lang w:val="kk-KZ"/>
        </w:rPr>
        <w:t>А) оқытудың әдістері озық тәжірибе мен ғылыми ұсыныстарына сәйкестігі педагогикалық шеберлікті көтеруге нақты ұсыныстар берілуі</w:t>
      </w:r>
    </w:p>
    <w:p w:rsidR="002624ED" w:rsidRDefault="006B10B1">
      <w:pPr>
        <w:ind w:firstLine="709"/>
        <w:jc w:val="both"/>
        <w:rPr>
          <w:sz w:val="28"/>
          <w:szCs w:val="28"/>
          <w:lang w:val="kk-KZ"/>
        </w:rPr>
      </w:pPr>
      <w:r>
        <w:rPr>
          <w:sz w:val="28"/>
          <w:szCs w:val="28"/>
          <w:lang w:val="kk-KZ"/>
        </w:rPr>
        <w:t xml:space="preserve">В) оқылатын материалдың ғылымилығы, оның бағдарламаға сәйкестігі </w:t>
      </w:r>
    </w:p>
    <w:p w:rsidR="002624ED" w:rsidRDefault="006B10B1">
      <w:pPr>
        <w:ind w:firstLine="709"/>
        <w:jc w:val="both"/>
        <w:rPr>
          <w:sz w:val="28"/>
          <w:szCs w:val="28"/>
          <w:lang w:val="kk-KZ"/>
        </w:rPr>
      </w:pPr>
      <w:r>
        <w:rPr>
          <w:sz w:val="28"/>
          <w:szCs w:val="28"/>
          <w:lang w:val="kk-KZ"/>
        </w:rPr>
        <w:t>С) мұғалімнің іскерлік және этика нормасына сай сапалары</w:t>
      </w:r>
    </w:p>
    <w:p w:rsidR="002624ED" w:rsidRDefault="006B10B1">
      <w:pPr>
        <w:ind w:firstLine="709"/>
        <w:jc w:val="both"/>
        <w:rPr>
          <w:sz w:val="28"/>
          <w:szCs w:val="28"/>
          <w:lang w:val="kk-KZ"/>
        </w:rPr>
      </w:pPr>
      <w:r>
        <w:rPr>
          <w:sz w:val="28"/>
          <w:szCs w:val="28"/>
          <w:lang w:val="kk-KZ"/>
        </w:rPr>
        <w:t xml:space="preserve">Д) мұғалімнің тілі, сөйлеу мәдениеті </w:t>
      </w:r>
    </w:p>
    <w:p w:rsidR="002624ED" w:rsidRDefault="006B10B1">
      <w:pPr>
        <w:ind w:firstLine="709"/>
        <w:jc w:val="both"/>
        <w:rPr>
          <w:sz w:val="28"/>
          <w:szCs w:val="28"/>
          <w:lang w:val="kk-KZ"/>
        </w:rPr>
      </w:pPr>
      <w:r>
        <w:rPr>
          <w:sz w:val="28"/>
          <w:szCs w:val="28"/>
          <w:lang w:val="kk-KZ"/>
        </w:rPr>
        <w:t>Е) оқылатын материалдың бағдарламаға сәйкестігі</w:t>
      </w:r>
    </w:p>
    <w:p w:rsidR="002624ED" w:rsidRDefault="006B10B1">
      <w:pPr>
        <w:ind w:firstLine="709"/>
        <w:jc w:val="both"/>
        <w:rPr>
          <w:sz w:val="28"/>
          <w:szCs w:val="28"/>
          <w:lang w:val="kk-KZ"/>
        </w:rPr>
      </w:pPr>
      <w:r>
        <w:rPr>
          <w:sz w:val="28"/>
          <w:szCs w:val="28"/>
          <w:lang w:val="kk-KZ"/>
        </w:rPr>
        <w:t>25. Сабақты талдауда қарастырылатын талаптардың ішіндегі 3-талабын көрсет:</w:t>
      </w:r>
    </w:p>
    <w:p w:rsidR="002624ED" w:rsidRDefault="006B10B1">
      <w:pPr>
        <w:ind w:firstLine="709"/>
        <w:jc w:val="both"/>
        <w:rPr>
          <w:sz w:val="28"/>
          <w:szCs w:val="28"/>
          <w:lang w:val="kk-KZ"/>
        </w:rPr>
      </w:pPr>
      <w:r>
        <w:rPr>
          <w:sz w:val="28"/>
          <w:szCs w:val="28"/>
          <w:lang w:val="kk-KZ"/>
        </w:rPr>
        <w:t xml:space="preserve">А) мұғалімнің іскерлік және этика нормасына сай сапалары, оның тілі, сөйлеу мәдениеті </w:t>
      </w:r>
    </w:p>
    <w:p w:rsidR="002624ED" w:rsidRDefault="006B10B1">
      <w:pPr>
        <w:ind w:firstLine="709"/>
        <w:jc w:val="both"/>
        <w:rPr>
          <w:sz w:val="28"/>
          <w:szCs w:val="28"/>
          <w:lang w:val="kk-KZ"/>
        </w:rPr>
      </w:pPr>
      <w:r>
        <w:rPr>
          <w:sz w:val="28"/>
          <w:szCs w:val="28"/>
          <w:lang w:val="kk-KZ"/>
        </w:rPr>
        <w:t xml:space="preserve">В) оқылатын материалдың ғылымилығы, оның бағдарламаға сәйкестігі </w:t>
      </w:r>
    </w:p>
    <w:p w:rsidR="002624ED" w:rsidRDefault="006B10B1">
      <w:pPr>
        <w:ind w:firstLine="709"/>
        <w:jc w:val="both"/>
        <w:rPr>
          <w:sz w:val="28"/>
          <w:szCs w:val="28"/>
          <w:lang w:val="kk-KZ"/>
        </w:rPr>
      </w:pPr>
      <w:r>
        <w:rPr>
          <w:sz w:val="28"/>
          <w:szCs w:val="28"/>
          <w:lang w:val="kk-KZ"/>
        </w:rPr>
        <w:t xml:space="preserve">С) оқытудың әдістері озық тәжірибе мен ғылыми ұсыныстарына сәйкестігі </w:t>
      </w:r>
    </w:p>
    <w:p w:rsidR="002624ED" w:rsidRDefault="006B10B1">
      <w:pPr>
        <w:ind w:firstLine="709"/>
        <w:jc w:val="both"/>
        <w:rPr>
          <w:sz w:val="28"/>
          <w:szCs w:val="28"/>
          <w:lang w:val="kk-KZ"/>
        </w:rPr>
      </w:pPr>
      <w:r>
        <w:rPr>
          <w:sz w:val="28"/>
          <w:szCs w:val="28"/>
          <w:lang w:val="kk-KZ"/>
        </w:rPr>
        <w:t xml:space="preserve">Д) мұғалімнің тілі, сөйлеу мәдениеті </w:t>
      </w:r>
    </w:p>
    <w:p w:rsidR="002624ED" w:rsidRDefault="006B10B1">
      <w:pPr>
        <w:ind w:firstLine="709"/>
        <w:jc w:val="both"/>
        <w:rPr>
          <w:sz w:val="28"/>
          <w:szCs w:val="28"/>
          <w:lang w:val="kk-KZ"/>
        </w:rPr>
      </w:pPr>
      <w:r>
        <w:rPr>
          <w:sz w:val="28"/>
          <w:szCs w:val="28"/>
          <w:lang w:val="kk-KZ"/>
        </w:rPr>
        <w:t>Е) оқылатын материалдың бағдарламаға сәйкестігі</w:t>
      </w:r>
    </w:p>
    <w:p w:rsidR="002624ED" w:rsidRDefault="006B10B1">
      <w:pPr>
        <w:ind w:firstLine="709"/>
        <w:jc w:val="both"/>
        <w:rPr>
          <w:sz w:val="28"/>
          <w:szCs w:val="28"/>
          <w:lang w:val="kk-KZ"/>
        </w:rPr>
      </w:pPr>
      <w:r>
        <w:rPr>
          <w:sz w:val="28"/>
          <w:szCs w:val="28"/>
          <w:lang w:val="kk-KZ"/>
        </w:rPr>
        <w:t>26. Сабақтан тыс жүргізілетін жұмыстарға қайсысы жатпайды?</w:t>
      </w:r>
    </w:p>
    <w:p w:rsidR="002624ED" w:rsidRDefault="006B10B1">
      <w:pPr>
        <w:ind w:firstLine="709"/>
        <w:jc w:val="both"/>
        <w:rPr>
          <w:sz w:val="28"/>
          <w:szCs w:val="28"/>
          <w:lang w:val="kk-KZ"/>
        </w:rPr>
      </w:pPr>
      <w:r>
        <w:rPr>
          <w:sz w:val="28"/>
          <w:szCs w:val="28"/>
          <w:lang w:val="kk-KZ"/>
        </w:rPr>
        <w:t>А) аралас сабақ</w:t>
      </w:r>
    </w:p>
    <w:p w:rsidR="002624ED" w:rsidRDefault="006B10B1">
      <w:pPr>
        <w:ind w:firstLine="709"/>
        <w:jc w:val="both"/>
        <w:rPr>
          <w:sz w:val="28"/>
          <w:szCs w:val="28"/>
          <w:lang w:val="kk-KZ"/>
        </w:rPr>
      </w:pPr>
      <w:r>
        <w:rPr>
          <w:sz w:val="28"/>
          <w:szCs w:val="28"/>
          <w:lang w:val="kk-KZ"/>
        </w:rPr>
        <w:t>В) ауа райын және фенологиялық бақылау</w:t>
      </w:r>
    </w:p>
    <w:p w:rsidR="002624ED" w:rsidRDefault="006B10B1">
      <w:pPr>
        <w:ind w:firstLine="709"/>
        <w:jc w:val="both"/>
        <w:rPr>
          <w:sz w:val="28"/>
          <w:szCs w:val="28"/>
          <w:lang w:val="kk-KZ"/>
        </w:rPr>
      </w:pPr>
      <w:r>
        <w:rPr>
          <w:sz w:val="28"/>
          <w:szCs w:val="28"/>
          <w:lang w:val="kk-KZ"/>
        </w:rPr>
        <w:lastRenderedPageBreak/>
        <w:t>С) тәжірибе қою</w:t>
      </w:r>
    </w:p>
    <w:p w:rsidR="002624ED" w:rsidRDefault="006B10B1">
      <w:pPr>
        <w:ind w:firstLine="709"/>
        <w:jc w:val="both"/>
        <w:rPr>
          <w:sz w:val="28"/>
          <w:szCs w:val="28"/>
          <w:lang w:val="kk-KZ"/>
        </w:rPr>
      </w:pPr>
      <w:r>
        <w:rPr>
          <w:sz w:val="28"/>
          <w:szCs w:val="28"/>
          <w:lang w:val="kk-KZ"/>
        </w:rPr>
        <w:t xml:space="preserve">Д) үй жұмысын орындау </w:t>
      </w:r>
    </w:p>
    <w:p w:rsidR="002624ED" w:rsidRDefault="006B10B1">
      <w:pPr>
        <w:ind w:firstLine="709"/>
        <w:jc w:val="both"/>
        <w:rPr>
          <w:sz w:val="28"/>
          <w:szCs w:val="28"/>
          <w:lang w:val="kk-KZ"/>
        </w:rPr>
      </w:pPr>
      <w:r>
        <w:rPr>
          <w:sz w:val="28"/>
          <w:szCs w:val="28"/>
          <w:lang w:val="kk-KZ"/>
        </w:rPr>
        <w:t xml:space="preserve">Е) түрлі қосымша кітаптар оқу </w:t>
      </w:r>
    </w:p>
    <w:p w:rsidR="002624ED" w:rsidRDefault="006B10B1">
      <w:pPr>
        <w:ind w:firstLine="709"/>
        <w:jc w:val="both"/>
        <w:rPr>
          <w:sz w:val="28"/>
          <w:szCs w:val="28"/>
          <w:lang w:val="kk-KZ"/>
        </w:rPr>
      </w:pPr>
      <w:r>
        <w:rPr>
          <w:sz w:val="28"/>
          <w:szCs w:val="28"/>
          <w:lang w:val="kk-KZ"/>
        </w:rPr>
        <w:t>27. Тірі табиғат бұрышын өсімдіктер мен жануарларды орналастырғанда  олардың ......... көңіл аударуы керек.</w:t>
      </w:r>
    </w:p>
    <w:p w:rsidR="002624ED" w:rsidRDefault="006B10B1">
      <w:pPr>
        <w:tabs>
          <w:tab w:val="left" w:pos="360"/>
          <w:tab w:val="left" w:pos="1134"/>
          <w:tab w:val="left" w:pos="1276"/>
        </w:tabs>
        <w:ind w:firstLine="709"/>
        <w:jc w:val="both"/>
        <w:rPr>
          <w:b/>
          <w:sz w:val="28"/>
          <w:szCs w:val="28"/>
          <w:lang w:val="kk-KZ"/>
        </w:rPr>
      </w:pPr>
      <w:r>
        <w:rPr>
          <w:sz w:val="28"/>
          <w:szCs w:val="28"/>
          <w:lang w:val="kk-KZ"/>
        </w:rPr>
        <w:t>А) биологиялық ерекшелігіне</w:t>
      </w:r>
    </w:p>
    <w:p w:rsidR="002624ED" w:rsidRDefault="006B10B1">
      <w:pPr>
        <w:ind w:firstLine="709"/>
        <w:jc w:val="both"/>
        <w:rPr>
          <w:sz w:val="28"/>
          <w:szCs w:val="28"/>
          <w:lang w:val="kk-KZ"/>
        </w:rPr>
      </w:pPr>
      <w:r>
        <w:rPr>
          <w:sz w:val="28"/>
          <w:szCs w:val="28"/>
          <w:lang w:val="kk-KZ"/>
        </w:rPr>
        <w:t xml:space="preserve">В) әрбір нысан екі-екіден болуға </w:t>
      </w:r>
    </w:p>
    <w:p w:rsidR="002624ED" w:rsidRDefault="006B10B1">
      <w:pPr>
        <w:ind w:firstLine="709"/>
        <w:jc w:val="both"/>
        <w:rPr>
          <w:sz w:val="28"/>
          <w:szCs w:val="28"/>
          <w:lang w:val="kk-KZ"/>
        </w:rPr>
      </w:pPr>
      <w:r>
        <w:rPr>
          <w:sz w:val="28"/>
          <w:szCs w:val="28"/>
          <w:lang w:val="kk-KZ"/>
        </w:rPr>
        <w:t xml:space="preserve">С) оқушылар өміріне қауіп туғызбайтынына </w:t>
      </w:r>
    </w:p>
    <w:p w:rsidR="002624ED" w:rsidRDefault="006B10B1">
      <w:pPr>
        <w:ind w:firstLine="709"/>
        <w:jc w:val="both"/>
        <w:rPr>
          <w:sz w:val="28"/>
          <w:szCs w:val="28"/>
          <w:lang w:val="kk-KZ"/>
        </w:rPr>
      </w:pPr>
      <w:r>
        <w:rPr>
          <w:sz w:val="28"/>
          <w:szCs w:val="28"/>
          <w:lang w:val="kk-KZ"/>
        </w:rPr>
        <w:t>Д) бақылауға ыңғайлы болуға</w:t>
      </w:r>
    </w:p>
    <w:p w:rsidR="002624ED" w:rsidRDefault="006B10B1">
      <w:pPr>
        <w:ind w:firstLine="709"/>
        <w:jc w:val="both"/>
        <w:rPr>
          <w:sz w:val="28"/>
          <w:szCs w:val="28"/>
          <w:lang w:val="kk-KZ"/>
        </w:rPr>
      </w:pPr>
      <w:r>
        <w:rPr>
          <w:sz w:val="28"/>
          <w:szCs w:val="28"/>
          <w:lang w:val="kk-KZ"/>
        </w:rPr>
        <w:t>Е) жарық жақсы түсуіне</w:t>
      </w:r>
    </w:p>
    <w:p w:rsidR="002624ED" w:rsidRDefault="006B10B1">
      <w:pPr>
        <w:ind w:firstLine="709"/>
        <w:jc w:val="both"/>
        <w:rPr>
          <w:sz w:val="28"/>
          <w:szCs w:val="28"/>
          <w:lang w:val="kk-KZ"/>
        </w:rPr>
      </w:pPr>
      <w:r>
        <w:rPr>
          <w:sz w:val="28"/>
          <w:szCs w:val="28"/>
          <w:lang w:val="kk-KZ"/>
        </w:rPr>
        <w:t>28.Не себептен 1828 жылдан жаратылыстану пәні өткізілмей қалды?</w:t>
      </w:r>
    </w:p>
    <w:p w:rsidR="002624ED" w:rsidRDefault="006B10B1">
      <w:pPr>
        <w:ind w:firstLine="709"/>
        <w:jc w:val="both"/>
        <w:rPr>
          <w:sz w:val="28"/>
          <w:szCs w:val="28"/>
          <w:lang w:val="kk-KZ"/>
        </w:rPr>
      </w:pPr>
      <w:r>
        <w:rPr>
          <w:sz w:val="28"/>
          <w:szCs w:val="28"/>
          <w:lang w:val="kk-KZ"/>
        </w:rPr>
        <w:t xml:space="preserve">А) үкіметтің ғылым атаулыға сенбеуінен туындаған </w:t>
      </w:r>
    </w:p>
    <w:p w:rsidR="002624ED" w:rsidRDefault="006B10B1">
      <w:pPr>
        <w:ind w:firstLine="709"/>
        <w:rPr>
          <w:sz w:val="28"/>
          <w:szCs w:val="28"/>
          <w:lang w:val="kk-KZ"/>
        </w:rPr>
      </w:pPr>
      <w:r>
        <w:rPr>
          <w:sz w:val="28"/>
          <w:szCs w:val="28"/>
          <w:lang w:val="kk-KZ"/>
        </w:rPr>
        <w:t>В) ешбір оқулық болмады</w:t>
      </w:r>
    </w:p>
    <w:p w:rsidR="002624ED" w:rsidRDefault="006B10B1">
      <w:pPr>
        <w:ind w:firstLine="709"/>
        <w:rPr>
          <w:sz w:val="28"/>
          <w:szCs w:val="28"/>
          <w:lang w:val="kk-KZ"/>
        </w:rPr>
      </w:pPr>
      <w:r>
        <w:rPr>
          <w:sz w:val="28"/>
          <w:szCs w:val="28"/>
          <w:lang w:val="kk-KZ"/>
        </w:rPr>
        <w:t>С) маман мұғалімдер жетіспеді</w:t>
      </w:r>
    </w:p>
    <w:p w:rsidR="002624ED" w:rsidRDefault="006B10B1">
      <w:pPr>
        <w:ind w:firstLine="709"/>
        <w:rPr>
          <w:sz w:val="28"/>
          <w:szCs w:val="28"/>
          <w:lang w:val="kk-KZ"/>
        </w:rPr>
      </w:pPr>
      <w:r>
        <w:rPr>
          <w:sz w:val="28"/>
          <w:szCs w:val="28"/>
          <w:lang w:val="kk-KZ"/>
        </w:rPr>
        <w:t>Д) мектеп болмады</w:t>
      </w:r>
    </w:p>
    <w:p w:rsidR="002624ED" w:rsidRDefault="006B10B1">
      <w:pPr>
        <w:ind w:firstLine="709"/>
        <w:jc w:val="both"/>
        <w:rPr>
          <w:sz w:val="28"/>
          <w:szCs w:val="28"/>
          <w:lang w:val="kk-KZ"/>
        </w:rPr>
      </w:pPr>
      <w:r>
        <w:rPr>
          <w:sz w:val="28"/>
          <w:szCs w:val="28"/>
          <w:lang w:val="kk-KZ"/>
        </w:rPr>
        <w:t xml:space="preserve">Е) әдістемелік құралдар болмады </w:t>
      </w:r>
    </w:p>
    <w:p w:rsidR="002624ED" w:rsidRDefault="006B10B1">
      <w:pPr>
        <w:ind w:firstLine="709"/>
        <w:rPr>
          <w:sz w:val="28"/>
          <w:szCs w:val="28"/>
          <w:lang w:val="kk-KZ"/>
        </w:rPr>
      </w:pPr>
      <w:r>
        <w:rPr>
          <w:sz w:val="28"/>
          <w:szCs w:val="28"/>
          <w:lang w:val="kk-KZ"/>
        </w:rPr>
        <w:t xml:space="preserve">29. «...мен басқалардан ерекше ақылдылығыммен, ой жүйріктігіммен  емес, кейбір адамдар көре бермейтін назардан тыс нәрселерді  байқап,талдай алуыммен ерекшеленемін»,-деген түйінді сөз кімнің өмірбаянынан?  </w:t>
      </w:r>
    </w:p>
    <w:p w:rsidR="002624ED" w:rsidRDefault="006B10B1">
      <w:pPr>
        <w:ind w:firstLine="709"/>
        <w:rPr>
          <w:sz w:val="28"/>
          <w:szCs w:val="28"/>
          <w:lang w:val="kk-KZ"/>
        </w:rPr>
      </w:pPr>
      <w:r>
        <w:rPr>
          <w:sz w:val="28"/>
          <w:szCs w:val="28"/>
          <w:lang w:val="kk-KZ"/>
        </w:rPr>
        <w:t xml:space="preserve">А) Ч.Дарвин </w:t>
      </w:r>
    </w:p>
    <w:p w:rsidR="002624ED" w:rsidRDefault="006B10B1">
      <w:pPr>
        <w:ind w:firstLine="709"/>
        <w:rPr>
          <w:sz w:val="28"/>
          <w:szCs w:val="28"/>
          <w:lang w:val="kk-KZ"/>
        </w:rPr>
      </w:pPr>
      <w:r>
        <w:rPr>
          <w:sz w:val="28"/>
          <w:szCs w:val="28"/>
          <w:lang w:val="kk-KZ"/>
        </w:rPr>
        <w:t>В) А.Байтұрсынов</w:t>
      </w:r>
    </w:p>
    <w:p w:rsidR="002624ED" w:rsidRDefault="006B10B1">
      <w:pPr>
        <w:ind w:firstLine="709"/>
        <w:rPr>
          <w:sz w:val="28"/>
          <w:szCs w:val="28"/>
          <w:lang w:val="kk-KZ"/>
        </w:rPr>
      </w:pPr>
      <w:r>
        <w:rPr>
          <w:sz w:val="28"/>
          <w:szCs w:val="28"/>
          <w:lang w:val="kk-KZ"/>
        </w:rPr>
        <w:t>С) Ш. Уалиханов</w:t>
      </w:r>
    </w:p>
    <w:p w:rsidR="002624ED" w:rsidRDefault="006B10B1">
      <w:pPr>
        <w:ind w:firstLine="709"/>
        <w:rPr>
          <w:sz w:val="28"/>
          <w:szCs w:val="28"/>
          <w:lang w:val="kk-KZ"/>
        </w:rPr>
      </w:pPr>
      <w:r>
        <w:rPr>
          <w:sz w:val="28"/>
          <w:szCs w:val="28"/>
          <w:lang w:val="kk-KZ"/>
        </w:rPr>
        <w:t>Д) Ы. Алтынсарин</w:t>
      </w:r>
    </w:p>
    <w:p w:rsidR="002624ED" w:rsidRDefault="006B10B1">
      <w:pPr>
        <w:ind w:firstLine="709"/>
        <w:rPr>
          <w:sz w:val="28"/>
          <w:szCs w:val="28"/>
          <w:lang w:val="kk-KZ"/>
        </w:rPr>
      </w:pPr>
      <w:r>
        <w:rPr>
          <w:sz w:val="28"/>
          <w:szCs w:val="28"/>
          <w:lang w:val="kk-KZ"/>
        </w:rPr>
        <w:t>Е) Л.С.Севрук</w:t>
      </w:r>
    </w:p>
    <w:p w:rsidR="002624ED" w:rsidRDefault="006B10B1">
      <w:pPr>
        <w:ind w:firstLine="709"/>
        <w:jc w:val="both"/>
        <w:rPr>
          <w:sz w:val="28"/>
          <w:szCs w:val="28"/>
          <w:lang w:val="kk-KZ"/>
        </w:rPr>
      </w:pPr>
      <w:r>
        <w:rPr>
          <w:sz w:val="28"/>
          <w:szCs w:val="28"/>
          <w:lang w:val="kk-KZ"/>
        </w:rPr>
        <w:t>30. Қайсысы логикалық ойлаудың дамуы кезеңіне жатпайды?</w:t>
      </w:r>
    </w:p>
    <w:p w:rsidR="002624ED" w:rsidRDefault="006B10B1">
      <w:pPr>
        <w:ind w:firstLine="709"/>
        <w:jc w:val="both"/>
        <w:rPr>
          <w:sz w:val="28"/>
          <w:szCs w:val="28"/>
          <w:lang w:val="kk-KZ"/>
        </w:rPr>
      </w:pPr>
      <w:r>
        <w:rPr>
          <w:sz w:val="28"/>
          <w:szCs w:val="28"/>
          <w:lang w:val="kk-KZ"/>
        </w:rPr>
        <w:t>А) сұраққа жылдам жауап беруді талап ету</w:t>
      </w:r>
    </w:p>
    <w:p w:rsidR="002624ED" w:rsidRDefault="006B10B1">
      <w:pPr>
        <w:ind w:firstLine="709"/>
        <w:jc w:val="both"/>
        <w:rPr>
          <w:sz w:val="28"/>
          <w:szCs w:val="28"/>
          <w:lang w:val="kk-KZ"/>
        </w:rPr>
      </w:pPr>
      <w:r>
        <w:rPr>
          <w:sz w:val="28"/>
          <w:szCs w:val="28"/>
          <w:lang w:val="kk-KZ"/>
        </w:rPr>
        <w:t>В) Фактілер мен құбылыстарды бақылау.</w:t>
      </w:r>
    </w:p>
    <w:p w:rsidR="002624ED" w:rsidRDefault="006B10B1">
      <w:pPr>
        <w:ind w:firstLine="709"/>
        <w:jc w:val="both"/>
        <w:rPr>
          <w:sz w:val="28"/>
          <w:szCs w:val="28"/>
          <w:lang w:val="kk-KZ"/>
        </w:rPr>
      </w:pPr>
      <w:r>
        <w:rPr>
          <w:sz w:val="28"/>
          <w:szCs w:val="28"/>
          <w:lang w:val="kk-KZ"/>
        </w:rPr>
        <w:t>С) Жауапты іздеу үшін  мәселе қою.</w:t>
      </w:r>
    </w:p>
    <w:p w:rsidR="002624ED" w:rsidRDefault="006B10B1">
      <w:pPr>
        <w:ind w:firstLine="709"/>
        <w:jc w:val="both"/>
        <w:rPr>
          <w:sz w:val="28"/>
          <w:szCs w:val="28"/>
          <w:lang w:val="kk-KZ"/>
        </w:rPr>
      </w:pPr>
      <w:r>
        <w:rPr>
          <w:sz w:val="28"/>
          <w:szCs w:val="28"/>
          <w:lang w:val="kk-KZ"/>
        </w:rPr>
        <w:t>Д) Бақыланып отырған нәрсе бойынша мүмкін болжамдар жасау.</w:t>
      </w:r>
    </w:p>
    <w:p w:rsidR="002624ED" w:rsidRDefault="006B10B1">
      <w:pPr>
        <w:ind w:firstLine="709"/>
        <w:jc w:val="both"/>
        <w:rPr>
          <w:sz w:val="28"/>
          <w:szCs w:val="28"/>
          <w:lang w:val="kk-KZ"/>
        </w:rPr>
      </w:pPr>
      <w:r>
        <w:rPr>
          <w:sz w:val="28"/>
          <w:szCs w:val="28"/>
          <w:lang w:val="kk-KZ"/>
        </w:rPr>
        <w:t>Е)  Болжамды зерттеу және дұрыс жауапты тексеріп, нақтылау.</w:t>
      </w:r>
    </w:p>
    <w:p w:rsidR="002624ED" w:rsidRDefault="006B10B1">
      <w:pPr>
        <w:ind w:firstLine="709"/>
        <w:jc w:val="both"/>
        <w:rPr>
          <w:sz w:val="28"/>
          <w:szCs w:val="28"/>
          <w:lang w:val="kk-KZ"/>
        </w:rPr>
      </w:pPr>
      <w:r>
        <w:rPr>
          <w:sz w:val="28"/>
          <w:szCs w:val="28"/>
          <w:lang w:val="kk-KZ"/>
        </w:rPr>
        <w:t>31. «Табиғат логикасы балалар үшін ең жеңіл және ең пайдалы логика» -деген кімнің пікірі?</w:t>
      </w:r>
    </w:p>
    <w:p w:rsidR="002624ED" w:rsidRDefault="006B10B1">
      <w:pPr>
        <w:ind w:firstLine="709"/>
        <w:jc w:val="both"/>
        <w:rPr>
          <w:sz w:val="28"/>
          <w:szCs w:val="28"/>
          <w:lang w:val="kk-KZ"/>
        </w:rPr>
      </w:pPr>
      <w:r>
        <w:rPr>
          <w:sz w:val="28"/>
          <w:szCs w:val="28"/>
          <w:lang w:val="kk-KZ"/>
        </w:rPr>
        <w:t xml:space="preserve">А) К.Ю.Ушинский </w:t>
      </w:r>
    </w:p>
    <w:p w:rsidR="002624ED" w:rsidRDefault="006B10B1">
      <w:pPr>
        <w:ind w:firstLine="709"/>
        <w:jc w:val="both"/>
        <w:rPr>
          <w:sz w:val="28"/>
          <w:szCs w:val="28"/>
          <w:lang w:val="kk-KZ"/>
        </w:rPr>
      </w:pPr>
      <w:r>
        <w:rPr>
          <w:sz w:val="28"/>
          <w:szCs w:val="28"/>
          <w:lang w:val="kk-KZ"/>
        </w:rPr>
        <w:t>В) Л.С.Севрук</w:t>
      </w:r>
    </w:p>
    <w:p w:rsidR="002624ED" w:rsidRDefault="006B10B1">
      <w:pPr>
        <w:ind w:firstLine="709"/>
        <w:jc w:val="both"/>
        <w:rPr>
          <w:sz w:val="28"/>
          <w:szCs w:val="28"/>
          <w:lang w:val="kk-KZ"/>
        </w:rPr>
      </w:pPr>
      <w:r>
        <w:rPr>
          <w:sz w:val="28"/>
          <w:szCs w:val="28"/>
          <w:lang w:val="kk-KZ"/>
        </w:rPr>
        <w:t xml:space="preserve">С) А.А.Перротте </w:t>
      </w:r>
    </w:p>
    <w:p w:rsidR="002624ED" w:rsidRDefault="006B10B1">
      <w:pPr>
        <w:ind w:firstLine="709"/>
        <w:jc w:val="both"/>
        <w:rPr>
          <w:sz w:val="28"/>
          <w:szCs w:val="28"/>
          <w:lang w:val="kk-KZ"/>
        </w:rPr>
      </w:pPr>
      <w:r>
        <w:rPr>
          <w:sz w:val="28"/>
          <w:szCs w:val="28"/>
          <w:lang w:val="kk-KZ"/>
        </w:rPr>
        <w:t>Д) А.Я.Герд</w:t>
      </w:r>
    </w:p>
    <w:p w:rsidR="002624ED" w:rsidRDefault="006B10B1">
      <w:pPr>
        <w:ind w:firstLine="709"/>
        <w:jc w:val="both"/>
        <w:rPr>
          <w:sz w:val="28"/>
          <w:szCs w:val="28"/>
          <w:lang w:val="kk-KZ"/>
        </w:rPr>
      </w:pPr>
      <w:r>
        <w:rPr>
          <w:sz w:val="28"/>
          <w:szCs w:val="28"/>
          <w:lang w:val="kk-KZ"/>
        </w:rPr>
        <w:t xml:space="preserve">Е) М.Жұмабаев  </w:t>
      </w:r>
    </w:p>
    <w:p w:rsidR="002624ED" w:rsidRDefault="006B10B1">
      <w:pPr>
        <w:ind w:firstLine="709"/>
        <w:jc w:val="both"/>
        <w:rPr>
          <w:sz w:val="28"/>
          <w:szCs w:val="28"/>
          <w:lang w:val="kk-KZ"/>
        </w:rPr>
      </w:pPr>
      <w:r>
        <w:rPr>
          <w:sz w:val="28"/>
          <w:szCs w:val="28"/>
          <w:lang w:val="kk-KZ"/>
        </w:rPr>
        <w:t>32.Жаратылыстануды оқыту әдістемесіне Л.С.Севрук қандай үлес қосты?</w:t>
      </w:r>
    </w:p>
    <w:p w:rsidR="002624ED" w:rsidRDefault="006B10B1">
      <w:pPr>
        <w:ind w:firstLine="709"/>
        <w:jc w:val="both"/>
        <w:rPr>
          <w:sz w:val="28"/>
          <w:szCs w:val="28"/>
          <w:lang w:val="kk-KZ"/>
        </w:rPr>
      </w:pPr>
      <w:r>
        <w:rPr>
          <w:sz w:val="28"/>
          <w:szCs w:val="28"/>
          <w:lang w:val="kk-KZ"/>
        </w:rPr>
        <w:t>А) жеке тақырыптарға әдістемелік нұсқау жазды</w:t>
      </w:r>
    </w:p>
    <w:p w:rsidR="002624ED" w:rsidRDefault="006B10B1">
      <w:pPr>
        <w:ind w:firstLine="709"/>
        <w:jc w:val="both"/>
        <w:rPr>
          <w:sz w:val="28"/>
          <w:szCs w:val="28"/>
          <w:lang w:val="kk-KZ"/>
        </w:rPr>
      </w:pPr>
      <w:r>
        <w:rPr>
          <w:sz w:val="28"/>
          <w:szCs w:val="28"/>
          <w:lang w:val="kk-KZ"/>
        </w:rPr>
        <w:t>В) жаттығулар орындауға әдістемелік нұсқау жазды</w:t>
      </w:r>
    </w:p>
    <w:p w:rsidR="002624ED" w:rsidRDefault="006B10B1">
      <w:pPr>
        <w:ind w:firstLine="709"/>
        <w:jc w:val="both"/>
        <w:rPr>
          <w:sz w:val="28"/>
          <w:szCs w:val="28"/>
          <w:lang w:val="kk-KZ"/>
        </w:rPr>
      </w:pPr>
      <w:r>
        <w:rPr>
          <w:sz w:val="28"/>
          <w:szCs w:val="28"/>
          <w:lang w:val="kk-KZ"/>
        </w:rPr>
        <w:t>С) тақырыптық кештің әдістемесін жазды.</w:t>
      </w:r>
    </w:p>
    <w:p w:rsidR="002624ED" w:rsidRDefault="006B10B1">
      <w:pPr>
        <w:ind w:firstLine="709"/>
        <w:jc w:val="both"/>
        <w:rPr>
          <w:sz w:val="28"/>
          <w:szCs w:val="28"/>
          <w:lang w:val="kk-KZ"/>
        </w:rPr>
      </w:pPr>
      <w:r>
        <w:rPr>
          <w:sz w:val="28"/>
          <w:szCs w:val="28"/>
          <w:lang w:val="kk-KZ"/>
        </w:rPr>
        <w:t>Д) үйірмені ұйымдастырды</w:t>
      </w:r>
    </w:p>
    <w:p w:rsidR="002624ED" w:rsidRDefault="006B10B1">
      <w:pPr>
        <w:ind w:firstLine="709"/>
        <w:jc w:val="both"/>
        <w:rPr>
          <w:sz w:val="28"/>
          <w:szCs w:val="28"/>
        </w:rPr>
      </w:pPr>
      <w:r>
        <w:rPr>
          <w:sz w:val="28"/>
          <w:szCs w:val="28"/>
          <w:lang w:val="kk-KZ"/>
        </w:rPr>
        <w:t>Е) коллекция даярлады</w:t>
      </w:r>
    </w:p>
    <w:p w:rsidR="002624ED" w:rsidRDefault="006B10B1">
      <w:pPr>
        <w:ind w:firstLine="709"/>
        <w:jc w:val="both"/>
        <w:rPr>
          <w:sz w:val="28"/>
          <w:szCs w:val="28"/>
          <w:lang w:val="kk-KZ"/>
        </w:rPr>
      </w:pPr>
      <w:r>
        <w:rPr>
          <w:sz w:val="28"/>
          <w:szCs w:val="28"/>
          <w:lang w:val="kk-KZ"/>
        </w:rPr>
        <w:t>33. Төменгі қай әдіскер кеңестік кезеңде үлкен үлес қосқан әдіскерлер қатарына жатпайды?</w:t>
      </w:r>
    </w:p>
    <w:p w:rsidR="002624ED" w:rsidRDefault="006B10B1">
      <w:pPr>
        <w:ind w:firstLine="709"/>
        <w:jc w:val="both"/>
        <w:rPr>
          <w:sz w:val="28"/>
          <w:szCs w:val="28"/>
          <w:lang w:val="kk-KZ"/>
        </w:rPr>
      </w:pPr>
      <w:r>
        <w:rPr>
          <w:sz w:val="28"/>
          <w:szCs w:val="28"/>
          <w:lang w:val="kk-KZ"/>
        </w:rPr>
        <w:lastRenderedPageBreak/>
        <w:t xml:space="preserve">А) В.Ф.Зуев </w:t>
      </w:r>
    </w:p>
    <w:p w:rsidR="002624ED" w:rsidRDefault="006B10B1">
      <w:pPr>
        <w:ind w:firstLine="709"/>
        <w:jc w:val="both"/>
        <w:rPr>
          <w:sz w:val="28"/>
          <w:szCs w:val="28"/>
          <w:lang w:val="kk-KZ"/>
        </w:rPr>
      </w:pPr>
      <w:r>
        <w:rPr>
          <w:sz w:val="28"/>
          <w:szCs w:val="28"/>
          <w:lang w:val="kk-KZ"/>
        </w:rPr>
        <w:t>В) А.А.Половинкин</w:t>
      </w:r>
    </w:p>
    <w:p w:rsidR="002624ED" w:rsidRDefault="006B10B1">
      <w:pPr>
        <w:ind w:firstLine="709"/>
        <w:jc w:val="both"/>
        <w:rPr>
          <w:sz w:val="28"/>
          <w:szCs w:val="28"/>
          <w:lang w:val="kk-KZ"/>
        </w:rPr>
      </w:pPr>
      <w:r>
        <w:rPr>
          <w:sz w:val="28"/>
          <w:szCs w:val="28"/>
          <w:lang w:val="kk-KZ"/>
        </w:rPr>
        <w:t>С)  К.П.Ягодовский</w:t>
      </w:r>
    </w:p>
    <w:p w:rsidR="002624ED" w:rsidRDefault="006B10B1">
      <w:pPr>
        <w:ind w:firstLine="709"/>
        <w:jc w:val="both"/>
        <w:rPr>
          <w:sz w:val="28"/>
          <w:szCs w:val="28"/>
          <w:lang w:val="kk-KZ"/>
        </w:rPr>
      </w:pPr>
      <w:r>
        <w:rPr>
          <w:sz w:val="28"/>
          <w:szCs w:val="28"/>
          <w:lang w:val="kk-KZ"/>
        </w:rPr>
        <w:t>Д) К.А.Сонгайло</w:t>
      </w:r>
    </w:p>
    <w:p w:rsidR="002624ED" w:rsidRDefault="006B10B1">
      <w:pPr>
        <w:ind w:firstLine="709"/>
        <w:jc w:val="both"/>
        <w:rPr>
          <w:sz w:val="28"/>
          <w:szCs w:val="28"/>
          <w:lang w:val="kk-KZ"/>
        </w:rPr>
      </w:pPr>
      <w:r>
        <w:rPr>
          <w:sz w:val="28"/>
          <w:szCs w:val="28"/>
          <w:lang w:val="kk-KZ"/>
        </w:rPr>
        <w:t>Е) С.А.Павлов</w:t>
      </w:r>
    </w:p>
    <w:p w:rsidR="002624ED" w:rsidRDefault="006B10B1">
      <w:pPr>
        <w:ind w:firstLine="709"/>
        <w:jc w:val="both"/>
        <w:rPr>
          <w:sz w:val="28"/>
          <w:szCs w:val="28"/>
          <w:lang w:val="kk-KZ"/>
        </w:rPr>
      </w:pPr>
      <w:r>
        <w:rPr>
          <w:sz w:val="28"/>
          <w:szCs w:val="28"/>
          <w:lang w:val="kk-KZ"/>
        </w:rPr>
        <w:t>34.«Табиғат зор тұтас әлем, одан тысқары ештеме болуы мүмкін емес»-деп, қай  әдіскер-ғалым жазған?</w:t>
      </w:r>
    </w:p>
    <w:p w:rsidR="002624ED" w:rsidRDefault="006B10B1">
      <w:pPr>
        <w:ind w:firstLine="709"/>
        <w:jc w:val="both"/>
        <w:rPr>
          <w:b/>
          <w:sz w:val="28"/>
          <w:szCs w:val="28"/>
          <w:lang w:val="kk-KZ"/>
        </w:rPr>
      </w:pPr>
      <w:r>
        <w:rPr>
          <w:sz w:val="28"/>
          <w:szCs w:val="28"/>
          <w:lang w:val="kk-KZ"/>
        </w:rPr>
        <w:t>А) Ж.Аймауытов</w:t>
      </w:r>
    </w:p>
    <w:p w:rsidR="002624ED" w:rsidRDefault="006B10B1">
      <w:pPr>
        <w:ind w:firstLine="709"/>
        <w:jc w:val="both"/>
        <w:rPr>
          <w:sz w:val="28"/>
          <w:szCs w:val="28"/>
          <w:lang w:val="kk-KZ"/>
        </w:rPr>
      </w:pPr>
      <w:r>
        <w:rPr>
          <w:sz w:val="28"/>
          <w:szCs w:val="28"/>
          <w:lang w:val="kk-KZ"/>
        </w:rPr>
        <w:t>В)А.Байтұрсынов</w:t>
      </w:r>
    </w:p>
    <w:p w:rsidR="002624ED" w:rsidRDefault="006B10B1">
      <w:pPr>
        <w:ind w:firstLine="709"/>
        <w:jc w:val="both"/>
        <w:rPr>
          <w:sz w:val="28"/>
          <w:szCs w:val="28"/>
          <w:lang w:val="kk-KZ"/>
        </w:rPr>
      </w:pPr>
      <w:r>
        <w:rPr>
          <w:sz w:val="28"/>
          <w:szCs w:val="28"/>
          <w:lang w:val="kk-KZ"/>
        </w:rPr>
        <w:t>С) Ш. Уалиханов</w:t>
      </w:r>
    </w:p>
    <w:p w:rsidR="002624ED" w:rsidRDefault="006B10B1">
      <w:pPr>
        <w:ind w:firstLine="709"/>
        <w:jc w:val="both"/>
        <w:rPr>
          <w:sz w:val="28"/>
          <w:szCs w:val="28"/>
          <w:lang w:val="kk-KZ"/>
        </w:rPr>
      </w:pPr>
      <w:r>
        <w:rPr>
          <w:sz w:val="28"/>
          <w:szCs w:val="28"/>
          <w:lang w:val="kk-KZ"/>
        </w:rPr>
        <w:t>Д) Ы. Алтынсарин</w:t>
      </w:r>
    </w:p>
    <w:p w:rsidR="002624ED" w:rsidRDefault="006B10B1">
      <w:pPr>
        <w:ind w:firstLine="709"/>
        <w:jc w:val="both"/>
        <w:rPr>
          <w:sz w:val="28"/>
          <w:szCs w:val="28"/>
          <w:lang w:val="kk-KZ"/>
        </w:rPr>
      </w:pPr>
      <w:r>
        <w:rPr>
          <w:sz w:val="28"/>
          <w:szCs w:val="28"/>
          <w:lang w:val="kk-KZ"/>
        </w:rPr>
        <w:t>Е) М.Дулатов</w:t>
      </w:r>
    </w:p>
    <w:p w:rsidR="002624ED" w:rsidRDefault="006B10B1">
      <w:pPr>
        <w:ind w:firstLine="709"/>
        <w:jc w:val="both"/>
        <w:rPr>
          <w:sz w:val="28"/>
          <w:szCs w:val="28"/>
          <w:lang w:val="kk-KZ"/>
        </w:rPr>
      </w:pPr>
      <w:r>
        <w:rPr>
          <w:sz w:val="28"/>
          <w:szCs w:val="28"/>
          <w:lang w:val="kk-KZ"/>
        </w:rPr>
        <w:t>35.«Кез-келген фактіні толық зерттеп білгіміз келсе, оны бақылау керек» Кімнің пікірі?</w:t>
      </w:r>
    </w:p>
    <w:p w:rsidR="002624ED" w:rsidRDefault="006B10B1">
      <w:pPr>
        <w:ind w:firstLine="709"/>
        <w:jc w:val="both"/>
        <w:rPr>
          <w:sz w:val="28"/>
          <w:szCs w:val="28"/>
          <w:lang w:val="kk-KZ"/>
        </w:rPr>
      </w:pPr>
      <w:r>
        <w:rPr>
          <w:sz w:val="28"/>
          <w:szCs w:val="28"/>
          <w:lang w:val="kk-KZ"/>
        </w:rPr>
        <w:t>А) Ж.Аймауытов</w:t>
      </w:r>
    </w:p>
    <w:p w:rsidR="002624ED" w:rsidRDefault="006B10B1">
      <w:pPr>
        <w:ind w:firstLine="709"/>
        <w:jc w:val="both"/>
        <w:rPr>
          <w:sz w:val="28"/>
          <w:szCs w:val="28"/>
          <w:lang w:val="kk-KZ"/>
        </w:rPr>
      </w:pPr>
      <w:r>
        <w:rPr>
          <w:sz w:val="28"/>
          <w:szCs w:val="28"/>
          <w:lang w:val="kk-KZ"/>
        </w:rPr>
        <w:t>Б) А.Байтұрсынов</w:t>
      </w:r>
    </w:p>
    <w:p w:rsidR="002624ED" w:rsidRDefault="006B10B1">
      <w:pPr>
        <w:ind w:firstLine="709"/>
        <w:jc w:val="both"/>
        <w:rPr>
          <w:sz w:val="28"/>
          <w:szCs w:val="28"/>
          <w:lang w:val="kk-KZ"/>
        </w:rPr>
      </w:pPr>
      <w:r>
        <w:rPr>
          <w:sz w:val="28"/>
          <w:szCs w:val="28"/>
          <w:lang w:val="kk-KZ"/>
        </w:rPr>
        <w:t>С) Ш. Уалиханов</w:t>
      </w:r>
    </w:p>
    <w:p w:rsidR="002624ED" w:rsidRDefault="006B10B1">
      <w:pPr>
        <w:ind w:firstLine="709"/>
        <w:jc w:val="both"/>
        <w:rPr>
          <w:sz w:val="28"/>
          <w:szCs w:val="28"/>
          <w:lang w:val="kk-KZ"/>
        </w:rPr>
      </w:pPr>
      <w:r>
        <w:rPr>
          <w:sz w:val="28"/>
          <w:szCs w:val="28"/>
          <w:lang w:val="kk-KZ"/>
        </w:rPr>
        <w:t>Д) Ы. Алтынсарин</w:t>
      </w:r>
    </w:p>
    <w:p w:rsidR="002624ED" w:rsidRDefault="006B10B1">
      <w:pPr>
        <w:ind w:firstLine="709"/>
        <w:jc w:val="both"/>
        <w:rPr>
          <w:sz w:val="28"/>
          <w:szCs w:val="28"/>
          <w:lang w:val="kk-KZ"/>
        </w:rPr>
      </w:pPr>
      <w:r>
        <w:rPr>
          <w:sz w:val="28"/>
          <w:szCs w:val="28"/>
          <w:lang w:val="kk-KZ"/>
        </w:rPr>
        <w:t>Е) М.Дулатов</w:t>
      </w:r>
    </w:p>
    <w:p w:rsidR="002624ED" w:rsidRDefault="006B10B1">
      <w:pPr>
        <w:ind w:firstLine="709"/>
        <w:rPr>
          <w:sz w:val="28"/>
          <w:szCs w:val="28"/>
          <w:lang w:val="kk-KZ"/>
        </w:rPr>
      </w:pPr>
      <w:r>
        <w:rPr>
          <w:sz w:val="28"/>
          <w:szCs w:val="28"/>
          <w:lang w:val="kk-KZ"/>
        </w:rPr>
        <w:t>36. 1968 жылы ҚР ең алғаш жазылған 2-сыныпқа арналған «Табиғаттану» оқулығының авторы кім?</w:t>
      </w:r>
    </w:p>
    <w:p w:rsidR="002624ED" w:rsidRDefault="006B10B1">
      <w:pPr>
        <w:ind w:firstLine="709"/>
        <w:jc w:val="both"/>
        <w:rPr>
          <w:sz w:val="28"/>
          <w:szCs w:val="28"/>
          <w:lang w:val="kk-KZ"/>
        </w:rPr>
      </w:pPr>
      <w:r>
        <w:rPr>
          <w:sz w:val="28"/>
          <w:szCs w:val="28"/>
          <w:lang w:val="kk-KZ"/>
        </w:rPr>
        <w:t xml:space="preserve">А)  Қ Аймағамбетова  </w:t>
      </w:r>
    </w:p>
    <w:p w:rsidR="002624ED" w:rsidRDefault="006B10B1">
      <w:pPr>
        <w:ind w:firstLine="709"/>
        <w:jc w:val="both"/>
        <w:rPr>
          <w:sz w:val="28"/>
          <w:szCs w:val="28"/>
          <w:lang w:val="kk-KZ"/>
        </w:rPr>
      </w:pPr>
      <w:r>
        <w:rPr>
          <w:sz w:val="28"/>
          <w:szCs w:val="28"/>
          <w:lang w:val="kk-KZ"/>
        </w:rPr>
        <w:t xml:space="preserve">В)  К. Жүнісқызы </w:t>
      </w:r>
    </w:p>
    <w:p w:rsidR="002624ED" w:rsidRDefault="006B10B1">
      <w:pPr>
        <w:ind w:firstLine="709"/>
        <w:jc w:val="both"/>
        <w:rPr>
          <w:sz w:val="28"/>
          <w:szCs w:val="28"/>
          <w:lang w:val="kk-KZ"/>
        </w:rPr>
      </w:pPr>
      <w:r>
        <w:rPr>
          <w:sz w:val="28"/>
          <w:szCs w:val="28"/>
          <w:lang w:val="kk-KZ"/>
        </w:rPr>
        <w:t xml:space="preserve">С)  С.Оспанов </w:t>
      </w:r>
    </w:p>
    <w:p w:rsidR="002624ED" w:rsidRDefault="006B10B1">
      <w:pPr>
        <w:ind w:firstLine="709"/>
        <w:jc w:val="both"/>
        <w:rPr>
          <w:sz w:val="28"/>
          <w:szCs w:val="28"/>
          <w:lang w:val="kk-KZ"/>
        </w:rPr>
      </w:pPr>
      <w:r>
        <w:rPr>
          <w:sz w:val="28"/>
          <w:szCs w:val="28"/>
          <w:lang w:val="kk-KZ"/>
        </w:rPr>
        <w:t>Д) Т.Мұсақұлов</w:t>
      </w:r>
    </w:p>
    <w:p w:rsidR="002624ED" w:rsidRDefault="006B10B1">
      <w:pPr>
        <w:ind w:firstLine="709"/>
        <w:jc w:val="both"/>
        <w:rPr>
          <w:sz w:val="28"/>
          <w:szCs w:val="28"/>
          <w:lang w:val="kk-KZ"/>
        </w:rPr>
      </w:pPr>
      <w:r>
        <w:rPr>
          <w:sz w:val="28"/>
          <w:szCs w:val="28"/>
          <w:lang w:val="kk-KZ"/>
        </w:rPr>
        <w:t>Е) Т.Сабыров</w:t>
      </w:r>
    </w:p>
    <w:p w:rsidR="002624ED" w:rsidRDefault="006B10B1">
      <w:pPr>
        <w:ind w:firstLine="709"/>
        <w:jc w:val="both"/>
        <w:rPr>
          <w:sz w:val="28"/>
          <w:szCs w:val="28"/>
          <w:lang w:val="kk-KZ"/>
        </w:rPr>
      </w:pPr>
      <w:r>
        <w:rPr>
          <w:sz w:val="28"/>
          <w:szCs w:val="28"/>
          <w:lang w:val="kk-KZ"/>
        </w:rPr>
        <w:t>37.Табиғат обьектілері мен суреттері, бейнелі құралдар арқылы оқыту, көріністерді тікелей бақылау, көру негізінде пайда болған қай ұғымдар?</w:t>
      </w:r>
    </w:p>
    <w:p w:rsidR="002624ED" w:rsidRDefault="006B10B1">
      <w:pPr>
        <w:ind w:firstLine="709"/>
        <w:jc w:val="both"/>
        <w:rPr>
          <w:sz w:val="28"/>
          <w:szCs w:val="28"/>
          <w:lang w:val="kk-KZ"/>
        </w:rPr>
      </w:pPr>
      <w:r>
        <w:rPr>
          <w:sz w:val="28"/>
          <w:szCs w:val="28"/>
          <w:lang w:val="kk-KZ"/>
        </w:rPr>
        <w:t xml:space="preserve">А) есте сақтау ұғымдары </w:t>
      </w:r>
    </w:p>
    <w:p w:rsidR="002624ED" w:rsidRDefault="006B10B1">
      <w:pPr>
        <w:ind w:firstLine="709"/>
        <w:jc w:val="both"/>
        <w:rPr>
          <w:sz w:val="28"/>
          <w:szCs w:val="28"/>
          <w:lang w:val="kk-KZ"/>
        </w:rPr>
      </w:pPr>
      <w:r>
        <w:rPr>
          <w:sz w:val="28"/>
          <w:szCs w:val="28"/>
          <w:lang w:val="kk-KZ"/>
        </w:rPr>
        <w:t>В) елестету ұғымдары</w:t>
      </w:r>
    </w:p>
    <w:p w:rsidR="002624ED" w:rsidRDefault="006B10B1">
      <w:pPr>
        <w:ind w:firstLine="709"/>
        <w:jc w:val="both"/>
        <w:rPr>
          <w:sz w:val="28"/>
          <w:szCs w:val="28"/>
          <w:lang w:val="kk-KZ"/>
        </w:rPr>
      </w:pPr>
      <w:r>
        <w:rPr>
          <w:sz w:val="28"/>
          <w:szCs w:val="28"/>
          <w:lang w:val="kk-KZ"/>
        </w:rPr>
        <w:t>С) географиялық</w:t>
      </w:r>
    </w:p>
    <w:p w:rsidR="002624ED" w:rsidRDefault="006B10B1">
      <w:pPr>
        <w:ind w:firstLine="709"/>
        <w:jc w:val="both"/>
        <w:rPr>
          <w:sz w:val="28"/>
          <w:szCs w:val="28"/>
          <w:lang w:val="kk-KZ"/>
        </w:rPr>
      </w:pPr>
      <w:r>
        <w:rPr>
          <w:sz w:val="28"/>
          <w:szCs w:val="28"/>
          <w:lang w:val="kk-KZ"/>
        </w:rPr>
        <w:t>Д) жалпы және жинақы ұғымдар</w:t>
      </w:r>
    </w:p>
    <w:p w:rsidR="002624ED" w:rsidRDefault="006B10B1">
      <w:pPr>
        <w:ind w:firstLine="709"/>
        <w:jc w:val="both"/>
        <w:rPr>
          <w:sz w:val="28"/>
          <w:szCs w:val="28"/>
          <w:lang w:val="kk-KZ"/>
        </w:rPr>
      </w:pPr>
      <w:r>
        <w:rPr>
          <w:sz w:val="28"/>
          <w:szCs w:val="28"/>
          <w:lang w:val="kk-KZ"/>
        </w:rPr>
        <w:t>Е)  жеке ұғымдар</w:t>
      </w:r>
    </w:p>
    <w:p w:rsidR="002624ED" w:rsidRDefault="006B10B1">
      <w:pPr>
        <w:ind w:firstLine="709"/>
        <w:rPr>
          <w:sz w:val="28"/>
          <w:szCs w:val="28"/>
          <w:lang w:val="kk-KZ"/>
        </w:rPr>
      </w:pPr>
      <w:r>
        <w:rPr>
          <w:sz w:val="28"/>
          <w:szCs w:val="28"/>
          <w:lang w:val="kk-KZ"/>
        </w:rPr>
        <w:t>38.Педагогтың белгілі әдіс бойынша  жасалатын түрлі әрекеттер қалай аталады?</w:t>
      </w:r>
    </w:p>
    <w:p w:rsidR="002624ED" w:rsidRDefault="006B10B1">
      <w:pPr>
        <w:ind w:firstLine="709"/>
        <w:rPr>
          <w:sz w:val="28"/>
          <w:szCs w:val="28"/>
          <w:lang w:val="kk-KZ"/>
        </w:rPr>
      </w:pPr>
      <w:r>
        <w:rPr>
          <w:sz w:val="28"/>
          <w:szCs w:val="28"/>
          <w:lang w:val="kk-KZ"/>
        </w:rPr>
        <w:t>А)әдістемелік тәсілдер</w:t>
      </w:r>
    </w:p>
    <w:p w:rsidR="002624ED" w:rsidRDefault="006B10B1">
      <w:pPr>
        <w:ind w:firstLine="709"/>
        <w:rPr>
          <w:sz w:val="28"/>
          <w:szCs w:val="28"/>
          <w:lang w:val="kk-KZ"/>
        </w:rPr>
      </w:pPr>
      <w:r>
        <w:rPr>
          <w:sz w:val="28"/>
          <w:szCs w:val="28"/>
          <w:lang w:val="kk-KZ"/>
        </w:rPr>
        <w:t>В) әдістер жиынтығы</w:t>
      </w:r>
    </w:p>
    <w:p w:rsidR="002624ED" w:rsidRDefault="006B10B1">
      <w:pPr>
        <w:ind w:firstLine="709"/>
        <w:rPr>
          <w:sz w:val="28"/>
          <w:szCs w:val="28"/>
          <w:lang w:val="kk-KZ"/>
        </w:rPr>
      </w:pPr>
      <w:r>
        <w:rPr>
          <w:sz w:val="28"/>
          <w:szCs w:val="28"/>
          <w:lang w:val="kk-KZ"/>
        </w:rPr>
        <w:t>С) тәжірибелар</w:t>
      </w:r>
    </w:p>
    <w:p w:rsidR="002624ED" w:rsidRDefault="006B10B1">
      <w:pPr>
        <w:ind w:firstLine="709"/>
        <w:rPr>
          <w:sz w:val="28"/>
          <w:szCs w:val="28"/>
          <w:lang w:val="kk-KZ"/>
        </w:rPr>
      </w:pPr>
      <w:r>
        <w:rPr>
          <w:sz w:val="28"/>
          <w:szCs w:val="28"/>
          <w:lang w:val="kk-KZ"/>
        </w:rPr>
        <w:t>Д) сабақ түрлері</w:t>
      </w:r>
    </w:p>
    <w:p w:rsidR="002624ED" w:rsidRDefault="006B10B1">
      <w:pPr>
        <w:ind w:firstLine="709"/>
        <w:rPr>
          <w:sz w:val="28"/>
          <w:szCs w:val="28"/>
          <w:lang w:val="kk-KZ"/>
        </w:rPr>
      </w:pPr>
      <w:r>
        <w:rPr>
          <w:sz w:val="28"/>
          <w:szCs w:val="28"/>
          <w:lang w:val="kk-KZ"/>
        </w:rPr>
        <w:t>Е) сабақ типтері</w:t>
      </w:r>
    </w:p>
    <w:p w:rsidR="002624ED" w:rsidRDefault="006B10B1">
      <w:pPr>
        <w:ind w:firstLine="709"/>
        <w:rPr>
          <w:sz w:val="28"/>
          <w:szCs w:val="28"/>
          <w:lang w:val="kk-KZ"/>
        </w:rPr>
      </w:pPr>
      <w:r>
        <w:rPr>
          <w:sz w:val="28"/>
          <w:szCs w:val="28"/>
          <w:lang w:val="kk-KZ"/>
        </w:rPr>
        <w:t>39. Мына пікір қай әдіскер-ғалымға тиесілі « Сабақ жоспары- мұғалімнің жеке  творчестволық лабораториясын  бейнелейтін  документ»?</w:t>
      </w:r>
    </w:p>
    <w:p w:rsidR="002624ED" w:rsidRDefault="006B10B1">
      <w:pPr>
        <w:ind w:firstLine="709"/>
        <w:rPr>
          <w:sz w:val="28"/>
          <w:szCs w:val="28"/>
          <w:lang w:val="kk-KZ"/>
        </w:rPr>
      </w:pPr>
      <w:r>
        <w:rPr>
          <w:sz w:val="28"/>
          <w:szCs w:val="28"/>
          <w:lang w:val="kk-KZ"/>
        </w:rPr>
        <w:t>А) В.А. Сухомлинский</w:t>
      </w:r>
    </w:p>
    <w:p w:rsidR="002624ED" w:rsidRDefault="006B10B1">
      <w:pPr>
        <w:ind w:firstLine="709"/>
        <w:rPr>
          <w:sz w:val="28"/>
          <w:szCs w:val="28"/>
          <w:lang w:val="kk-KZ"/>
        </w:rPr>
      </w:pPr>
      <w:r>
        <w:rPr>
          <w:sz w:val="28"/>
          <w:szCs w:val="28"/>
          <w:lang w:val="kk-KZ"/>
        </w:rPr>
        <w:t>В) А. Байтұрсынов</w:t>
      </w:r>
    </w:p>
    <w:p w:rsidR="002624ED" w:rsidRDefault="006B10B1">
      <w:pPr>
        <w:ind w:firstLine="709"/>
        <w:rPr>
          <w:sz w:val="28"/>
          <w:szCs w:val="28"/>
          <w:lang w:val="kk-KZ"/>
        </w:rPr>
      </w:pPr>
      <w:r>
        <w:rPr>
          <w:sz w:val="28"/>
          <w:szCs w:val="28"/>
          <w:lang w:val="kk-KZ"/>
        </w:rPr>
        <w:t xml:space="preserve">С) М.Жұмабаев </w:t>
      </w:r>
    </w:p>
    <w:p w:rsidR="002624ED" w:rsidRDefault="006B10B1">
      <w:pPr>
        <w:ind w:firstLine="709"/>
        <w:rPr>
          <w:sz w:val="28"/>
          <w:szCs w:val="28"/>
          <w:lang w:val="kk-KZ"/>
        </w:rPr>
      </w:pPr>
      <w:r>
        <w:rPr>
          <w:sz w:val="28"/>
          <w:szCs w:val="28"/>
          <w:lang w:val="kk-KZ"/>
        </w:rPr>
        <w:lastRenderedPageBreak/>
        <w:t>Д) Ж.Аймауытов</w:t>
      </w:r>
    </w:p>
    <w:p w:rsidR="002624ED" w:rsidRDefault="006B10B1">
      <w:pPr>
        <w:ind w:firstLine="709"/>
        <w:jc w:val="both"/>
        <w:rPr>
          <w:sz w:val="28"/>
          <w:szCs w:val="28"/>
          <w:lang w:val="kk-KZ"/>
        </w:rPr>
      </w:pPr>
      <w:r>
        <w:rPr>
          <w:sz w:val="28"/>
          <w:szCs w:val="28"/>
          <w:lang w:val="kk-KZ"/>
        </w:rPr>
        <w:t>Е) К. Ушинский</w:t>
      </w:r>
    </w:p>
    <w:p w:rsidR="002624ED" w:rsidRDefault="006B10B1">
      <w:pPr>
        <w:ind w:firstLine="709"/>
        <w:jc w:val="both"/>
        <w:rPr>
          <w:sz w:val="28"/>
          <w:szCs w:val="28"/>
          <w:lang w:val="kk-KZ"/>
        </w:rPr>
      </w:pPr>
      <w:r>
        <w:rPr>
          <w:sz w:val="28"/>
          <w:szCs w:val="28"/>
          <w:lang w:val="kk-KZ"/>
        </w:rPr>
        <w:t>40. Тірек-сызбалар қолдануға қойылатын талаптар</w:t>
      </w:r>
    </w:p>
    <w:p w:rsidR="002624ED" w:rsidRDefault="006B10B1">
      <w:pPr>
        <w:ind w:firstLine="709"/>
        <w:jc w:val="both"/>
        <w:rPr>
          <w:sz w:val="28"/>
          <w:szCs w:val="28"/>
          <w:lang w:val="kk-KZ"/>
        </w:rPr>
      </w:pPr>
      <w:r>
        <w:rPr>
          <w:sz w:val="28"/>
          <w:szCs w:val="28"/>
          <w:lang w:val="kk-KZ"/>
        </w:rPr>
        <w:t>А) сигналды шартты белгілер дұрыс, түсінікті құрастырылуы керек</w:t>
      </w:r>
    </w:p>
    <w:p w:rsidR="002624ED" w:rsidRDefault="006B10B1">
      <w:pPr>
        <w:ind w:firstLine="709"/>
        <w:jc w:val="both"/>
        <w:rPr>
          <w:sz w:val="28"/>
          <w:szCs w:val="28"/>
          <w:lang w:val="kk-KZ"/>
        </w:rPr>
      </w:pPr>
      <w:r>
        <w:rPr>
          <w:sz w:val="28"/>
          <w:szCs w:val="28"/>
          <w:lang w:val="kk-KZ"/>
        </w:rPr>
        <w:t>В) көлемі шағын болуы керек</w:t>
      </w:r>
    </w:p>
    <w:p w:rsidR="002624ED" w:rsidRDefault="006B10B1">
      <w:pPr>
        <w:ind w:firstLine="709"/>
        <w:jc w:val="both"/>
        <w:rPr>
          <w:sz w:val="28"/>
          <w:szCs w:val="28"/>
          <w:lang w:val="kk-KZ"/>
        </w:rPr>
      </w:pPr>
      <w:r>
        <w:rPr>
          <w:sz w:val="28"/>
          <w:szCs w:val="28"/>
          <w:lang w:val="kk-KZ"/>
        </w:rPr>
        <w:t>С) көлемі үлкен болуы керек</w:t>
      </w:r>
    </w:p>
    <w:p w:rsidR="002624ED" w:rsidRDefault="006B10B1">
      <w:pPr>
        <w:ind w:firstLine="709"/>
        <w:jc w:val="both"/>
        <w:rPr>
          <w:sz w:val="28"/>
          <w:szCs w:val="28"/>
          <w:lang w:val="kk-KZ"/>
        </w:rPr>
      </w:pPr>
      <w:r>
        <w:rPr>
          <w:sz w:val="28"/>
          <w:szCs w:val="28"/>
          <w:lang w:val="kk-KZ"/>
        </w:rPr>
        <w:t>Д) шартты белгілер ұқсас болуы керек</w:t>
      </w:r>
    </w:p>
    <w:p w:rsidR="002624ED" w:rsidRDefault="006B10B1">
      <w:pPr>
        <w:ind w:firstLine="709"/>
        <w:jc w:val="both"/>
        <w:rPr>
          <w:sz w:val="28"/>
          <w:szCs w:val="28"/>
          <w:lang w:val="kk-KZ"/>
        </w:rPr>
      </w:pPr>
      <w:r>
        <w:rPr>
          <w:sz w:val="28"/>
          <w:szCs w:val="28"/>
          <w:lang w:val="kk-KZ"/>
        </w:rPr>
        <w:t>Е) шартты белгілер түрлі болуы керек</w:t>
      </w:r>
    </w:p>
    <w:p w:rsidR="002624ED" w:rsidRDefault="006B10B1">
      <w:pPr>
        <w:ind w:firstLine="709"/>
        <w:jc w:val="both"/>
        <w:rPr>
          <w:sz w:val="28"/>
          <w:szCs w:val="28"/>
          <w:lang w:val="kk-KZ"/>
        </w:rPr>
      </w:pPr>
      <w:r>
        <w:rPr>
          <w:sz w:val="28"/>
          <w:szCs w:val="28"/>
          <w:lang w:val="kk-KZ"/>
        </w:rPr>
        <w:t>41. Ойын-жұмбақтар мазмұны қандай сипатта болуы керек?</w:t>
      </w:r>
    </w:p>
    <w:p w:rsidR="002624ED" w:rsidRDefault="006B10B1">
      <w:pPr>
        <w:ind w:firstLine="709"/>
        <w:jc w:val="both"/>
        <w:rPr>
          <w:sz w:val="28"/>
          <w:szCs w:val="28"/>
          <w:lang w:val="kk-KZ"/>
        </w:rPr>
      </w:pPr>
      <w:r>
        <w:rPr>
          <w:sz w:val="28"/>
          <w:szCs w:val="28"/>
          <w:lang w:val="kk-KZ"/>
        </w:rPr>
        <w:t>А) логикалық ойын дамыту мақсатында</w:t>
      </w:r>
    </w:p>
    <w:p w:rsidR="002624ED" w:rsidRDefault="006B10B1">
      <w:pPr>
        <w:ind w:firstLine="709"/>
        <w:jc w:val="both"/>
        <w:rPr>
          <w:sz w:val="28"/>
          <w:szCs w:val="28"/>
          <w:lang w:val="kk-KZ"/>
        </w:rPr>
      </w:pPr>
      <w:r>
        <w:rPr>
          <w:sz w:val="28"/>
          <w:szCs w:val="28"/>
          <w:lang w:val="kk-KZ"/>
        </w:rPr>
        <w:t>В) көңіл көтеру мақсатында</w:t>
      </w:r>
    </w:p>
    <w:p w:rsidR="002624ED" w:rsidRDefault="006B10B1">
      <w:pPr>
        <w:ind w:firstLine="709"/>
        <w:jc w:val="both"/>
        <w:rPr>
          <w:sz w:val="28"/>
          <w:szCs w:val="28"/>
          <w:lang w:val="kk-KZ"/>
        </w:rPr>
      </w:pPr>
      <w:r>
        <w:rPr>
          <w:sz w:val="28"/>
          <w:szCs w:val="28"/>
          <w:lang w:val="kk-KZ"/>
        </w:rPr>
        <w:t>С) ойнату мақсатында</w:t>
      </w:r>
    </w:p>
    <w:p w:rsidR="002624ED" w:rsidRDefault="006B10B1">
      <w:pPr>
        <w:ind w:firstLine="709"/>
        <w:jc w:val="both"/>
        <w:rPr>
          <w:sz w:val="28"/>
          <w:szCs w:val="28"/>
          <w:lang w:val="kk-KZ"/>
        </w:rPr>
      </w:pPr>
      <w:r>
        <w:rPr>
          <w:sz w:val="28"/>
          <w:szCs w:val="28"/>
          <w:lang w:val="kk-KZ"/>
        </w:rPr>
        <w:t>Д) қимылдату мақсатында</w:t>
      </w:r>
    </w:p>
    <w:p w:rsidR="002624ED" w:rsidRDefault="006B10B1">
      <w:pPr>
        <w:ind w:firstLine="709"/>
        <w:jc w:val="both"/>
        <w:rPr>
          <w:sz w:val="28"/>
          <w:szCs w:val="28"/>
          <w:lang w:val="kk-KZ"/>
        </w:rPr>
      </w:pPr>
      <w:r>
        <w:rPr>
          <w:sz w:val="28"/>
          <w:szCs w:val="28"/>
          <w:lang w:val="kk-KZ"/>
        </w:rPr>
        <w:t>Е) қозғалысқа келтіру мақсатында</w:t>
      </w:r>
    </w:p>
    <w:p w:rsidR="002624ED" w:rsidRDefault="006B10B1">
      <w:pPr>
        <w:ind w:firstLine="709"/>
        <w:jc w:val="both"/>
        <w:rPr>
          <w:sz w:val="28"/>
          <w:szCs w:val="28"/>
          <w:lang w:val="kk-KZ"/>
        </w:rPr>
      </w:pPr>
      <w:r>
        <w:rPr>
          <w:sz w:val="28"/>
          <w:szCs w:val="28"/>
          <w:lang w:val="kk-KZ"/>
        </w:rPr>
        <w:t>42. 25 жыл бойы табиғаттанудан білім беруде кімнің еңбегі қолданылды?</w:t>
      </w:r>
    </w:p>
    <w:p w:rsidR="002624ED" w:rsidRDefault="006B10B1">
      <w:pPr>
        <w:ind w:firstLine="709"/>
        <w:rPr>
          <w:sz w:val="28"/>
          <w:szCs w:val="28"/>
          <w:lang w:val="kk-KZ"/>
        </w:rPr>
      </w:pPr>
      <w:r>
        <w:rPr>
          <w:sz w:val="28"/>
          <w:szCs w:val="28"/>
          <w:lang w:val="kk-KZ"/>
        </w:rPr>
        <w:t>А) В.Ф.Зуев</w:t>
      </w:r>
    </w:p>
    <w:p w:rsidR="002624ED" w:rsidRDefault="006B10B1">
      <w:pPr>
        <w:ind w:firstLine="709"/>
        <w:rPr>
          <w:sz w:val="28"/>
          <w:szCs w:val="28"/>
          <w:lang w:val="kk-KZ"/>
        </w:rPr>
      </w:pPr>
      <w:r>
        <w:rPr>
          <w:sz w:val="28"/>
          <w:szCs w:val="28"/>
          <w:lang w:val="kk-KZ"/>
        </w:rPr>
        <w:t>В) А.Байтұрсынов</w:t>
      </w:r>
    </w:p>
    <w:p w:rsidR="002624ED" w:rsidRDefault="006B10B1">
      <w:pPr>
        <w:ind w:firstLine="709"/>
        <w:rPr>
          <w:sz w:val="28"/>
          <w:szCs w:val="28"/>
          <w:lang w:val="kk-KZ"/>
        </w:rPr>
      </w:pPr>
      <w:r>
        <w:rPr>
          <w:sz w:val="28"/>
          <w:szCs w:val="28"/>
          <w:lang w:val="kk-KZ"/>
        </w:rPr>
        <w:t>С) Ш. Уалиханов</w:t>
      </w:r>
    </w:p>
    <w:p w:rsidR="002624ED" w:rsidRDefault="006B10B1">
      <w:pPr>
        <w:ind w:firstLine="709"/>
        <w:rPr>
          <w:sz w:val="28"/>
          <w:szCs w:val="28"/>
          <w:lang w:val="kk-KZ"/>
        </w:rPr>
      </w:pPr>
      <w:r>
        <w:rPr>
          <w:sz w:val="28"/>
          <w:szCs w:val="28"/>
          <w:lang w:val="kk-KZ"/>
        </w:rPr>
        <w:t>Д) Ы. Алтынсарин</w:t>
      </w:r>
    </w:p>
    <w:p w:rsidR="002624ED" w:rsidRDefault="006B10B1">
      <w:pPr>
        <w:ind w:firstLine="709"/>
        <w:jc w:val="both"/>
        <w:rPr>
          <w:sz w:val="28"/>
          <w:szCs w:val="28"/>
          <w:lang w:val="kk-KZ"/>
        </w:rPr>
      </w:pPr>
      <w:r>
        <w:rPr>
          <w:sz w:val="28"/>
          <w:szCs w:val="28"/>
          <w:lang w:val="kk-KZ"/>
        </w:rPr>
        <w:t>Е)   Л.С.Севрук</w:t>
      </w:r>
    </w:p>
    <w:p w:rsidR="002624ED" w:rsidRDefault="006B10B1">
      <w:pPr>
        <w:ind w:firstLine="709"/>
        <w:jc w:val="both"/>
        <w:rPr>
          <w:sz w:val="28"/>
          <w:szCs w:val="28"/>
          <w:lang w:val="kk-KZ"/>
        </w:rPr>
      </w:pPr>
      <w:r>
        <w:rPr>
          <w:sz w:val="28"/>
          <w:szCs w:val="28"/>
          <w:lang w:val="kk-KZ"/>
        </w:rPr>
        <w:t>43. Табиғаттану пәнінің 25 жыл бойы жүргізілмеу себебі неде?</w:t>
      </w:r>
    </w:p>
    <w:p w:rsidR="002624ED" w:rsidRDefault="006B10B1">
      <w:pPr>
        <w:ind w:firstLine="709"/>
        <w:jc w:val="both"/>
        <w:rPr>
          <w:sz w:val="28"/>
          <w:szCs w:val="28"/>
          <w:lang w:val="kk-KZ"/>
        </w:rPr>
      </w:pPr>
      <w:r>
        <w:rPr>
          <w:sz w:val="28"/>
          <w:szCs w:val="28"/>
          <w:lang w:val="kk-KZ"/>
        </w:rPr>
        <w:t xml:space="preserve">А) үкіметтің ғылым атаулыға сенбеуінен </w:t>
      </w:r>
    </w:p>
    <w:p w:rsidR="002624ED" w:rsidRDefault="006B10B1">
      <w:pPr>
        <w:ind w:firstLine="709"/>
        <w:rPr>
          <w:sz w:val="28"/>
          <w:szCs w:val="28"/>
          <w:lang w:val="kk-KZ"/>
        </w:rPr>
      </w:pPr>
      <w:r>
        <w:rPr>
          <w:sz w:val="28"/>
          <w:szCs w:val="28"/>
          <w:lang w:val="kk-KZ"/>
        </w:rPr>
        <w:t>В) оқулық болмады</w:t>
      </w:r>
    </w:p>
    <w:p w:rsidR="002624ED" w:rsidRDefault="006B10B1">
      <w:pPr>
        <w:ind w:firstLine="709"/>
        <w:rPr>
          <w:sz w:val="28"/>
          <w:szCs w:val="28"/>
          <w:lang w:val="kk-KZ"/>
        </w:rPr>
      </w:pPr>
      <w:r>
        <w:rPr>
          <w:sz w:val="28"/>
          <w:szCs w:val="28"/>
          <w:lang w:val="kk-KZ"/>
        </w:rPr>
        <w:t>С) маман мұғалімдер жетіспеді</w:t>
      </w:r>
    </w:p>
    <w:p w:rsidR="002624ED" w:rsidRDefault="006B10B1">
      <w:pPr>
        <w:ind w:firstLine="709"/>
        <w:rPr>
          <w:sz w:val="28"/>
          <w:szCs w:val="28"/>
          <w:lang w:val="kk-KZ"/>
        </w:rPr>
      </w:pPr>
      <w:r>
        <w:rPr>
          <w:sz w:val="28"/>
          <w:szCs w:val="28"/>
          <w:lang w:val="kk-KZ"/>
        </w:rPr>
        <w:t>Д) жабдықталған мектеп болмады</w:t>
      </w:r>
    </w:p>
    <w:p w:rsidR="002624ED" w:rsidRDefault="006B10B1">
      <w:pPr>
        <w:ind w:firstLine="709"/>
        <w:rPr>
          <w:sz w:val="28"/>
          <w:szCs w:val="28"/>
          <w:lang w:val="kk-KZ"/>
        </w:rPr>
      </w:pPr>
      <w:r>
        <w:rPr>
          <w:sz w:val="28"/>
          <w:szCs w:val="28"/>
          <w:lang w:val="kk-KZ"/>
        </w:rPr>
        <w:t xml:space="preserve">Е) әдістемелік құралдар болмады  </w:t>
      </w:r>
    </w:p>
    <w:p w:rsidR="002624ED" w:rsidRDefault="006B10B1">
      <w:pPr>
        <w:ind w:firstLine="709"/>
        <w:rPr>
          <w:sz w:val="28"/>
          <w:szCs w:val="28"/>
          <w:lang w:val="kk-KZ"/>
        </w:rPr>
      </w:pPr>
      <w:r>
        <w:rPr>
          <w:sz w:val="28"/>
          <w:szCs w:val="28"/>
          <w:lang w:val="kk-KZ"/>
        </w:rPr>
        <w:t>44. Жаратылыстану пәндері мазмұнына байланысты қай  пәнді толық түсінуге мүмкіндік береді?</w:t>
      </w:r>
    </w:p>
    <w:p w:rsidR="002624ED" w:rsidRDefault="006B10B1">
      <w:pPr>
        <w:ind w:firstLine="709"/>
        <w:rPr>
          <w:sz w:val="28"/>
          <w:szCs w:val="28"/>
          <w:lang w:val="kk-KZ"/>
        </w:rPr>
      </w:pPr>
      <w:r>
        <w:rPr>
          <w:sz w:val="28"/>
          <w:szCs w:val="28"/>
          <w:lang w:val="kk-KZ"/>
        </w:rPr>
        <w:t>А) философия</w:t>
      </w:r>
    </w:p>
    <w:p w:rsidR="002624ED" w:rsidRDefault="006B10B1">
      <w:pPr>
        <w:ind w:firstLine="709"/>
        <w:rPr>
          <w:sz w:val="28"/>
          <w:szCs w:val="28"/>
          <w:lang w:val="kk-KZ"/>
        </w:rPr>
      </w:pPr>
      <w:r>
        <w:rPr>
          <w:sz w:val="28"/>
          <w:szCs w:val="28"/>
          <w:lang w:val="kk-KZ"/>
        </w:rPr>
        <w:t>В) география</w:t>
      </w:r>
    </w:p>
    <w:p w:rsidR="002624ED" w:rsidRDefault="006B10B1">
      <w:pPr>
        <w:ind w:firstLine="709"/>
        <w:rPr>
          <w:sz w:val="28"/>
          <w:szCs w:val="28"/>
          <w:lang w:val="kk-KZ"/>
        </w:rPr>
      </w:pPr>
      <w:r>
        <w:rPr>
          <w:sz w:val="28"/>
          <w:szCs w:val="28"/>
          <w:lang w:val="kk-KZ"/>
        </w:rPr>
        <w:t>С) математика</w:t>
      </w:r>
    </w:p>
    <w:p w:rsidR="002624ED" w:rsidRDefault="006B10B1">
      <w:pPr>
        <w:ind w:firstLine="709"/>
        <w:rPr>
          <w:sz w:val="28"/>
          <w:szCs w:val="28"/>
          <w:lang w:val="kk-KZ"/>
        </w:rPr>
      </w:pPr>
      <w:r>
        <w:rPr>
          <w:sz w:val="28"/>
          <w:szCs w:val="28"/>
          <w:lang w:val="kk-KZ"/>
        </w:rPr>
        <w:t>Д) тарих</w:t>
      </w:r>
    </w:p>
    <w:p w:rsidR="002624ED" w:rsidRDefault="006B10B1">
      <w:pPr>
        <w:ind w:firstLine="709"/>
        <w:rPr>
          <w:sz w:val="28"/>
          <w:szCs w:val="28"/>
          <w:lang w:val="kk-KZ"/>
        </w:rPr>
      </w:pPr>
      <w:r>
        <w:rPr>
          <w:sz w:val="28"/>
          <w:szCs w:val="28"/>
          <w:lang w:val="kk-KZ"/>
        </w:rPr>
        <w:t>Е) қоғамтану</w:t>
      </w:r>
    </w:p>
    <w:p w:rsidR="002624ED" w:rsidRDefault="006B10B1">
      <w:pPr>
        <w:ind w:firstLine="709"/>
        <w:jc w:val="both"/>
        <w:rPr>
          <w:sz w:val="28"/>
          <w:szCs w:val="28"/>
          <w:lang w:val="kk-KZ"/>
        </w:rPr>
      </w:pPr>
      <w:r>
        <w:rPr>
          <w:sz w:val="28"/>
          <w:szCs w:val="28"/>
          <w:lang w:val="kk-KZ"/>
        </w:rPr>
        <w:t>45.Проблемалық жұмыстар орындалатын лабораториялық сабақтарда қайсы этап қайталанады?</w:t>
      </w:r>
    </w:p>
    <w:p w:rsidR="002624ED" w:rsidRDefault="006B10B1">
      <w:pPr>
        <w:ind w:firstLine="709"/>
        <w:jc w:val="both"/>
        <w:rPr>
          <w:sz w:val="28"/>
          <w:szCs w:val="28"/>
          <w:lang w:val="kk-KZ"/>
        </w:rPr>
      </w:pPr>
      <w:r>
        <w:rPr>
          <w:sz w:val="28"/>
          <w:szCs w:val="28"/>
          <w:lang w:val="kk-KZ"/>
        </w:rPr>
        <w:t>А) проблема қою және оны шешу;</w:t>
      </w:r>
    </w:p>
    <w:p w:rsidR="002624ED" w:rsidRDefault="006B10B1">
      <w:pPr>
        <w:ind w:firstLine="709"/>
        <w:jc w:val="both"/>
        <w:rPr>
          <w:sz w:val="28"/>
          <w:szCs w:val="28"/>
          <w:lang w:val="kk-KZ"/>
        </w:rPr>
      </w:pPr>
      <w:r>
        <w:rPr>
          <w:sz w:val="28"/>
          <w:szCs w:val="28"/>
          <w:lang w:val="kk-KZ"/>
        </w:rPr>
        <w:t>В) өткен материалды бекіту;</w:t>
      </w:r>
    </w:p>
    <w:p w:rsidR="002624ED" w:rsidRDefault="006B10B1">
      <w:pPr>
        <w:ind w:firstLine="709"/>
        <w:jc w:val="both"/>
        <w:rPr>
          <w:sz w:val="28"/>
          <w:szCs w:val="28"/>
          <w:lang w:val="kk-KZ"/>
        </w:rPr>
      </w:pPr>
      <w:r>
        <w:rPr>
          <w:sz w:val="28"/>
          <w:szCs w:val="28"/>
          <w:lang w:val="kk-KZ"/>
        </w:rPr>
        <w:t>С) үй тапсырмасын сұрау;</w:t>
      </w:r>
    </w:p>
    <w:p w:rsidR="002624ED" w:rsidRDefault="006B10B1">
      <w:pPr>
        <w:ind w:firstLine="709"/>
        <w:jc w:val="both"/>
        <w:rPr>
          <w:sz w:val="28"/>
          <w:szCs w:val="28"/>
          <w:lang w:val="kk-KZ"/>
        </w:rPr>
      </w:pPr>
      <w:r>
        <w:rPr>
          <w:sz w:val="28"/>
          <w:szCs w:val="28"/>
          <w:lang w:val="kk-KZ"/>
        </w:rPr>
        <w:t>Д) микропрепараттарды зерттеу;</w:t>
      </w:r>
    </w:p>
    <w:p w:rsidR="002624ED" w:rsidRDefault="006B10B1">
      <w:pPr>
        <w:ind w:firstLine="709"/>
        <w:jc w:val="both"/>
        <w:rPr>
          <w:sz w:val="28"/>
          <w:szCs w:val="28"/>
          <w:lang w:val="kk-KZ"/>
        </w:rPr>
      </w:pPr>
      <w:r>
        <w:rPr>
          <w:sz w:val="28"/>
          <w:szCs w:val="28"/>
          <w:lang w:val="kk-KZ"/>
        </w:rPr>
        <w:t>Е) көрнекілікті пайдалану;</w:t>
      </w:r>
    </w:p>
    <w:p w:rsidR="002624ED" w:rsidRDefault="006B10B1">
      <w:pPr>
        <w:ind w:firstLine="709"/>
        <w:jc w:val="both"/>
        <w:rPr>
          <w:sz w:val="28"/>
          <w:szCs w:val="28"/>
          <w:lang w:val="kk-KZ"/>
        </w:rPr>
      </w:pPr>
      <w:r>
        <w:rPr>
          <w:sz w:val="28"/>
          <w:szCs w:val="28"/>
          <w:lang w:val="kk-KZ"/>
        </w:rPr>
        <w:t>46.Табиғатты адам қалай зерделейді?</w:t>
      </w:r>
    </w:p>
    <w:p w:rsidR="002624ED" w:rsidRDefault="006B10B1">
      <w:pPr>
        <w:ind w:firstLine="709"/>
        <w:jc w:val="both"/>
        <w:rPr>
          <w:sz w:val="28"/>
          <w:szCs w:val="28"/>
          <w:lang w:val="kk-KZ"/>
        </w:rPr>
      </w:pPr>
      <w:r>
        <w:rPr>
          <w:sz w:val="28"/>
          <w:szCs w:val="28"/>
          <w:lang w:val="kk-KZ"/>
        </w:rPr>
        <w:t>А) бақылау, тәжірибе жасау арқылы;</w:t>
      </w:r>
    </w:p>
    <w:p w:rsidR="002624ED" w:rsidRDefault="006B10B1">
      <w:pPr>
        <w:ind w:firstLine="709"/>
        <w:jc w:val="both"/>
        <w:rPr>
          <w:sz w:val="28"/>
          <w:szCs w:val="28"/>
          <w:lang w:val="kk-KZ"/>
        </w:rPr>
      </w:pPr>
      <w:r>
        <w:rPr>
          <w:sz w:val="28"/>
          <w:szCs w:val="28"/>
          <w:lang w:val="kk-KZ"/>
        </w:rPr>
        <w:t>В) сабақ өту арқылы;</w:t>
      </w:r>
    </w:p>
    <w:p w:rsidR="002624ED" w:rsidRDefault="006B10B1">
      <w:pPr>
        <w:ind w:firstLine="709"/>
        <w:jc w:val="both"/>
        <w:rPr>
          <w:sz w:val="28"/>
          <w:szCs w:val="28"/>
          <w:lang w:val="kk-KZ"/>
        </w:rPr>
      </w:pPr>
      <w:r>
        <w:rPr>
          <w:sz w:val="28"/>
          <w:szCs w:val="28"/>
          <w:lang w:val="kk-KZ"/>
        </w:rPr>
        <w:t>С)  тұсбағдар арқылы;</w:t>
      </w:r>
    </w:p>
    <w:p w:rsidR="002624ED" w:rsidRDefault="006B10B1">
      <w:pPr>
        <w:ind w:firstLine="709"/>
        <w:jc w:val="both"/>
        <w:rPr>
          <w:sz w:val="28"/>
          <w:szCs w:val="28"/>
          <w:lang w:val="kk-KZ"/>
        </w:rPr>
      </w:pPr>
      <w:r>
        <w:rPr>
          <w:sz w:val="28"/>
          <w:szCs w:val="28"/>
          <w:lang w:val="kk-KZ"/>
        </w:rPr>
        <w:t>Д) карта арқылы;</w:t>
      </w:r>
    </w:p>
    <w:p w:rsidR="002624ED" w:rsidRDefault="006B10B1">
      <w:pPr>
        <w:ind w:firstLine="709"/>
        <w:jc w:val="both"/>
        <w:rPr>
          <w:sz w:val="28"/>
          <w:szCs w:val="28"/>
          <w:lang w:val="kk-KZ"/>
        </w:rPr>
      </w:pPr>
      <w:r>
        <w:rPr>
          <w:sz w:val="28"/>
          <w:szCs w:val="28"/>
          <w:lang w:val="kk-KZ"/>
        </w:rPr>
        <w:lastRenderedPageBreak/>
        <w:t>Е) лабораториялық сабақ арқылы;</w:t>
      </w:r>
    </w:p>
    <w:p w:rsidR="002624ED" w:rsidRDefault="006B10B1">
      <w:pPr>
        <w:ind w:firstLine="709"/>
        <w:jc w:val="both"/>
        <w:rPr>
          <w:sz w:val="28"/>
          <w:szCs w:val="28"/>
          <w:lang w:val="kk-KZ"/>
        </w:rPr>
      </w:pPr>
      <w:r>
        <w:rPr>
          <w:sz w:val="28"/>
          <w:szCs w:val="28"/>
          <w:lang w:val="kk-KZ"/>
        </w:rPr>
        <w:t>47. Ауа, су, топырақ сабақтарын өтуде қандай әдістер қолданылады?</w:t>
      </w:r>
    </w:p>
    <w:p w:rsidR="002624ED" w:rsidRDefault="006B10B1">
      <w:pPr>
        <w:ind w:firstLine="709"/>
        <w:jc w:val="both"/>
        <w:rPr>
          <w:sz w:val="28"/>
          <w:szCs w:val="28"/>
          <w:lang w:val="kk-KZ"/>
        </w:rPr>
      </w:pPr>
      <w:r>
        <w:rPr>
          <w:sz w:val="28"/>
          <w:szCs w:val="28"/>
          <w:lang w:val="kk-KZ"/>
        </w:rPr>
        <w:t>А) тәжірибе көрсету, демонстрациялау</w:t>
      </w:r>
    </w:p>
    <w:p w:rsidR="002624ED" w:rsidRDefault="006B10B1">
      <w:pPr>
        <w:ind w:firstLine="709"/>
        <w:jc w:val="both"/>
        <w:rPr>
          <w:sz w:val="28"/>
          <w:szCs w:val="28"/>
          <w:lang w:val="kk-KZ"/>
        </w:rPr>
      </w:pPr>
      <w:r>
        <w:rPr>
          <w:sz w:val="28"/>
          <w:szCs w:val="28"/>
          <w:lang w:val="kk-KZ"/>
        </w:rPr>
        <w:t>В) лекция;сұрақ-жауап</w:t>
      </w:r>
    </w:p>
    <w:p w:rsidR="002624ED" w:rsidRDefault="006B10B1">
      <w:pPr>
        <w:ind w:firstLine="709"/>
        <w:jc w:val="both"/>
        <w:rPr>
          <w:sz w:val="28"/>
          <w:szCs w:val="28"/>
          <w:lang w:val="kk-KZ"/>
        </w:rPr>
      </w:pPr>
      <w:r>
        <w:rPr>
          <w:sz w:val="28"/>
          <w:szCs w:val="28"/>
          <w:lang w:val="kk-KZ"/>
        </w:rPr>
        <w:t>С) сұрақ-жауап;қайталау</w:t>
      </w:r>
    </w:p>
    <w:p w:rsidR="002624ED" w:rsidRDefault="006B10B1">
      <w:pPr>
        <w:ind w:firstLine="709"/>
        <w:jc w:val="both"/>
        <w:rPr>
          <w:sz w:val="28"/>
          <w:szCs w:val="28"/>
          <w:lang w:val="kk-KZ"/>
        </w:rPr>
      </w:pPr>
      <w:r>
        <w:rPr>
          <w:sz w:val="28"/>
          <w:szCs w:val="28"/>
          <w:lang w:val="kk-KZ"/>
        </w:rPr>
        <w:t>Д) әңгімелесу;әңгіме</w:t>
      </w:r>
    </w:p>
    <w:p w:rsidR="002624ED" w:rsidRDefault="006B10B1">
      <w:pPr>
        <w:ind w:firstLine="709"/>
        <w:jc w:val="both"/>
        <w:rPr>
          <w:sz w:val="28"/>
          <w:szCs w:val="28"/>
          <w:lang w:val="kk-KZ"/>
        </w:rPr>
      </w:pPr>
      <w:r>
        <w:rPr>
          <w:sz w:val="28"/>
          <w:szCs w:val="28"/>
          <w:lang w:val="kk-KZ"/>
        </w:rPr>
        <w:t>Е) ойын әдісі; тест</w:t>
      </w:r>
    </w:p>
    <w:p w:rsidR="002624ED" w:rsidRDefault="006B10B1">
      <w:pPr>
        <w:ind w:firstLine="709"/>
        <w:jc w:val="both"/>
        <w:rPr>
          <w:sz w:val="28"/>
          <w:szCs w:val="28"/>
          <w:lang w:val="kk-KZ"/>
        </w:rPr>
      </w:pPr>
      <w:r>
        <w:rPr>
          <w:sz w:val="28"/>
          <w:szCs w:val="28"/>
          <w:lang w:val="kk-KZ"/>
        </w:rPr>
        <w:t>48.Дүниетану сабағында білім қай схема бойынша қалыптасады?</w:t>
      </w:r>
    </w:p>
    <w:p w:rsidR="002624ED" w:rsidRDefault="006B10B1">
      <w:pPr>
        <w:ind w:firstLine="709"/>
        <w:jc w:val="both"/>
        <w:rPr>
          <w:sz w:val="28"/>
          <w:szCs w:val="28"/>
          <w:lang w:val="kk-KZ"/>
        </w:rPr>
      </w:pPr>
      <w:r>
        <w:rPr>
          <w:sz w:val="28"/>
          <w:szCs w:val="28"/>
          <w:lang w:val="kk-KZ"/>
        </w:rPr>
        <w:t>А) «ұғым-түсінік-білім»</w:t>
      </w:r>
    </w:p>
    <w:p w:rsidR="002624ED" w:rsidRDefault="006B10B1">
      <w:pPr>
        <w:ind w:firstLine="709"/>
        <w:jc w:val="both"/>
        <w:rPr>
          <w:sz w:val="28"/>
          <w:szCs w:val="28"/>
          <w:lang w:val="kk-KZ"/>
        </w:rPr>
      </w:pPr>
      <w:r>
        <w:rPr>
          <w:sz w:val="28"/>
          <w:szCs w:val="28"/>
          <w:lang w:val="kk-KZ"/>
        </w:rPr>
        <w:t>В) «қоғам-табиғат»</w:t>
      </w:r>
    </w:p>
    <w:p w:rsidR="002624ED" w:rsidRDefault="006B10B1">
      <w:pPr>
        <w:ind w:firstLine="709"/>
        <w:jc w:val="both"/>
        <w:rPr>
          <w:sz w:val="28"/>
          <w:szCs w:val="28"/>
          <w:lang w:val="kk-KZ"/>
        </w:rPr>
      </w:pPr>
      <w:r>
        <w:rPr>
          <w:sz w:val="28"/>
          <w:szCs w:val="28"/>
          <w:lang w:val="kk-KZ"/>
        </w:rPr>
        <w:t>С) « табиғат-адам- қоғам»</w:t>
      </w:r>
    </w:p>
    <w:p w:rsidR="002624ED" w:rsidRDefault="006B10B1">
      <w:pPr>
        <w:ind w:firstLine="709"/>
        <w:jc w:val="both"/>
        <w:rPr>
          <w:sz w:val="28"/>
          <w:szCs w:val="28"/>
          <w:lang w:val="kk-KZ"/>
        </w:rPr>
      </w:pPr>
      <w:r>
        <w:rPr>
          <w:sz w:val="28"/>
          <w:szCs w:val="28"/>
          <w:lang w:val="kk-KZ"/>
        </w:rPr>
        <w:t>Д) « түсінік- атау- заттар»</w:t>
      </w:r>
    </w:p>
    <w:p w:rsidR="002624ED" w:rsidRDefault="006B10B1">
      <w:pPr>
        <w:ind w:firstLine="709"/>
        <w:jc w:val="both"/>
        <w:rPr>
          <w:sz w:val="28"/>
          <w:szCs w:val="28"/>
          <w:lang w:val="kk-KZ"/>
        </w:rPr>
      </w:pPr>
      <w:r>
        <w:rPr>
          <w:sz w:val="28"/>
          <w:szCs w:val="28"/>
          <w:lang w:val="kk-KZ"/>
        </w:rPr>
        <w:t xml:space="preserve">Е) «білім-түсінік- заттар» </w:t>
      </w:r>
    </w:p>
    <w:p w:rsidR="002624ED" w:rsidRDefault="006B10B1">
      <w:pPr>
        <w:ind w:firstLine="709"/>
        <w:jc w:val="both"/>
        <w:rPr>
          <w:sz w:val="28"/>
          <w:szCs w:val="28"/>
          <w:lang w:val="kk-KZ"/>
        </w:rPr>
      </w:pPr>
      <w:r>
        <w:rPr>
          <w:sz w:val="28"/>
          <w:szCs w:val="28"/>
          <w:lang w:val="kk-KZ"/>
        </w:rPr>
        <w:t>49.Бейнелердің санада жасалу тәсілдеріне орай ұғымдар қалай болып  бөлінеді?</w:t>
      </w:r>
    </w:p>
    <w:p w:rsidR="002624ED" w:rsidRDefault="006B10B1">
      <w:pPr>
        <w:ind w:firstLine="709"/>
        <w:jc w:val="both"/>
        <w:rPr>
          <w:sz w:val="28"/>
          <w:szCs w:val="28"/>
          <w:lang w:val="kk-KZ"/>
        </w:rPr>
      </w:pPr>
      <w:r>
        <w:rPr>
          <w:sz w:val="28"/>
          <w:szCs w:val="28"/>
          <w:lang w:val="kk-KZ"/>
        </w:rPr>
        <w:t xml:space="preserve">А) есте сақтау және елестету ұғымдары </w:t>
      </w:r>
    </w:p>
    <w:p w:rsidR="002624ED" w:rsidRDefault="006B10B1">
      <w:pPr>
        <w:ind w:firstLine="709"/>
        <w:jc w:val="both"/>
        <w:rPr>
          <w:sz w:val="28"/>
          <w:szCs w:val="28"/>
          <w:lang w:val="kk-KZ"/>
        </w:rPr>
      </w:pPr>
      <w:r>
        <w:rPr>
          <w:sz w:val="28"/>
          <w:szCs w:val="28"/>
          <w:lang w:val="kk-KZ"/>
        </w:rPr>
        <w:t>В) елестету ұғымдары</w:t>
      </w:r>
    </w:p>
    <w:p w:rsidR="002624ED" w:rsidRDefault="006B10B1">
      <w:pPr>
        <w:ind w:firstLine="709"/>
        <w:jc w:val="both"/>
        <w:rPr>
          <w:sz w:val="28"/>
          <w:szCs w:val="28"/>
          <w:lang w:val="kk-KZ"/>
        </w:rPr>
      </w:pPr>
      <w:r>
        <w:rPr>
          <w:sz w:val="28"/>
          <w:szCs w:val="28"/>
          <w:lang w:val="kk-KZ"/>
        </w:rPr>
        <w:t xml:space="preserve">С) есте сақтау ұғымдары </w:t>
      </w:r>
    </w:p>
    <w:p w:rsidR="002624ED" w:rsidRDefault="006B10B1">
      <w:pPr>
        <w:ind w:firstLine="709"/>
        <w:jc w:val="both"/>
        <w:rPr>
          <w:sz w:val="28"/>
          <w:szCs w:val="28"/>
          <w:lang w:val="kk-KZ"/>
        </w:rPr>
      </w:pPr>
      <w:r>
        <w:rPr>
          <w:sz w:val="28"/>
          <w:szCs w:val="28"/>
          <w:lang w:val="kk-KZ"/>
        </w:rPr>
        <w:t>Д) жалпы және жинақы ұғымдар</w:t>
      </w:r>
    </w:p>
    <w:p w:rsidR="002624ED" w:rsidRDefault="006B10B1">
      <w:pPr>
        <w:ind w:firstLine="709"/>
        <w:jc w:val="both"/>
        <w:rPr>
          <w:sz w:val="28"/>
          <w:szCs w:val="28"/>
          <w:lang w:val="kk-KZ"/>
        </w:rPr>
      </w:pPr>
      <w:r>
        <w:rPr>
          <w:sz w:val="28"/>
          <w:szCs w:val="28"/>
          <w:lang w:val="kk-KZ"/>
        </w:rPr>
        <w:t>Е) жеке ұғымдар</w:t>
      </w:r>
    </w:p>
    <w:p w:rsidR="002624ED" w:rsidRDefault="006B10B1">
      <w:pPr>
        <w:ind w:firstLine="709"/>
        <w:jc w:val="both"/>
        <w:rPr>
          <w:sz w:val="28"/>
          <w:szCs w:val="28"/>
          <w:lang w:val="kk-KZ"/>
        </w:rPr>
      </w:pPr>
      <w:r>
        <w:rPr>
          <w:sz w:val="28"/>
          <w:szCs w:val="28"/>
          <w:lang w:val="kk-KZ"/>
        </w:rPr>
        <w:t>50.Табиғат обьектілері мен суреттері бейнелі құралдар арқылы оқыту, көріністерді тікелей бақылау,көру  негізінде пайда болған қай ұғымдар?.</w:t>
      </w:r>
    </w:p>
    <w:p w:rsidR="002624ED" w:rsidRDefault="006B10B1">
      <w:pPr>
        <w:ind w:firstLine="709"/>
        <w:jc w:val="both"/>
        <w:rPr>
          <w:sz w:val="28"/>
          <w:szCs w:val="28"/>
          <w:lang w:val="kk-KZ"/>
        </w:rPr>
      </w:pPr>
      <w:r>
        <w:rPr>
          <w:sz w:val="28"/>
          <w:szCs w:val="28"/>
          <w:lang w:val="kk-KZ"/>
        </w:rPr>
        <w:t xml:space="preserve">А) есте сақтау ұғымдары </w:t>
      </w:r>
    </w:p>
    <w:p w:rsidR="002624ED" w:rsidRDefault="006B10B1">
      <w:pPr>
        <w:ind w:firstLine="709"/>
        <w:jc w:val="both"/>
        <w:rPr>
          <w:sz w:val="28"/>
          <w:szCs w:val="28"/>
          <w:lang w:val="kk-KZ"/>
        </w:rPr>
      </w:pPr>
      <w:r>
        <w:rPr>
          <w:sz w:val="28"/>
          <w:szCs w:val="28"/>
          <w:lang w:val="kk-KZ"/>
        </w:rPr>
        <w:t>В) елестету ұғымдары</w:t>
      </w:r>
    </w:p>
    <w:p w:rsidR="002624ED" w:rsidRDefault="006B10B1">
      <w:pPr>
        <w:ind w:firstLine="709"/>
        <w:jc w:val="both"/>
        <w:rPr>
          <w:sz w:val="28"/>
          <w:szCs w:val="28"/>
          <w:lang w:val="kk-KZ"/>
        </w:rPr>
      </w:pPr>
      <w:r>
        <w:rPr>
          <w:sz w:val="28"/>
          <w:szCs w:val="28"/>
          <w:lang w:val="kk-KZ"/>
        </w:rPr>
        <w:t>С) географиялық</w:t>
      </w:r>
    </w:p>
    <w:p w:rsidR="002624ED" w:rsidRDefault="006B10B1">
      <w:pPr>
        <w:ind w:firstLine="709"/>
        <w:jc w:val="both"/>
        <w:rPr>
          <w:sz w:val="28"/>
          <w:szCs w:val="28"/>
          <w:lang w:val="kk-KZ"/>
        </w:rPr>
      </w:pPr>
      <w:r>
        <w:rPr>
          <w:sz w:val="28"/>
          <w:szCs w:val="28"/>
          <w:lang w:val="kk-KZ"/>
        </w:rPr>
        <w:t>Д) жалпы және жинақы ұғымдар</w:t>
      </w:r>
    </w:p>
    <w:p w:rsidR="002624ED" w:rsidRDefault="006B10B1">
      <w:pPr>
        <w:ind w:firstLine="709"/>
        <w:jc w:val="both"/>
        <w:rPr>
          <w:sz w:val="28"/>
          <w:szCs w:val="28"/>
          <w:lang w:val="kk-KZ"/>
        </w:rPr>
      </w:pPr>
      <w:r>
        <w:rPr>
          <w:sz w:val="28"/>
          <w:szCs w:val="28"/>
          <w:lang w:val="kk-KZ"/>
        </w:rPr>
        <w:t>Е)  жеке ұғымдар</w:t>
      </w:r>
    </w:p>
    <w:p w:rsidR="002624ED" w:rsidRDefault="006B10B1">
      <w:pPr>
        <w:ind w:firstLine="709"/>
        <w:jc w:val="both"/>
        <w:rPr>
          <w:sz w:val="28"/>
          <w:szCs w:val="28"/>
          <w:lang w:val="kk-KZ"/>
        </w:rPr>
      </w:pPr>
      <w:r>
        <w:rPr>
          <w:sz w:val="28"/>
          <w:szCs w:val="28"/>
          <w:lang w:val="kk-KZ"/>
        </w:rPr>
        <w:t>51.Тәжірибе алаңындағы жұмыс түріне қайсысы  жатпайды ?</w:t>
      </w:r>
    </w:p>
    <w:p w:rsidR="002624ED" w:rsidRDefault="006B10B1">
      <w:pPr>
        <w:ind w:firstLine="709"/>
        <w:jc w:val="both"/>
        <w:rPr>
          <w:sz w:val="28"/>
          <w:szCs w:val="28"/>
          <w:lang w:val="kk-KZ"/>
        </w:rPr>
      </w:pPr>
      <w:r>
        <w:rPr>
          <w:sz w:val="28"/>
          <w:szCs w:val="28"/>
          <w:lang w:val="kk-KZ"/>
        </w:rPr>
        <w:t>А) ауа райын бақылау</w:t>
      </w:r>
    </w:p>
    <w:p w:rsidR="002624ED" w:rsidRDefault="006B10B1">
      <w:pPr>
        <w:ind w:firstLine="709"/>
        <w:jc w:val="both"/>
        <w:rPr>
          <w:sz w:val="28"/>
          <w:szCs w:val="28"/>
          <w:lang w:val="kk-KZ"/>
        </w:rPr>
      </w:pPr>
      <w:r>
        <w:rPr>
          <w:sz w:val="28"/>
          <w:szCs w:val="28"/>
          <w:lang w:val="kk-KZ"/>
        </w:rPr>
        <w:t>В) күзгі және көктемгі топырақты өңдеу</w:t>
      </w:r>
    </w:p>
    <w:p w:rsidR="002624ED" w:rsidRDefault="006B10B1">
      <w:pPr>
        <w:ind w:firstLine="709"/>
        <w:jc w:val="both"/>
        <w:rPr>
          <w:sz w:val="28"/>
          <w:szCs w:val="28"/>
          <w:lang w:val="kk-KZ"/>
        </w:rPr>
      </w:pPr>
      <w:r>
        <w:rPr>
          <w:sz w:val="28"/>
          <w:szCs w:val="28"/>
          <w:lang w:val="kk-KZ"/>
        </w:rPr>
        <w:t xml:space="preserve">С) арамшөптермен, зиянды бунақдене лілермен  күрес </w:t>
      </w:r>
    </w:p>
    <w:p w:rsidR="002624ED" w:rsidRDefault="006B10B1">
      <w:pPr>
        <w:ind w:firstLine="709"/>
        <w:jc w:val="both"/>
        <w:rPr>
          <w:sz w:val="28"/>
          <w:szCs w:val="28"/>
          <w:lang w:val="kk-KZ"/>
        </w:rPr>
      </w:pPr>
      <w:r>
        <w:rPr>
          <w:sz w:val="28"/>
          <w:szCs w:val="28"/>
          <w:lang w:val="kk-KZ"/>
        </w:rPr>
        <w:t>Д) тұқымдарды себу,олардың өнуін бақылау</w:t>
      </w:r>
    </w:p>
    <w:p w:rsidR="002624ED" w:rsidRDefault="006B10B1">
      <w:pPr>
        <w:ind w:firstLine="709"/>
        <w:jc w:val="both"/>
        <w:rPr>
          <w:sz w:val="28"/>
          <w:szCs w:val="28"/>
          <w:lang w:val="kk-KZ"/>
        </w:rPr>
      </w:pPr>
      <w:r>
        <w:rPr>
          <w:sz w:val="28"/>
          <w:szCs w:val="28"/>
          <w:lang w:val="kk-KZ"/>
        </w:rPr>
        <w:t xml:space="preserve">Е) күтіп баптау </w:t>
      </w:r>
    </w:p>
    <w:p w:rsidR="002624ED" w:rsidRDefault="006B10B1">
      <w:pPr>
        <w:ind w:firstLine="709"/>
        <w:jc w:val="both"/>
        <w:rPr>
          <w:sz w:val="28"/>
          <w:szCs w:val="28"/>
          <w:lang w:val="kk-KZ"/>
        </w:rPr>
      </w:pPr>
      <w:r>
        <w:rPr>
          <w:sz w:val="28"/>
          <w:szCs w:val="28"/>
          <w:lang w:val="kk-KZ"/>
        </w:rPr>
        <w:t>52.Сабақта оқушылардың ойлау шапшаңдығын, икем-дағдысын қалай дамытуға болады?</w:t>
      </w:r>
    </w:p>
    <w:p w:rsidR="002624ED" w:rsidRDefault="006B10B1">
      <w:pPr>
        <w:ind w:firstLine="709"/>
        <w:jc w:val="both"/>
        <w:rPr>
          <w:sz w:val="28"/>
          <w:szCs w:val="28"/>
          <w:lang w:val="kk-KZ"/>
        </w:rPr>
      </w:pPr>
      <w:r>
        <w:rPr>
          <w:sz w:val="28"/>
          <w:szCs w:val="28"/>
          <w:lang w:val="kk-KZ"/>
        </w:rPr>
        <w:t>А) эвристикалық әдістерді қолдану (миға шабуыл);</w:t>
      </w:r>
    </w:p>
    <w:p w:rsidR="002624ED" w:rsidRDefault="006B10B1">
      <w:pPr>
        <w:ind w:firstLine="709"/>
        <w:jc w:val="both"/>
        <w:rPr>
          <w:sz w:val="28"/>
          <w:szCs w:val="28"/>
          <w:lang w:val="kk-KZ"/>
        </w:rPr>
      </w:pPr>
      <w:r>
        <w:rPr>
          <w:sz w:val="28"/>
          <w:szCs w:val="28"/>
          <w:lang w:val="kk-KZ"/>
        </w:rPr>
        <w:t>В) материалдың логикалық тұрғыда болуы;</w:t>
      </w:r>
    </w:p>
    <w:p w:rsidR="002624ED" w:rsidRDefault="006B10B1">
      <w:pPr>
        <w:ind w:firstLine="709"/>
        <w:jc w:val="both"/>
        <w:rPr>
          <w:sz w:val="28"/>
          <w:szCs w:val="28"/>
          <w:lang w:val="kk-KZ"/>
        </w:rPr>
      </w:pPr>
      <w:r>
        <w:rPr>
          <w:sz w:val="28"/>
          <w:szCs w:val="28"/>
          <w:lang w:val="kk-KZ"/>
        </w:rPr>
        <w:t>С) сабақты индуктивті түрде құрастыру;</w:t>
      </w:r>
    </w:p>
    <w:p w:rsidR="002624ED" w:rsidRDefault="006B10B1">
      <w:pPr>
        <w:ind w:firstLine="709"/>
        <w:jc w:val="both"/>
        <w:rPr>
          <w:sz w:val="28"/>
          <w:szCs w:val="28"/>
          <w:lang w:val="kk-KZ"/>
        </w:rPr>
      </w:pPr>
      <w:r>
        <w:rPr>
          <w:sz w:val="28"/>
          <w:szCs w:val="28"/>
          <w:lang w:val="kk-KZ"/>
        </w:rPr>
        <w:t>Д) дедуктивті түрде құрастыру;</w:t>
      </w:r>
    </w:p>
    <w:p w:rsidR="002624ED" w:rsidRDefault="006B10B1">
      <w:pPr>
        <w:ind w:firstLine="709"/>
        <w:jc w:val="both"/>
        <w:rPr>
          <w:sz w:val="28"/>
          <w:szCs w:val="28"/>
          <w:lang w:val="kk-KZ"/>
        </w:rPr>
      </w:pPr>
      <w:r>
        <w:rPr>
          <w:sz w:val="28"/>
          <w:szCs w:val="28"/>
          <w:lang w:val="kk-KZ"/>
        </w:rPr>
        <w:t>Е) материалдық ауызша-логикалық интерпретация.</w:t>
      </w:r>
    </w:p>
    <w:p w:rsidR="002624ED" w:rsidRDefault="006B10B1">
      <w:pPr>
        <w:ind w:firstLine="709"/>
        <w:jc w:val="both"/>
        <w:rPr>
          <w:sz w:val="28"/>
          <w:szCs w:val="28"/>
          <w:lang w:val="kk-KZ"/>
        </w:rPr>
      </w:pPr>
      <w:r>
        <w:rPr>
          <w:sz w:val="28"/>
          <w:szCs w:val="28"/>
          <w:lang w:val="kk-KZ"/>
        </w:rPr>
        <w:t xml:space="preserve">53.Мұғалімнің әрбір экскурсияны ұйымдастыруға алдын ала дайындық жасау жұмысына қайсысы жатпайды? </w:t>
      </w:r>
    </w:p>
    <w:p w:rsidR="002624ED" w:rsidRDefault="006B10B1">
      <w:pPr>
        <w:ind w:firstLine="709"/>
        <w:jc w:val="both"/>
        <w:rPr>
          <w:sz w:val="28"/>
          <w:szCs w:val="28"/>
          <w:lang w:val="kk-KZ"/>
        </w:rPr>
      </w:pPr>
      <w:r>
        <w:rPr>
          <w:sz w:val="28"/>
          <w:szCs w:val="28"/>
          <w:lang w:val="kk-KZ"/>
        </w:rPr>
        <w:t>А) экскурсия барысындағы материалдарды өңдейді</w:t>
      </w:r>
    </w:p>
    <w:p w:rsidR="002624ED" w:rsidRDefault="006B10B1">
      <w:pPr>
        <w:ind w:firstLine="709"/>
        <w:jc w:val="both"/>
        <w:rPr>
          <w:sz w:val="28"/>
          <w:szCs w:val="28"/>
          <w:lang w:val="kk-KZ"/>
        </w:rPr>
      </w:pPr>
      <w:r>
        <w:rPr>
          <w:sz w:val="28"/>
          <w:szCs w:val="28"/>
          <w:lang w:val="kk-KZ"/>
        </w:rPr>
        <w:t xml:space="preserve">В) экскурсия жүргізілетін орынмен танысып,көңіл аударарлық </w:t>
      </w:r>
    </w:p>
    <w:p w:rsidR="002624ED" w:rsidRDefault="006B10B1">
      <w:pPr>
        <w:ind w:firstLine="709"/>
        <w:jc w:val="both"/>
        <w:rPr>
          <w:sz w:val="28"/>
          <w:szCs w:val="28"/>
          <w:lang w:val="kk-KZ"/>
        </w:rPr>
      </w:pPr>
      <w:r>
        <w:rPr>
          <w:sz w:val="28"/>
          <w:szCs w:val="28"/>
          <w:lang w:val="kk-KZ"/>
        </w:rPr>
        <w:t>сипатты обьектілерді табады;</w:t>
      </w:r>
    </w:p>
    <w:p w:rsidR="002624ED" w:rsidRDefault="006B10B1">
      <w:pPr>
        <w:ind w:firstLine="709"/>
        <w:jc w:val="both"/>
        <w:rPr>
          <w:sz w:val="28"/>
          <w:szCs w:val="28"/>
          <w:lang w:val="kk-KZ"/>
        </w:rPr>
      </w:pPr>
      <w:r>
        <w:rPr>
          <w:sz w:val="28"/>
          <w:szCs w:val="28"/>
          <w:lang w:val="kk-KZ"/>
        </w:rPr>
        <w:lastRenderedPageBreak/>
        <w:t xml:space="preserve">С) оқушылардың өздігінше жүргізетін бақылауларының </w:t>
      </w:r>
    </w:p>
    <w:p w:rsidR="002624ED" w:rsidRDefault="006B10B1">
      <w:pPr>
        <w:ind w:firstLine="709"/>
        <w:jc w:val="both"/>
        <w:rPr>
          <w:sz w:val="28"/>
          <w:szCs w:val="28"/>
          <w:lang w:val="kk-KZ"/>
        </w:rPr>
      </w:pPr>
      <w:r>
        <w:rPr>
          <w:sz w:val="28"/>
          <w:szCs w:val="28"/>
          <w:lang w:val="kk-KZ"/>
        </w:rPr>
        <w:t>сипатын ойластырады;</w:t>
      </w:r>
    </w:p>
    <w:p w:rsidR="002624ED" w:rsidRDefault="006B10B1">
      <w:pPr>
        <w:ind w:firstLine="709"/>
        <w:jc w:val="both"/>
        <w:rPr>
          <w:sz w:val="28"/>
          <w:szCs w:val="28"/>
          <w:lang w:val="kk-KZ"/>
        </w:rPr>
      </w:pPr>
      <w:r>
        <w:rPr>
          <w:sz w:val="28"/>
          <w:szCs w:val="28"/>
          <w:lang w:val="kk-KZ"/>
        </w:rPr>
        <w:t>Д) мұғалім сол жер туралы тарихи, табиғи фактілерді біліп алуы тиіс</w:t>
      </w:r>
    </w:p>
    <w:p w:rsidR="002624ED" w:rsidRDefault="006B10B1">
      <w:pPr>
        <w:ind w:firstLine="709"/>
        <w:jc w:val="both"/>
        <w:rPr>
          <w:sz w:val="28"/>
          <w:szCs w:val="28"/>
          <w:lang w:val="kk-KZ"/>
        </w:rPr>
      </w:pPr>
      <w:r>
        <w:rPr>
          <w:sz w:val="28"/>
          <w:szCs w:val="28"/>
          <w:lang w:val="kk-KZ"/>
        </w:rPr>
        <w:t>Е) Оқушыларды тапсырмамен таныстырады</w:t>
      </w:r>
    </w:p>
    <w:p w:rsidR="002624ED" w:rsidRDefault="006B10B1">
      <w:pPr>
        <w:ind w:firstLine="709"/>
        <w:jc w:val="both"/>
        <w:rPr>
          <w:sz w:val="28"/>
          <w:szCs w:val="28"/>
          <w:lang w:val="kk-KZ"/>
        </w:rPr>
      </w:pPr>
      <w:r>
        <w:rPr>
          <w:sz w:val="28"/>
          <w:szCs w:val="28"/>
          <w:lang w:val="kk-KZ"/>
        </w:rPr>
        <w:t>54.Оқушы табиғатта өзін ұстау іскерлігі мен дағдысын тәжірибеде меңгереді, қоршаған орта жағдайына баға беруге, табиғат сұлулығын сақтауға және одан әрі көркейтуге өз үлесін қосуға үйренеді.Бұл қай оқу түрі?</w:t>
      </w:r>
    </w:p>
    <w:p w:rsidR="002624ED" w:rsidRDefault="006B10B1">
      <w:pPr>
        <w:ind w:firstLine="709"/>
        <w:jc w:val="both"/>
        <w:rPr>
          <w:sz w:val="28"/>
          <w:szCs w:val="28"/>
          <w:lang w:val="kk-KZ"/>
        </w:rPr>
      </w:pPr>
      <w:r>
        <w:rPr>
          <w:sz w:val="28"/>
          <w:szCs w:val="28"/>
          <w:lang w:val="kk-KZ"/>
        </w:rPr>
        <w:t xml:space="preserve">А) экскурсия </w:t>
      </w:r>
    </w:p>
    <w:p w:rsidR="002624ED" w:rsidRDefault="006B10B1">
      <w:pPr>
        <w:ind w:firstLine="709"/>
        <w:jc w:val="both"/>
        <w:rPr>
          <w:sz w:val="28"/>
          <w:szCs w:val="28"/>
          <w:lang w:val="kk-KZ"/>
        </w:rPr>
      </w:pPr>
      <w:r>
        <w:rPr>
          <w:sz w:val="28"/>
          <w:szCs w:val="28"/>
          <w:lang w:val="kk-KZ"/>
        </w:rPr>
        <w:t>Б) сабақта</w:t>
      </w:r>
    </w:p>
    <w:p w:rsidR="002624ED" w:rsidRDefault="006B10B1">
      <w:pPr>
        <w:ind w:firstLine="709"/>
        <w:jc w:val="both"/>
        <w:rPr>
          <w:sz w:val="28"/>
          <w:szCs w:val="28"/>
          <w:lang w:val="kk-KZ"/>
        </w:rPr>
      </w:pPr>
      <w:r>
        <w:rPr>
          <w:sz w:val="28"/>
          <w:szCs w:val="28"/>
          <w:lang w:val="kk-KZ"/>
        </w:rPr>
        <w:t>С) кеште</w:t>
      </w:r>
    </w:p>
    <w:p w:rsidR="002624ED" w:rsidRDefault="006B10B1">
      <w:pPr>
        <w:ind w:firstLine="709"/>
        <w:jc w:val="both"/>
        <w:rPr>
          <w:sz w:val="28"/>
          <w:szCs w:val="28"/>
          <w:lang w:val="kk-KZ"/>
        </w:rPr>
      </w:pPr>
      <w:r>
        <w:rPr>
          <w:sz w:val="28"/>
          <w:szCs w:val="28"/>
          <w:lang w:val="kk-KZ"/>
        </w:rPr>
        <w:t>Д) конференцияда</w:t>
      </w:r>
    </w:p>
    <w:p w:rsidR="002624ED" w:rsidRDefault="006B10B1">
      <w:pPr>
        <w:ind w:firstLine="709"/>
        <w:jc w:val="both"/>
        <w:rPr>
          <w:sz w:val="28"/>
          <w:szCs w:val="28"/>
          <w:lang w:val="kk-KZ"/>
        </w:rPr>
      </w:pPr>
      <w:r>
        <w:rPr>
          <w:sz w:val="28"/>
          <w:szCs w:val="28"/>
          <w:lang w:val="kk-KZ"/>
        </w:rPr>
        <w:t xml:space="preserve">Е) лабораториялық сабақта </w:t>
      </w:r>
    </w:p>
    <w:p w:rsidR="002624ED" w:rsidRDefault="006B10B1">
      <w:pPr>
        <w:ind w:firstLine="709"/>
        <w:jc w:val="both"/>
        <w:rPr>
          <w:sz w:val="28"/>
          <w:szCs w:val="28"/>
          <w:lang w:val="kk-KZ"/>
        </w:rPr>
      </w:pPr>
      <w:r>
        <w:rPr>
          <w:sz w:val="28"/>
          <w:szCs w:val="28"/>
          <w:lang w:val="kk-KZ"/>
        </w:rPr>
        <w:t>55.Байқау,пайымдау, салыстыру сияқты қасиеттер қай оқу түрін жүргізгенде туындайды?</w:t>
      </w:r>
    </w:p>
    <w:p w:rsidR="002624ED" w:rsidRDefault="006B10B1">
      <w:pPr>
        <w:ind w:firstLine="709"/>
        <w:jc w:val="both"/>
        <w:rPr>
          <w:sz w:val="28"/>
          <w:szCs w:val="28"/>
          <w:lang w:val="kk-KZ"/>
        </w:rPr>
      </w:pPr>
      <w:r>
        <w:rPr>
          <w:sz w:val="28"/>
          <w:szCs w:val="28"/>
          <w:lang w:val="kk-KZ"/>
        </w:rPr>
        <w:t xml:space="preserve">А) Экскурсия </w:t>
      </w:r>
    </w:p>
    <w:p w:rsidR="002624ED" w:rsidRDefault="006B10B1">
      <w:pPr>
        <w:ind w:firstLine="709"/>
        <w:jc w:val="both"/>
        <w:rPr>
          <w:sz w:val="28"/>
          <w:szCs w:val="28"/>
          <w:lang w:val="kk-KZ"/>
        </w:rPr>
      </w:pPr>
      <w:r>
        <w:rPr>
          <w:sz w:val="28"/>
          <w:szCs w:val="28"/>
          <w:lang w:val="kk-KZ"/>
        </w:rPr>
        <w:t>В) сабақта</w:t>
      </w:r>
    </w:p>
    <w:p w:rsidR="002624ED" w:rsidRDefault="006B10B1">
      <w:pPr>
        <w:ind w:firstLine="709"/>
        <w:jc w:val="both"/>
        <w:rPr>
          <w:sz w:val="28"/>
          <w:szCs w:val="28"/>
          <w:lang w:val="kk-KZ"/>
        </w:rPr>
      </w:pPr>
      <w:r>
        <w:rPr>
          <w:sz w:val="28"/>
          <w:szCs w:val="28"/>
          <w:lang w:val="kk-KZ"/>
        </w:rPr>
        <w:t>С) кеште</w:t>
      </w:r>
    </w:p>
    <w:p w:rsidR="002624ED" w:rsidRDefault="006B10B1">
      <w:pPr>
        <w:ind w:firstLine="709"/>
        <w:jc w:val="both"/>
        <w:rPr>
          <w:sz w:val="28"/>
          <w:szCs w:val="28"/>
          <w:lang w:val="kk-KZ"/>
        </w:rPr>
      </w:pPr>
      <w:r>
        <w:rPr>
          <w:sz w:val="28"/>
          <w:szCs w:val="28"/>
          <w:lang w:val="kk-KZ"/>
        </w:rPr>
        <w:t>Д) конференцияда</w:t>
      </w:r>
    </w:p>
    <w:p w:rsidR="002624ED" w:rsidRDefault="006B10B1">
      <w:pPr>
        <w:ind w:firstLine="709"/>
        <w:jc w:val="both"/>
        <w:rPr>
          <w:sz w:val="28"/>
          <w:szCs w:val="28"/>
          <w:lang w:val="kk-KZ"/>
        </w:rPr>
      </w:pPr>
      <w:r>
        <w:rPr>
          <w:sz w:val="28"/>
          <w:szCs w:val="28"/>
          <w:lang w:val="kk-KZ"/>
        </w:rPr>
        <w:t xml:space="preserve">Е) лабораториялық сабақта </w:t>
      </w:r>
    </w:p>
    <w:p w:rsidR="002624ED" w:rsidRDefault="006B10B1">
      <w:pPr>
        <w:ind w:firstLine="709"/>
        <w:jc w:val="both"/>
        <w:rPr>
          <w:sz w:val="28"/>
          <w:szCs w:val="28"/>
          <w:lang w:val="kk-KZ"/>
        </w:rPr>
      </w:pPr>
      <w:r>
        <w:rPr>
          <w:sz w:val="28"/>
          <w:szCs w:val="28"/>
          <w:lang w:val="kk-KZ"/>
        </w:rPr>
        <w:t xml:space="preserve">56.Қазіргі заманғы жаңа үлгідегі сабақтардың ерекшеліктері неде? </w:t>
      </w:r>
    </w:p>
    <w:p w:rsidR="002624ED" w:rsidRDefault="006B10B1">
      <w:pPr>
        <w:ind w:firstLine="709"/>
        <w:jc w:val="both"/>
        <w:rPr>
          <w:sz w:val="28"/>
          <w:szCs w:val="28"/>
          <w:lang w:val="kk-KZ"/>
        </w:rPr>
      </w:pPr>
      <w:r>
        <w:rPr>
          <w:sz w:val="28"/>
          <w:szCs w:val="28"/>
          <w:lang w:val="kk-KZ"/>
        </w:rPr>
        <w:t>А) проблемалы,шығармашылық тұрғыда талдау</w:t>
      </w:r>
    </w:p>
    <w:p w:rsidR="002624ED" w:rsidRDefault="006B10B1">
      <w:pPr>
        <w:ind w:firstLine="709"/>
        <w:jc w:val="both"/>
        <w:rPr>
          <w:sz w:val="28"/>
          <w:szCs w:val="28"/>
          <w:lang w:val="kk-KZ"/>
        </w:rPr>
      </w:pPr>
      <w:r>
        <w:rPr>
          <w:sz w:val="28"/>
          <w:szCs w:val="28"/>
          <w:lang w:val="kk-KZ"/>
        </w:rPr>
        <w:t>В) жаттап алу</w:t>
      </w:r>
    </w:p>
    <w:p w:rsidR="002624ED" w:rsidRDefault="006B10B1">
      <w:pPr>
        <w:ind w:firstLine="709"/>
        <w:jc w:val="both"/>
        <w:rPr>
          <w:sz w:val="28"/>
          <w:szCs w:val="28"/>
          <w:lang w:val="kk-KZ"/>
        </w:rPr>
      </w:pPr>
      <w:r>
        <w:rPr>
          <w:sz w:val="28"/>
          <w:szCs w:val="28"/>
          <w:lang w:val="kk-KZ"/>
        </w:rPr>
        <w:t>С) тек мұғалімнің әңгімесін тыңдаумен шектелу</w:t>
      </w:r>
    </w:p>
    <w:p w:rsidR="002624ED" w:rsidRDefault="006B10B1">
      <w:pPr>
        <w:ind w:firstLine="709"/>
        <w:jc w:val="both"/>
        <w:rPr>
          <w:sz w:val="28"/>
          <w:szCs w:val="28"/>
          <w:lang w:val="kk-KZ"/>
        </w:rPr>
      </w:pPr>
      <w:r>
        <w:rPr>
          <w:sz w:val="28"/>
          <w:szCs w:val="28"/>
          <w:lang w:val="kk-KZ"/>
        </w:rPr>
        <w:t>Д) оқулық мазмұнының төңірегінде білім қалыптастыру</w:t>
      </w:r>
    </w:p>
    <w:p w:rsidR="002624ED" w:rsidRDefault="006B10B1">
      <w:pPr>
        <w:ind w:firstLine="709"/>
        <w:jc w:val="both"/>
        <w:rPr>
          <w:sz w:val="28"/>
          <w:szCs w:val="28"/>
          <w:lang w:val="kk-KZ"/>
        </w:rPr>
      </w:pPr>
      <w:r>
        <w:rPr>
          <w:sz w:val="28"/>
          <w:szCs w:val="28"/>
          <w:lang w:val="kk-KZ"/>
        </w:rPr>
        <w:t>Е) суреттерін салып,жаттап алу</w:t>
      </w:r>
    </w:p>
    <w:p w:rsidR="002624ED" w:rsidRDefault="006B10B1">
      <w:pPr>
        <w:ind w:firstLine="709"/>
        <w:jc w:val="both"/>
        <w:rPr>
          <w:sz w:val="28"/>
          <w:szCs w:val="28"/>
          <w:lang w:val="kk-KZ"/>
        </w:rPr>
      </w:pPr>
      <w:r>
        <w:rPr>
          <w:sz w:val="28"/>
          <w:szCs w:val="28"/>
          <w:lang w:val="kk-KZ"/>
        </w:rPr>
        <w:t>57.Табиғатта кез-келген мақсатты бақылау жүргізу барысында бала бойындағы қандай қасиеттердің  дамуына көмектеседі?</w:t>
      </w:r>
    </w:p>
    <w:p w:rsidR="002624ED" w:rsidRDefault="006B10B1">
      <w:pPr>
        <w:ind w:firstLine="709"/>
        <w:jc w:val="both"/>
        <w:rPr>
          <w:sz w:val="28"/>
          <w:szCs w:val="28"/>
          <w:lang w:val="kk-KZ"/>
        </w:rPr>
      </w:pPr>
      <w:r>
        <w:rPr>
          <w:sz w:val="28"/>
          <w:szCs w:val="28"/>
          <w:lang w:val="kk-KZ"/>
        </w:rPr>
        <w:t>А) байқампаздық,ұқыптылық,әсершіл</w:t>
      </w:r>
    </w:p>
    <w:p w:rsidR="002624ED" w:rsidRDefault="006B10B1">
      <w:pPr>
        <w:ind w:firstLine="709"/>
        <w:jc w:val="both"/>
        <w:rPr>
          <w:sz w:val="28"/>
          <w:szCs w:val="28"/>
          <w:lang w:val="kk-KZ"/>
        </w:rPr>
      </w:pPr>
      <w:r>
        <w:rPr>
          <w:sz w:val="28"/>
          <w:szCs w:val="28"/>
          <w:lang w:val="kk-KZ"/>
        </w:rPr>
        <w:t>В)  жанашырлық,сүйіспеншілік</w:t>
      </w:r>
    </w:p>
    <w:p w:rsidR="002624ED" w:rsidRDefault="006B10B1">
      <w:pPr>
        <w:ind w:firstLine="709"/>
        <w:jc w:val="both"/>
        <w:rPr>
          <w:sz w:val="28"/>
          <w:szCs w:val="28"/>
          <w:lang w:val="kk-KZ"/>
        </w:rPr>
      </w:pPr>
      <w:r>
        <w:rPr>
          <w:sz w:val="28"/>
          <w:szCs w:val="28"/>
          <w:lang w:val="kk-KZ"/>
        </w:rPr>
        <w:t>С) қиялдау,елестету</w:t>
      </w:r>
    </w:p>
    <w:p w:rsidR="002624ED" w:rsidRDefault="006B10B1">
      <w:pPr>
        <w:ind w:firstLine="709"/>
        <w:jc w:val="both"/>
        <w:rPr>
          <w:sz w:val="28"/>
          <w:szCs w:val="28"/>
          <w:lang w:val="kk-KZ"/>
        </w:rPr>
      </w:pPr>
      <w:r>
        <w:rPr>
          <w:sz w:val="28"/>
          <w:szCs w:val="28"/>
          <w:lang w:val="kk-KZ"/>
        </w:rPr>
        <w:t>Д) өтірікші,жалқаулыққа,енжарлық</w:t>
      </w:r>
    </w:p>
    <w:p w:rsidR="002624ED" w:rsidRDefault="006B10B1">
      <w:pPr>
        <w:ind w:firstLine="709"/>
        <w:jc w:val="both"/>
        <w:rPr>
          <w:sz w:val="28"/>
          <w:szCs w:val="28"/>
          <w:lang w:val="kk-KZ"/>
        </w:rPr>
      </w:pPr>
      <w:r>
        <w:rPr>
          <w:sz w:val="28"/>
          <w:szCs w:val="28"/>
          <w:lang w:val="kk-KZ"/>
        </w:rPr>
        <w:t>Е) жауапкершілікке</w:t>
      </w:r>
    </w:p>
    <w:p w:rsidR="002624ED" w:rsidRDefault="006B10B1">
      <w:pPr>
        <w:ind w:firstLine="709"/>
        <w:jc w:val="both"/>
        <w:rPr>
          <w:sz w:val="28"/>
          <w:szCs w:val="28"/>
          <w:lang w:val="kk-KZ"/>
        </w:rPr>
      </w:pPr>
      <w:r>
        <w:rPr>
          <w:sz w:val="28"/>
          <w:szCs w:val="28"/>
          <w:lang w:val="kk-KZ"/>
        </w:rPr>
        <w:t>58.Обьектіні тікелей бақыламаған сәтте, ауызша немесе жазбаша  сипаттау негізінде пайда болатын қай ұғымдар?</w:t>
      </w:r>
    </w:p>
    <w:p w:rsidR="002624ED" w:rsidRDefault="006B10B1">
      <w:pPr>
        <w:ind w:firstLine="709"/>
        <w:jc w:val="both"/>
        <w:rPr>
          <w:sz w:val="28"/>
          <w:szCs w:val="28"/>
          <w:lang w:val="kk-KZ"/>
        </w:rPr>
      </w:pPr>
      <w:r>
        <w:rPr>
          <w:sz w:val="28"/>
          <w:szCs w:val="28"/>
          <w:lang w:val="kk-KZ"/>
        </w:rPr>
        <w:t>А) елестету ұғымдары</w:t>
      </w:r>
    </w:p>
    <w:p w:rsidR="002624ED" w:rsidRDefault="006B10B1">
      <w:pPr>
        <w:ind w:firstLine="709"/>
        <w:jc w:val="both"/>
        <w:rPr>
          <w:sz w:val="28"/>
          <w:szCs w:val="28"/>
          <w:lang w:val="kk-KZ"/>
        </w:rPr>
      </w:pPr>
      <w:r>
        <w:rPr>
          <w:sz w:val="28"/>
          <w:szCs w:val="28"/>
          <w:lang w:val="kk-KZ"/>
        </w:rPr>
        <w:t xml:space="preserve">В) есте сақтау ұғымдары </w:t>
      </w:r>
    </w:p>
    <w:p w:rsidR="002624ED" w:rsidRDefault="006B10B1">
      <w:pPr>
        <w:ind w:firstLine="709"/>
        <w:jc w:val="both"/>
        <w:rPr>
          <w:sz w:val="28"/>
          <w:szCs w:val="28"/>
          <w:lang w:val="kk-KZ"/>
        </w:rPr>
      </w:pPr>
      <w:r>
        <w:rPr>
          <w:sz w:val="28"/>
          <w:szCs w:val="28"/>
          <w:lang w:val="kk-KZ"/>
        </w:rPr>
        <w:t>С) географиялық</w:t>
      </w:r>
    </w:p>
    <w:p w:rsidR="002624ED" w:rsidRDefault="006B10B1">
      <w:pPr>
        <w:ind w:firstLine="709"/>
        <w:jc w:val="both"/>
        <w:rPr>
          <w:sz w:val="28"/>
          <w:szCs w:val="28"/>
          <w:lang w:val="kk-KZ"/>
        </w:rPr>
      </w:pPr>
      <w:r>
        <w:rPr>
          <w:sz w:val="28"/>
          <w:szCs w:val="28"/>
          <w:lang w:val="kk-KZ"/>
        </w:rPr>
        <w:t>Д) жалпы және жинақы ұғымдар</w:t>
      </w:r>
    </w:p>
    <w:p w:rsidR="002624ED" w:rsidRDefault="006B10B1">
      <w:pPr>
        <w:ind w:firstLine="709"/>
        <w:jc w:val="both"/>
        <w:rPr>
          <w:sz w:val="28"/>
          <w:szCs w:val="28"/>
          <w:lang w:val="kk-KZ"/>
        </w:rPr>
      </w:pPr>
      <w:r>
        <w:rPr>
          <w:sz w:val="28"/>
          <w:szCs w:val="28"/>
          <w:lang w:val="kk-KZ"/>
        </w:rPr>
        <w:t>Е) жеке ұғымдар</w:t>
      </w:r>
    </w:p>
    <w:p w:rsidR="002624ED" w:rsidRDefault="006B10B1">
      <w:pPr>
        <w:ind w:firstLine="709"/>
        <w:jc w:val="both"/>
        <w:rPr>
          <w:sz w:val="28"/>
          <w:szCs w:val="28"/>
          <w:lang w:val="kk-KZ"/>
        </w:rPr>
      </w:pPr>
      <w:r>
        <w:rPr>
          <w:sz w:val="28"/>
          <w:szCs w:val="28"/>
          <w:lang w:val="kk-KZ"/>
        </w:rPr>
        <w:t>59.Топырақтың құрамында қарашірік барын қалай  дәледейді?</w:t>
      </w:r>
    </w:p>
    <w:p w:rsidR="002624ED" w:rsidRDefault="006B10B1">
      <w:pPr>
        <w:ind w:firstLine="709"/>
        <w:jc w:val="both"/>
        <w:rPr>
          <w:sz w:val="28"/>
          <w:szCs w:val="28"/>
          <w:lang w:val="kk-KZ"/>
        </w:rPr>
      </w:pPr>
      <w:r>
        <w:rPr>
          <w:sz w:val="28"/>
          <w:szCs w:val="28"/>
          <w:lang w:val="kk-KZ"/>
        </w:rPr>
        <w:t>А) сүзгіден өткізу және өртеу</w:t>
      </w:r>
    </w:p>
    <w:p w:rsidR="002624ED" w:rsidRDefault="006B10B1">
      <w:pPr>
        <w:ind w:firstLine="709"/>
        <w:jc w:val="both"/>
        <w:rPr>
          <w:sz w:val="28"/>
          <w:szCs w:val="28"/>
          <w:lang w:val="kk-KZ"/>
        </w:rPr>
      </w:pPr>
      <w:r>
        <w:rPr>
          <w:sz w:val="28"/>
          <w:szCs w:val="28"/>
          <w:lang w:val="kk-KZ"/>
        </w:rPr>
        <w:t>В) суда еріту,сүзу арқылы</w:t>
      </w:r>
    </w:p>
    <w:p w:rsidR="002624ED" w:rsidRDefault="006B10B1">
      <w:pPr>
        <w:ind w:firstLine="709"/>
        <w:jc w:val="both"/>
        <w:rPr>
          <w:sz w:val="28"/>
          <w:szCs w:val="28"/>
          <w:lang w:val="kk-KZ"/>
        </w:rPr>
      </w:pPr>
      <w:r>
        <w:rPr>
          <w:sz w:val="28"/>
          <w:szCs w:val="28"/>
          <w:lang w:val="kk-KZ"/>
        </w:rPr>
        <w:t>С) микрокопта қарау</w:t>
      </w:r>
    </w:p>
    <w:p w:rsidR="002624ED" w:rsidRDefault="006B10B1">
      <w:pPr>
        <w:ind w:firstLine="709"/>
        <w:jc w:val="both"/>
        <w:rPr>
          <w:sz w:val="28"/>
          <w:szCs w:val="28"/>
          <w:lang w:val="kk-KZ"/>
        </w:rPr>
      </w:pPr>
      <w:r>
        <w:rPr>
          <w:sz w:val="28"/>
          <w:szCs w:val="28"/>
          <w:lang w:val="kk-KZ"/>
        </w:rPr>
        <w:t>Д) үрлеу және кептіру</w:t>
      </w:r>
    </w:p>
    <w:p w:rsidR="002624ED" w:rsidRDefault="006B10B1">
      <w:pPr>
        <w:ind w:firstLine="709"/>
        <w:jc w:val="both"/>
        <w:rPr>
          <w:sz w:val="28"/>
          <w:szCs w:val="28"/>
          <w:lang w:val="kk-KZ"/>
        </w:rPr>
      </w:pPr>
      <w:r>
        <w:rPr>
          <w:sz w:val="28"/>
          <w:szCs w:val="28"/>
          <w:lang w:val="kk-KZ"/>
        </w:rPr>
        <w:t>Е) әртүрлі химиялық реакциялармен</w:t>
      </w:r>
    </w:p>
    <w:p w:rsidR="002624ED" w:rsidRDefault="006B10B1">
      <w:pPr>
        <w:ind w:firstLine="709"/>
        <w:jc w:val="both"/>
        <w:rPr>
          <w:sz w:val="28"/>
          <w:szCs w:val="28"/>
          <w:lang w:val="kk-KZ"/>
        </w:rPr>
      </w:pPr>
      <w:r>
        <w:rPr>
          <w:sz w:val="28"/>
          <w:szCs w:val="28"/>
          <w:lang w:val="kk-KZ"/>
        </w:rPr>
        <w:lastRenderedPageBreak/>
        <w:t>60.Шарды түтігі бар колбаға кигізіп,оны ауа шықпайтындай етіп байлап, колбаны  түбінен спирт шам арқылы қыздырсақ шардың  торсиып ауаға толғанын  байқаймыз, неге?</w:t>
      </w:r>
    </w:p>
    <w:p w:rsidR="002624ED" w:rsidRDefault="006B10B1">
      <w:pPr>
        <w:ind w:firstLine="709"/>
        <w:jc w:val="both"/>
        <w:rPr>
          <w:sz w:val="28"/>
          <w:szCs w:val="28"/>
          <w:lang w:val="kk-KZ"/>
        </w:rPr>
      </w:pPr>
      <w:r>
        <w:rPr>
          <w:sz w:val="28"/>
          <w:szCs w:val="28"/>
          <w:lang w:val="kk-KZ"/>
        </w:rPr>
        <w:t>А) ауа қызғанда көлемі ұлғаяды</w:t>
      </w:r>
    </w:p>
    <w:p w:rsidR="002624ED" w:rsidRDefault="006B10B1">
      <w:pPr>
        <w:ind w:firstLine="709"/>
        <w:jc w:val="both"/>
        <w:rPr>
          <w:sz w:val="28"/>
          <w:szCs w:val="28"/>
          <w:lang w:val="kk-KZ"/>
        </w:rPr>
      </w:pPr>
      <w:r>
        <w:rPr>
          <w:sz w:val="28"/>
          <w:szCs w:val="28"/>
          <w:lang w:val="kk-KZ"/>
        </w:rPr>
        <w:t>В) шарды үрледік</w:t>
      </w:r>
    </w:p>
    <w:p w:rsidR="002624ED" w:rsidRDefault="006B10B1">
      <w:pPr>
        <w:ind w:firstLine="709"/>
        <w:jc w:val="both"/>
        <w:rPr>
          <w:sz w:val="28"/>
          <w:szCs w:val="28"/>
          <w:lang w:val="kk-KZ"/>
        </w:rPr>
      </w:pPr>
      <w:r>
        <w:rPr>
          <w:sz w:val="28"/>
          <w:szCs w:val="28"/>
          <w:lang w:val="kk-KZ"/>
        </w:rPr>
        <w:t>С) шарды қыздырғанда көлемі ұлғаяды</w:t>
      </w:r>
    </w:p>
    <w:p w:rsidR="002624ED" w:rsidRDefault="006B10B1">
      <w:pPr>
        <w:ind w:firstLine="709"/>
        <w:jc w:val="both"/>
        <w:rPr>
          <w:sz w:val="28"/>
          <w:szCs w:val="28"/>
          <w:lang w:val="kk-KZ"/>
        </w:rPr>
      </w:pPr>
      <w:r>
        <w:rPr>
          <w:sz w:val="28"/>
          <w:szCs w:val="28"/>
          <w:lang w:val="kk-KZ"/>
        </w:rPr>
        <w:t>Д) сыртқы ауа әсер етті</w:t>
      </w:r>
    </w:p>
    <w:p w:rsidR="002624ED" w:rsidRDefault="006B10B1">
      <w:pPr>
        <w:ind w:firstLine="709"/>
        <w:jc w:val="both"/>
        <w:rPr>
          <w:sz w:val="28"/>
          <w:szCs w:val="28"/>
          <w:lang w:val="kk-KZ"/>
        </w:rPr>
      </w:pPr>
      <w:r>
        <w:rPr>
          <w:sz w:val="28"/>
          <w:szCs w:val="28"/>
          <w:lang w:val="kk-KZ"/>
        </w:rPr>
        <w:t>Е) суынғанда көлемі кішірейеді</w:t>
      </w:r>
    </w:p>
    <w:p w:rsidR="002624ED" w:rsidRDefault="006B10B1">
      <w:pPr>
        <w:ind w:firstLine="709"/>
        <w:jc w:val="both"/>
        <w:rPr>
          <w:sz w:val="28"/>
          <w:szCs w:val="28"/>
          <w:lang w:val="kk-KZ"/>
        </w:rPr>
      </w:pPr>
      <w:r>
        <w:rPr>
          <w:sz w:val="28"/>
          <w:szCs w:val="28"/>
          <w:lang w:val="kk-KZ"/>
        </w:rPr>
        <w:t>61.Күн сәулелері бірінші ауаны қыздыра ма,әлде жердің бетін қыздыра ма?</w:t>
      </w:r>
    </w:p>
    <w:p w:rsidR="002624ED" w:rsidRDefault="006B10B1">
      <w:pPr>
        <w:ind w:firstLine="709"/>
        <w:jc w:val="both"/>
        <w:rPr>
          <w:sz w:val="28"/>
          <w:szCs w:val="28"/>
          <w:lang w:val="kk-KZ"/>
        </w:rPr>
      </w:pPr>
      <w:r>
        <w:rPr>
          <w:sz w:val="28"/>
          <w:szCs w:val="28"/>
          <w:lang w:val="kk-KZ"/>
        </w:rPr>
        <w:t>А) жердің бетін</w:t>
      </w:r>
    </w:p>
    <w:p w:rsidR="002624ED" w:rsidRDefault="006B10B1">
      <w:pPr>
        <w:ind w:firstLine="709"/>
        <w:jc w:val="both"/>
        <w:rPr>
          <w:sz w:val="28"/>
          <w:szCs w:val="28"/>
          <w:lang w:val="kk-KZ"/>
        </w:rPr>
      </w:pPr>
      <w:r>
        <w:rPr>
          <w:sz w:val="28"/>
          <w:szCs w:val="28"/>
          <w:lang w:val="kk-KZ"/>
        </w:rPr>
        <w:t>В) ауаны</w:t>
      </w:r>
    </w:p>
    <w:p w:rsidR="002624ED" w:rsidRDefault="006B10B1">
      <w:pPr>
        <w:ind w:firstLine="709"/>
        <w:jc w:val="both"/>
        <w:rPr>
          <w:sz w:val="28"/>
          <w:szCs w:val="28"/>
          <w:lang w:val="kk-KZ"/>
        </w:rPr>
      </w:pPr>
      <w:r>
        <w:rPr>
          <w:sz w:val="28"/>
          <w:szCs w:val="28"/>
          <w:lang w:val="kk-KZ"/>
        </w:rPr>
        <w:t>С) тауды</w:t>
      </w:r>
    </w:p>
    <w:p w:rsidR="002624ED" w:rsidRDefault="006B10B1">
      <w:pPr>
        <w:ind w:firstLine="709"/>
        <w:jc w:val="both"/>
        <w:rPr>
          <w:sz w:val="28"/>
          <w:szCs w:val="28"/>
          <w:lang w:val="kk-KZ"/>
        </w:rPr>
      </w:pPr>
      <w:r>
        <w:rPr>
          <w:sz w:val="28"/>
          <w:szCs w:val="28"/>
          <w:lang w:val="kk-KZ"/>
        </w:rPr>
        <w:t>Д) өсімдіктерді</w:t>
      </w:r>
    </w:p>
    <w:p w:rsidR="002624ED" w:rsidRDefault="006B10B1">
      <w:pPr>
        <w:ind w:firstLine="709"/>
        <w:jc w:val="both"/>
        <w:rPr>
          <w:sz w:val="28"/>
          <w:szCs w:val="28"/>
          <w:lang w:val="kk-KZ"/>
        </w:rPr>
      </w:pPr>
      <w:r>
        <w:rPr>
          <w:sz w:val="28"/>
          <w:szCs w:val="28"/>
          <w:lang w:val="kk-KZ"/>
        </w:rPr>
        <w:t>Е) екеуін бірдей</w:t>
      </w:r>
    </w:p>
    <w:p w:rsidR="002624ED" w:rsidRDefault="006B10B1">
      <w:pPr>
        <w:ind w:firstLine="709"/>
        <w:jc w:val="both"/>
        <w:rPr>
          <w:sz w:val="28"/>
          <w:szCs w:val="28"/>
          <w:lang w:val="kk-KZ"/>
        </w:rPr>
      </w:pPr>
      <w:r>
        <w:rPr>
          <w:sz w:val="28"/>
          <w:szCs w:val="28"/>
          <w:lang w:val="kk-KZ"/>
        </w:rPr>
        <w:t>62.Колбаға су толтырып қыздырамыз, су қайнағанда асып төгілгенін байқаймыз.Неге?</w:t>
      </w:r>
    </w:p>
    <w:p w:rsidR="002624ED" w:rsidRDefault="006B10B1">
      <w:pPr>
        <w:ind w:firstLine="709"/>
        <w:jc w:val="both"/>
        <w:rPr>
          <w:sz w:val="28"/>
          <w:szCs w:val="28"/>
          <w:lang w:val="kk-KZ"/>
        </w:rPr>
      </w:pPr>
      <w:r>
        <w:rPr>
          <w:sz w:val="28"/>
          <w:szCs w:val="28"/>
          <w:lang w:val="kk-KZ"/>
        </w:rPr>
        <w:t>А) қыздырғанда көлемі ұлғаяды</w:t>
      </w:r>
    </w:p>
    <w:p w:rsidR="002624ED" w:rsidRDefault="006B10B1">
      <w:pPr>
        <w:ind w:firstLine="709"/>
        <w:jc w:val="both"/>
        <w:rPr>
          <w:sz w:val="28"/>
          <w:szCs w:val="28"/>
          <w:lang w:val="kk-KZ"/>
        </w:rPr>
      </w:pPr>
      <w:r>
        <w:rPr>
          <w:sz w:val="28"/>
          <w:szCs w:val="28"/>
          <w:lang w:val="kk-KZ"/>
        </w:rPr>
        <w:t>В) ауа толып кетті</w:t>
      </w:r>
    </w:p>
    <w:p w:rsidR="002624ED" w:rsidRDefault="006B10B1">
      <w:pPr>
        <w:ind w:firstLine="709"/>
        <w:jc w:val="both"/>
        <w:rPr>
          <w:sz w:val="28"/>
          <w:szCs w:val="28"/>
          <w:lang w:val="kk-KZ"/>
        </w:rPr>
      </w:pPr>
      <w:r>
        <w:rPr>
          <w:sz w:val="28"/>
          <w:szCs w:val="28"/>
          <w:lang w:val="kk-KZ"/>
        </w:rPr>
        <w:t>С) энергия әсер етті</w:t>
      </w:r>
    </w:p>
    <w:p w:rsidR="002624ED" w:rsidRDefault="006B10B1">
      <w:pPr>
        <w:ind w:firstLine="709"/>
        <w:jc w:val="both"/>
        <w:rPr>
          <w:sz w:val="28"/>
          <w:szCs w:val="28"/>
          <w:lang w:val="kk-KZ"/>
        </w:rPr>
      </w:pPr>
      <w:r>
        <w:rPr>
          <w:sz w:val="28"/>
          <w:szCs w:val="28"/>
          <w:lang w:val="kk-KZ"/>
        </w:rPr>
        <w:t>Д) температура әсер етті</w:t>
      </w:r>
    </w:p>
    <w:p w:rsidR="002624ED" w:rsidRDefault="006B10B1">
      <w:pPr>
        <w:ind w:firstLine="709"/>
        <w:jc w:val="both"/>
        <w:rPr>
          <w:sz w:val="28"/>
          <w:szCs w:val="28"/>
          <w:lang w:val="kk-KZ"/>
        </w:rPr>
      </w:pPr>
      <w:r>
        <w:rPr>
          <w:sz w:val="28"/>
          <w:szCs w:val="28"/>
          <w:lang w:val="kk-KZ"/>
        </w:rPr>
        <w:t>Е) белгісіз құбылыс</w:t>
      </w:r>
    </w:p>
    <w:p w:rsidR="002624ED" w:rsidRDefault="006B10B1">
      <w:pPr>
        <w:ind w:firstLine="709"/>
        <w:rPr>
          <w:sz w:val="28"/>
          <w:szCs w:val="28"/>
          <w:lang w:val="kk-KZ"/>
        </w:rPr>
      </w:pPr>
      <w:r>
        <w:rPr>
          <w:sz w:val="28"/>
          <w:szCs w:val="28"/>
          <w:lang w:val="kk-KZ"/>
        </w:rPr>
        <w:t xml:space="preserve">63.Жаратылыстану сабағында білімнің қалыптасу схемасы </w:t>
      </w:r>
    </w:p>
    <w:p w:rsidR="002624ED" w:rsidRDefault="006B10B1">
      <w:pPr>
        <w:ind w:firstLine="709"/>
        <w:rPr>
          <w:sz w:val="28"/>
          <w:szCs w:val="28"/>
          <w:lang w:val="kk-KZ"/>
        </w:rPr>
      </w:pPr>
      <w:r>
        <w:rPr>
          <w:sz w:val="28"/>
          <w:szCs w:val="28"/>
          <w:lang w:val="kk-KZ"/>
        </w:rPr>
        <w:t>А) қабылдау-ұғым-түсінік-білім</w:t>
      </w:r>
    </w:p>
    <w:p w:rsidR="002624ED" w:rsidRDefault="006B10B1">
      <w:pPr>
        <w:ind w:firstLine="709"/>
        <w:rPr>
          <w:sz w:val="28"/>
          <w:szCs w:val="28"/>
          <w:lang w:val="kk-KZ"/>
        </w:rPr>
      </w:pPr>
      <w:r>
        <w:rPr>
          <w:sz w:val="28"/>
          <w:szCs w:val="28"/>
          <w:lang w:val="kk-KZ"/>
        </w:rPr>
        <w:t>В) жаттау-қабылдау-білім</w:t>
      </w:r>
    </w:p>
    <w:p w:rsidR="002624ED" w:rsidRDefault="006B10B1">
      <w:pPr>
        <w:ind w:firstLine="709"/>
        <w:rPr>
          <w:sz w:val="28"/>
          <w:szCs w:val="28"/>
          <w:lang w:val="kk-KZ"/>
        </w:rPr>
      </w:pPr>
      <w:r>
        <w:rPr>
          <w:sz w:val="28"/>
          <w:szCs w:val="28"/>
          <w:lang w:val="kk-KZ"/>
        </w:rPr>
        <w:t>С) бағдарлап оқыту;</w:t>
      </w:r>
    </w:p>
    <w:p w:rsidR="002624ED" w:rsidRDefault="006B10B1">
      <w:pPr>
        <w:ind w:firstLine="709"/>
        <w:rPr>
          <w:sz w:val="28"/>
          <w:szCs w:val="28"/>
          <w:lang w:val="kk-KZ"/>
        </w:rPr>
      </w:pPr>
      <w:r>
        <w:rPr>
          <w:sz w:val="28"/>
          <w:szCs w:val="28"/>
          <w:lang w:val="kk-KZ"/>
        </w:rPr>
        <w:t>Д) сызба-тірек жүйесі;</w:t>
      </w:r>
    </w:p>
    <w:p w:rsidR="002624ED" w:rsidRDefault="006B10B1">
      <w:pPr>
        <w:ind w:firstLine="709"/>
        <w:rPr>
          <w:sz w:val="28"/>
          <w:szCs w:val="28"/>
          <w:lang w:val="kk-KZ"/>
        </w:rPr>
      </w:pPr>
      <w:r>
        <w:rPr>
          <w:sz w:val="28"/>
          <w:szCs w:val="28"/>
          <w:lang w:val="kk-KZ"/>
        </w:rPr>
        <w:t>Е) адам-қоғам-табиғат</w:t>
      </w:r>
    </w:p>
    <w:p w:rsidR="002624ED" w:rsidRDefault="006B10B1">
      <w:pPr>
        <w:ind w:firstLine="709"/>
        <w:rPr>
          <w:sz w:val="28"/>
          <w:szCs w:val="28"/>
          <w:lang w:val="kk-KZ"/>
        </w:rPr>
      </w:pPr>
      <w:r>
        <w:rPr>
          <w:sz w:val="28"/>
          <w:szCs w:val="28"/>
          <w:lang w:val="kk-KZ"/>
        </w:rPr>
        <w:t>64.Мұғалімнің құбылыстарды демонстрациялауы қай әдіске жатады?</w:t>
      </w:r>
    </w:p>
    <w:p w:rsidR="002624ED" w:rsidRDefault="006B10B1">
      <w:pPr>
        <w:ind w:firstLine="709"/>
        <w:rPr>
          <w:sz w:val="28"/>
          <w:szCs w:val="28"/>
          <w:lang w:val="kk-KZ"/>
        </w:rPr>
      </w:pPr>
      <w:r>
        <w:rPr>
          <w:sz w:val="28"/>
          <w:szCs w:val="28"/>
          <w:lang w:val="kk-KZ"/>
        </w:rPr>
        <w:t>А) практикалық;</w:t>
      </w:r>
    </w:p>
    <w:p w:rsidR="002624ED" w:rsidRDefault="006B10B1">
      <w:pPr>
        <w:ind w:firstLine="709"/>
        <w:rPr>
          <w:sz w:val="28"/>
          <w:szCs w:val="28"/>
          <w:lang w:val="kk-KZ"/>
        </w:rPr>
      </w:pPr>
      <w:r>
        <w:rPr>
          <w:sz w:val="28"/>
          <w:szCs w:val="28"/>
          <w:lang w:val="kk-KZ"/>
        </w:rPr>
        <w:t>В) сөздік;</w:t>
      </w:r>
    </w:p>
    <w:p w:rsidR="002624ED" w:rsidRDefault="006B10B1">
      <w:pPr>
        <w:ind w:firstLine="709"/>
        <w:rPr>
          <w:sz w:val="28"/>
          <w:szCs w:val="28"/>
          <w:lang w:val="kk-KZ"/>
        </w:rPr>
      </w:pPr>
      <w:r>
        <w:rPr>
          <w:sz w:val="28"/>
          <w:szCs w:val="28"/>
          <w:lang w:val="kk-KZ"/>
        </w:rPr>
        <w:t>С) әңгімелеу;</w:t>
      </w:r>
    </w:p>
    <w:p w:rsidR="002624ED" w:rsidRDefault="006B10B1">
      <w:pPr>
        <w:ind w:firstLine="709"/>
        <w:rPr>
          <w:sz w:val="28"/>
          <w:szCs w:val="28"/>
          <w:lang w:val="kk-KZ"/>
        </w:rPr>
      </w:pPr>
      <w:r>
        <w:rPr>
          <w:sz w:val="28"/>
          <w:szCs w:val="28"/>
          <w:lang w:val="kk-KZ"/>
        </w:rPr>
        <w:t>Д) әңгімелесу;</w:t>
      </w:r>
    </w:p>
    <w:p w:rsidR="002624ED" w:rsidRDefault="006B10B1">
      <w:pPr>
        <w:ind w:firstLine="709"/>
        <w:rPr>
          <w:sz w:val="28"/>
          <w:szCs w:val="28"/>
          <w:lang w:val="kk-KZ"/>
        </w:rPr>
      </w:pPr>
      <w:r>
        <w:rPr>
          <w:sz w:val="28"/>
          <w:szCs w:val="28"/>
          <w:lang w:val="kk-KZ"/>
        </w:rPr>
        <w:t>Е) түсіндіру;</w:t>
      </w:r>
    </w:p>
    <w:p w:rsidR="002624ED" w:rsidRDefault="006B10B1">
      <w:pPr>
        <w:ind w:firstLine="709"/>
        <w:rPr>
          <w:sz w:val="28"/>
          <w:szCs w:val="28"/>
          <w:lang w:val="kk-KZ"/>
        </w:rPr>
      </w:pPr>
      <w:r>
        <w:rPr>
          <w:sz w:val="28"/>
          <w:szCs w:val="28"/>
          <w:lang w:val="kk-KZ"/>
        </w:rPr>
        <w:t>65. Оқыту стратегиясына қайсы жатады?</w:t>
      </w:r>
    </w:p>
    <w:p w:rsidR="002624ED" w:rsidRDefault="006B10B1">
      <w:pPr>
        <w:ind w:firstLine="709"/>
        <w:rPr>
          <w:sz w:val="28"/>
          <w:szCs w:val="28"/>
          <w:lang w:val="kk-KZ"/>
        </w:rPr>
      </w:pPr>
      <w:r>
        <w:rPr>
          <w:sz w:val="28"/>
          <w:szCs w:val="28"/>
          <w:lang w:val="kk-KZ"/>
        </w:rPr>
        <w:t>А) сын тұрғысынан ойлау</w:t>
      </w:r>
    </w:p>
    <w:p w:rsidR="002624ED" w:rsidRDefault="006B10B1">
      <w:pPr>
        <w:ind w:firstLine="709"/>
        <w:rPr>
          <w:sz w:val="28"/>
          <w:szCs w:val="28"/>
          <w:lang w:val="kk-KZ"/>
        </w:rPr>
      </w:pPr>
      <w:r>
        <w:rPr>
          <w:sz w:val="28"/>
          <w:szCs w:val="28"/>
          <w:lang w:val="kk-KZ"/>
        </w:rPr>
        <w:t>В) әңгімелесу</w:t>
      </w:r>
    </w:p>
    <w:p w:rsidR="002624ED" w:rsidRDefault="006B10B1">
      <w:pPr>
        <w:ind w:firstLine="709"/>
        <w:rPr>
          <w:sz w:val="28"/>
          <w:szCs w:val="28"/>
          <w:lang w:val="kk-KZ"/>
        </w:rPr>
      </w:pPr>
      <w:r>
        <w:rPr>
          <w:sz w:val="28"/>
          <w:szCs w:val="28"/>
          <w:lang w:val="kk-KZ"/>
        </w:rPr>
        <w:t>С) әңгіме</w:t>
      </w:r>
    </w:p>
    <w:p w:rsidR="002624ED" w:rsidRDefault="006B10B1">
      <w:pPr>
        <w:ind w:firstLine="709"/>
        <w:rPr>
          <w:sz w:val="28"/>
          <w:szCs w:val="28"/>
          <w:lang w:val="kk-KZ"/>
        </w:rPr>
      </w:pPr>
      <w:r>
        <w:rPr>
          <w:sz w:val="28"/>
          <w:szCs w:val="28"/>
          <w:lang w:val="kk-KZ"/>
        </w:rPr>
        <w:t>Д) тәжірибе</w:t>
      </w:r>
    </w:p>
    <w:p w:rsidR="002624ED" w:rsidRDefault="006B10B1">
      <w:pPr>
        <w:ind w:firstLine="709"/>
        <w:rPr>
          <w:sz w:val="28"/>
          <w:szCs w:val="28"/>
          <w:lang w:val="kk-KZ"/>
        </w:rPr>
      </w:pPr>
      <w:r>
        <w:rPr>
          <w:sz w:val="28"/>
          <w:szCs w:val="28"/>
          <w:lang w:val="kk-KZ"/>
        </w:rPr>
        <w:t>Е)  баяндау</w:t>
      </w:r>
    </w:p>
    <w:p w:rsidR="002624ED" w:rsidRDefault="006B10B1">
      <w:pPr>
        <w:ind w:firstLine="709"/>
        <w:rPr>
          <w:sz w:val="28"/>
          <w:szCs w:val="28"/>
          <w:lang w:val="kk-KZ"/>
        </w:rPr>
      </w:pPr>
      <w:r>
        <w:rPr>
          <w:sz w:val="28"/>
          <w:szCs w:val="28"/>
          <w:lang w:val="kk-KZ"/>
        </w:rPr>
        <w:t>66. Жаңартылған білім беру бағдарламасына көшу қашан басталды?</w:t>
      </w:r>
    </w:p>
    <w:p w:rsidR="002624ED" w:rsidRDefault="006B10B1">
      <w:pPr>
        <w:ind w:firstLine="709"/>
        <w:rPr>
          <w:sz w:val="28"/>
          <w:szCs w:val="28"/>
          <w:lang w:val="kk-KZ"/>
        </w:rPr>
      </w:pPr>
      <w:r>
        <w:rPr>
          <w:sz w:val="28"/>
          <w:szCs w:val="28"/>
          <w:lang w:val="kk-KZ"/>
        </w:rPr>
        <w:t>А) 2016 жылы қыркүйек</w:t>
      </w:r>
    </w:p>
    <w:p w:rsidR="002624ED" w:rsidRDefault="006B10B1">
      <w:pPr>
        <w:ind w:firstLine="709"/>
        <w:rPr>
          <w:sz w:val="28"/>
          <w:szCs w:val="28"/>
          <w:lang w:val="kk-KZ"/>
        </w:rPr>
      </w:pPr>
      <w:r>
        <w:rPr>
          <w:sz w:val="28"/>
          <w:szCs w:val="28"/>
          <w:lang w:val="kk-KZ"/>
        </w:rPr>
        <w:t>В) 2005 жылы қыркүйек</w:t>
      </w:r>
    </w:p>
    <w:p w:rsidR="002624ED" w:rsidRDefault="006B10B1">
      <w:pPr>
        <w:ind w:firstLine="709"/>
        <w:rPr>
          <w:sz w:val="28"/>
          <w:szCs w:val="28"/>
          <w:lang w:val="kk-KZ"/>
        </w:rPr>
      </w:pPr>
      <w:r>
        <w:rPr>
          <w:sz w:val="28"/>
          <w:szCs w:val="28"/>
          <w:lang w:val="kk-KZ"/>
        </w:rPr>
        <w:t>С) 2009жылы қыркүйек</w:t>
      </w:r>
    </w:p>
    <w:p w:rsidR="002624ED" w:rsidRDefault="006B10B1">
      <w:pPr>
        <w:ind w:firstLine="709"/>
        <w:rPr>
          <w:sz w:val="28"/>
          <w:szCs w:val="28"/>
          <w:lang w:val="kk-KZ"/>
        </w:rPr>
      </w:pPr>
      <w:r>
        <w:rPr>
          <w:sz w:val="28"/>
          <w:szCs w:val="28"/>
          <w:lang w:val="kk-KZ"/>
        </w:rPr>
        <w:t>Д) 2012 жылы қыркүйек</w:t>
      </w:r>
    </w:p>
    <w:p w:rsidR="002624ED" w:rsidRDefault="006B10B1">
      <w:pPr>
        <w:ind w:firstLine="709"/>
        <w:rPr>
          <w:sz w:val="28"/>
          <w:szCs w:val="28"/>
          <w:lang w:val="kk-KZ"/>
        </w:rPr>
      </w:pPr>
      <w:r>
        <w:rPr>
          <w:sz w:val="28"/>
          <w:szCs w:val="28"/>
          <w:lang w:val="kk-KZ"/>
        </w:rPr>
        <w:lastRenderedPageBreak/>
        <w:t>Е)  1999жылы қыркүйек</w:t>
      </w:r>
    </w:p>
    <w:p w:rsidR="002624ED" w:rsidRDefault="006B10B1">
      <w:pPr>
        <w:ind w:firstLine="709"/>
        <w:rPr>
          <w:sz w:val="28"/>
          <w:szCs w:val="28"/>
          <w:lang w:val="kk-KZ"/>
        </w:rPr>
      </w:pPr>
      <w:r>
        <w:rPr>
          <w:sz w:val="28"/>
          <w:szCs w:val="28"/>
          <w:lang w:val="kk-KZ"/>
        </w:rPr>
        <w:t>67. Жаңартылған білім беру бағдарламасына 2015ж. қай сынып көшірілді?</w:t>
      </w:r>
    </w:p>
    <w:p w:rsidR="002624ED" w:rsidRDefault="006B10B1">
      <w:pPr>
        <w:ind w:firstLine="709"/>
        <w:rPr>
          <w:sz w:val="28"/>
          <w:szCs w:val="28"/>
          <w:lang w:val="kk-KZ"/>
        </w:rPr>
      </w:pPr>
      <w:r>
        <w:rPr>
          <w:sz w:val="28"/>
          <w:szCs w:val="28"/>
          <w:lang w:val="kk-KZ"/>
        </w:rPr>
        <w:t>А) 1-сынып</w:t>
      </w:r>
    </w:p>
    <w:p w:rsidR="002624ED" w:rsidRDefault="006B10B1">
      <w:pPr>
        <w:ind w:firstLine="709"/>
        <w:rPr>
          <w:sz w:val="28"/>
          <w:szCs w:val="28"/>
          <w:lang w:val="kk-KZ"/>
        </w:rPr>
      </w:pPr>
      <w:r>
        <w:rPr>
          <w:sz w:val="28"/>
          <w:szCs w:val="28"/>
          <w:lang w:val="kk-KZ"/>
        </w:rPr>
        <w:t>В) 5-сынып</w:t>
      </w:r>
    </w:p>
    <w:p w:rsidR="002624ED" w:rsidRDefault="006B10B1">
      <w:pPr>
        <w:ind w:firstLine="709"/>
        <w:rPr>
          <w:sz w:val="28"/>
          <w:szCs w:val="28"/>
          <w:lang w:val="kk-KZ"/>
        </w:rPr>
      </w:pPr>
      <w:r>
        <w:rPr>
          <w:sz w:val="28"/>
          <w:szCs w:val="28"/>
          <w:lang w:val="kk-KZ"/>
        </w:rPr>
        <w:t>С) 7-сынып</w:t>
      </w:r>
    </w:p>
    <w:p w:rsidR="002624ED" w:rsidRDefault="006B10B1">
      <w:pPr>
        <w:ind w:firstLine="709"/>
        <w:rPr>
          <w:sz w:val="28"/>
          <w:szCs w:val="28"/>
          <w:lang w:val="kk-KZ"/>
        </w:rPr>
      </w:pPr>
      <w:r>
        <w:rPr>
          <w:sz w:val="28"/>
          <w:szCs w:val="28"/>
          <w:lang w:val="kk-KZ"/>
        </w:rPr>
        <w:t>Д) барлық бастауыш сыныптары</w:t>
      </w:r>
    </w:p>
    <w:p w:rsidR="002624ED" w:rsidRDefault="006B10B1">
      <w:pPr>
        <w:ind w:firstLine="709"/>
        <w:rPr>
          <w:sz w:val="28"/>
          <w:szCs w:val="28"/>
          <w:lang w:val="kk-KZ"/>
        </w:rPr>
      </w:pPr>
      <w:r>
        <w:rPr>
          <w:sz w:val="28"/>
          <w:szCs w:val="28"/>
          <w:lang w:val="kk-KZ"/>
        </w:rPr>
        <w:t>Е)  10-сынып</w:t>
      </w:r>
    </w:p>
    <w:p w:rsidR="002624ED" w:rsidRDefault="006B10B1">
      <w:pPr>
        <w:ind w:firstLine="709"/>
        <w:rPr>
          <w:sz w:val="28"/>
          <w:szCs w:val="28"/>
          <w:lang w:val="kk-KZ"/>
        </w:rPr>
      </w:pPr>
      <w:r>
        <w:rPr>
          <w:sz w:val="28"/>
          <w:szCs w:val="28"/>
          <w:lang w:val="kk-KZ"/>
        </w:rPr>
        <w:t xml:space="preserve">68. Интербелсенді оқыту  дегеніміз?  </w:t>
      </w:r>
    </w:p>
    <w:p w:rsidR="002624ED" w:rsidRDefault="006B10B1">
      <w:pPr>
        <w:ind w:firstLine="709"/>
        <w:rPr>
          <w:sz w:val="28"/>
          <w:szCs w:val="28"/>
          <w:lang w:val="kk-KZ"/>
        </w:rPr>
      </w:pPr>
      <w:r>
        <w:rPr>
          <w:sz w:val="28"/>
          <w:szCs w:val="28"/>
          <w:lang w:val="kk-KZ"/>
        </w:rPr>
        <w:t xml:space="preserve">А) бірлесе әрекет жасау </w:t>
      </w:r>
    </w:p>
    <w:p w:rsidR="002624ED" w:rsidRDefault="006B10B1">
      <w:pPr>
        <w:ind w:firstLine="709"/>
        <w:rPr>
          <w:sz w:val="28"/>
          <w:szCs w:val="28"/>
          <w:lang w:val="kk-KZ"/>
        </w:rPr>
      </w:pPr>
      <w:r>
        <w:rPr>
          <w:sz w:val="28"/>
          <w:szCs w:val="28"/>
          <w:lang w:val="kk-KZ"/>
        </w:rPr>
        <w:t>В) жеке тапсырма орындау</w:t>
      </w:r>
    </w:p>
    <w:p w:rsidR="002624ED" w:rsidRDefault="006B10B1">
      <w:pPr>
        <w:ind w:firstLine="709"/>
        <w:rPr>
          <w:sz w:val="28"/>
          <w:szCs w:val="28"/>
          <w:lang w:val="kk-KZ"/>
        </w:rPr>
      </w:pPr>
      <w:r>
        <w:rPr>
          <w:sz w:val="28"/>
          <w:szCs w:val="28"/>
          <w:lang w:val="kk-KZ"/>
        </w:rPr>
        <w:t>С) дәстүрлі оқу түрі</w:t>
      </w:r>
    </w:p>
    <w:p w:rsidR="002624ED" w:rsidRDefault="006B10B1">
      <w:pPr>
        <w:ind w:firstLine="709"/>
        <w:rPr>
          <w:sz w:val="28"/>
          <w:szCs w:val="28"/>
          <w:lang w:val="kk-KZ"/>
        </w:rPr>
      </w:pPr>
      <w:r>
        <w:rPr>
          <w:sz w:val="28"/>
          <w:szCs w:val="28"/>
          <w:lang w:val="kk-KZ"/>
        </w:rPr>
        <w:t>Д) мұғалімнің түсіндіруі</w:t>
      </w:r>
    </w:p>
    <w:p w:rsidR="002624ED" w:rsidRDefault="006B10B1">
      <w:pPr>
        <w:ind w:firstLine="709"/>
        <w:rPr>
          <w:sz w:val="28"/>
          <w:szCs w:val="28"/>
          <w:lang w:val="kk-KZ"/>
        </w:rPr>
      </w:pPr>
      <w:r>
        <w:rPr>
          <w:sz w:val="28"/>
          <w:szCs w:val="28"/>
          <w:lang w:val="kk-KZ"/>
        </w:rPr>
        <w:t>Е)  бақылау жасау</w:t>
      </w:r>
    </w:p>
    <w:p w:rsidR="002624ED" w:rsidRDefault="006B10B1">
      <w:pPr>
        <w:ind w:firstLine="709"/>
        <w:rPr>
          <w:sz w:val="28"/>
          <w:szCs w:val="28"/>
          <w:lang w:val="kk-KZ"/>
        </w:rPr>
      </w:pPr>
      <w:r>
        <w:rPr>
          <w:sz w:val="28"/>
          <w:szCs w:val="28"/>
          <w:lang w:val="kk-KZ"/>
        </w:rPr>
        <w:t>69. Кез-келген өзгеріске бейімделу қабілеті</w:t>
      </w:r>
    </w:p>
    <w:p w:rsidR="002624ED" w:rsidRDefault="006B10B1">
      <w:pPr>
        <w:ind w:firstLine="709"/>
        <w:rPr>
          <w:sz w:val="28"/>
          <w:szCs w:val="28"/>
          <w:lang w:val="kk-KZ"/>
        </w:rPr>
      </w:pPr>
      <w:r>
        <w:rPr>
          <w:sz w:val="28"/>
          <w:szCs w:val="28"/>
          <w:lang w:val="kk-KZ"/>
        </w:rPr>
        <w:t>А) Мобильділік</w:t>
      </w:r>
    </w:p>
    <w:p w:rsidR="002624ED" w:rsidRDefault="006B10B1">
      <w:pPr>
        <w:ind w:firstLine="709"/>
        <w:rPr>
          <w:sz w:val="28"/>
          <w:szCs w:val="28"/>
          <w:lang w:val="kk-KZ"/>
        </w:rPr>
      </w:pPr>
      <w:r>
        <w:rPr>
          <w:sz w:val="28"/>
          <w:szCs w:val="28"/>
          <w:lang w:val="kk-KZ"/>
        </w:rPr>
        <w:t>В) Білім беру</w:t>
      </w:r>
    </w:p>
    <w:p w:rsidR="002624ED" w:rsidRDefault="006B10B1">
      <w:pPr>
        <w:ind w:firstLine="709"/>
        <w:rPr>
          <w:sz w:val="28"/>
          <w:szCs w:val="28"/>
          <w:lang w:val="kk-KZ"/>
        </w:rPr>
      </w:pPr>
      <w:r>
        <w:rPr>
          <w:sz w:val="28"/>
          <w:szCs w:val="28"/>
          <w:lang w:val="kk-KZ"/>
        </w:rPr>
        <w:t xml:space="preserve">С) Ізденушілік </w:t>
      </w:r>
    </w:p>
    <w:p w:rsidR="002624ED" w:rsidRDefault="006B10B1">
      <w:pPr>
        <w:ind w:firstLine="709"/>
        <w:rPr>
          <w:sz w:val="28"/>
          <w:szCs w:val="28"/>
          <w:lang w:val="kk-KZ"/>
        </w:rPr>
      </w:pPr>
      <w:r>
        <w:rPr>
          <w:sz w:val="28"/>
          <w:szCs w:val="28"/>
          <w:lang w:val="kk-KZ"/>
        </w:rPr>
        <w:t>Д) Құзыреттілік</w:t>
      </w:r>
    </w:p>
    <w:p w:rsidR="002624ED" w:rsidRDefault="006B10B1">
      <w:pPr>
        <w:ind w:firstLine="709"/>
        <w:rPr>
          <w:sz w:val="28"/>
          <w:szCs w:val="28"/>
          <w:lang w:val="kk-KZ"/>
        </w:rPr>
      </w:pPr>
      <w:r>
        <w:rPr>
          <w:sz w:val="28"/>
          <w:szCs w:val="28"/>
          <w:lang w:val="kk-KZ"/>
        </w:rPr>
        <w:t>Е) Зерттеушілік</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70.  Педагогикалық шеберлік:</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А) Кәсіптік білімдер мен біліктер жиынтығы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В) Іскерлік қасиеттер</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C) Адамның ішкі әлемінің сыртқа шығуы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D) Біліктілік</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E) Этикалық әңгіме</w:t>
      </w:r>
    </w:p>
    <w:p w:rsidR="002624ED" w:rsidRDefault="006B10B1">
      <w:pPr>
        <w:ind w:firstLine="709"/>
        <w:rPr>
          <w:sz w:val="28"/>
          <w:szCs w:val="28"/>
          <w:lang w:val="kk-KZ"/>
        </w:rPr>
      </w:pPr>
      <w:r>
        <w:rPr>
          <w:sz w:val="28"/>
          <w:szCs w:val="28"/>
          <w:lang w:val="kk-KZ"/>
        </w:rPr>
        <w:t>71. Жаратылыстану оқулығы қандай ғылымдар мазмұнында құрылған?</w:t>
      </w:r>
    </w:p>
    <w:p w:rsidR="002624ED" w:rsidRDefault="006B10B1">
      <w:pPr>
        <w:ind w:firstLine="709"/>
        <w:rPr>
          <w:sz w:val="28"/>
          <w:szCs w:val="28"/>
          <w:lang w:val="kk-KZ"/>
        </w:rPr>
      </w:pPr>
      <w:r>
        <w:rPr>
          <w:sz w:val="28"/>
          <w:szCs w:val="28"/>
          <w:lang w:val="kk-KZ"/>
        </w:rPr>
        <w:t>А) билогия, физика, астрономия</w:t>
      </w:r>
    </w:p>
    <w:p w:rsidR="002624ED" w:rsidRDefault="006B10B1">
      <w:pPr>
        <w:ind w:firstLine="709"/>
        <w:rPr>
          <w:sz w:val="28"/>
          <w:szCs w:val="28"/>
          <w:lang w:val="kk-KZ"/>
        </w:rPr>
      </w:pPr>
      <w:r>
        <w:rPr>
          <w:sz w:val="28"/>
          <w:szCs w:val="28"/>
          <w:lang w:val="kk-KZ"/>
        </w:rPr>
        <w:t>В) адам, қоғам, табиғат</w:t>
      </w:r>
    </w:p>
    <w:p w:rsidR="002624ED" w:rsidRDefault="006B10B1">
      <w:pPr>
        <w:ind w:firstLine="709"/>
        <w:rPr>
          <w:sz w:val="28"/>
          <w:szCs w:val="28"/>
          <w:lang w:val="kk-KZ"/>
        </w:rPr>
      </w:pPr>
      <w:r>
        <w:rPr>
          <w:sz w:val="28"/>
          <w:szCs w:val="28"/>
          <w:lang w:val="kk-KZ"/>
        </w:rPr>
        <w:t>С) адам, табиғат, физика</w:t>
      </w:r>
    </w:p>
    <w:p w:rsidR="002624ED" w:rsidRDefault="006B10B1">
      <w:pPr>
        <w:ind w:firstLine="709"/>
        <w:rPr>
          <w:sz w:val="28"/>
          <w:szCs w:val="28"/>
          <w:lang w:val="kk-KZ"/>
        </w:rPr>
      </w:pPr>
      <w:r>
        <w:rPr>
          <w:sz w:val="28"/>
          <w:szCs w:val="28"/>
          <w:lang w:val="kk-KZ"/>
        </w:rPr>
        <w:t>Д) дүниетану, жаратылыстану</w:t>
      </w:r>
    </w:p>
    <w:p w:rsidR="002624ED" w:rsidRDefault="006B10B1">
      <w:pPr>
        <w:ind w:firstLine="709"/>
        <w:rPr>
          <w:sz w:val="28"/>
          <w:szCs w:val="28"/>
          <w:lang w:val="kk-KZ"/>
        </w:rPr>
      </w:pPr>
      <w:r>
        <w:rPr>
          <w:sz w:val="28"/>
          <w:szCs w:val="28"/>
          <w:lang w:val="kk-KZ"/>
        </w:rPr>
        <w:t>Е)  қоғам, табиғат, адам</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72.  Жаңашыл педагогтардың идеялары: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А) деңгейлеп оқыту</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B) дамыта оқыту</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C) білімін көтеру</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D) қайта тәрбиелеу </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E) тәрбие беру</w:t>
      </w:r>
    </w:p>
    <w:p w:rsidR="002624ED" w:rsidRDefault="006B10B1">
      <w:pPr>
        <w:pStyle w:val="af9"/>
        <w:ind w:firstLine="709"/>
        <w:rPr>
          <w:rFonts w:ascii="Times New Roman" w:hAnsi="Times New Roman" w:cs="Times New Roman"/>
          <w:bCs/>
          <w:sz w:val="28"/>
          <w:szCs w:val="28"/>
          <w:lang w:val="kk-KZ"/>
        </w:rPr>
      </w:pPr>
      <w:r>
        <w:rPr>
          <w:rFonts w:ascii="Times New Roman" w:hAnsi="Times New Roman" w:cs="Times New Roman"/>
          <w:bCs/>
          <w:sz w:val="28"/>
          <w:szCs w:val="28"/>
          <w:lang w:val="kk-KZ"/>
        </w:rPr>
        <w:t>73. Мұғалімнің   педагогикалық  құзыреттілігі деп...</w:t>
      </w:r>
    </w:p>
    <w:p w:rsidR="002624ED" w:rsidRDefault="006B10B1">
      <w:pPr>
        <w:pStyle w:val="af9"/>
        <w:ind w:firstLine="709"/>
        <w:rPr>
          <w:rFonts w:ascii="Times New Roman" w:hAnsi="Times New Roman" w:cs="Times New Roman"/>
          <w:bCs/>
          <w:sz w:val="28"/>
          <w:szCs w:val="28"/>
          <w:lang w:val="kk-KZ"/>
        </w:rPr>
      </w:pPr>
      <w:r>
        <w:rPr>
          <w:rFonts w:ascii="Times New Roman" w:hAnsi="Times New Roman" w:cs="Times New Roman"/>
          <w:bCs/>
          <w:sz w:val="28"/>
          <w:szCs w:val="28"/>
          <w:lang w:val="kk-KZ"/>
        </w:rPr>
        <w:t>А) педагогикалық  қызметті   жүзеге  асырудағы   теориялық   және   практикалық дайындықтың   бірлігін   айтады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bCs/>
          <w:sz w:val="28"/>
          <w:szCs w:val="28"/>
          <w:lang w:val="kk-KZ"/>
        </w:rPr>
        <w:t>В</w:t>
      </w:r>
      <w:r>
        <w:rPr>
          <w:rFonts w:ascii="Times New Roman" w:hAnsi="Times New Roman" w:cs="Times New Roman"/>
          <w:sz w:val="28"/>
          <w:szCs w:val="28"/>
          <w:lang w:val="kk-KZ"/>
        </w:rPr>
        <w:t>) тәрбие беру</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C) Адамның ішкі әлемінің сыртқа шығуы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D) Біліктілік</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Е) Білім беру қызметінде кәсіби білімді, білік пен дағдыны, мақсат қоюшылықты  игеруге деген қызығушылық.</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74. Парадигма дегеніміз не?</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А) зерттелетін мәселені шешу үшін үлгі ретінде алынған теория</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Б) этика ғылымының бөлімі</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В) педагогтың өзін-өзі ұстай алуы</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Г) қазіргі қоғамның кез-келген өзгеріске бейімделу қабілеті</w:t>
      </w:r>
    </w:p>
    <w:p w:rsidR="002624ED" w:rsidRDefault="006B10B1">
      <w:pPr>
        <w:pStyle w:val="af9"/>
        <w:ind w:firstLine="709"/>
        <w:rPr>
          <w:rFonts w:ascii="Times New Roman" w:hAnsi="Times New Roman" w:cs="Times New Roman"/>
          <w:sz w:val="28"/>
          <w:szCs w:val="28"/>
          <w:lang w:val="kk-KZ"/>
        </w:rPr>
      </w:pPr>
      <w:r>
        <w:rPr>
          <w:rFonts w:ascii="Times New Roman" w:hAnsi="Times New Roman" w:cs="Times New Roman"/>
          <w:sz w:val="28"/>
          <w:szCs w:val="28"/>
          <w:lang w:val="kk-KZ"/>
        </w:rPr>
        <w:t>Д) Теориялық білімін іс жүзінде пайдалана алуы</w:t>
      </w:r>
    </w:p>
    <w:p w:rsidR="002624ED" w:rsidRDefault="006B10B1">
      <w:pPr>
        <w:ind w:firstLine="709"/>
        <w:rPr>
          <w:sz w:val="28"/>
          <w:szCs w:val="28"/>
          <w:lang w:val="kk-KZ"/>
        </w:rPr>
      </w:pPr>
      <w:r>
        <w:rPr>
          <w:sz w:val="28"/>
          <w:szCs w:val="28"/>
          <w:lang w:val="kk-KZ"/>
        </w:rPr>
        <w:t>75.Педагогикалық құралдардың бүкіл әлеуетін меңгерген , өзін-өзі үнемі жетілдіруге ұмтылып отыратын тұлға:</w:t>
      </w:r>
    </w:p>
    <w:p w:rsidR="002624ED" w:rsidRDefault="006B10B1">
      <w:pPr>
        <w:ind w:firstLine="709"/>
        <w:rPr>
          <w:sz w:val="28"/>
          <w:szCs w:val="28"/>
          <w:lang w:val="kk-KZ"/>
        </w:rPr>
      </w:pPr>
      <w:r>
        <w:rPr>
          <w:sz w:val="28"/>
          <w:szCs w:val="28"/>
          <w:lang w:val="kk-KZ"/>
        </w:rPr>
        <w:t>А) Жаңа формация мұғалімі</w:t>
      </w:r>
    </w:p>
    <w:p w:rsidR="002624ED" w:rsidRDefault="006B10B1">
      <w:pPr>
        <w:ind w:firstLine="709"/>
        <w:rPr>
          <w:sz w:val="28"/>
          <w:szCs w:val="28"/>
          <w:lang w:val="kk-KZ"/>
        </w:rPr>
      </w:pPr>
      <w:r>
        <w:rPr>
          <w:sz w:val="28"/>
          <w:szCs w:val="28"/>
          <w:lang w:val="kk-KZ"/>
        </w:rPr>
        <w:t>В) Дәстүрлі мұғалім</w:t>
      </w:r>
    </w:p>
    <w:p w:rsidR="002624ED" w:rsidRDefault="006B10B1">
      <w:pPr>
        <w:ind w:firstLine="709"/>
        <w:rPr>
          <w:sz w:val="28"/>
          <w:szCs w:val="28"/>
          <w:lang w:val="kk-KZ"/>
        </w:rPr>
      </w:pPr>
      <w:r>
        <w:rPr>
          <w:sz w:val="28"/>
          <w:szCs w:val="28"/>
          <w:lang w:val="kk-KZ"/>
        </w:rPr>
        <w:t xml:space="preserve">С) Қарапайым мұғалім </w:t>
      </w:r>
    </w:p>
    <w:p w:rsidR="002624ED" w:rsidRDefault="006B10B1">
      <w:pPr>
        <w:ind w:firstLine="709"/>
        <w:rPr>
          <w:sz w:val="28"/>
          <w:szCs w:val="28"/>
          <w:lang w:val="kk-KZ"/>
        </w:rPr>
      </w:pPr>
      <w:r>
        <w:rPr>
          <w:sz w:val="28"/>
          <w:szCs w:val="28"/>
          <w:lang w:val="kk-KZ"/>
        </w:rPr>
        <w:t xml:space="preserve">D) Жеке  тұлға </w:t>
      </w:r>
    </w:p>
    <w:p w:rsidR="002624ED" w:rsidRDefault="006B10B1">
      <w:pPr>
        <w:ind w:firstLine="709"/>
        <w:rPr>
          <w:sz w:val="28"/>
          <w:szCs w:val="28"/>
          <w:lang w:val="kk-KZ"/>
        </w:rPr>
      </w:pPr>
      <w:r>
        <w:rPr>
          <w:sz w:val="28"/>
          <w:szCs w:val="28"/>
          <w:lang w:val="kk-KZ"/>
        </w:rPr>
        <w:t>Е) Оқытушы</w:t>
      </w:r>
    </w:p>
    <w:p w:rsidR="002624ED" w:rsidRDefault="006B10B1">
      <w:pPr>
        <w:ind w:firstLine="709"/>
        <w:rPr>
          <w:sz w:val="28"/>
          <w:szCs w:val="28"/>
          <w:lang w:val="kk-KZ"/>
        </w:rPr>
      </w:pPr>
      <w:r>
        <w:rPr>
          <w:sz w:val="28"/>
          <w:szCs w:val="28"/>
          <w:lang w:val="kk-KZ"/>
        </w:rPr>
        <w:t>76. Адам өзінің оқу және жазу дағдыларын әлеуметтік ортада қарым-қатынас жасауда қолдана білу қабілеті</w:t>
      </w:r>
    </w:p>
    <w:p w:rsidR="002624ED" w:rsidRDefault="006B10B1">
      <w:pPr>
        <w:ind w:firstLine="709"/>
        <w:rPr>
          <w:sz w:val="28"/>
          <w:szCs w:val="28"/>
          <w:lang w:val="kk-KZ"/>
        </w:rPr>
      </w:pPr>
      <w:r>
        <w:rPr>
          <w:sz w:val="28"/>
          <w:szCs w:val="28"/>
          <w:lang w:val="kk-KZ"/>
        </w:rPr>
        <w:t>А) Функционалдық сауаттылық</w:t>
      </w:r>
    </w:p>
    <w:p w:rsidR="002624ED" w:rsidRDefault="006B10B1">
      <w:pPr>
        <w:ind w:firstLine="709"/>
        <w:rPr>
          <w:sz w:val="28"/>
          <w:szCs w:val="28"/>
          <w:lang w:val="kk-KZ"/>
        </w:rPr>
      </w:pPr>
      <w:r>
        <w:rPr>
          <w:sz w:val="28"/>
          <w:szCs w:val="28"/>
          <w:lang w:val="kk-KZ"/>
        </w:rPr>
        <w:t xml:space="preserve">В) Әлеуметтік мобильділік </w:t>
      </w:r>
    </w:p>
    <w:p w:rsidR="002624ED" w:rsidRDefault="006B10B1">
      <w:pPr>
        <w:ind w:firstLine="709"/>
        <w:rPr>
          <w:sz w:val="28"/>
          <w:szCs w:val="28"/>
          <w:lang w:val="kk-KZ"/>
        </w:rPr>
      </w:pPr>
      <w:r>
        <w:rPr>
          <w:sz w:val="28"/>
          <w:szCs w:val="28"/>
          <w:lang w:val="kk-KZ"/>
        </w:rPr>
        <w:t>С) Біліктілік</w:t>
      </w:r>
    </w:p>
    <w:p w:rsidR="002624ED" w:rsidRDefault="006B10B1">
      <w:pPr>
        <w:ind w:firstLine="709"/>
        <w:rPr>
          <w:sz w:val="28"/>
          <w:szCs w:val="28"/>
          <w:lang w:val="kk-KZ"/>
        </w:rPr>
      </w:pPr>
      <w:r>
        <w:rPr>
          <w:sz w:val="28"/>
          <w:szCs w:val="28"/>
          <w:lang w:val="kk-KZ"/>
        </w:rPr>
        <w:t>D)  Ұйымдастырушылық қабілет</w:t>
      </w:r>
    </w:p>
    <w:p w:rsidR="002624ED" w:rsidRDefault="006B10B1">
      <w:pPr>
        <w:ind w:firstLine="709"/>
        <w:rPr>
          <w:sz w:val="28"/>
          <w:szCs w:val="28"/>
          <w:lang w:val="kk-KZ"/>
        </w:rPr>
      </w:pPr>
      <w:r>
        <w:rPr>
          <w:sz w:val="28"/>
          <w:szCs w:val="28"/>
          <w:lang w:val="kk-KZ"/>
        </w:rPr>
        <w:t>Е) Академиялық  қабілет</w:t>
      </w:r>
    </w:p>
    <w:p w:rsidR="002624ED" w:rsidRDefault="006B10B1">
      <w:pPr>
        <w:ind w:firstLine="709"/>
        <w:rPr>
          <w:sz w:val="28"/>
          <w:szCs w:val="28"/>
          <w:lang w:val="kk-KZ"/>
        </w:rPr>
      </w:pPr>
      <w:r>
        <w:rPr>
          <w:sz w:val="28"/>
          <w:szCs w:val="28"/>
          <w:lang w:val="kk-KZ"/>
        </w:rPr>
        <w:t>78. Жаңартылған бағдарламаға байланысты бұрынғы дүниетану қанша оқу бағдарламасына бөлінген?</w:t>
      </w:r>
    </w:p>
    <w:p w:rsidR="002624ED" w:rsidRDefault="006B10B1">
      <w:pPr>
        <w:ind w:firstLine="709"/>
        <w:rPr>
          <w:sz w:val="28"/>
          <w:szCs w:val="28"/>
          <w:lang w:val="kk-KZ"/>
        </w:rPr>
      </w:pPr>
      <w:r>
        <w:rPr>
          <w:sz w:val="28"/>
          <w:szCs w:val="28"/>
          <w:lang w:val="kk-KZ"/>
        </w:rPr>
        <w:t>А) 2</w:t>
      </w:r>
    </w:p>
    <w:p w:rsidR="002624ED" w:rsidRDefault="006B10B1">
      <w:pPr>
        <w:ind w:firstLine="709"/>
        <w:rPr>
          <w:sz w:val="28"/>
          <w:szCs w:val="28"/>
          <w:lang w:val="kk-KZ"/>
        </w:rPr>
      </w:pPr>
      <w:r>
        <w:rPr>
          <w:sz w:val="28"/>
          <w:szCs w:val="28"/>
          <w:lang w:val="kk-KZ"/>
        </w:rPr>
        <w:t>В) 4</w:t>
      </w:r>
    </w:p>
    <w:p w:rsidR="002624ED" w:rsidRDefault="006B10B1">
      <w:pPr>
        <w:ind w:firstLine="709"/>
        <w:rPr>
          <w:sz w:val="28"/>
          <w:szCs w:val="28"/>
          <w:lang w:val="kk-KZ"/>
        </w:rPr>
      </w:pPr>
      <w:r>
        <w:rPr>
          <w:sz w:val="28"/>
          <w:szCs w:val="28"/>
          <w:lang w:val="kk-KZ"/>
        </w:rPr>
        <w:t>С) 6</w:t>
      </w:r>
    </w:p>
    <w:p w:rsidR="002624ED" w:rsidRDefault="006B10B1">
      <w:pPr>
        <w:ind w:firstLine="709"/>
        <w:rPr>
          <w:sz w:val="28"/>
          <w:szCs w:val="28"/>
          <w:lang w:val="kk-KZ"/>
        </w:rPr>
      </w:pPr>
      <w:r>
        <w:rPr>
          <w:sz w:val="28"/>
          <w:szCs w:val="28"/>
          <w:lang w:val="kk-KZ"/>
        </w:rPr>
        <w:t>Д) 3</w:t>
      </w:r>
    </w:p>
    <w:p w:rsidR="002624ED" w:rsidRDefault="006B10B1">
      <w:pPr>
        <w:ind w:firstLine="709"/>
        <w:rPr>
          <w:sz w:val="28"/>
          <w:szCs w:val="28"/>
          <w:lang w:val="kk-KZ"/>
        </w:rPr>
      </w:pPr>
      <w:r>
        <w:rPr>
          <w:sz w:val="28"/>
          <w:szCs w:val="28"/>
          <w:lang w:val="kk-KZ"/>
        </w:rPr>
        <w:t>Е)  5</w:t>
      </w:r>
    </w:p>
    <w:p w:rsidR="002624ED" w:rsidRDefault="006B10B1">
      <w:pPr>
        <w:ind w:firstLine="709"/>
        <w:rPr>
          <w:sz w:val="28"/>
          <w:szCs w:val="28"/>
          <w:lang w:val="kk-KZ"/>
        </w:rPr>
      </w:pPr>
      <w:r>
        <w:rPr>
          <w:sz w:val="28"/>
          <w:szCs w:val="28"/>
          <w:lang w:val="kk-KZ"/>
        </w:rPr>
        <w:t>79. Жаңартылған бағдарламаға байланысты бұрынғы дүниетану оқу бағдарламасы қандай  пәндерге бөлінген?</w:t>
      </w:r>
    </w:p>
    <w:p w:rsidR="002624ED" w:rsidRDefault="006B10B1">
      <w:pPr>
        <w:ind w:firstLine="709"/>
        <w:rPr>
          <w:sz w:val="28"/>
          <w:szCs w:val="28"/>
          <w:lang w:val="kk-KZ"/>
        </w:rPr>
      </w:pPr>
      <w:r>
        <w:rPr>
          <w:sz w:val="28"/>
          <w:szCs w:val="28"/>
          <w:lang w:val="kk-KZ"/>
        </w:rPr>
        <w:t>А) дүниетану, жаратылыстану</w:t>
      </w:r>
    </w:p>
    <w:p w:rsidR="002624ED" w:rsidRDefault="006B10B1">
      <w:pPr>
        <w:ind w:firstLine="709"/>
        <w:rPr>
          <w:sz w:val="28"/>
          <w:szCs w:val="28"/>
          <w:lang w:val="kk-KZ"/>
        </w:rPr>
      </w:pPr>
      <w:r>
        <w:rPr>
          <w:sz w:val="28"/>
          <w:szCs w:val="28"/>
          <w:lang w:val="kk-KZ"/>
        </w:rPr>
        <w:t>В) химия, билогия</w:t>
      </w:r>
    </w:p>
    <w:p w:rsidR="002624ED" w:rsidRDefault="006B10B1">
      <w:pPr>
        <w:ind w:firstLine="709"/>
        <w:rPr>
          <w:sz w:val="28"/>
          <w:szCs w:val="28"/>
          <w:lang w:val="kk-KZ"/>
        </w:rPr>
      </w:pPr>
      <w:r>
        <w:rPr>
          <w:sz w:val="28"/>
          <w:szCs w:val="28"/>
          <w:lang w:val="kk-KZ"/>
        </w:rPr>
        <w:t>С) адам, табиғат</w:t>
      </w:r>
    </w:p>
    <w:p w:rsidR="002624ED" w:rsidRDefault="006B10B1">
      <w:pPr>
        <w:ind w:firstLine="709"/>
        <w:rPr>
          <w:sz w:val="28"/>
          <w:szCs w:val="28"/>
          <w:lang w:val="kk-KZ"/>
        </w:rPr>
      </w:pPr>
      <w:r>
        <w:rPr>
          <w:sz w:val="28"/>
          <w:szCs w:val="28"/>
          <w:lang w:val="kk-KZ"/>
        </w:rPr>
        <w:t>Д) адам, қоғам</w:t>
      </w:r>
    </w:p>
    <w:p w:rsidR="002624ED" w:rsidRDefault="006B10B1">
      <w:pPr>
        <w:ind w:firstLine="709"/>
        <w:rPr>
          <w:sz w:val="28"/>
          <w:szCs w:val="28"/>
          <w:lang w:val="kk-KZ"/>
        </w:rPr>
      </w:pPr>
      <w:r>
        <w:rPr>
          <w:sz w:val="28"/>
          <w:szCs w:val="28"/>
          <w:lang w:val="kk-KZ"/>
        </w:rPr>
        <w:t>Е)  жаратыстану, тарих</w:t>
      </w:r>
    </w:p>
    <w:p w:rsidR="002624ED" w:rsidRDefault="006B10B1">
      <w:pPr>
        <w:ind w:firstLine="709"/>
        <w:rPr>
          <w:sz w:val="28"/>
          <w:szCs w:val="28"/>
          <w:lang w:val="kk-KZ"/>
        </w:rPr>
      </w:pPr>
      <w:r>
        <w:rPr>
          <w:sz w:val="28"/>
          <w:szCs w:val="28"/>
          <w:lang w:val="kk-KZ"/>
        </w:rPr>
        <w:t xml:space="preserve">80. Білім беру үдерісінде қолдануға арналған проекциялық құрылғы мен интерактивті тақта қызметін бір өзі атқаратын технология </w:t>
      </w:r>
    </w:p>
    <w:p w:rsidR="002624ED" w:rsidRDefault="006B10B1">
      <w:pPr>
        <w:ind w:firstLine="709"/>
        <w:rPr>
          <w:sz w:val="28"/>
          <w:szCs w:val="28"/>
          <w:lang w:val="kk-KZ"/>
        </w:rPr>
      </w:pPr>
      <w:r>
        <w:rPr>
          <w:sz w:val="28"/>
          <w:szCs w:val="28"/>
          <w:lang w:val="kk-KZ"/>
        </w:rPr>
        <w:t>А) интерактивті проектор</w:t>
      </w:r>
    </w:p>
    <w:p w:rsidR="002624ED" w:rsidRDefault="006B10B1">
      <w:pPr>
        <w:ind w:firstLine="709"/>
        <w:rPr>
          <w:sz w:val="28"/>
          <w:szCs w:val="28"/>
          <w:lang w:val="kk-KZ"/>
        </w:rPr>
      </w:pPr>
      <w:r>
        <w:rPr>
          <w:sz w:val="28"/>
          <w:szCs w:val="28"/>
          <w:lang w:val="kk-KZ"/>
        </w:rPr>
        <w:t xml:space="preserve">В) қашықтан басқару </w:t>
      </w:r>
    </w:p>
    <w:p w:rsidR="002624ED" w:rsidRDefault="006B10B1">
      <w:pPr>
        <w:ind w:firstLine="709"/>
        <w:rPr>
          <w:sz w:val="28"/>
          <w:szCs w:val="28"/>
          <w:lang w:val="kk-KZ"/>
        </w:rPr>
      </w:pPr>
      <w:r>
        <w:rPr>
          <w:sz w:val="28"/>
          <w:szCs w:val="28"/>
          <w:lang w:val="kk-KZ"/>
        </w:rPr>
        <w:t>С) маркердің функциясын пайдалану</w:t>
      </w:r>
    </w:p>
    <w:p w:rsidR="002624ED" w:rsidRDefault="006B10B1">
      <w:pPr>
        <w:ind w:firstLine="709"/>
        <w:rPr>
          <w:sz w:val="28"/>
          <w:szCs w:val="28"/>
          <w:lang w:val="kk-KZ"/>
        </w:rPr>
      </w:pPr>
      <w:r>
        <w:rPr>
          <w:sz w:val="28"/>
          <w:szCs w:val="28"/>
          <w:lang w:val="kk-KZ"/>
        </w:rPr>
        <w:t>Д) телескопиялық нұсқағыш қызметі</w:t>
      </w:r>
    </w:p>
    <w:p w:rsidR="002624ED" w:rsidRDefault="006B10B1">
      <w:pPr>
        <w:ind w:firstLine="709"/>
        <w:rPr>
          <w:sz w:val="28"/>
          <w:szCs w:val="28"/>
          <w:lang w:val="kk-KZ"/>
        </w:rPr>
      </w:pPr>
      <w:r>
        <w:rPr>
          <w:sz w:val="28"/>
          <w:szCs w:val="28"/>
          <w:lang w:val="kk-KZ"/>
        </w:rPr>
        <w:t>Е) сенсорлық экранның қызметі</w:t>
      </w:r>
    </w:p>
    <w:p w:rsidR="002624ED" w:rsidRDefault="006B10B1">
      <w:pPr>
        <w:ind w:firstLine="709"/>
        <w:rPr>
          <w:sz w:val="28"/>
          <w:szCs w:val="28"/>
          <w:lang w:val="kk-KZ"/>
        </w:rPr>
      </w:pPr>
      <w:r>
        <w:rPr>
          <w:sz w:val="28"/>
          <w:szCs w:val="28"/>
          <w:lang w:val="kk-KZ"/>
        </w:rPr>
        <w:t>81. Қандай сабақ түрі кезінде мұғалім әрбір партаға, тіпті әрбір балада оқылатын зат болатындай етіп ұйымдастырады?</w:t>
      </w:r>
    </w:p>
    <w:p w:rsidR="002624ED" w:rsidRDefault="006B10B1">
      <w:pPr>
        <w:ind w:firstLine="709"/>
        <w:rPr>
          <w:sz w:val="28"/>
          <w:szCs w:val="28"/>
          <w:lang w:val="kk-KZ"/>
        </w:rPr>
      </w:pPr>
      <w:r>
        <w:rPr>
          <w:sz w:val="28"/>
          <w:szCs w:val="28"/>
          <w:lang w:val="kk-KZ"/>
        </w:rPr>
        <w:lastRenderedPageBreak/>
        <w:t>А) заттық сабақ</w:t>
      </w:r>
    </w:p>
    <w:p w:rsidR="002624ED" w:rsidRDefault="006B10B1">
      <w:pPr>
        <w:ind w:firstLine="709"/>
        <w:rPr>
          <w:sz w:val="28"/>
          <w:szCs w:val="28"/>
          <w:lang w:val="kk-KZ"/>
        </w:rPr>
      </w:pPr>
      <w:r>
        <w:rPr>
          <w:sz w:val="28"/>
          <w:szCs w:val="28"/>
          <w:lang w:val="kk-KZ"/>
        </w:rPr>
        <w:t xml:space="preserve">В) бақылау </w:t>
      </w:r>
    </w:p>
    <w:p w:rsidR="002624ED" w:rsidRDefault="006B10B1">
      <w:pPr>
        <w:ind w:firstLine="709"/>
        <w:rPr>
          <w:sz w:val="28"/>
          <w:szCs w:val="28"/>
          <w:lang w:val="kk-KZ"/>
        </w:rPr>
      </w:pPr>
      <w:r>
        <w:rPr>
          <w:sz w:val="28"/>
          <w:szCs w:val="28"/>
          <w:lang w:val="kk-KZ"/>
        </w:rPr>
        <w:t xml:space="preserve">С экскурсия </w:t>
      </w:r>
    </w:p>
    <w:p w:rsidR="002624ED" w:rsidRDefault="006B10B1">
      <w:pPr>
        <w:ind w:firstLine="709"/>
        <w:rPr>
          <w:sz w:val="28"/>
          <w:szCs w:val="28"/>
          <w:lang w:val="kk-KZ"/>
        </w:rPr>
      </w:pPr>
      <w:r>
        <w:rPr>
          <w:sz w:val="28"/>
          <w:szCs w:val="28"/>
          <w:lang w:val="kk-KZ"/>
        </w:rPr>
        <w:t xml:space="preserve">Д) тәжірибе </w:t>
      </w:r>
    </w:p>
    <w:p w:rsidR="002624ED" w:rsidRDefault="006B10B1">
      <w:pPr>
        <w:ind w:firstLine="709"/>
        <w:rPr>
          <w:sz w:val="28"/>
          <w:szCs w:val="28"/>
          <w:lang w:val="kk-KZ"/>
        </w:rPr>
      </w:pPr>
      <w:r>
        <w:rPr>
          <w:sz w:val="28"/>
          <w:szCs w:val="28"/>
          <w:lang w:val="kk-KZ"/>
        </w:rPr>
        <w:t xml:space="preserve">Е) әңгіме </w:t>
      </w:r>
    </w:p>
    <w:p w:rsidR="002624ED" w:rsidRDefault="006B10B1">
      <w:pPr>
        <w:ind w:firstLine="709"/>
        <w:rPr>
          <w:sz w:val="28"/>
          <w:szCs w:val="28"/>
          <w:lang w:val="kk-KZ"/>
        </w:rPr>
      </w:pPr>
      <w:r>
        <w:rPr>
          <w:sz w:val="28"/>
          <w:szCs w:val="28"/>
          <w:lang w:val="kk-KZ"/>
        </w:rPr>
        <w:t>82. Көрсету, оның атын айту, оның бөліктерін бақылау және қабылдау, басты және көмескі, жеке бөліктерін қарау, жаңа заттарды бұрын танысқан заттармен салыстырып, ұқсас және айырықша белгілерін анықтау, жинақтап-қорыту, оқулықтағы әңгімені оқу, суретін салу. Қай сабақтың кезеңдері?</w:t>
      </w:r>
    </w:p>
    <w:p w:rsidR="002624ED" w:rsidRDefault="006B10B1">
      <w:pPr>
        <w:ind w:firstLine="709"/>
        <w:rPr>
          <w:sz w:val="28"/>
          <w:szCs w:val="28"/>
          <w:lang w:val="kk-KZ"/>
        </w:rPr>
      </w:pPr>
      <w:r>
        <w:rPr>
          <w:sz w:val="28"/>
          <w:szCs w:val="28"/>
          <w:lang w:val="kk-KZ"/>
        </w:rPr>
        <w:t>А) заттық сабақтар</w:t>
      </w:r>
    </w:p>
    <w:p w:rsidR="002624ED" w:rsidRDefault="006B10B1">
      <w:pPr>
        <w:ind w:firstLine="709"/>
        <w:rPr>
          <w:sz w:val="28"/>
          <w:szCs w:val="28"/>
          <w:lang w:val="kk-KZ"/>
        </w:rPr>
      </w:pPr>
      <w:r>
        <w:rPr>
          <w:sz w:val="28"/>
          <w:szCs w:val="28"/>
          <w:lang w:val="kk-KZ"/>
        </w:rPr>
        <w:t>В) бақылау негізінде оқыту сабағы</w:t>
      </w:r>
    </w:p>
    <w:p w:rsidR="002624ED" w:rsidRDefault="006B10B1">
      <w:pPr>
        <w:ind w:firstLine="709"/>
        <w:rPr>
          <w:sz w:val="28"/>
          <w:szCs w:val="28"/>
          <w:lang w:val="kk-KZ"/>
        </w:rPr>
      </w:pPr>
      <w:r>
        <w:rPr>
          <w:sz w:val="28"/>
          <w:szCs w:val="28"/>
          <w:lang w:val="kk-KZ"/>
        </w:rPr>
        <w:t>С экскурсия соңынан оқыту сабағы</w:t>
      </w:r>
    </w:p>
    <w:p w:rsidR="002624ED" w:rsidRDefault="006B10B1">
      <w:pPr>
        <w:ind w:firstLine="709"/>
        <w:rPr>
          <w:sz w:val="28"/>
          <w:szCs w:val="28"/>
          <w:lang w:val="kk-KZ"/>
        </w:rPr>
      </w:pPr>
      <w:r>
        <w:rPr>
          <w:sz w:val="28"/>
          <w:szCs w:val="28"/>
          <w:lang w:val="kk-KZ"/>
        </w:rPr>
        <w:t>Д) тәжірибе соңынан оқыту сабағы</w:t>
      </w:r>
    </w:p>
    <w:p w:rsidR="002624ED" w:rsidRDefault="006B10B1">
      <w:pPr>
        <w:ind w:firstLine="709"/>
        <w:rPr>
          <w:sz w:val="28"/>
          <w:szCs w:val="28"/>
          <w:lang w:val="kk-KZ"/>
        </w:rPr>
      </w:pPr>
      <w:r>
        <w:rPr>
          <w:sz w:val="28"/>
          <w:szCs w:val="28"/>
          <w:lang w:val="kk-KZ"/>
        </w:rPr>
        <w:t>Е) әңгіме соңынан оқыту сабағы</w:t>
      </w:r>
    </w:p>
    <w:p w:rsidR="002624ED" w:rsidRDefault="006B10B1">
      <w:pPr>
        <w:ind w:firstLine="709"/>
        <w:rPr>
          <w:sz w:val="28"/>
          <w:szCs w:val="28"/>
          <w:lang w:val="kk-KZ"/>
        </w:rPr>
      </w:pPr>
      <w:r>
        <w:rPr>
          <w:sz w:val="28"/>
          <w:szCs w:val="28"/>
          <w:lang w:val="kk-KZ"/>
        </w:rPr>
        <w:t>83. Техникалық құралдармен жұмыс жасау әдісіне не жатады?</w:t>
      </w:r>
    </w:p>
    <w:p w:rsidR="002624ED" w:rsidRDefault="006B10B1">
      <w:pPr>
        <w:ind w:firstLine="709"/>
        <w:rPr>
          <w:sz w:val="28"/>
          <w:szCs w:val="28"/>
          <w:lang w:val="kk-KZ"/>
        </w:rPr>
      </w:pPr>
      <w:r>
        <w:rPr>
          <w:sz w:val="28"/>
          <w:szCs w:val="28"/>
          <w:lang w:val="kk-KZ"/>
        </w:rPr>
        <w:t>А) интерактивті тақта,бейнефильм көрсету</w:t>
      </w:r>
    </w:p>
    <w:p w:rsidR="002624ED" w:rsidRDefault="006B10B1">
      <w:pPr>
        <w:ind w:firstLine="709"/>
        <w:rPr>
          <w:sz w:val="28"/>
          <w:szCs w:val="28"/>
          <w:lang w:val="kk-KZ"/>
        </w:rPr>
      </w:pPr>
      <w:r>
        <w:rPr>
          <w:sz w:val="28"/>
          <w:szCs w:val="28"/>
          <w:lang w:val="kk-KZ"/>
        </w:rPr>
        <w:t>В) оқулықпен, суреттермен жұмыс</w:t>
      </w:r>
    </w:p>
    <w:p w:rsidR="002624ED" w:rsidRDefault="006B10B1">
      <w:pPr>
        <w:ind w:firstLine="709"/>
        <w:rPr>
          <w:sz w:val="28"/>
          <w:szCs w:val="28"/>
          <w:lang w:val="kk-KZ"/>
        </w:rPr>
      </w:pPr>
      <w:r>
        <w:rPr>
          <w:sz w:val="28"/>
          <w:szCs w:val="28"/>
          <w:lang w:val="kk-KZ"/>
        </w:rPr>
        <w:t>С) эксперимент қою, талдау</w:t>
      </w:r>
    </w:p>
    <w:p w:rsidR="002624ED" w:rsidRDefault="006B10B1">
      <w:pPr>
        <w:ind w:firstLine="709"/>
        <w:rPr>
          <w:sz w:val="28"/>
          <w:szCs w:val="28"/>
          <w:lang w:val="kk-KZ"/>
        </w:rPr>
      </w:pPr>
      <w:r>
        <w:rPr>
          <w:sz w:val="28"/>
          <w:szCs w:val="28"/>
          <w:lang w:val="kk-KZ"/>
        </w:rPr>
        <w:t>Д) бақылау, талдау</w:t>
      </w:r>
    </w:p>
    <w:p w:rsidR="002624ED" w:rsidRDefault="006B10B1">
      <w:pPr>
        <w:ind w:firstLine="709"/>
        <w:rPr>
          <w:sz w:val="28"/>
          <w:szCs w:val="28"/>
          <w:lang w:val="kk-KZ"/>
        </w:rPr>
      </w:pPr>
      <w:r>
        <w:rPr>
          <w:sz w:val="28"/>
          <w:szCs w:val="28"/>
          <w:lang w:val="kk-KZ"/>
        </w:rPr>
        <w:t xml:space="preserve">Е) ойын, ертегі тыңдау </w:t>
      </w:r>
    </w:p>
    <w:p w:rsidR="002624ED" w:rsidRDefault="006B10B1">
      <w:pPr>
        <w:ind w:firstLine="709"/>
        <w:rPr>
          <w:sz w:val="28"/>
          <w:szCs w:val="28"/>
          <w:lang w:val="kk-KZ"/>
        </w:rPr>
      </w:pPr>
      <w:r>
        <w:rPr>
          <w:sz w:val="28"/>
          <w:szCs w:val="28"/>
          <w:lang w:val="kk-KZ"/>
        </w:rPr>
        <w:t>84. Сабаққа қолданылатын көрнекі құрал-жабдықтар түрлеріне қайсысы жатпайды?</w:t>
      </w:r>
    </w:p>
    <w:p w:rsidR="002624ED" w:rsidRDefault="006B10B1">
      <w:pPr>
        <w:ind w:firstLine="709"/>
        <w:rPr>
          <w:sz w:val="28"/>
          <w:szCs w:val="28"/>
          <w:lang w:val="kk-KZ"/>
        </w:rPr>
      </w:pPr>
      <w:r>
        <w:rPr>
          <w:sz w:val="28"/>
          <w:szCs w:val="28"/>
          <w:lang w:val="kk-KZ"/>
        </w:rPr>
        <w:t>А) географиялық  алаң</w:t>
      </w:r>
    </w:p>
    <w:p w:rsidR="002624ED" w:rsidRDefault="006B10B1">
      <w:pPr>
        <w:ind w:firstLine="709"/>
        <w:rPr>
          <w:sz w:val="28"/>
          <w:szCs w:val="28"/>
          <w:lang w:val="kk-KZ"/>
        </w:rPr>
      </w:pPr>
      <w:r>
        <w:rPr>
          <w:sz w:val="28"/>
          <w:szCs w:val="28"/>
          <w:lang w:val="kk-KZ"/>
        </w:rPr>
        <w:t>В) табиғи құрал- жабдықтар</w:t>
      </w:r>
    </w:p>
    <w:p w:rsidR="002624ED" w:rsidRDefault="006B10B1">
      <w:pPr>
        <w:ind w:firstLine="709"/>
        <w:rPr>
          <w:sz w:val="28"/>
          <w:szCs w:val="28"/>
          <w:lang w:val="kk-KZ"/>
        </w:rPr>
      </w:pPr>
      <w:r>
        <w:rPr>
          <w:sz w:val="28"/>
          <w:szCs w:val="28"/>
          <w:lang w:val="kk-KZ"/>
        </w:rPr>
        <w:t>С) иллюстративті құралдар</w:t>
      </w:r>
    </w:p>
    <w:p w:rsidR="002624ED" w:rsidRDefault="006B10B1">
      <w:pPr>
        <w:ind w:firstLine="709"/>
        <w:rPr>
          <w:sz w:val="28"/>
          <w:szCs w:val="28"/>
          <w:lang w:val="kk-KZ"/>
        </w:rPr>
      </w:pPr>
      <w:r>
        <w:rPr>
          <w:sz w:val="28"/>
          <w:szCs w:val="28"/>
          <w:lang w:val="kk-KZ"/>
        </w:rPr>
        <w:t>Д) техникалық құралдар</w:t>
      </w:r>
    </w:p>
    <w:p w:rsidR="002624ED" w:rsidRDefault="006B10B1">
      <w:pPr>
        <w:ind w:firstLine="709"/>
        <w:rPr>
          <w:sz w:val="28"/>
          <w:szCs w:val="28"/>
          <w:lang w:val="kk-KZ"/>
        </w:rPr>
      </w:pPr>
      <w:r>
        <w:rPr>
          <w:sz w:val="28"/>
          <w:szCs w:val="28"/>
          <w:lang w:val="kk-KZ"/>
        </w:rPr>
        <w:t>Е) қосымша құралдар</w:t>
      </w:r>
    </w:p>
    <w:p w:rsidR="002624ED" w:rsidRDefault="006B10B1">
      <w:pPr>
        <w:ind w:firstLine="709"/>
        <w:rPr>
          <w:sz w:val="28"/>
          <w:szCs w:val="28"/>
          <w:lang w:val="kk-KZ"/>
        </w:rPr>
      </w:pPr>
      <w:r>
        <w:rPr>
          <w:sz w:val="28"/>
          <w:szCs w:val="28"/>
          <w:lang w:val="kk-KZ"/>
        </w:rPr>
        <w:t>85. Табиғат құбылыстарын меңгертуде сезімдік қабылдау жүзеге асу үшін қандай әдісті қолданған тиімді?</w:t>
      </w:r>
    </w:p>
    <w:p w:rsidR="002624ED" w:rsidRDefault="006B10B1">
      <w:pPr>
        <w:ind w:firstLine="709"/>
        <w:rPr>
          <w:sz w:val="28"/>
          <w:szCs w:val="28"/>
          <w:lang w:val="kk-KZ"/>
        </w:rPr>
      </w:pPr>
      <w:r>
        <w:rPr>
          <w:sz w:val="28"/>
          <w:szCs w:val="28"/>
          <w:lang w:val="kk-KZ"/>
        </w:rPr>
        <w:t>А) дыбыстық экранда  демонстрациялау</w:t>
      </w:r>
    </w:p>
    <w:p w:rsidR="002624ED" w:rsidRDefault="006B10B1">
      <w:pPr>
        <w:ind w:firstLine="709"/>
        <w:rPr>
          <w:sz w:val="28"/>
          <w:szCs w:val="28"/>
          <w:lang w:val="kk-KZ"/>
        </w:rPr>
      </w:pPr>
      <w:r>
        <w:rPr>
          <w:sz w:val="28"/>
          <w:szCs w:val="28"/>
          <w:lang w:val="kk-KZ"/>
        </w:rPr>
        <w:t>В) иллюстарциялық-әңгімелеу</w:t>
      </w:r>
    </w:p>
    <w:p w:rsidR="002624ED" w:rsidRDefault="006B10B1">
      <w:pPr>
        <w:ind w:firstLine="709"/>
        <w:rPr>
          <w:sz w:val="28"/>
          <w:szCs w:val="28"/>
          <w:lang w:val="kk-KZ"/>
        </w:rPr>
      </w:pPr>
      <w:r>
        <w:rPr>
          <w:sz w:val="28"/>
          <w:szCs w:val="28"/>
          <w:lang w:val="kk-KZ"/>
        </w:rPr>
        <w:t>С)  суреттерімен жұмыс</w:t>
      </w:r>
    </w:p>
    <w:p w:rsidR="002624ED" w:rsidRDefault="006B10B1">
      <w:pPr>
        <w:ind w:firstLine="709"/>
        <w:rPr>
          <w:sz w:val="28"/>
          <w:szCs w:val="28"/>
          <w:lang w:val="kk-KZ"/>
        </w:rPr>
      </w:pPr>
      <w:r>
        <w:rPr>
          <w:sz w:val="28"/>
          <w:szCs w:val="28"/>
          <w:lang w:val="kk-KZ"/>
        </w:rPr>
        <w:t>Д) түсіндіру</w:t>
      </w:r>
    </w:p>
    <w:p w:rsidR="002624ED" w:rsidRDefault="006B10B1">
      <w:pPr>
        <w:ind w:firstLine="709"/>
        <w:rPr>
          <w:sz w:val="28"/>
          <w:szCs w:val="28"/>
          <w:lang w:val="kk-KZ"/>
        </w:rPr>
      </w:pPr>
      <w:r>
        <w:rPr>
          <w:sz w:val="28"/>
          <w:szCs w:val="28"/>
          <w:lang w:val="kk-KZ"/>
        </w:rPr>
        <w:t>Е) баяндау</w:t>
      </w:r>
    </w:p>
    <w:p w:rsidR="002624ED" w:rsidRDefault="006B10B1">
      <w:pPr>
        <w:ind w:firstLine="709"/>
        <w:rPr>
          <w:sz w:val="28"/>
          <w:szCs w:val="28"/>
          <w:lang w:val="kk-KZ"/>
        </w:rPr>
      </w:pPr>
      <w:r>
        <w:rPr>
          <w:sz w:val="28"/>
          <w:szCs w:val="28"/>
          <w:lang w:val="kk-KZ"/>
        </w:rPr>
        <w:t>86. Ауаның қасиеттері сабағына қайсы құралдар  қажет емес?</w:t>
      </w:r>
    </w:p>
    <w:p w:rsidR="002624ED" w:rsidRDefault="006B10B1">
      <w:pPr>
        <w:ind w:firstLine="709"/>
        <w:rPr>
          <w:sz w:val="28"/>
          <w:szCs w:val="28"/>
          <w:lang w:val="kk-KZ"/>
        </w:rPr>
      </w:pPr>
      <w:r>
        <w:rPr>
          <w:sz w:val="28"/>
          <w:szCs w:val="28"/>
          <w:lang w:val="kk-KZ"/>
        </w:rPr>
        <w:t>А) географиялық карта, спирт  шамы</w:t>
      </w:r>
    </w:p>
    <w:p w:rsidR="002624ED" w:rsidRDefault="006B10B1">
      <w:pPr>
        <w:ind w:firstLine="709"/>
        <w:rPr>
          <w:sz w:val="28"/>
          <w:szCs w:val="28"/>
          <w:lang w:val="kk-KZ"/>
        </w:rPr>
      </w:pPr>
      <w:r>
        <w:rPr>
          <w:sz w:val="28"/>
          <w:szCs w:val="28"/>
          <w:lang w:val="kk-KZ"/>
        </w:rPr>
        <w:t>В) иіс су</w:t>
      </w:r>
    </w:p>
    <w:p w:rsidR="002624ED" w:rsidRDefault="006B10B1">
      <w:pPr>
        <w:ind w:firstLine="709"/>
        <w:rPr>
          <w:sz w:val="28"/>
          <w:szCs w:val="28"/>
          <w:lang w:val="kk-KZ"/>
        </w:rPr>
      </w:pPr>
      <w:r>
        <w:rPr>
          <w:sz w:val="28"/>
          <w:szCs w:val="28"/>
          <w:lang w:val="kk-KZ"/>
        </w:rPr>
        <w:t>С) үрілген доп</w:t>
      </w:r>
    </w:p>
    <w:p w:rsidR="002624ED" w:rsidRDefault="006B10B1">
      <w:pPr>
        <w:ind w:firstLine="709"/>
        <w:rPr>
          <w:sz w:val="28"/>
          <w:szCs w:val="28"/>
          <w:lang w:val="kk-KZ"/>
        </w:rPr>
      </w:pPr>
      <w:r>
        <w:rPr>
          <w:sz w:val="28"/>
          <w:szCs w:val="28"/>
          <w:lang w:val="kk-KZ"/>
        </w:rPr>
        <w:t>Д)  ауа жіберетін құрал</w:t>
      </w:r>
    </w:p>
    <w:p w:rsidR="002624ED" w:rsidRDefault="006B10B1">
      <w:pPr>
        <w:ind w:firstLine="709"/>
        <w:rPr>
          <w:sz w:val="28"/>
          <w:szCs w:val="28"/>
          <w:lang w:val="kk-KZ"/>
        </w:rPr>
      </w:pPr>
      <w:r>
        <w:rPr>
          <w:sz w:val="28"/>
          <w:szCs w:val="28"/>
          <w:lang w:val="kk-KZ"/>
        </w:rPr>
        <w:t>Е)  шар</w:t>
      </w:r>
    </w:p>
    <w:p w:rsidR="002624ED" w:rsidRDefault="006B10B1">
      <w:pPr>
        <w:ind w:firstLine="709"/>
        <w:rPr>
          <w:sz w:val="28"/>
          <w:szCs w:val="28"/>
          <w:lang w:val="kk-KZ"/>
        </w:rPr>
      </w:pPr>
      <w:r>
        <w:rPr>
          <w:sz w:val="28"/>
          <w:szCs w:val="28"/>
          <w:lang w:val="kk-KZ"/>
        </w:rPr>
        <w:t>87. Тірек-сызбалар қолдануға қойылатын талаптар</w:t>
      </w:r>
    </w:p>
    <w:p w:rsidR="002624ED" w:rsidRDefault="006B10B1">
      <w:pPr>
        <w:ind w:firstLine="709"/>
        <w:rPr>
          <w:sz w:val="28"/>
          <w:szCs w:val="28"/>
          <w:lang w:val="kk-KZ"/>
        </w:rPr>
      </w:pPr>
      <w:r>
        <w:rPr>
          <w:sz w:val="28"/>
          <w:szCs w:val="28"/>
          <w:lang w:val="kk-KZ"/>
        </w:rPr>
        <w:t>А) сигналды шартты белгілер дұрыс, түсінікті құрастырылуы керек</w:t>
      </w:r>
    </w:p>
    <w:p w:rsidR="002624ED" w:rsidRDefault="006B10B1">
      <w:pPr>
        <w:ind w:firstLine="709"/>
        <w:rPr>
          <w:sz w:val="28"/>
          <w:szCs w:val="28"/>
          <w:lang w:val="kk-KZ"/>
        </w:rPr>
      </w:pPr>
      <w:r>
        <w:rPr>
          <w:sz w:val="28"/>
          <w:szCs w:val="28"/>
          <w:lang w:val="kk-KZ"/>
        </w:rPr>
        <w:t>В) көлемі шағын болуы керек</w:t>
      </w:r>
    </w:p>
    <w:p w:rsidR="002624ED" w:rsidRDefault="006B10B1">
      <w:pPr>
        <w:ind w:firstLine="709"/>
        <w:rPr>
          <w:sz w:val="28"/>
          <w:szCs w:val="28"/>
          <w:lang w:val="kk-KZ"/>
        </w:rPr>
      </w:pPr>
      <w:r>
        <w:rPr>
          <w:sz w:val="28"/>
          <w:szCs w:val="28"/>
          <w:lang w:val="kk-KZ"/>
        </w:rPr>
        <w:t>С) көлемі үлкен болуы керек</w:t>
      </w:r>
    </w:p>
    <w:p w:rsidR="002624ED" w:rsidRDefault="006B10B1">
      <w:pPr>
        <w:ind w:firstLine="709"/>
        <w:rPr>
          <w:sz w:val="28"/>
          <w:szCs w:val="28"/>
          <w:lang w:val="kk-KZ"/>
        </w:rPr>
      </w:pPr>
      <w:r>
        <w:rPr>
          <w:sz w:val="28"/>
          <w:szCs w:val="28"/>
          <w:lang w:val="kk-KZ"/>
        </w:rPr>
        <w:t>Д) шартты белгілер ұқсас болуы керек</w:t>
      </w:r>
    </w:p>
    <w:p w:rsidR="002624ED" w:rsidRDefault="006B10B1">
      <w:pPr>
        <w:ind w:firstLine="709"/>
        <w:rPr>
          <w:sz w:val="28"/>
          <w:szCs w:val="28"/>
          <w:lang w:val="kk-KZ"/>
        </w:rPr>
      </w:pPr>
      <w:r>
        <w:rPr>
          <w:sz w:val="28"/>
          <w:szCs w:val="28"/>
          <w:lang w:val="kk-KZ"/>
        </w:rPr>
        <w:lastRenderedPageBreak/>
        <w:t>Е) шартты белгілер түрлі болуы керек</w:t>
      </w:r>
    </w:p>
    <w:p w:rsidR="002624ED" w:rsidRDefault="006B10B1">
      <w:pPr>
        <w:ind w:firstLine="709"/>
        <w:rPr>
          <w:sz w:val="28"/>
          <w:szCs w:val="28"/>
          <w:lang w:val="kk-KZ"/>
        </w:rPr>
      </w:pPr>
      <w:r>
        <w:rPr>
          <w:sz w:val="28"/>
          <w:szCs w:val="28"/>
          <w:lang w:val="kk-KZ"/>
        </w:rPr>
        <w:t>88. Ойын-жұмбақтар мазмұны қандай сипатта болуы керек?</w:t>
      </w:r>
    </w:p>
    <w:p w:rsidR="002624ED" w:rsidRDefault="006B10B1">
      <w:pPr>
        <w:ind w:firstLine="709"/>
        <w:rPr>
          <w:sz w:val="28"/>
          <w:szCs w:val="28"/>
          <w:lang w:val="kk-KZ"/>
        </w:rPr>
      </w:pPr>
      <w:r>
        <w:rPr>
          <w:sz w:val="28"/>
          <w:szCs w:val="28"/>
          <w:lang w:val="kk-KZ"/>
        </w:rPr>
        <w:t>А) логикалық ойын дамыту мақсатында</w:t>
      </w:r>
    </w:p>
    <w:p w:rsidR="002624ED" w:rsidRDefault="006B10B1">
      <w:pPr>
        <w:ind w:firstLine="709"/>
        <w:rPr>
          <w:sz w:val="28"/>
          <w:szCs w:val="28"/>
          <w:lang w:val="kk-KZ"/>
        </w:rPr>
      </w:pPr>
      <w:r>
        <w:rPr>
          <w:sz w:val="28"/>
          <w:szCs w:val="28"/>
          <w:lang w:val="kk-KZ"/>
        </w:rPr>
        <w:t>В) көңіл көтеру мақсатында</w:t>
      </w:r>
    </w:p>
    <w:p w:rsidR="002624ED" w:rsidRDefault="006B10B1">
      <w:pPr>
        <w:ind w:firstLine="709"/>
        <w:rPr>
          <w:sz w:val="28"/>
          <w:szCs w:val="28"/>
          <w:lang w:val="kk-KZ"/>
        </w:rPr>
      </w:pPr>
      <w:r>
        <w:rPr>
          <w:sz w:val="28"/>
          <w:szCs w:val="28"/>
          <w:lang w:val="kk-KZ"/>
        </w:rPr>
        <w:t>С) ойнату мақсатында</w:t>
      </w:r>
    </w:p>
    <w:p w:rsidR="002624ED" w:rsidRDefault="006B10B1">
      <w:pPr>
        <w:ind w:firstLine="709"/>
        <w:rPr>
          <w:sz w:val="28"/>
          <w:szCs w:val="28"/>
          <w:lang w:val="kk-KZ"/>
        </w:rPr>
      </w:pPr>
      <w:r>
        <w:rPr>
          <w:sz w:val="28"/>
          <w:szCs w:val="28"/>
          <w:lang w:val="kk-KZ"/>
        </w:rPr>
        <w:t>Д) қимылдату мақсатында</w:t>
      </w:r>
    </w:p>
    <w:p w:rsidR="002624ED" w:rsidRDefault="006B10B1">
      <w:pPr>
        <w:ind w:firstLine="709"/>
        <w:rPr>
          <w:sz w:val="28"/>
          <w:szCs w:val="28"/>
          <w:lang w:val="kk-KZ"/>
        </w:rPr>
      </w:pPr>
      <w:r>
        <w:rPr>
          <w:sz w:val="28"/>
          <w:szCs w:val="28"/>
          <w:lang w:val="kk-KZ"/>
        </w:rPr>
        <w:t>Е) қозғалысқа келтіру мақсатында</w:t>
      </w:r>
    </w:p>
    <w:p w:rsidR="002624ED" w:rsidRDefault="006B10B1">
      <w:pPr>
        <w:ind w:firstLine="709"/>
        <w:jc w:val="both"/>
        <w:rPr>
          <w:color w:val="000000" w:themeColor="text1"/>
          <w:sz w:val="28"/>
          <w:szCs w:val="28"/>
          <w:lang w:val="kk-KZ"/>
        </w:rPr>
      </w:pPr>
      <w:r>
        <w:rPr>
          <w:sz w:val="28"/>
          <w:szCs w:val="28"/>
          <w:lang w:val="kk-KZ"/>
        </w:rPr>
        <w:t xml:space="preserve">89. </w:t>
      </w:r>
      <w:r>
        <w:rPr>
          <w:color w:val="000000" w:themeColor="text1"/>
          <w:sz w:val="28"/>
          <w:szCs w:val="28"/>
          <w:lang w:val="kk-KZ"/>
        </w:rPr>
        <w:t>Қазақстан Республикасының мемлекеттік жалпыға міндетті білім беру стандартындағы жаңалық:</w:t>
      </w:r>
    </w:p>
    <w:p w:rsidR="002624ED" w:rsidRDefault="006B10B1">
      <w:pPr>
        <w:ind w:firstLine="709"/>
        <w:jc w:val="both"/>
        <w:rPr>
          <w:sz w:val="28"/>
          <w:szCs w:val="28"/>
          <w:lang w:val="kk-KZ"/>
        </w:rPr>
      </w:pPr>
      <w:r>
        <w:rPr>
          <w:sz w:val="28"/>
          <w:szCs w:val="28"/>
          <w:lang w:val="kk-KZ"/>
        </w:rPr>
        <w:t>А) жаратылыстану пәнінің енуі мен дүниетану пәнің мазмұнының өзгеруі</w:t>
      </w:r>
    </w:p>
    <w:p w:rsidR="002624ED" w:rsidRDefault="006B10B1">
      <w:pPr>
        <w:ind w:firstLine="709"/>
        <w:rPr>
          <w:sz w:val="28"/>
          <w:szCs w:val="28"/>
          <w:lang w:val="kk-KZ"/>
        </w:rPr>
      </w:pPr>
      <w:r>
        <w:rPr>
          <w:sz w:val="28"/>
          <w:szCs w:val="28"/>
          <w:lang w:val="kk-KZ"/>
        </w:rPr>
        <w:t>В) практикалық ұстанымның басымқолдануы</w:t>
      </w:r>
    </w:p>
    <w:p w:rsidR="002624ED" w:rsidRDefault="006B10B1">
      <w:pPr>
        <w:ind w:firstLine="709"/>
        <w:rPr>
          <w:sz w:val="28"/>
          <w:szCs w:val="28"/>
          <w:lang w:val="kk-KZ"/>
        </w:rPr>
      </w:pPr>
      <w:r>
        <w:rPr>
          <w:sz w:val="28"/>
          <w:szCs w:val="28"/>
          <w:lang w:val="kk-KZ"/>
        </w:rPr>
        <w:t>С) зерттеу жұмыстарына көп мән берілуі</w:t>
      </w:r>
    </w:p>
    <w:p w:rsidR="002624ED" w:rsidRDefault="006B10B1">
      <w:pPr>
        <w:ind w:firstLine="709"/>
        <w:rPr>
          <w:sz w:val="28"/>
          <w:szCs w:val="28"/>
          <w:lang w:val="kk-KZ"/>
        </w:rPr>
      </w:pPr>
      <w:r>
        <w:rPr>
          <w:sz w:val="28"/>
          <w:szCs w:val="28"/>
          <w:lang w:val="kk-KZ"/>
        </w:rPr>
        <w:t>Д) үй тапсырмасының берілмеуі</w:t>
      </w:r>
    </w:p>
    <w:p w:rsidR="002624ED" w:rsidRDefault="006B10B1">
      <w:pPr>
        <w:ind w:firstLine="709"/>
        <w:jc w:val="both"/>
        <w:rPr>
          <w:sz w:val="28"/>
          <w:szCs w:val="28"/>
          <w:lang w:val="kk-KZ"/>
        </w:rPr>
      </w:pPr>
      <w:r>
        <w:rPr>
          <w:sz w:val="28"/>
          <w:szCs w:val="28"/>
          <w:lang w:val="kk-KZ"/>
        </w:rPr>
        <w:t>Е) критериалды бағалаудың енгізілуі</w:t>
      </w:r>
    </w:p>
    <w:p w:rsidR="002624ED" w:rsidRDefault="006B10B1">
      <w:pPr>
        <w:ind w:firstLine="709"/>
        <w:jc w:val="both"/>
        <w:rPr>
          <w:sz w:val="28"/>
          <w:szCs w:val="28"/>
          <w:lang w:val="kk-KZ"/>
        </w:rPr>
      </w:pPr>
      <w:r>
        <w:rPr>
          <w:sz w:val="28"/>
          <w:szCs w:val="28"/>
          <w:lang w:val="kk-KZ"/>
        </w:rPr>
        <w:t>90. Жаратылыстану ұғымдары қалай жіктеледі?</w:t>
      </w:r>
    </w:p>
    <w:p w:rsidR="002624ED" w:rsidRDefault="006B10B1">
      <w:pPr>
        <w:ind w:firstLine="709"/>
        <w:jc w:val="both"/>
        <w:rPr>
          <w:sz w:val="28"/>
          <w:szCs w:val="28"/>
          <w:lang w:val="kk-KZ"/>
        </w:rPr>
      </w:pPr>
      <w:r>
        <w:rPr>
          <w:sz w:val="28"/>
          <w:szCs w:val="28"/>
          <w:lang w:val="kk-KZ"/>
        </w:rPr>
        <w:t xml:space="preserve">А) жалпы, жинақы, жеке  </w:t>
      </w:r>
    </w:p>
    <w:p w:rsidR="002624ED" w:rsidRDefault="006B10B1">
      <w:pPr>
        <w:ind w:firstLine="709"/>
        <w:jc w:val="both"/>
        <w:rPr>
          <w:sz w:val="28"/>
          <w:szCs w:val="28"/>
          <w:lang w:val="kk-KZ"/>
        </w:rPr>
      </w:pPr>
      <w:r>
        <w:rPr>
          <w:sz w:val="28"/>
          <w:szCs w:val="28"/>
          <w:lang w:val="kk-KZ"/>
        </w:rPr>
        <w:t>В) материалдық, мағлұмат</w:t>
      </w:r>
    </w:p>
    <w:p w:rsidR="002624ED" w:rsidRDefault="006B10B1">
      <w:pPr>
        <w:ind w:firstLine="709"/>
        <w:jc w:val="both"/>
        <w:rPr>
          <w:sz w:val="28"/>
          <w:szCs w:val="28"/>
          <w:lang w:val="kk-KZ"/>
        </w:rPr>
      </w:pPr>
      <w:r>
        <w:rPr>
          <w:sz w:val="28"/>
          <w:szCs w:val="28"/>
          <w:lang w:val="kk-KZ"/>
        </w:rPr>
        <w:t>С) географиялық, экологиялық</w:t>
      </w:r>
    </w:p>
    <w:p w:rsidR="002624ED" w:rsidRDefault="006B10B1">
      <w:pPr>
        <w:ind w:firstLine="709"/>
        <w:jc w:val="both"/>
        <w:rPr>
          <w:sz w:val="28"/>
          <w:szCs w:val="28"/>
          <w:lang w:val="kk-KZ"/>
        </w:rPr>
      </w:pPr>
      <w:r>
        <w:rPr>
          <w:sz w:val="28"/>
          <w:szCs w:val="28"/>
          <w:lang w:val="kk-KZ"/>
        </w:rPr>
        <w:t>Д) экологиялық, ұлттық,биологиялық</w:t>
      </w:r>
    </w:p>
    <w:p w:rsidR="002624ED" w:rsidRDefault="006B10B1">
      <w:pPr>
        <w:ind w:firstLine="709"/>
        <w:jc w:val="both"/>
        <w:rPr>
          <w:sz w:val="28"/>
          <w:szCs w:val="28"/>
          <w:lang w:val="kk-KZ"/>
        </w:rPr>
      </w:pPr>
      <w:r>
        <w:rPr>
          <w:sz w:val="28"/>
          <w:szCs w:val="28"/>
          <w:lang w:val="kk-KZ"/>
        </w:rPr>
        <w:t>Е) әдістемелік, жалпы, жеке</w:t>
      </w:r>
    </w:p>
    <w:p w:rsidR="002624ED" w:rsidRDefault="006B10B1">
      <w:pPr>
        <w:ind w:firstLine="709"/>
        <w:jc w:val="both"/>
        <w:rPr>
          <w:sz w:val="28"/>
          <w:szCs w:val="28"/>
          <w:lang w:val="kk-KZ"/>
        </w:rPr>
      </w:pPr>
      <w:r>
        <w:rPr>
          <w:sz w:val="28"/>
          <w:szCs w:val="28"/>
          <w:lang w:val="kk-KZ"/>
        </w:rPr>
        <w:t>91. Кең ауқымды дағдыларға жатпайды</w:t>
      </w:r>
    </w:p>
    <w:p w:rsidR="002624ED" w:rsidRDefault="006B10B1">
      <w:pPr>
        <w:ind w:firstLine="709"/>
        <w:jc w:val="both"/>
        <w:rPr>
          <w:sz w:val="28"/>
          <w:szCs w:val="28"/>
          <w:lang w:val="kk-KZ"/>
        </w:rPr>
      </w:pPr>
      <w:r>
        <w:rPr>
          <w:sz w:val="28"/>
          <w:szCs w:val="28"/>
          <w:lang w:val="kk-KZ"/>
        </w:rPr>
        <w:t>А) білімдің дәстүрлі меңгеру</w:t>
      </w:r>
    </w:p>
    <w:p w:rsidR="002624ED" w:rsidRDefault="006B10B1">
      <w:pPr>
        <w:ind w:firstLine="709"/>
        <w:jc w:val="both"/>
        <w:rPr>
          <w:bCs/>
          <w:sz w:val="28"/>
          <w:szCs w:val="28"/>
          <w:lang w:val="kk-KZ"/>
        </w:rPr>
      </w:pPr>
      <w:r>
        <w:rPr>
          <w:sz w:val="28"/>
          <w:szCs w:val="28"/>
          <w:lang w:val="kk-KZ"/>
        </w:rPr>
        <w:t>В) т</w:t>
      </w:r>
      <w:r>
        <w:rPr>
          <w:bCs/>
          <w:sz w:val="28"/>
          <w:szCs w:val="28"/>
          <w:lang w:val="kk-KZ"/>
        </w:rPr>
        <w:t>оппен жұмыс жасауы және  коммуникативтілік</w:t>
      </w:r>
    </w:p>
    <w:p w:rsidR="002624ED" w:rsidRDefault="006B10B1">
      <w:pPr>
        <w:ind w:firstLine="709"/>
        <w:jc w:val="both"/>
        <w:rPr>
          <w:sz w:val="28"/>
          <w:szCs w:val="28"/>
        </w:rPr>
      </w:pPr>
      <w:r>
        <w:rPr>
          <w:sz w:val="28"/>
          <w:szCs w:val="28"/>
          <w:lang w:val="kk-KZ"/>
        </w:rPr>
        <w:t>С) а</w:t>
      </w:r>
      <w:r>
        <w:rPr>
          <w:bCs/>
          <w:sz w:val="28"/>
          <w:szCs w:val="28"/>
        </w:rPr>
        <w:t xml:space="preserve">қпараттық-коммуникациялық технологияларды қолдану </w:t>
      </w:r>
    </w:p>
    <w:p w:rsidR="002624ED" w:rsidRDefault="006B10B1">
      <w:pPr>
        <w:ind w:firstLine="709"/>
        <w:jc w:val="both"/>
        <w:rPr>
          <w:sz w:val="28"/>
          <w:szCs w:val="28"/>
          <w:lang w:val="kk-KZ"/>
        </w:rPr>
      </w:pPr>
      <w:r>
        <w:rPr>
          <w:sz w:val="28"/>
          <w:szCs w:val="28"/>
          <w:lang w:val="kk-KZ"/>
        </w:rPr>
        <w:t>Д) с</w:t>
      </w:r>
      <w:r>
        <w:rPr>
          <w:bCs/>
          <w:sz w:val="28"/>
          <w:szCs w:val="28"/>
          <w:lang w:val="kk-KZ"/>
        </w:rPr>
        <w:t xml:space="preserve">ын тұрғысынан ойлау </w:t>
      </w:r>
    </w:p>
    <w:p w:rsidR="002624ED" w:rsidRDefault="006B10B1">
      <w:pPr>
        <w:ind w:firstLine="709"/>
        <w:jc w:val="both"/>
        <w:rPr>
          <w:bCs/>
          <w:sz w:val="28"/>
          <w:szCs w:val="28"/>
          <w:lang w:val="kk-KZ"/>
        </w:rPr>
      </w:pPr>
      <w:r>
        <w:rPr>
          <w:sz w:val="28"/>
          <w:szCs w:val="28"/>
          <w:lang w:val="kk-KZ"/>
        </w:rPr>
        <w:t>Е) б</w:t>
      </w:r>
      <w:r>
        <w:rPr>
          <w:bCs/>
          <w:sz w:val="28"/>
          <w:szCs w:val="28"/>
          <w:lang w:val="kk-KZ"/>
        </w:rPr>
        <w:t>ілімді функционалдықпен және шығармашылықпен қолдану</w:t>
      </w:r>
    </w:p>
    <w:p w:rsidR="002624ED" w:rsidRDefault="006B10B1">
      <w:pPr>
        <w:ind w:firstLine="709"/>
        <w:jc w:val="both"/>
        <w:rPr>
          <w:sz w:val="28"/>
          <w:szCs w:val="28"/>
          <w:lang w:val="kk-KZ"/>
        </w:rPr>
      </w:pPr>
      <w:r>
        <w:rPr>
          <w:bCs/>
          <w:sz w:val="28"/>
          <w:szCs w:val="28"/>
          <w:lang w:val="kk-KZ"/>
        </w:rPr>
        <w:t>91. Жаратылыстану оқулығының мазмұны қанша бөлімнен тұрады?</w:t>
      </w:r>
    </w:p>
    <w:p w:rsidR="002624ED" w:rsidRDefault="006B10B1">
      <w:pPr>
        <w:ind w:firstLine="709"/>
        <w:jc w:val="both"/>
        <w:rPr>
          <w:sz w:val="28"/>
          <w:szCs w:val="28"/>
          <w:lang w:val="kk-KZ"/>
        </w:rPr>
      </w:pPr>
      <w:r>
        <w:rPr>
          <w:sz w:val="28"/>
          <w:szCs w:val="28"/>
          <w:lang w:val="kk-KZ"/>
        </w:rPr>
        <w:t>А) 5</w:t>
      </w:r>
    </w:p>
    <w:p w:rsidR="002624ED" w:rsidRDefault="006B10B1">
      <w:pPr>
        <w:ind w:firstLine="709"/>
        <w:jc w:val="both"/>
        <w:rPr>
          <w:sz w:val="28"/>
          <w:szCs w:val="28"/>
          <w:lang w:val="kk-KZ"/>
        </w:rPr>
      </w:pPr>
      <w:r>
        <w:rPr>
          <w:sz w:val="28"/>
          <w:szCs w:val="28"/>
          <w:lang w:val="kk-KZ"/>
        </w:rPr>
        <w:t>В) 4</w:t>
      </w:r>
    </w:p>
    <w:p w:rsidR="002624ED" w:rsidRDefault="006B10B1">
      <w:pPr>
        <w:ind w:firstLine="709"/>
        <w:jc w:val="both"/>
        <w:rPr>
          <w:sz w:val="28"/>
          <w:szCs w:val="28"/>
          <w:lang w:val="kk-KZ"/>
        </w:rPr>
      </w:pPr>
      <w:r>
        <w:rPr>
          <w:sz w:val="28"/>
          <w:szCs w:val="28"/>
          <w:lang w:val="kk-KZ"/>
        </w:rPr>
        <w:t>С) 3</w:t>
      </w:r>
    </w:p>
    <w:p w:rsidR="002624ED" w:rsidRDefault="006B10B1">
      <w:pPr>
        <w:ind w:firstLine="709"/>
        <w:jc w:val="both"/>
        <w:rPr>
          <w:sz w:val="28"/>
          <w:szCs w:val="28"/>
          <w:lang w:val="kk-KZ"/>
        </w:rPr>
      </w:pPr>
      <w:r>
        <w:rPr>
          <w:sz w:val="28"/>
          <w:szCs w:val="28"/>
          <w:lang w:val="kk-KZ"/>
        </w:rPr>
        <w:t>Д) 2</w:t>
      </w:r>
    </w:p>
    <w:p w:rsidR="002624ED" w:rsidRDefault="006B10B1">
      <w:pPr>
        <w:ind w:firstLine="709"/>
        <w:jc w:val="both"/>
        <w:rPr>
          <w:sz w:val="28"/>
          <w:szCs w:val="28"/>
          <w:lang w:val="kk-KZ"/>
        </w:rPr>
      </w:pPr>
      <w:r>
        <w:rPr>
          <w:sz w:val="28"/>
          <w:szCs w:val="28"/>
          <w:lang w:val="kk-KZ"/>
        </w:rPr>
        <w:t>Е) 6</w:t>
      </w:r>
    </w:p>
    <w:p w:rsidR="002624ED" w:rsidRDefault="006B10B1">
      <w:pPr>
        <w:ind w:firstLine="709"/>
        <w:jc w:val="both"/>
        <w:rPr>
          <w:sz w:val="28"/>
          <w:szCs w:val="28"/>
          <w:lang w:val="kk-KZ"/>
        </w:rPr>
      </w:pPr>
      <w:r>
        <w:rPr>
          <w:b/>
          <w:bCs/>
          <w:sz w:val="28"/>
          <w:szCs w:val="28"/>
          <w:lang w:val="kk-KZ"/>
        </w:rPr>
        <w:t xml:space="preserve">92. </w:t>
      </w:r>
      <w:r>
        <w:rPr>
          <w:bCs/>
          <w:sz w:val="28"/>
          <w:szCs w:val="28"/>
          <w:lang w:val="kk-KZ"/>
        </w:rPr>
        <w:t>Білім беру деңгейі бойынша барлық сыныптардағы пән тарауларын белгілеп, олардың жалпы ережелерін анықтайды,белгілі бір бөлімнің/бөлімшенің/тақырыптың аясына қажетті оқу мақсатын қамтитын оқу жоспары қалай аталады?.</w:t>
      </w:r>
    </w:p>
    <w:p w:rsidR="002624ED" w:rsidRDefault="006B10B1">
      <w:pPr>
        <w:ind w:firstLine="709"/>
        <w:rPr>
          <w:sz w:val="28"/>
          <w:szCs w:val="28"/>
          <w:lang w:val="kk-KZ"/>
        </w:rPr>
      </w:pPr>
      <w:r>
        <w:rPr>
          <w:sz w:val="28"/>
          <w:szCs w:val="28"/>
          <w:lang w:val="kk-KZ"/>
        </w:rPr>
        <w:t xml:space="preserve">А) ұзақ мерзімді жоспар </w:t>
      </w:r>
    </w:p>
    <w:p w:rsidR="002624ED" w:rsidRDefault="006B10B1">
      <w:pPr>
        <w:ind w:firstLine="709"/>
        <w:rPr>
          <w:sz w:val="28"/>
          <w:szCs w:val="28"/>
          <w:lang w:val="kk-KZ"/>
        </w:rPr>
      </w:pPr>
      <w:r>
        <w:rPr>
          <w:sz w:val="28"/>
          <w:szCs w:val="28"/>
          <w:lang w:val="kk-KZ"/>
        </w:rPr>
        <w:t>В) орта мерзімді жоспар</w:t>
      </w:r>
    </w:p>
    <w:p w:rsidR="002624ED" w:rsidRDefault="006B10B1">
      <w:pPr>
        <w:ind w:firstLine="709"/>
        <w:rPr>
          <w:sz w:val="28"/>
          <w:szCs w:val="28"/>
          <w:lang w:val="kk-KZ"/>
        </w:rPr>
      </w:pPr>
      <w:r>
        <w:rPr>
          <w:sz w:val="28"/>
          <w:szCs w:val="28"/>
          <w:lang w:val="kk-KZ"/>
        </w:rPr>
        <w:t>С) қысқа мерзімді жоспар</w:t>
      </w:r>
    </w:p>
    <w:p w:rsidR="002624ED" w:rsidRDefault="006B10B1">
      <w:pPr>
        <w:ind w:firstLine="709"/>
        <w:jc w:val="both"/>
        <w:rPr>
          <w:sz w:val="28"/>
          <w:szCs w:val="28"/>
          <w:lang w:val="kk-KZ"/>
        </w:rPr>
      </w:pPr>
      <w:r>
        <w:rPr>
          <w:sz w:val="28"/>
          <w:szCs w:val="28"/>
          <w:lang w:val="kk-KZ"/>
        </w:rPr>
        <w:t>Д) оқу жоспары</w:t>
      </w:r>
    </w:p>
    <w:p w:rsidR="002624ED" w:rsidRDefault="006B10B1">
      <w:pPr>
        <w:ind w:firstLine="709"/>
        <w:jc w:val="both"/>
        <w:rPr>
          <w:sz w:val="28"/>
          <w:szCs w:val="28"/>
          <w:lang w:val="kk-KZ"/>
        </w:rPr>
      </w:pPr>
      <w:r>
        <w:rPr>
          <w:sz w:val="28"/>
          <w:szCs w:val="28"/>
          <w:lang w:val="kk-KZ"/>
        </w:rPr>
        <w:t>Е) оқу бағдарламасы</w:t>
      </w:r>
    </w:p>
    <w:p w:rsidR="002624ED" w:rsidRDefault="006B10B1">
      <w:pPr>
        <w:ind w:firstLine="709"/>
        <w:jc w:val="both"/>
        <w:rPr>
          <w:sz w:val="28"/>
          <w:szCs w:val="28"/>
          <w:lang w:val="kk-KZ"/>
        </w:rPr>
      </w:pPr>
      <w:r>
        <w:rPr>
          <w:sz w:val="28"/>
          <w:szCs w:val="28"/>
          <w:lang w:val="kk-KZ"/>
        </w:rPr>
        <w:t xml:space="preserve">93. Ұзақ мерзімді жоспармен анықталған бағдарларды нақтылайды және ең қысқа мерзім аралығында жүзеге асырылады. Орта мерзімді жоспарларда белгіленген кезеңге арналған негізгі міндеттерді тұжырымдайды. Онда әрбір </w:t>
      </w:r>
      <w:r>
        <w:rPr>
          <w:sz w:val="28"/>
          <w:szCs w:val="28"/>
          <w:lang w:val="kk-KZ"/>
        </w:rPr>
        <w:lastRenderedPageBreak/>
        <w:t>тоқсанға немесе бөлімге арналған оқу тақырыптары көрсетіледі, қай жоспар болып табылады?</w:t>
      </w:r>
    </w:p>
    <w:p w:rsidR="002624ED" w:rsidRDefault="006B10B1">
      <w:pPr>
        <w:ind w:firstLine="709"/>
        <w:rPr>
          <w:sz w:val="28"/>
          <w:szCs w:val="28"/>
          <w:lang w:val="kk-KZ"/>
        </w:rPr>
      </w:pPr>
      <w:r>
        <w:rPr>
          <w:sz w:val="28"/>
          <w:szCs w:val="28"/>
          <w:lang w:val="kk-KZ"/>
        </w:rPr>
        <w:t>А) орта мерзімді жоспар</w:t>
      </w:r>
    </w:p>
    <w:p w:rsidR="002624ED" w:rsidRDefault="006B10B1">
      <w:pPr>
        <w:ind w:firstLine="709"/>
        <w:rPr>
          <w:sz w:val="28"/>
          <w:szCs w:val="28"/>
          <w:lang w:val="kk-KZ"/>
        </w:rPr>
      </w:pPr>
      <w:r>
        <w:rPr>
          <w:sz w:val="28"/>
          <w:szCs w:val="28"/>
          <w:lang w:val="kk-KZ"/>
        </w:rPr>
        <w:t xml:space="preserve">В) ұзақ мерзімді жоспар </w:t>
      </w:r>
    </w:p>
    <w:p w:rsidR="002624ED" w:rsidRDefault="006B10B1">
      <w:pPr>
        <w:ind w:firstLine="709"/>
        <w:rPr>
          <w:sz w:val="28"/>
          <w:szCs w:val="28"/>
          <w:lang w:val="kk-KZ"/>
        </w:rPr>
      </w:pPr>
      <w:r>
        <w:rPr>
          <w:sz w:val="28"/>
          <w:szCs w:val="28"/>
          <w:lang w:val="kk-KZ"/>
        </w:rPr>
        <w:t>С) қысқа мерзімді жоспар</w:t>
      </w:r>
    </w:p>
    <w:p w:rsidR="002624ED" w:rsidRDefault="006B10B1">
      <w:pPr>
        <w:ind w:firstLine="709"/>
        <w:jc w:val="both"/>
        <w:rPr>
          <w:sz w:val="28"/>
          <w:szCs w:val="28"/>
          <w:lang w:val="kk-KZ"/>
        </w:rPr>
      </w:pPr>
      <w:r>
        <w:rPr>
          <w:sz w:val="28"/>
          <w:szCs w:val="28"/>
          <w:lang w:val="kk-KZ"/>
        </w:rPr>
        <w:t>Д) оқу жоспары</w:t>
      </w:r>
    </w:p>
    <w:p w:rsidR="002624ED" w:rsidRDefault="006B10B1">
      <w:pPr>
        <w:ind w:firstLine="709"/>
        <w:jc w:val="both"/>
        <w:rPr>
          <w:sz w:val="28"/>
          <w:szCs w:val="28"/>
          <w:lang w:val="kk-KZ"/>
        </w:rPr>
      </w:pPr>
      <w:r>
        <w:rPr>
          <w:sz w:val="28"/>
          <w:szCs w:val="28"/>
          <w:lang w:val="kk-KZ"/>
        </w:rPr>
        <w:t>Е) оқу бағдарламасы</w:t>
      </w:r>
    </w:p>
    <w:p w:rsidR="002624ED" w:rsidRDefault="006B10B1">
      <w:pPr>
        <w:ind w:firstLine="709"/>
        <w:jc w:val="both"/>
        <w:rPr>
          <w:sz w:val="28"/>
          <w:szCs w:val="28"/>
          <w:lang w:val="kk-KZ"/>
        </w:rPr>
      </w:pPr>
      <w:r>
        <w:rPr>
          <w:sz w:val="28"/>
          <w:szCs w:val="28"/>
          <w:lang w:val="kk-KZ"/>
        </w:rPr>
        <w:t>94. Бастауыш білім беру стандарты бойынша жаратылыстанудан оқу нәтижелері қалай сипатталады?</w:t>
      </w:r>
    </w:p>
    <w:p w:rsidR="002624ED" w:rsidRDefault="006B10B1">
      <w:pPr>
        <w:ind w:firstLine="709"/>
        <w:rPr>
          <w:sz w:val="28"/>
          <w:szCs w:val="28"/>
          <w:lang w:val="kk-KZ"/>
        </w:rPr>
      </w:pPr>
      <w:r>
        <w:rPr>
          <w:sz w:val="28"/>
          <w:szCs w:val="28"/>
          <w:lang w:val="kk-KZ"/>
        </w:rPr>
        <w:t xml:space="preserve">А) Блум таксономисының етістіктері негізінде </w:t>
      </w:r>
    </w:p>
    <w:p w:rsidR="002624ED" w:rsidRDefault="006B10B1">
      <w:pPr>
        <w:ind w:firstLine="709"/>
        <w:rPr>
          <w:sz w:val="28"/>
          <w:szCs w:val="28"/>
          <w:lang w:val="kk-KZ"/>
        </w:rPr>
      </w:pPr>
      <w:r>
        <w:rPr>
          <w:sz w:val="28"/>
          <w:szCs w:val="28"/>
          <w:lang w:val="kk-KZ"/>
        </w:rPr>
        <w:t>В) теориялық білімділікке</w:t>
      </w:r>
    </w:p>
    <w:p w:rsidR="002624ED" w:rsidRDefault="006B10B1">
      <w:pPr>
        <w:ind w:firstLine="709"/>
        <w:rPr>
          <w:sz w:val="28"/>
          <w:szCs w:val="28"/>
          <w:lang w:val="kk-KZ"/>
        </w:rPr>
      </w:pPr>
      <w:r>
        <w:rPr>
          <w:sz w:val="28"/>
          <w:szCs w:val="28"/>
          <w:lang w:val="kk-KZ"/>
        </w:rPr>
        <w:t>С) құзыреттілікке негізделген</w:t>
      </w:r>
    </w:p>
    <w:p w:rsidR="002624ED" w:rsidRDefault="006B10B1">
      <w:pPr>
        <w:ind w:firstLine="709"/>
        <w:jc w:val="both"/>
        <w:rPr>
          <w:sz w:val="28"/>
          <w:szCs w:val="28"/>
          <w:lang w:val="kk-KZ"/>
        </w:rPr>
      </w:pPr>
      <w:r>
        <w:rPr>
          <w:sz w:val="28"/>
          <w:szCs w:val="28"/>
          <w:lang w:val="kk-KZ"/>
        </w:rPr>
        <w:t>Д)  практикалық әрекеттерді шеше алуына</w:t>
      </w:r>
    </w:p>
    <w:p w:rsidR="002624ED" w:rsidRDefault="006B10B1">
      <w:pPr>
        <w:ind w:firstLine="709"/>
        <w:jc w:val="both"/>
        <w:rPr>
          <w:sz w:val="28"/>
          <w:szCs w:val="28"/>
          <w:lang w:val="kk-KZ"/>
        </w:rPr>
      </w:pPr>
      <w:r>
        <w:rPr>
          <w:sz w:val="28"/>
          <w:szCs w:val="28"/>
          <w:lang w:val="kk-KZ"/>
        </w:rPr>
        <w:t>Е) біліктілікке негізделген</w:t>
      </w:r>
    </w:p>
    <w:p w:rsidR="002624ED" w:rsidRDefault="006B10B1">
      <w:pPr>
        <w:ind w:firstLine="709"/>
        <w:jc w:val="both"/>
        <w:rPr>
          <w:sz w:val="28"/>
          <w:szCs w:val="28"/>
          <w:lang w:val="kk-KZ"/>
        </w:rPr>
      </w:pPr>
      <w:r>
        <w:rPr>
          <w:sz w:val="28"/>
          <w:szCs w:val="28"/>
          <w:lang w:val="kk-KZ"/>
        </w:rPr>
        <w:t>95. Блум таксономиясындағы функционалдық сауаттылықтарына жауап беретін деңгей</w:t>
      </w:r>
    </w:p>
    <w:p w:rsidR="002624ED" w:rsidRDefault="006B10B1">
      <w:pPr>
        <w:ind w:firstLine="709"/>
        <w:rPr>
          <w:sz w:val="28"/>
          <w:szCs w:val="28"/>
          <w:lang w:val="kk-KZ"/>
        </w:rPr>
      </w:pPr>
      <w:r>
        <w:rPr>
          <w:sz w:val="28"/>
          <w:szCs w:val="28"/>
          <w:lang w:val="kk-KZ"/>
        </w:rPr>
        <w:t xml:space="preserve">А) синтез, бағалау </w:t>
      </w:r>
    </w:p>
    <w:p w:rsidR="002624ED" w:rsidRDefault="006B10B1">
      <w:pPr>
        <w:ind w:firstLine="709"/>
        <w:rPr>
          <w:sz w:val="28"/>
          <w:szCs w:val="28"/>
          <w:lang w:val="kk-KZ"/>
        </w:rPr>
      </w:pPr>
      <w:r>
        <w:rPr>
          <w:sz w:val="28"/>
          <w:szCs w:val="28"/>
          <w:lang w:val="kk-KZ"/>
        </w:rPr>
        <w:t>В) білім</w:t>
      </w:r>
    </w:p>
    <w:p w:rsidR="002624ED" w:rsidRDefault="006B10B1">
      <w:pPr>
        <w:ind w:firstLine="709"/>
        <w:rPr>
          <w:sz w:val="28"/>
          <w:szCs w:val="28"/>
          <w:lang w:val="kk-KZ"/>
        </w:rPr>
      </w:pPr>
      <w:r>
        <w:rPr>
          <w:sz w:val="28"/>
          <w:szCs w:val="28"/>
          <w:lang w:val="kk-KZ"/>
        </w:rPr>
        <w:t>С) қолдану</w:t>
      </w:r>
    </w:p>
    <w:p w:rsidR="002624ED" w:rsidRDefault="006B10B1">
      <w:pPr>
        <w:ind w:firstLine="709"/>
        <w:jc w:val="both"/>
        <w:rPr>
          <w:sz w:val="28"/>
          <w:szCs w:val="28"/>
          <w:lang w:val="kk-KZ"/>
        </w:rPr>
      </w:pPr>
      <w:r>
        <w:rPr>
          <w:sz w:val="28"/>
          <w:szCs w:val="28"/>
          <w:lang w:val="kk-KZ"/>
        </w:rPr>
        <w:t>Д) анализ</w:t>
      </w:r>
    </w:p>
    <w:p w:rsidR="002624ED" w:rsidRDefault="006B10B1">
      <w:pPr>
        <w:ind w:firstLine="709"/>
        <w:jc w:val="both"/>
        <w:rPr>
          <w:sz w:val="28"/>
          <w:szCs w:val="28"/>
          <w:lang w:val="kk-KZ"/>
        </w:rPr>
      </w:pPr>
      <w:r>
        <w:rPr>
          <w:sz w:val="28"/>
          <w:szCs w:val="28"/>
          <w:lang w:val="kk-KZ"/>
        </w:rPr>
        <w:t>Е) білік</w:t>
      </w:r>
    </w:p>
    <w:p w:rsidR="002624ED" w:rsidRDefault="006B10B1">
      <w:pPr>
        <w:ind w:firstLine="709"/>
        <w:jc w:val="both"/>
        <w:rPr>
          <w:sz w:val="28"/>
          <w:szCs w:val="28"/>
          <w:lang w:val="kk-KZ"/>
        </w:rPr>
      </w:pPr>
      <w:r>
        <w:rPr>
          <w:sz w:val="28"/>
          <w:szCs w:val="28"/>
          <w:lang w:val="kk-KZ"/>
        </w:rPr>
        <w:t>96. Бастауышта адам, табиғат, қоршаған орта және олардың өзара байланысы мен тәуелділігі жөніндегі білім жүйесін құрайтын кіріктірілген пән қалай аталады?</w:t>
      </w:r>
    </w:p>
    <w:p w:rsidR="002624ED" w:rsidRDefault="006B10B1">
      <w:pPr>
        <w:ind w:firstLine="709"/>
        <w:rPr>
          <w:sz w:val="28"/>
          <w:szCs w:val="28"/>
          <w:lang w:val="kk-KZ"/>
        </w:rPr>
      </w:pPr>
      <w:r>
        <w:rPr>
          <w:sz w:val="28"/>
          <w:szCs w:val="28"/>
          <w:lang w:val="kk-KZ"/>
        </w:rPr>
        <w:t>А) жаратылыстану</w:t>
      </w:r>
    </w:p>
    <w:p w:rsidR="002624ED" w:rsidRDefault="006B10B1">
      <w:pPr>
        <w:ind w:firstLine="709"/>
        <w:rPr>
          <w:sz w:val="28"/>
          <w:szCs w:val="28"/>
          <w:lang w:val="kk-KZ"/>
        </w:rPr>
      </w:pPr>
      <w:r>
        <w:rPr>
          <w:sz w:val="28"/>
          <w:szCs w:val="28"/>
          <w:lang w:val="kk-KZ"/>
        </w:rPr>
        <w:t xml:space="preserve">В)  дүниетану </w:t>
      </w:r>
    </w:p>
    <w:p w:rsidR="002624ED" w:rsidRDefault="006B10B1">
      <w:pPr>
        <w:ind w:firstLine="709"/>
        <w:rPr>
          <w:sz w:val="28"/>
          <w:szCs w:val="28"/>
          <w:lang w:val="kk-KZ"/>
        </w:rPr>
      </w:pPr>
      <w:r>
        <w:rPr>
          <w:sz w:val="28"/>
          <w:szCs w:val="28"/>
          <w:lang w:val="kk-KZ"/>
        </w:rPr>
        <w:t>С) физика</w:t>
      </w:r>
    </w:p>
    <w:p w:rsidR="002624ED" w:rsidRDefault="006B10B1">
      <w:pPr>
        <w:ind w:firstLine="709"/>
        <w:jc w:val="both"/>
        <w:rPr>
          <w:sz w:val="28"/>
          <w:szCs w:val="28"/>
          <w:lang w:val="kk-KZ"/>
        </w:rPr>
      </w:pPr>
      <w:r>
        <w:rPr>
          <w:sz w:val="28"/>
          <w:szCs w:val="28"/>
          <w:lang w:val="kk-KZ"/>
        </w:rPr>
        <w:t>Д) технология</w:t>
      </w:r>
    </w:p>
    <w:p w:rsidR="002624ED" w:rsidRDefault="006B10B1">
      <w:pPr>
        <w:ind w:firstLine="709"/>
        <w:jc w:val="both"/>
        <w:rPr>
          <w:sz w:val="28"/>
          <w:szCs w:val="28"/>
          <w:lang w:val="kk-KZ"/>
        </w:rPr>
      </w:pPr>
      <w:r>
        <w:rPr>
          <w:sz w:val="28"/>
          <w:szCs w:val="28"/>
          <w:lang w:val="kk-KZ"/>
        </w:rPr>
        <w:t>Е) өзін өзі тану</w:t>
      </w:r>
    </w:p>
    <w:p w:rsidR="002624ED" w:rsidRDefault="006B10B1">
      <w:pPr>
        <w:ind w:firstLine="709"/>
        <w:jc w:val="both"/>
        <w:rPr>
          <w:sz w:val="28"/>
          <w:szCs w:val="28"/>
          <w:lang w:val="kk-KZ"/>
        </w:rPr>
      </w:pPr>
      <w:r>
        <w:rPr>
          <w:sz w:val="28"/>
          <w:szCs w:val="28"/>
          <w:lang w:val="kk-KZ"/>
        </w:rPr>
        <w:t>97. Оқушылардың білім жетістіктері қалай бағаланады?</w:t>
      </w:r>
    </w:p>
    <w:p w:rsidR="002624ED" w:rsidRDefault="006B10B1">
      <w:pPr>
        <w:ind w:firstLine="709"/>
        <w:rPr>
          <w:sz w:val="28"/>
          <w:szCs w:val="28"/>
          <w:lang w:val="kk-KZ"/>
        </w:rPr>
      </w:pPr>
      <w:r>
        <w:rPr>
          <w:sz w:val="28"/>
          <w:szCs w:val="28"/>
          <w:lang w:val="kk-KZ"/>
        </w:rPr>
        <w:t xml:space="preserve">А) критериалды бағалау  </w:t>
      </w:r>
    </w:p>
    <w:p w:rsidR="002624ED" w:rsidRDefault="006B10B1">
      <w:pPr>
        <w:ind w:firstLine="709"/>
        <w:rPr>
          <w:sz w:val="28"/>
          <w:szCs w:val="28"/>
          <w:lang w:val="kk-KZ"/>
        </w:rPr>
      </w:pPr>
      <w:r>
        <w:rPr>
          <w:sz w:val="28"/>
          <w:szCs w:val="28"/>
          <w:lang w:val="kk-KZ"/>
        </w:rPr>
        <w:t>В) қалыптастырушы бағалау</w:t>
      </w:r>
    </w:p>
    <w:p w:rsidR="002624ED" w:rsidRDefault="006B10B1">
      <w:pPr>
        <w:ind w:firstLine="709"/>
        <w:rPr>
          <w:sz w:val="28"/>
          <w:szCs w:val="28"/>
          <w:lang w:val="kk-KZ"/>
        </w:rPr>
      </w:pPr>
      <w:r>
        <w:rPr>
          <w:sz w:val="28"/>
          <w:szCs w:val="28"/>
          <w:lang w:val="kk-KZ"/>
        </w:rPr>
        <w:t>С) жиынтық бағалау</w:t>
      </w:r>
    </w:p>
    <w:p w:rsidR="002624ED" w:rsidRDefault="006B10B1">
      <w:pPr>
        <w:ind w:firstLine="709"/>
        <w:jc w:val="both"/>
        <w:rPr>
          <w:sz w:val="28"/>
          <w:szCs w:val="28"/>
          <w:lang w:val="kk-KZ"/>
        </w:rPr>
      </w:pPr>
      <w:r>
        <w:rPr>
          <w:sz w:val="28"/>
          <w:szCs w:val="28"/>
          <w:lang w:val="kk-KZ"/>
        </w:rPr>
        <w:t>Д) балдық жүйе</w:t>
      </w:r>
    </w:p>
    <w:p w:rsidR="002624ED" w:rsidRDefault="006B10B1">
      <w:pPr>
        <w:ind w:firstLine="709"/>
        <w:jc w:val="both"/>
        <w:rPr>
          <w:sz w:val="28"/>
          <w:szCs w:val="28"/>
          <w:lang w:val="kk-KZ"/>
        </w:rPr>
      </w:pPr>
      <w:r>
        <w:rPr>
          <w:sz w:val="28"/>
          <w:szCs w:val="28"/>
          <w:lang w:val="kk-KZ"/>
        </w:rPr>
        <w:t>Е) дәстүрлі бағалау</w:t>
      </w:r>
    </w:p>
    <w:p w:rsidR="002624ED" w:rsidRDefault="006B10B1">
      <w:pPr>
        <w:ind w:firstLine="709"/>
        <w:jc w:val="both"/>
        <w:rPr>
          <w:color w:val="000000"/>
          <w:spacing w:val="3"/>
          <w:sz w:val="28"/>
          <w:szCs w:val="28"/>
          <w:lang w:val="kk-KZ"/>
        </w:rPr>
      </w:pPr>
      <w:r>
        <w:rPr>
          <w:sz w:val="28"/>
          <w:szCs w:val="28"/>
          <w:lang w:val="kk-KZ"/>
        </w:rPr>
        <w:t xml:space="preserve">98. </w:t>
      </w:r>
      <w:r>
        <w:rPr>
          <w:color w:val="000000"/>
          <w:spacing w:val="3"/>
          <w:sz w:val="28"/>
          <w:szCs w:val="28"/>
          <w:lang w:val="kk-KZ"/>
        </w:rPr>
        <w:t>Критериалды бағалау қалай жүзеге асырылады?</w:t>
      </w:r>
    </w:p>
    <w:p w:rsidR="002624ED" w:rsidRDefault="006B10B1">
      <w:pPr>
        <w:ind w:firstLine="709"/>
        <w:rPr>
          <w:sz w:val="28"/>
          <w:szCs w:val="28"/>
          <w:lang w:val="kk-KZ"/>
        </w:rPr>
      </w:pPr>
      <w:r>
        <w:rPr>
          <w:sz w:val="28"/>
          <w:szCs w:val="28"/>
          <w:lang w:val="kk-KZ"/>
        </w:rPr>
        <w:t xml:space="preserve">А) қалыптастырушы  және  жиынтық бағалаудан </w:t>
      </w:r>
    </w:p>
    <w:p w:rsidR="002624ED" w:rsidRDefault="006B10B1">
      <w:pPr>
        <w:ind w:firstLine="709"/>
        <w:rPr>
          <w:sz w:val="28"/>
          <w:szCs w:val="28"/>
          <w:lang w:val="kk-KZ"/>
        </w:rPr>
      </w:pPr>
      <w:r>
        <w:rPr>
          <w:sz w:val="28"/>
          <w:szCs w:val="28"/>
          <w:lang w:val="kk-KZ"/>
        </w:rPr>
        <w:t>В) тек қалыптастырушы бағалаудан</w:t>
      </w:r>
    </w:p>
    <w:p w:rsidR="002624ED" w:rsidRDefault="006B10B1">
      <w:pPr>
        <w:ind w:firstLine="709"/>
        <w:rPr>
          <w:sz w:val="28"/>
          <w:szCs w:val="28"/>
          <w:lang w:val="kk-KZ"/>
        </w:rPr>
      </w:pPr>
      <w:r>
        <w:rPr>
          <w:sz w:val="28"/>
          <w:szCs w:val="28"/>
          <w:lang w:val="kk-KZ"/>
        </w:rPr>
        <w:t>С) тек жиынтық бағалау</w:t>
      </w:r>
    </w:p>
    <w:p w:rsidR="002624ED" w:rsidRDefault="006B10B1">
      <w:pPr>
        <w:ind w:firstLine="709"/>
        <w:jc w:val="both"/>
        <w:rPr>
          <w:sz w:val="28"/>
          <w:szCs w:val="28"/>
          <w:lang w:val="kk-KZ"/>
        </w:rPr>
      </w:pPr>
      <w:r>
        <w:rPr>
          <w:sz w:val="28"/>
          <w:szCs w:val="28"/>
          <w:lang w:val="kk-KZ"/>
        </w:rPr>
        <w:t>Д) балдық жүйемен</w:t>
      </w:r>
    </w:p>
    <w:p w:rsidR="002624ED" w:rsidRDefault="006B10B1">
      <w:pPr>
        <w:ind w:firstLine="709"/>
        <w:jc w:val="both"/>
        <w:rPr>
          <w:sz w:val="28"/>
          <w:szCs w:val="28"/>
          <w:lang w:val="kk-KZ"/>
        </w:rPr>
      </w:pPr>
      <w:r>
        <w:rPr>
          <w:sz w:val="28"/>
          <w:szCs w:val="28"/>
          <w:lang w:val="kk-KZ"/>
        </w:rPr>
        <w:t>Е) дәстүрлі бағалау</w:t>
      </w:r>
    </w:p>
    <w:p w:rsidR="002624ED" w:rsidRDefault="006B10B1">
      <w:pPr>
        <w:ind w:firstLine="709"/>
        <w:jc w:val="both"/>
        <w:rPr>
          <w:sz w:val="28"/>
          <w:szCs w:val="28"/>
          <w:lang w:val="kk-KZ"/>
        </w:rPr>
      </w:pPr>
      <w:r>
        <w:rPr>
          <w:sz w:val="28"/>
          <w:szCs w:val="28"/>
          <w:lang w:val="kk-KZ"/>
        </w:rPr>
        <w:t>99. Ү</w:t>
      </w:r>
      <w:r>
        <w:rPr>
          <w:color w:val="000000"/>
          <w:spacing w:val="3"/>
          <w:sz w:val="28"/>
          <w:szCs w:val="28"/>
          <w:lang w:val="kk-KZ"/>
        </w:rPr>
        <w:t>здіксіз өткізіледі, оқушы мен оқытушы арасындағы кері байланысты қамтамасыз етеді және оқу процессін дер кезінде түзетуге мүмкіндік беретін бағалау түрі қалай аталады?</w:t>
      </w:r>
    </w:p>
    <w:p w:rsidR="002624ED" w:rsidRDefault="006B10B1">
      <w:pPr>
        <w:ind w:firstLine="709"/>
        <w:rPr>
          <w:sz w:val="28"/>
          <w:szCs w:val="28"/>
          <w:lang w:val="kk-KZ"/>
        </w:rPr>
      </w:pPr>
      <w:r>
        <w:rPr>
          <w:sz w:val="28"/>
          <w:szCs w:val="28"/>
          <w:lang w:val="kk-KZ"/>
        </w:rPr>
        <w:t xml:space="preserve">А) қалыптастырушы  бағалау </w:t>
      </w:r>
    </w:p>
    <w:p w:rsidR="002624ED" w:rsidRDefault="006B10B1">
      <w:pPr>
        <w:ind w:firstLine="709"/>
        <w:rPr>
          <w:sz w:val="28"/>
          <w:szCs w:val="28"/>
          <w:lang w:val="kk-KZ"/>
        </w:rPr>
      </w:pPr>
      <w:r>
        <w:rPr>
          <w:sz w:val="28"/>
          <w:szCs w:val="28"/>
          <w:lang w:val="kk-KZ"/>
        </w:rPr>
        <w:lastRenderedPageBreak/>
        <w:t>В) аралық бағалау</w:t>
      </w:r>
    </w:p>
    <w:p w:rsidR="002624ED" w:rsidRDefault="006B10B1">
      <w:pPr>
        <w:ind w:firstLine="709"/>
        <w:rPr>
          <w:sz w:val="28"/>
          <w:szCs w:val="28"/>
          <w:lang w:val="kk-KZ"/>
        </w:rPr>
      </w:pPr>
      <w:r>
        <w:rPr>
          <w:sz w:val="28"/>
          <w:szCs w:val="28"/>
          <w:lang w:val="kk-KZ"/>
        </w:rPr>
        <w:t>С)  жиынтық бағалау</w:t>
      </w:r>
    </w:p>
    <w:p w:rsidR="002624ED" w:rsidRDefault="006B10B1">
      <w:pPr>
        <w:ind w:firstLine="709"/>
        <w:jc w:val="both"/>
        <w:rPr>
          <w:sz w:val="28"/>
          <w:szCs w:val="28"/>
          <w:lang w:val="kk-KZ"/>
        </w:rPr>
      </w:pPr>
      <w:r>
        <w:rPr>
          <w:sz w:val="28"/>
          <w:szCs w:val="28"/>
          <w:lang w:val="kk-KZ"/>
        </w:rPr>
        <w:t>Д) балдық жүйемен</w:t>
      </w:r>
    </w:p>
    <w:p w:rsidR="002624ED" w:rsidRDefault="006B10B1">
      <w:pPr>
        <w:ind w:firstLine="709"/>
        <w:jc w:val="both"/>
        <w:rPr>
          <w:sz w:val="28"/>
          <w:szCs w:val="28"/>
          <w:lang w:val="kk-KZ"/>
        </w:rPr>
      </w:pPr>
      <w:r>
        <w:rPr>
          <w:sz w:val="28"/>
          <w:szCs w:val="28"/>
          <w:lang w:val="kk-KZ"/>
        </w:rPr>
        <w:t>Е) дәстүрлі бағалау</w:t>
      </w:r>
    </w:p>
    <w:p w:rsidR="002624ED" w:rsidRDefault="006B10B1">
      <w:pPr>
        <w:pStyle w:val="af9"/>
        <w:ind w:firstLine="709"/>
        <w:jc w:val="both"/>
        <w:rPr>
          <w:rFonts w:ascii="Times New Roman" w:hAnsi="Times New Roman" w:cs="Times New Roman"/>
          <w:color w:val="000000"/>
          <w:spacing w:val="3"/>
          <w:sz w:val="28"/>
          <w:szCs w:val="28"/>
          <w:lang w:val="kk-KZ"/>
        </w:rPr>
      </w:pPr>
      <w:r>
        <w:rPr>
          <w:rFonts w:ascii="Times New Roman" w:hAnsi="Times New Roman" w:cs="Times New Roman"/>
          <w:sz w:val="28"/>
          <w:szCs w:val="28"/>
          <w:lang w:val="kk-KZ"/>
        </w:rPr>
        <w:t>100. Б</w:t>
      </w:r>
      <w:r>
        <w:rPr>
          <w:rFonts w:ascii="Times New Roman" w:hAnsi="Times New Roman" w:cs="Times New Roman"/>
          <w:color w:val="000000"/>
          <w:spacing w:val="3"/>
          <w:sz w:val="28"/>
          <w:szCs w:val="28"/>
          <w:lang w:val="kk-KZ"/>
        </w:rPr>
        <w:t>елгілі оқу мерзімінде оқу блогын оқып бітіргенде өткізіледі, оқушыларға кері байланысты қамтамасыз ету үшін, пән бойынша тоқсандық және жылдық бағаларды қою үшін колданылатын бағалау түрі?.</w:t>
      </w:r>
    </w:p>
    <w:p w:rsidR="002624ED" w:rsidRDefault="006B10B1">
      <w:pPr>
        <w:ind w:firstLine="709"/>
        <w:rPr>
          <w:sz w:val="28"/>
          <w:szCs w:val="28"/>
          <w:lang w:val="kk-KZ"/>
        </w:rPr>
      </w:pPr>
      <w:r>
        <w:rPr>
          <w:sz w:val="28"/>
          <w:szCs w:val="28"/>
          <w:lang w:val="kk-KZ"/>
        </w:rPr>
        <w:t>А) жиынтық бағалау</w:t>
      </w:r>
    </w:p>
    <w:p w:rsidR="002624ED" w:rsidRDefault="006B10B1">
      <w:pPr>
        <w:ind w:firstLine="709"/>
        <w:rPr>
          <w:sz w:val="28"/>
          <w:szCs w:val="28"/>
          <w:lang w:val="kk-KZ"/>
        </w:rPr>
      </w:pPr>
      <w:r>
        <w:rPr>
          <w:sz w:val="28"/>
          <w:szCs w:val="28"/>
          <w:lang w:val="kk-KZ"/>
        </w:rPr>
        <w:t>В) аралық бағалау</w:t>
      </w:r>
    </w:p>
    <w:p w:rsidR="002624ED" w:rsidRDefault="006B10B1">
      <w:pPr>
        <w:ind w:firstLine="709"/>
        <w:rPr>
          <w:sz w:val="28"/>
          <w:szCs w:val="28"/>
          <w:lang w:val="kk-KZ"/>
        </w:rPr>
      </w:pPr>
      <w:r>
        <w:rPr>
          <w:sz w:val="28"/>
          <w:szCs w:val="28"/>
          <w:lang w:val="kk-KZ"/>
        </w:rPr>
        <w:t xml:space="preserve">С)  қалыптастырушы  бағалау </w:t>
      </w:r>
    </w:p>
    <w:p w:rsidR="002624ED" w:rsidRDefault="006B10B1">
      <w:pPr>
        <w:ind w:firstLine="709"/>
        <w:jc w:val="both"/>
        <w:rPr>
          <w:sz w:val="28"/>
          <w:szCs w:val="28"/>
          <w:lang w:val="kk-KZ"/>
        </w:rPr>
      </w:pPr>
      <w:r>
        <w:rPr>
          <w:sz w:val="28"/>
          <w:szCs w:val="28"/>
          <w:lang w:val="kk-KZ"/>
        </w:rPr>
        <w:t>Д) балдық жүйемен</w:t>
      </w:r>
    </w:p>
    <w:p w:rsidR="002624ED" w:rsidRDefault="006B10B1">
      <w:pPr>
        <w:ind w:firstLine="709"/>
        <w:jc w:val="both"/>
        <w:rPr>
          <w:sz w:val="28"/>
          <w:szCs w:val="28"/>
          <w:lang w:val="kk-KZ"/>
        </w:rPr>
      </w:pPr>
      <w:r>
        <w:rPr>
          <w:sz w:val="28"/>
          <w:szCs w:val="28"/>
          <w:lang w:val="kk-KZ"/>
        </w:rPr>
        <w:t>Е) дәстүрлі бағалау</w:t>
      </w:r>
    </w:p>
    <w:p w:rsidR="002624ED" w:rsidRDefault="002624ED">
      <w:pPr>
        <w:ind w:firstLine="709"/>
        <w:jc w:val="both"/>
        <w:rPr>
          <w:sz w:val="28"/>
          <w:szCs w:val="28"/>
          <w:lang w:val="kk-KZ"/>
        </w:rPr>
      </w:pPr>
    </w:p>
    <w:p w:rsidR="002624ED" w:rsidRDefault="002624ED">
      <w:pPr>
        <w:ind w:firstLine="709"/>
        <w:jc w:val="both"/>
        <w:rPr>
          <w:sz w:val="28"/>
          <w:szCs w:val="28"/>
          <w:lang w:val="kk-KZ"/>
        </w:rPr>
      </w:pPr>
    </w:p>
    <w:p w:rsidR="002624ED" w:rsidRDefault="002624ED">
      <w:pPr>
        <w:ind w:firstLine="709"/>
        <w:jc w:val="both"/>
        <w:rPr>
          <w:sz w:val="28"/>
          <w:szCs w:val="28"/>
          <w:lang w:val="kk-KZ"/>
        </w:rPr>
      </w:pPr>
    </w:p>
    <w:p w:rsidR="002624ED" w:rsidRDefault="002624ED">
      <w:pPr>
        <w:pStyle w:val="af9"/>
        <w:ind w:firstLine="709"/>
        <w:rPr>
          <w:rFonts w:ascii="Times New Roman" w:hAnsi="Times New Roman" w:cs="Times New Roman"/>
          <w:b/>
          <w:sz w:val="28"/>
          <w:szCs w:val="28"/>
          <w:lang w:val="kk-KZ"/>
        </w:rPr>
      </w:pPr>
    </w:p>
    <w:p w:rsidR="002624ED" w:rsidRDefault="002624ED">
      <w:pPr>
        <w:pStyle w:val="af9"/>
        <w:ind w:firstLine="709"/>
        <w:rPr>
          <w:rFonts w:ascii="Times New Roman" w:hAnsi="Times New Roman" w:cs="Times New Roman"/>
          <w:b/>
          <w:sz w:val="28"/>
          <w:szCs w:val="28"/>
          <w:lang w:val="kk-KZ"/>
        </w:rPr>
      </w:pPr>
    </w:p>
    <w:p w:rsidR="002624ED" w:rsidRDefault="002624ED">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8E1545" w:rsidRDefault="008E1545">
      <w:pPr>
        <w:pStyle w:val="af9"/>
        <w:ind w:firstLine="709"/>
        <w:rPr>
          <w:rFonts w:ascii="Times New Roman" w:hAnsi="Times New Roman" w:cs="Times New Roman"/>
          <w:b/>
          <w:sz w:val="28"/>
          <w:szCs w:val="28"/>
          <w:lang w:val="kk-KZ"/>
        </w:rPr>
      </w:pPr>
    </w:p>
    <w:p w:rsidR="002624ED" w:rsidRDefault="002624ED"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FD700E" w:rsidRDefault="00FD700E" w:rsidP="00FD700E">
      <w:pPr>
        <w:pStyle w:val="af9"/>
        <w:rPr>
          <w:rFonts w:ascii="Times New Roman" w:hAnsi="Times New Roman" w:cs="Times New Roman"/>
          <w:b/>
          <w:sz w:val="28"/>
          <w:szCs w:val="28"/>
          <w:lang w:val="kk-KZ"/>
        </w:rPr>
      </w:pPr>
    </w:p>
    <w:p w:rsidR="002624ED" w:rsidRDefault="006B10B1">
      <w:pPr>
        <w:ind w:firstLine="709"/>
        <w:jc w:val="center"/>
        <w:rPr>
          <w:b/>
          <w:sz w:val="28"/>
          <w:szCs w:val="28"/>
          <w:lang w:val="kk-KZ"/>
        </w:rPr>
      </w:pPr>
      <w:r>
        <w:rPr>
          <w:b/>
          <w:sz w:val="28"/>
          <w:szCs w:val="28"/>
          <w:lang w:val="kk-KZ"/>
        </w:rPr>
        <w:lastRenderedPageBreak/>
        <w:t>Пайдаланған әдебиеттер тізімі</w:t>
      </w:r>
    </w:p>
    <w:p w:rsidR="002624ED" w:rsidRDefault="002624ED">
      <w:pPr>
        <w:ind w:firstLine="709"/>
        <w:jc w:val="center"/>
        <w:rPr>
          <w:b/>
          <w:sz w:val="28"/>
          <w:szCs w:val="28"/>
          <w:lang w:val="kk-KZ"/>
        </w:rPr>
      </w:pP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Көшкімбаев К., Тусупбекова Г.А., Ыдырыс А.,  Атанбаева Г.К жэне т.б. Қазіргі жаратылыстану концепциялары (биология): оқу кұралы / - Алматы: Қазак университеті, 2018.-252 бет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Ильясова Д.С., Пазылова Г.Ш. Бірінші сыныпта оқу үдерісін ұйымдастыру туралы әдістемелік ұсыныстар (Назарбаев Зияткерлік мектептері тәжірибесінен) / – Астана «Назарбаев Зияткерлік мектептері» ДББҰ Педагогикалық шеберлік орталығы, 2016. – 92 с. </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Мынбаева А.К., Садвакасова З.М. Инновационные методы обучения. Учебное пособие Алматы: ТехноЭрудит,2018.-356с.</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Орақова А.Ш., Жартынова Ж.А. Қойлық Н.О., Корнилова Т.Б., Ким В.Н. Интербелсенді  оқыту әдісін қолданып сабақты жоспарлау және басқару:  Әдістемелік құрал – Алматы: 2014. -96б.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Жаратылыстану.  Орта білім беру мазмұнын жаңарту аясында бастауыш мектепке (1-4 сыныптар) арналған оқу бағдарламасы – Астана: 2016,-33б.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Қазақстан Республикасының Мемлекеттік жалпыға міндетті бастауыш білім беру стандарты. – Астана: 2014, 107б.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Жаратылыстану. 1-сынып. Мұғалімге арналған нұсқаулық. С.Кузнецова, Д.Сапаков, И.Васева, А.Жамиева, М.Кусаинова, М.Тасбулатова. «Назарбаев зияткерлік мектептері»- Астана: Мектеп, 2016.-102б.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Сихимбаева С.М. Дүниетануды оқыту теориясы мен технологиясы. Оқу құралы. –Шымкент: Нұрлы бейне, 2010.- 148 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 Жексенбаева Ү.Б. Мен зерттеуге үйренемін. -Астана: 2006. -32б.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10. Клепина З.А., Аквилева Г.Н. Методика преподавания естествознания в начальной школе.-М.: Академия, 2008.-288с.</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11. Фазылов С.Д., Молдахметов З.М., Ғазалиев А.М. Қазіргі заманғы жаратылыстану концепциялары. / Оқулық. 2-ші басылым, өңделіп толықтырылған. Алматы, 2003. - 256 бет</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12. Тұрғынбаев Ә.Х. Қазіргі жаратылыстану концепциялары. Оқу құралы. -Алматы: Білім, 2003,-189бет</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13. Кузнецова С.Н., Сапақов Д.Н., Васева И.Н., Жамиева Ә.Қ., Құсайынова М.Қ., Тасболатова М.Қ. Жаратылыстану. 1 сынып. Оқулық. -Астана:  «Назарбаев Зияткерлік мектептері» ДББҰ, 2016.-96б.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 Жаратылыстану. 2- сынып. Оқулық. Т.А.Андриянова, В.Н.Беркало, Н.Ш.Жакупова, А.В.Полежаева. «Назарбаев зияткерлік мектептері»- «ДББҰ», 2017. -107б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15. Жаратылыстану. 3- сынып. 1-бөлім. Оқулық. Т.А.Андриянова, В.Н.Беркало, Н.Ш.Жакупова, А.В.Полежаева. «Назарбаев зияткерлік мектептері»- «ДББҰ», 2018. -87б.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16. Жаратылыстану. 3- сынып. 2-бөлім. Оқулық. Т.А.Андриянова, В.Н.Беркало, Н.Ш.Жакупова, А.В.Полежаева. «Назарбаев зияткерлік мектептері»- «ДББҰ», 2018. -92б.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17. Захаров В.Б., Сонин Н.И., Қисымқызы Ә. Биология. Тірі организмдердің көп түрлілігі. -Алматы: Дрофа-Кітап, 2004,-288б.</w:t>
      </w:r>
    </w:p>
    <w:p w:rsidR="002624ED" w:rsidRDefault="006B10B1">
      <w:pPr>
        <w:pStyle w:val="af9"/>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18. Дүйсенов А.Ж. Табиғаттағы құбылыстар және қоршаған орта. Алматы: 2006.-127б.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19. 2016-2017 оқу жылында Қазақстан Республикасының жалпы орта білім беретін ұйымдарында оқу процесін ұйымдастырудың ерекшеліктері туралы. -Астана: 2016, -97б.</w:t>
      </w:r>
    </w:p>
    <w:p w:rsidR="002624ED" w:rsidRDefault="006B10B1">
      <w:pPr>
        <w:pStyle w:val="af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 Жаратылыстану  пәні бойынша оқу жоспары (орта білім мазмұнын жаңарту аясында) 1-сынып. -Астана:  2016ж.-87б.</w:t>
      </w:r>
    </w:p>
    <w:p w:rsidR="002624ED" w:rsidRDefault="006B10B1">
      <w:pPr>
        <w:pStyle w:val="af9"/>
        <w:ind w:firstLine="709"/>
        <w:jc w:val="both"/>
        <w:rPr>
          <w:rFonts w:ascii="Times New Roman" w:eastAsia="Arial" w:hAnsi="Times New Roman" w:cs="Times New Roman"/>
          <w:sz w:val="28"/>
          <w:szCs w:val="28"/>
          <w:lang w:val="kk-KZ"/>
        </w:rPr>
      </w:pPr>
      <w:r>
        <w:rPr>
          <w:rFonts w:ascii="Times New Roman" w:hAnsi="Times New Roman" w:cs="Times New Roman"/>
          <w:sz w:val="28"/>
          <w:szCs w:val="28"/>
          <w:lang w:val="kk-KZ"/>
        </w:rPr>
        <w:t xml:space="preserve">21. </w:t>
      </w:r>
      <w:r>
        <w:rPr>
          <w:rFonts w:ascii="Times New Roman" w:eastAsia="Arial" w:hAnsi="Times New Roman" w:cs="Times New Roman"/>
          <w:sz w:val="28"/>
          <w:szCs w:val="28"/>
          <w:lang w:val="kk-KZ"/>
        </w:rPr>
        <w:t>Жиынтық бағалауға арналған əдістемелік ұсыныстар. Жаратылыстану. 1-сынып. «Назарбаев зияткерлік мектептері». Дербес білім беру ұйымы. –Астана: 2016. -97б.</w:t>
      </w:r>
    </w:p>
    <w:p w:rsidR="002624ED" w:rsidRDefault="006B10B1">
      <w:pPr>
        <w:pStyle w:val="af9"/>
        <w:ind w:firstLine="709"/>
        <w:jc w:val="both"/>
        <w:rPr>
          <w:rFonts w:ascii="Times New Roman" w:eastAsia="Arial" w:hAnsi="Times New Roman" w:cs="Times New Roman"/>
          <w:sz w:val="28"/>
          <w:szCs w:val="28"/>
          <w:lang w:val="kk-KZ"/>
        </w:rPr>
      </w:pPr>
      <w:r>
        <w:rPr>
          <w:rFonts w:ascii="Times New Roman" w:eastAsia="Arial" w:hAnsi="Times New Roman" w:cs="Times New Roman"/>
          <w:sz w:val="28"/>
          <w:szCs w:val="28"/>
          <w:lang w:val="kk-KZ"/>
        </w:rPr>
        <w:t>22 Қалыптастырушы бағалауға арналған тапсырмалар жинағы.    Жаратылыстану. 1-сынып. «Назарбаев зияткерлік мектептері». Дербес білім беру ұйымы. –Астана: 2016. -147б.</w:t>
      </w:r>
    </w:p>
    <w:p w:rsidR="002624ED" w:rsidRDefault="006B10B1">
      <w:pPr>
        <w:pStyle w:val="af9"/>
        <w:ind w:firstLine="709"/>
        <w:jc w:val="both"/>
        <w:rPr>
          <w:rFonts w:ascii="Times New Roman" w:hAnsi="Times New Roman" w:cs="Times New Roman"/>
          <w:sz w:val="28"/>
          <w:szCs w:val="28"/>
          <w:lang w:val="kk-KZ"/>
        </w:rPr>
      </w:pPr>
      <w:r>
        <w:rPr>
          <w:rFonts w:ascii="Times New Roman" w:eastAsia="Arial" w:hAnsi="Times New Roman" w:cs="Times New Roman"/>
          <w:sz w:val="28"/>
          <w:szCs w:val="28"/>
          <w:lang w:val="kk-KZ"/>
        </w:rPr>
        <w:t xml:space="preserve">23. </w:t>
      </w:r>
      <w:r>
        <w:rPr>
          <w:rFonts w:ascii="Times New Roman" w:hAnsi="Times New Roman" w:cs="Times New Roman"/>
          <w:sz w:val="28"/>
          <w:szCs w:val="28"/>
          <w:lang w:val="kk-KZ"/>
        </w:rPr>
        <w:t>2017-2018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 – Астана: Ы. Алтынсарин атындағы Ұлттық білім академиясы, 2017. – 340 б.</w:t>
      </w:r>
    </w:p>
    <w:p w:rsidR="002624ED" w:rsidRDefault="006B10B1">
      <w:pPr>
        <w:pStyle w:val="af9"/>
        <w:ind w:firstLine="709"/>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sz w:val="28"/>
          <w:szCs w:val="28"/>
          <w:lang w:val="kk-KZ"/>
        </w:rPr>
        <w:t xml:space="preserve">24. </w:t>
      </w:r>
      <w:r>
        <w:rPr>
          <w:rFonts w:ascii="Times New Roman" w:hAnsi="Times New Roman" w:cs="Times New Roman"/>
          <w:color w:val="000000"/>
          <w:spacing w:val="2"/>
          <w:sz w:val="28"/>
          <w:szCs w:val="28"/>
          <w:shd w:val="clear" w:color="auto" w:fill="FFFFFF"/>
          <w:lang w:val="kk-KZ"/>
        </w:rPr>
        <w:t xml:space="preserve">Кузнецова С., Сапаков Д., Васева И., Жамиева А., Кусаинова М., ТасбулатоваМ. Жаратылыстану. </w:t>
      </w:r>
      <w:r>
        <w:rPr>
          <w:rFonts w:ascii="Times New Roman" w:hAnsi="Times New Roman" w:cs="Times New Roman"/>
          <w:color w:val="000000"/>
          <w:spacing w:val="2"/>
          <w:sz w:val="28"/>
          <w:szCs w:val="28"/>
          <w:lang w:val="kk-KZ"/>
        </w:rPr>
        <w:t>1 сынып.</w:t>
      </w:r>
      <w:r>
        <w:rPr>
          <w:rFonts w:ascii="Times New Roman" w:hAnsi="Times New Roman" w:cs="Times New Roman"/>
          <w:color w:val="000000"/>
          <w:spacing w:val="2"/>
          <w:sz w:val="28"/>
          <w:szCs w:val="28"/>
          <w:shd w:val="clear" w:color="auto" w:fill="FFFFFF"/>
          <w:lang w:val="kk-KZ"/>
        </w:rPr>
        <w:t xml:space="preserve"> Жұмыс дәптері. –Астана: «Назарбаев зияткерлік мектептері», 2016.-147б.</w:t>
      </w:r>
    </w:p>
    <w:p w:rsidR="002624ED" w:rsidRDefault="006B10B1">
      <w:pPr>
        <w:widowControl w:val="0"/>
        <w:shd w:val="clear" w:color="auto" w:fill="FFFFFF"/>
        <w:autoSpaceDE w:val="0"/>
        <w:autoSpaceDN w:val="0"/>
        <w:adjustRightInd w:val="0"/>
        <w:ind w:firstLine="709"/>
        <w:jc w:val="both"/>
        <w:rPr>
          <w:sz w:val="28"/>
          <w:szCs w:val="28"/>
          <w:lang w:val="kk-KZ"/>
        </w:rPr>
      </w:pPr>
      <w:r>
        <w:rPr>
          <w:bCs/>
          <w:color w:val="000000"/>
          <w:spacing w:val="-1"/>
          <w:sz w:val="28"/>
          <w:szCs w:val="28"/>
          <w:lang w:val="kk-KZ"/>
        </w:rPr>
        <w:t>25. Сихимбаева С.М. Дүниетанудан дидактикалық материалдар дайындау әдістемесі. Оқулық. –Шымкент: Нұрлы бейне, 2017.- 178 б.</w:t>
      </w:r>
    </w:p>
    <w:p w:rsidR="002624ED" w:rsidRDefault="006B10B1">
      <w:pPr>
        <w:widowControl w:val="0"/>
        <w:shd w:val="clear" w:color="auto" w:fill="FFFFFF"/>
        <w:autoSpaceDE w:val="0"/>
        <w:autoSpaceDN w:val="0"/>
        <w:adjustRightInd w:val="0"/>
        <w:ind w:firstLine="709"/>
        <w:jc w:val="both"/>
        <w:rPr>
          <w:sz w:val="28"/>
          <w:szCs w:val="28"/>
          <w:lang w:val="kk-KZ"/>
        </w:rPr>
      </w:pPr>
      <w:r>
        <w:rPr>
          <w:sz w:val="28"/>
          <w:szCs w:val="28"/>
          <w:lang w:val="kk-KZ"/>
        </w:rPr>
        <w:t xml:space="preserve">26. PISA, TIMSS зерттеулерінің тапсырмалары негізінде оқушылардың ғылыми жаратылыстану сауаттылықтарын дамыту. Оқу-әдістемелік құрал. – Астана: Ы.Алтынсарин атындағы ҰБА, 2014. – 40 б. </w:t>
      </w:r>
    </w:p>
    <w:p w:rsidR="002624ED" w:rsidRDefault="006B10B1">
      <w:pPr>
        <w:widowControl w:val="0"/>
        <w:shd w:val="clear" w:color="auto" w:fill="FFFFFF"/>
        <w:autoSpaceDE w:val="0"/>
        <w:autoSpaceDN w:val="0"/>
        <w:adjustRightInd w:val="0"/>
        <w:ind w:firstLine="709"/>
        <w:jc w:val="both"/>
        <w:rPr>
          <w:kern w:val="36"/>
          <w:sz w:val="28"/>
          <w:szCs w:val="28"/>
          <w:lang w:val="kk-KZ"/>
        </w:rPr>
      </w:pPr>
      <w:r>
        <w:rPr>
          <w:sz w:val="28"/>
          <w:szCs w:val="28"/>
          <w:shd w:val="clear" w:color="auto" w:fill="FEFEFE"/>
          <w:lang w:val="kk-KZ"/>
        </w:rPr>
        <w:t>27. PIRLS - бастауыш сынып оқушыларының функционалдық сауаттылығын бағалау: Әдістемелік құрал/ құраст. А.Т.Қоңырова, К.Е.Саурыкова. – Алматы: «Өрлеу» БАҰО» АҚ филиалы Алматы қаласы бойынша ПҚ БАИ, 2016 – 160 б.</w:t>
      </w:r>
    </w:p>
    <w:p w:rsidR="002624ED" w:rsidRDefault="002624ED">
      <w:pPr>
        <w:ind w:firstLine="709"/>
        <w:jc w:val="both"/>
        <w:rPr>
          <w:b/>
          <w:sz w:val="28"/>
          <w:szCs w:val="28"/>
          <w:lang w:val="kk-KZ"/>
        </w:rPr>
      </w:pPr>
    </w:p>
    <w:p w:rsidR="002624ED" w:rsidRDefault="002624ED">
      <w:pPr>
        <w:ind w:firstLine="709"/>
        <w:jc w:val="both"/>
        <w:rPr>
          <w:sz w:val="28"/>
          <w:szCs w:val="28"/>
          <w:lang w:val="kk-KZ"/>
        </w:rPr>
      </w:pPr>
    </w:p>
    <w:p w:rsidR="002624ED" w:rsidRDefault="002624ED"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FD700E" w:rsidRDefault="00FD700E" w:rsidP="00FD700E">
      <w:pPr>
        <w:rPr>
          <w:sz w:val="28"/>
          <w:szCs w:val="28"/>
          <w:lang w:val="kk-KZ"/>
        </w:rPr>
      </w:pPr>
    </w:p>
    <w:p w:rsidR="002624ED" w:rsidRDefault="006B10B1">
      <w:pPr>
        <w:ind w:right="829" w:firstLine="709"/>
        <w:jc w:val="center"/>
        <w:rPr>
          <w:sz w:val="28"/>
          <w:szCs w:val="28"/>
          <w:lang w:val="kk-KZ"/>
        </w:rPr>
      </w:pPr>
      <w:r>
        <w:rPr>
          <w:sz w:val="28"/>
          <w:szCs w:val="28"/>
          <w:lang w:val="kk-KZ"/>
        </w:rPr>
        <w:lastRenderedPageBreak/>
        <w:t xml:space="preserve">Сихимбаева Света Маметовна </w:t>
      </w:r>
    </w:p>
    <w:p w:rsidR="002624ED" w:rsidRDefault="006B10B1">
      <w:pPr>
        <w:ind w:right="829" w:firstLine="709"/>
        <w:jc w:val="center"/>
        <w:rPr>
          <w:sz w:val="28"/>
          <w:szCs w:val="28"/>
          <w:lang w:val="kk-KZ"/>
        </w:rPr>
      </w:pPr>
      <w:r>
        <w:rPr>
          <w:sz w:val="28"/>
          <w:szCs w:val="28"/>
          <w:lang w:val="kk-KZ"/>
        </w:rPr>
        <w:t>Баймаханбетова Марал Абаевна</w:t>
      </w:r>
    </w:p>
    <w:p w:rsidR="002624ED" w:rsidRDefault="002624ED">
      <w:pPr>
        <w:ind w:firstLine="709"/>
        <w:jc w:val="center"/>
        <w:rPr>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6B10B1">
      <w:pPr>
        <w:ind w:firstLine="709"/>
        <w:jc w:val="center"/>
        <w:rPr>
          <w:b/>
          <w:bCs/>
          <w:sz w:val="28"/>
          <w:szCs w:val="28"/>
          <w:u w:val="single"/>
          <w:lang w:val="kk-KZ"/>
        </w:rPr>
      </w:pPr>
      <w:r>
        <w:rPr>
          <w:b/>
          <w:sz w:val="28"/>
          <w:szCs w:val="28"/>
          <w:lang w:val="kk-KZ"/>
        </w:rPr>
        <w:t xml:space="preserve">«Жаратылыстану теориясы мен оқыту әдістемесі»  </w:t>
      </w:r>
    </w:p>
    <w:p w:rsidR="002624ED" w:rsidRDefault="002624ED">
      <w:pPr>
        <w:ind w:right="829" w:firstLine="709"/>
        <w:jc w:val="center"/>
        <w:rPr>
          <w:bCs/>
          <w:sz w:val="28"/>
          <w:szCs w:val="28"/>
          <w:lang w:val="kk-KZ"/>
        </w:rPr>
      </w:pPr>
    </w:p>
    <w:p w:rsidR="002624ED" w:rsidRDefault="006B10B1">
      <w:pPr>
        <w:ind w:right="829" w:firstLine="709"/>
        <w:jc w:val="center"/>
        <w:rPr>
          <w:bCs/>
          <w:sz w:val="28"/>
          <w:szCs w:val="28"/>
          <w:lang w:val="kk-KZ"/>
        </w:rPr>
      </w:pPr>
      <w:r>
        <w:rPr>
          <w:bCs/>
          <w:sz w:val="28"/>
          <w:szCs w:val="28"/>
          <w:lang w:val="kk-KZ"/>
        </w:rPr>
        <w:t>(6В</w:t>
      </w:r>
      <w:r>
        <w:rPr>
          <w:sz w:val="28"/>
          <w:szCs w:val="28"/>
          <w:lang w:val="kk-KZ" w:eastAsia="ko-KR"/>
        </w:rPr>
        <w:t>01310</w:t>
      </w:r>
      <w:r>
        <w:rPr>
          <w:bCs/>
          <w:sz w:val="28"/>
          <w:szCs w:val="28"/>
          <w:lang w:val="kk-KZ"/>
        </w:rPr>
        <w:t xml:space="preserve">)– «Бастауыш оқыту педагогикасы мен әдістемесі» мамандығының білімалушыларына арналған </w:t>
      </w: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6B10B1">
      <w:pPr>
        <w:ind w:firstLine="709"/>
        <w:jc w:val="center"/>
        <w:rPr>
          <w:sz w:val="28"/>
          <w:szCs w:val="28"/>
          <w:lang w:val="kk-KZ"/>
        </w:rPr>
      </w:pPr>
      <w:r>
        <w:rPr>
          <w:sz w:val="28"/>
          <w:szCs w:val="28"/>
          <w:lang w:val="kk-KZ"/>
        </w:rPr>
        <w:t>Оқуқұрал</w:t>
      </w:r>
      <w:r w:rsidRPr="00DF45E3">
        <w:rPr>
          <w:sz w:val="28"/>
          <w:szCs w:val="28"/>
          <w:lang w:val="kk-KZ"/>
        </w:rPr>
        <w:t>ы</w:t>
      </w: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b/>
          <w:sz w:val="28"/>
          <w:szCs w:val="28"/>
          <w:lang w:val="kk-KZ"/>
        </w:rPr>
      </w:pPr>
    </w:p>
    <w:p w:rsidR="002624ED" w:rsidRDefault="002624ED">
      <w:pPr>
        <w:ind w:firstLine="709"/>
        <w:jc w:val="center"/>
        <w:rPr>
          <w:sz w:val="28"/>
          <w:szCs w:val="28"/>
          <w:lang w:val="kk-KZ"/>
        </w:rPr>
      </w:pPr>
    </w:p>
    <w:p w:rsidR="002624ED" w:rsidRDefault="006B10B1">
      <w:pPr>
        <w:ind w:firstLine="709"/>
        <w:jc w:val="center"/>
        <w:rPr>
          <w:sz w:val="28"/>
          <w:szCs w:val="28"/>
          <w:lang w:val="kk-KZ"/>
        </w:rPr>
      </w:pPr>
      <w:r>
        <w:rPr>
          <w:sz w:val="28"/>
          <w:szCs w:val="28"/>
          <w:lang w:val="kk-KZ"/>
        </w:rPr>
        <w:t>Баспаға жіберуге                    қол қойылды</w:t>
      </w:r>
    </w:p>
    <w:p w:rsidR="002624ED" w:rsidRDefault="006B10B1">
      <w:pPr>
        <w:ind w:firstLine="709"/>
        <w:jc w:val="center"/>
        <w:rPr>
          <w:sz w:val="28"/>
          <w:szCs w:val="28"/>
          <w:lang w:val="kk-KZ"/>
        </w:rPr>
      </w:pPr>
      <w:r>
        <w:rPr>
          <w:sz w:val="28"/>
          <w:szCs w:val="28"/>
          <w:lang w:val="kk-KZ"/>
        </w:rPr>
        <w:t xml:space="preserve">Қағаздың форматы ХУ 1/16 </w:t>
      </w:r>
    </w:p>
    <w:p w:rsidR="002624ED" w:rsidRDefault="006B10B1">
      <w:pPr>
        <w:ind w:firstLine="709"/>
        <w:jc w:val="center"/>
        <w:rPr>
          <w:sz w:val="28"/>
          <w:szCs w:val="28"/>
          <w:lang w:val="kk-KZ"/>
        </w:rPr>
      </w:pPr>
      <w:r>
        <w:rPr>
          <w:sz w:val="28"/>
          <w:szCs w:val="28"/>
          <w:lang w:val="kk-KZ"/>
        </w:rPr>
        <w:t>Шартты баспа табағы 10,5 б.т</w:t>
      </w:r>
    </w:p>
    <w:p w:rsidR="002624ED" w:rsidRDefault="006B10B1">
      <w:pPr>
        <w:ind w:firstLine="709"/>
        <w:jc w:val="center"/>
        <w:rPr>
          <w:sz w:val="28"/>
          <w:szCs w:val="28"/>
          <w:lang w:val="kk-KZ"/>
        </w:rPr>
      </w:pPr>
      <w:r>
        <w:rPr>
          <w:sz w:val="28"/>
          <w:szCs w:val="28"/>
          <w:lang w:val="kk-KZ"/>
        </w:rPr>
        <w:t>Тираж 100 дана</w:t>
      </w:r>
    </w:p>
    <w:p w:rsidR="002624ED" w:rsidRDefault="002624ED">
      <w:pPr>
        <w:ind w:firstLine="709"/>
        <w:jc w:val="center"/>
        <w:rPr>
          <w:b/>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2624ED">
      <w:pPr>
        <w:ind w:firstLine="709"/>
        <w:jc w:val="center"/>
        <w:rPr>
          <w:sz w:val="28"/>
          <w:szCs w:val="28"/>
          <w:lang w:val="kk-KZ"/>
        </w:rPr>
      </w:pPr>
    </w:p>
    <w:p w:rsidR="002624ED" w:rsidRDefault="006B10B1">
      <w:pPr>
        <w:ind w:firstLine="709"/>
        <w:jc w:val="both"/>
        <w:rPr>
          <w:sz w:val="28"/>
          <w:szCs w:val="28"/>
          <w:lang w:val="kk-KZ"/>
        </w:rPr>
      </w:pPr>
      <w:r>
        <w:rPr>
          <w:sz w:val="28"/>
          <w:szCs w:val="28"/>
          <w:lang w:val="kk-KZ"/>
        </w:rPr>
        <w:t xml:space="preserve">  М.Әуезов атындағы Оңтүстік Қазақстан мемлекеттік унверситеті, 202</w:t>
      </w:r>
      <w:r w:rsidRPr="00DF45E3">
        <w:rPr>
          <w:sz w:val="28"/>
          <w:szCs w:val="28"/>
          <w:lang w:val="kk-KZ"/>
        </w:rPr>
        <w:t>1</w:t>
      </w:r>
      <w:r>
        <w:rPr>
          <w:sz w:val="28"/>
          <w:szCs w:val="28"/>
          <w:lang w:val="kk-KZ"/>
        </w:rPr>
        <w:t>ж</w:t>
      </w:r>
    </w:p>
    <w:p w:rsidR="002624ED" w:rsidRDefault="002624ED">
      <w:pPr>
        <w:ind w:firstLine="709"/>
        <w:jc w:val="center"/>
        <w:rPr>
          <w:sz w:val="28"/>
          <w:szCs w:val="28"/>
          <w:lang w:val="kk-KZ"/>
        </w:rPr>
      </w:pPr>
    </w:p>
    <w:p w:rsidR="002624ED" w:rsidRDefault="006B10B1">
      <w:pPr>
        <w:ind w:firstLine="709"/>
        <w:jc w:val="center"/>
        <w:rPr>
          <w:sz w:val="28"/>
          <w:szCs w:val="28"/>
          <w:lang w:val="kk-KZ"/>
        </w:rPr>
      </w:pPr>
      <w:r>
        <w:rPr>
          <w:sz w:val="28"/>
          <w:szCs w:val="28"/>
          <w:lang w:val="kk-KZ"/>
        </w:rPr>
        <w:t>М.Әуезов атындағы ОҚМУ баспа орталығы, Шымкент қаласы, Тәуке хан даңғылы, 5</w:t>
      </w: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8E1545" w:rsidRDefault="008E1545">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p w:rsidR="001349A7" w:rsidRDefault="001349A7" w:rsidP="00FD700E">
      <w:pPr>
        <w:rPr>
          <w:sz w:val="28"/>
          <w:szCs w:val="28"/>
          <w:lang w:val="kk-KZ"/>
        </w:rPr>
      </w:pPr>
    </w:p>
    <w:p w:rsidR="001349A7" w:rsidRDefault="001349A7">
      <w:pPr>
        <w:ind w:firstLine="709"/>
        <w:jc w:val="center"/>
        <w:rPr>
          <w:sz w:val="28"/>
          <w:szCs w:val="28"/>
          <w:lang w:val="kk-KZ"/>
        </w:rPr>
      </w:pPr>
    </w:p>
    <w:p w:rsidR="001349A7" w:rsidRDefault="001349A7">
      <w:pPr>
        <w:ind w:firstLine="709"/>
        <w:jc w:val="center"/>
        <w:rPr>
          <w:sz w:val="28"/>
          <w:szCs w:val="28"/>
          <w:lang w:val="kk-KZ"/>
        </w:rPr>
      </w:pPr>
    </w:p>
    <w:sectPr w:rsidR="001349A7" w:rsidSect="002624ED">
      <w:footerReference w:type="default" r:id="rId13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7AC" w:rsidRDefault="00DB57AC" w:rsidP="002624ED">
      <w:r>
        <w:separator/>
      </w:r>
    </w:p>
  </w:endnote>
  <w:endnote w:type="continuationSeparator" w:id="1">
    <w:p w:rsidR="00DB57AC" w:rsidRDefault="00DB57AC" w:rsidP="00262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default"/>
    <w:sig w:usb0="00000000"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AB9" w:rsidRDefault="004F385F">
    <w:pPr>
      <w:pStyle w:val="af5"/>
      <w:framePr w:wrap="auto" w:vAnchor="text" w:hAnchor="margin" w:xAlign="center" w:y="1"/>
      <w:rPr>
        <w:rStyle w:val="a7"/>
      </w:rPr>
    </w:pPr>
    <w:r>
      <w:rPr>
        <w:rStyle w:val="a7"/>
      </w:rPr>
      <w:fldChar w:fldCharType="begin"/>
    </w:r>
    <w:r w:rsidR="00686AB9">
      <w:rPr>
        <w:rStyle w:val="a7"/>
      </w:rPr>
      <w:instrText xml:space="preserve">PAGE  </w:instrText>
    </w:r>
    <w:r>
      <w:rPr>
        <w:rStyle w:val="a7"/>
      </w:rPr>
      <w:fldChar w:fldCharType="separate"/>
    </w:r>
    <w:r w:rsidR="00FD700E">
      <w:rPr>
        <w:rStyle w:val="a7"/>
        <w:noProof/>
      </w:rPr>
      <w:t>108</w:t>
    </w:r>
    <w:r>
      <w:rPr>
        <w:rStyle w:val="a7"/>
      </w:rPr>
      <w:fldChar w:fldCharType="end"/>
    </w:r>
  </w:p>
  <w:p w:rsidR="00686AB9" w:rsidRDefault="00686AB9">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7AC" w:rsidRDefault="00DB57AC" w:rsidP="002624ED">
      <w:r>
        <w:separator/>
      </w:r>
    </w:p>
  </w:footnote>
  <w:footnote w:type="continuationSeparator" w:id="1">
    <w:p w:rsidR="00DB57AC" w:rsidRDefault="00DB57AC" w:rsidP="002624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nsid w:val="01682A0A"/>
    <w:multiLevelType w:val="hybridMultilevel"/>
    <w:tmpl w:val="58EA7B8A"/>
    <w:lvl w:ilvl="0" w:tplc="043E04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2397727"/>
    <w:multiLevelType w:val="multilevel"/>
    <w:tmpl w:val="0239772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25E31E67"/>
    <w:multiLevelType w:val="hybridMultilevel"/>
    <w:tmpl w:val="60C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BF6E4C"/>
    <w:multiLevelType w:val="hybridMultilevel"/>
    <w:tmpl w:val="6DA4AA94"/>
    <w:lvl w:ilvl="0" w:tplc="10EEF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714EFC"/>
    <w:multiLevelType w:val="hybridMultilevel"/>
    <w:tmpl w:val="8EAC0684"/>
    <w:lvl w:ilvl="0" w:tplc="8B12A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FC809D8"/>
    <w:multiLevelType w:val="hybridMultilevel"/>
    <w:tmpl w:val="348E7898"/>
    <w:lvl w:ilvl="0" w:tplc="CC84A08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940E43"/>
    <w:multiLevelType w:val="singleLevel"/>
    <w:tmpl w:val="93E42804"/>
    <w:lvl w:ilvl="0">
      <w:start w:val="1"/>
      <w:numFmt w:val="decimal"/>
      <w:lvlText w:val="%1."/>
      <w:legacy w:legacy="1" w:legacySpace="0" w:legacyIndent="288"/>
      <w:lvlJc w:val="left"/>
      <w:rPr>
        <w:rFonts w:ascii="Times New Roman" w:hAnsi="Times New Roman" w:cs="Times New Roman" w:hint="default"/>
      </w:rPr>
    </w:lvl>
  </w:abstractNum>
  <w:abstractNum w:abstractNumId="8">
    <w:nsid w:val="510B5571"/>
    <w:multiLevelType w:val="hybridMultilevel"/>
    <w:tmpl w:val="CCF2F27A"/>
    <w:lvl w:ilvl="0" w:tplc="895E855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5A1807E7"/>
    <w:multiLevelType w:val="hybridMultilevel"/>
    <w:tmpl w:val="83C8208E"/>
    <w:lvl w:ilvl="0" w:tplc="72D866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19E5096"/>
    <w:multiLevelType w:val="singleLevel"/>
    <w:tmpl w:val="719E5096"/>
    <w:lvl w:ilvl="0">
      <w:start w:val="1"/>
      <w:numFmt w:val="decimal"/>
      <w:suff w:val="space"/>
      <w:lvlText w:val="%1."/>
      <w:lvlJc w:val="left"/>
    </w:lvl>
  </w:abstractNum>
  <w:abstractNum w:abstractNumId="11">
    <w:nsid w:val="7E170A81"/>
    <w:multiLevelType w:val="hybridMultilevel"/>
    <w:tmpl w:val="F0AA5858"/>
    <w:lvl w:ilvl="0" w:tplc="5A90E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num>
  <w:num w:numId="2">
    <w:abstractNumId w:val="2"/>
  </w:num>
  <w:num w:numId="3">
    <w:abstractNumId w:val="10"/>
  </w:num>
  <w:num w:numId="4">
    <w:abstractNumId w:val="8"/>
  </w:num>
  <w:num w:numId="5">
    <w:abstractNumId w:val="1"/>
  </w:num>
  <w:num w:numId="6">
    <w:abstractNumId w:val="6"/>
  </w:num>
  <w:num w:numId="7">
    <w:abstractNumId w:val="7"/>
  </w:num>
  <w:num w:numId="8">
    <w:abstractNumId w:val="3"/>
  </w:num>
  <w:num w:numId="9">
    <w:abstractNumId w:val="4"/>
  </w:num>
  <w:num w:numId="10">
    <w:abstractNumId w:val="11"/>
  </w:num>
  <w:num w:numId="11">
    <w:abstractNumId w:val="9"/>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hideGrammaticalErrors/>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A13BDD"/>
    <w:rsid w:val="000001AF"/>
    <w:rsid w:val="00011B8C"/>
    <w:rsid w:val="00012DE2"/>
    <w:rsid w:val="00012F72"/>
    <w:rsid w:val="00016EE1"/>
    <w:rsid w:val="0002268A"/>
    <w:rsid w:val="00023C58"/>
    <w:rsid w:val="00025BF0"/>
    <w:rsid w:val="00025F77"/>
    <w:rsid w:val="00025FD9"/>
    <w:rsid w:val="00026838"/>
    <w:rsid w:val="00026BDB"/>
    <w:rsid w:val="00026E7A"/>
    <w:rsid w:val="00031509"/>
    <w:rsid w:val="00032351"/>
    <w:rsid w:val="00036629"/>
    <w:rsid w:val="000426A4"/>
    <w:rsid w:val="000438E0"/>
    <w:rsid w:val="000512DA"/>
    <w:rsid w:val="000517A2"/>
    <w:rsid w:val="000566A1"/>
    <w:rsid w:val="00056D42"/>
    <w:rsid w:val="00057348"/>
    <w:rsid w:val="000573E8"/>
    <w:rsid w:val="00070CC9"/>
    <w:rsid w:val="00071ED2"/>
    <w:rsid w:val="000728DB"/>
    <w:rsid w:val="00076667"/>
    <w:rsid w:val="00082B7A"/>
    <w:rsid w:val="00087403"/>
    <w:rsid w:val="0008758F"/>
    <w:rsid w:val="00091B1D"/>
    <w:rsid w:val="00091DD5"/>
    <w:rsid w:val="0009798A"/>
    <w:rsid w:val="000A0F11"/>
    <w:rsid w:val="000A2D28"/>
    <w:rsid w:val="000A2E4C"/>
    <w:rsid w:val="000A4744"/>
    <w:rsid w:val="000A56D5"/>
    <w:rsid w:val="000A70C2"/>
    <w:rsid w:val="000A7B10"/>
    <w:rsid w:val="000B5652"/>
    <w:rsid w:val="000B75D7"/>
    <w:rsid w:val="000C2859"/>
    <w:rsid w:val="000C30C8"/>
    <w:rsid w:val="000C3950"/>
    <w:rsid w:val="000C4CBC"/>
    <w:rsid w:val="000C508C"/>
    <w:rsid w:val="000D30CA"/>
    <w:rsid w:val="000D5102"/>
    <w:rsid w:val="000D7D1D"/>
    <w:rsid w:val="000E014A"/>
    <w:rsid w:val="000E0DBC"/>
    <w:rsid w:val="000E161C"/>
    <w:rsid w:val="000E2B4E"/>
    <w:rsid w:val="000E3E3C"/>
    <w:rsid w:val="000E52BE"/>
    <w:rsid w:val="000E6453"/>
    <w:rsid w:val="000E7BD1"/>
    <w:rsid w:val="000F03DE"/>
    <w:rsid w:val="000F5C53"/>
    <w:rsid w:val="00100DA3"/>
    <w:rsid w:val="00103AF3"/>
    <w:rsid w:val="00104AE8"/>
    <w:rsid w:val="001052DA"/>
    <w:rsid w:val="0010569E"/>
    <w:rsid w:val="0010577F"/>
    <w:rsid w:val="001057AE"/>
    <w:rsid w:val="00106F98"/>
    <w:rsid w:val="00110873"/>
    <w:rsid w:val="00112D46"/>
    <w:rsid w:val="00113091"/>
    <w:rsid w:val="00120245"/>
    <w:rsid w:val="0012231A"/>
    <w:rsid w:val="00126A48"/>
    <w:rsid w:val="00132960"/>
    <w:rsid w:val="0013453F"/>
    <w:rsid w:val="00134624"/>
    <w:rsid w:val="001349A7"/>
    <w:rsid w:val="00136551"/>
    <w:rsid w:val="001407BF"/>
    <w:rsid w:val="00141A0F"/>
    <w:rsid w:val="001440B4"/>
    <w:rsid w:val="0015320F"/>
    <w:rsid w:val="00160AF2"/>
    <w:rsid w:val="0016451D"/>
    <w:rsid w:val="00172F86"/>
    <w:rsid w:val="00173EFB"/>
    <w:rsid w:val="00174141"/>
    <w:rsid w:val="0017587B"/>
    <w:rsid w:val="00181D67"/>
    <w:rsid w:val="0018387B"/>
    <w:rsid w:val="00185EB4"/>
    <w:rsid w:val="001864D3"/>
    <w:rsid w:val="00187994"/>
    <w:rsid w:val="0019108A"/>
    <w:rsid w:val="001917C7"/>
    <w:rsid w:val="00191A4C"/>
    <w:rsid w:val="001934B2"/>
    <w:rsid w:val="00194354"/>
    <w:rsid w:val="0019550B"/>
    <w:rsid w:val="00195D40"/>
    <w:rsid w:val="0019784E"/>
    <w:rsid w:val="001A0CE6"/>
    <w:rsid w:val="001A221D"/>
    <w:rsid w:val="001A237C"/>
    <w:rsid w:val="001A289F"/>
    <w:rsid w:val="001A3FA9"/>
    <w:rsid w:val="001A557C"/>
    <w:rsid w:val="001A5BD6"/>
    <w:rsid w:val="001B180A"/>
    <w:rsid w:val="001B2800"/>
    <w:rsid w:val="001B54D1"/>
    <w:rsid w:val="001B77BB"/>
    <w:rsid w:val="001B7B3D"/>
    <w:rsid w:val="001B7F3B"/>
    <w:rsid w:val="001C1CAA"/>
    <w:rsid w:val="001C295D"/>
    <w:rsid w:val="001C2992"/>
    <w:rsid w:val="001C4302"/>
    <w:rsid w:val="001C5207"/>
    <w:rsid w:val="001C57AA"/>
    <w:rsid w:val="001C57F0"/>
    <w:rsid w:val="001C69CC"/>
    <w:rsid w:val="001C6F5D"/>
    <w:rsid w:val="001D10BE"/>
    <w:rsid w:val="001D2955"/>
    <w:rsid w:val="001D3C60"/>
    <w:rsid w:val="001D40C7"/>
    <w:rsid w:val="001E28F8"/>
    <w:rsid w:val="001E5ABE"/>
    <w:rsid w:val="001E5D99"/>
    <w:rsid w:val="001E73B1"/>
    <w:rsid w:val="001F1496"/>
    <w:rsid w:val="001F24D7"/>
    <w:rsid w:val="001F2833"/>
    <w:rsid w:val="001F3002"/>
    <w:rsid w:val="001F39D4"/>
    <w:rsid w:val="001F3C56"/>
    <w:rsid w:val="001F3FBC"/>
    <w:rsid w:val="001F4C26"/>
    <w:rsid w:val="001F7188"/>
    <w:rsid w:val="001F77DE"/>
    <w:rsid w:val="00201A6A"/>
    <w:rsid w:val="00202202"/>
    <w:rsid w:val="002075A3"/>
    <w:rsid w:val="00210537"/>
    <w:rsid w:val="002110C2"/>
    <w:rsid w:val="002120CC"/>
    <w:rsid w:val="00212B2C"/>
    <w:rsid w:val="002134E5"/>
    <w:rsid w:val="00213E96"/>
    <w:rsid w:val="0021489C"/>
    <w:rsid w:val="00214A1E"/>
    <w:rsid w:val="00215F2E"/>
    <w:rsid w:val="002162C1"/>
    <w:rsid w:val="002167D3"/>
    <w:rsid w:val="002224FA"/>
    <w:rsid w:val="00224269"/>
    <w:rsid w:val="00224B5D"/>
    <w:rsid w:val="002255B1"/>
    <w:rsid w:val="002337DD"/>
    <w:rsid w:val="0023570A"/>
    <w:rsid w:val="00240638"/>
    <w:rsid w:val="002410A8"/>
    <w:rsid w:val="00241722"/>
    <w:rsid w:val="00246639"/>
    <w:rsid w:val="0025056F"/>
    <w:rsid w:val="002513A1"/>
    <w:rsid w:val="00251CA8"/>
    <w:rsid w:val="00252DBC"/>
    <w:rsid w:val="00254B06"/>
    <w:rsid w:val="00256B58"/>
    <w:rsid w:val="00256FC9"/>
    <w:rsid w:val="00257FBD"/>
    <w:rsid w:val="00261359"/>
    <w:rsid w:val="002613E6"/>
    <w:rsid w:val="0026227E"/>
    <w:rsid w:val="002624ED"/>
    <w:rsid w:val="0026314B"/>
    <w:rsid w:val="002640E2"/>
    <w:rsid w:val="00264AE9"/>
    <w:rsid w:val="002666D9"/>
    <w:rsid w:val="00271070"/>
    <w:rsid w:val="00273E38"/>
    <w:rsid w:val="00274279"/>
    <w:rsid w:val="0028020E"/>
    <w:rsid w:val="00282738"/>
    <w:rsid w:val="00283AD1"/>
    <w:rsid w:val="00284089"/>
    <w:rsid w:val="002911FD"/>
    <w:rsid w:val="00293E6C"/>
    <w:rsid w:val="00294340"/>
    <w:rsid w:val="002A06D0"/>
    <w:rsid w:val="002A2A4A"/>
    <w:rsid w:val="002B35E2"/>
    <w:rsid w:val="002B7228"/>
    <w:rsid w:val="002C0669"/>
    <w:rsid w:val="002C0F99"/>
    <w:rsid w:val="002C18BD"/>
    <w:rsid w:val="002C5042"/>
    <w:rsid w:val="002C596A"/>
    <w:rsid w:val="002C6979"/>
    <w:rsid w:val="002D17DD"/>
    <w:rsid w:val="002D314A"/>
    <w:rsid w:val="002E03BB"/>
    <w:rsid w:val="002E7FE0"/>
    <w:rsid w:val="002F06F4"/>
    <w:rsid w:val="002F2CEB"/>
    <w:rsid w:val="002F4EE6"/>
    <w:rsid w:val="002F57B3"/>
    <w:rsid w:val="002F755B"/>
    <w:rsid w:val="00301EA7"/>
    <w:rsid w:val="00301F46"/>
    <w:rsid w:val="00303CBB"/>
    <w:rsid w:val="00305FA3"/>
    <w:rsid w:val="00306166"/>
    <w:rsid w:val="00310499"/>
    <w:rsid w:val="00312BE3"/>
    <w:rsid w:val="00314EBB"/>
    <w:rsid w:val="00315CE3"/>
    <w:rsid w:val="00315E95"/>
    <w:rsid w:val="00316AB4"/>
    <w:rsid w:val="00317254"/>
    <w:rsid w:val="00320E65"/>
    <w:rsid w:val="00323DA8"/>
    <w:rsid w:val="003248AC"/>
    <w:rsid w:val="00325F26"/>
    <w:rsid w:val="0032724E"/>
    <w:rsid w:val="00334572"/>
    <w:rsid w:val="00334C04"/>
    <w:rsid w:val="00337729"/>
    <w:rsid w:val="00337A3F"/>
    <w:rsid w:val="00340936"/>
    <w:rsid w:val="00343EC2"/>
    <w:rsid w:val="00346E98"/>
    <w:rsid w:val="00352122"/>
    <w:rsid w:val="00354E95"/>
    <w:rsid w:val="003556B2"/>
    <w:rsid w:val="00361B97"/>
    <w:rsid w:val="00362A26"/>
    <w:rsid w:val="00370B83"/>
    <w:rsid w:val="00373A1E"/>
    <w:rsid w:val="00374CCC"/>
    <w:rsid w:val="00380597"/>
    <w:rsid w:val="00382E86"/>
    <w:rsid w:val="003837CE"/>
    <w:rsid w:val="003842FD"/>
    <w:rsid w:val="00384526"/>
    <w:rsid w:val="00384FCB"/>
    <w:rsid w:val="003901EC"/>
    <w:rsid w:val="00390356"/>
    <w:rsid w:val="003929F5"/>
    <w:rsid w:val="00392D69"/>
    <w:rsid w:val="00394A78"/>
    <w:rsid w:val="003961BE"/>
    <w:rsid w:val="003A4339"/>
    <w:rsid w:val="003A4F6C"/>
    <w:rsid w:val="003A7B2D"/>
    <w:rsid w:val="003B488B"/>
    <w:rsid w:val="003B5062"/>
    <w:rsid w:val="003B73FA"/>
    <w:rsid w:val="003B740A"/>
    <w:rsid w:val="003C09DE"/>
    <w:rsid w:val="003C4640"/>
    <w:rsid w:val="003C7763"/>
    <w:rsid w:val="003D0821"/>
    <w:rsid w:val="003D3DEE"/>
    <w:rsid w:val="003D58FA"/>
    <w:rsid w:val="003E2996"/>
    <w:rsid w:val="003E4717"/>
    <w:rsid w:val="003F1063"/>
    <w:rsid w:val="003F1D0A"/>
    <w:rsid w:val="003F20AD"/>
    <w:rsid w:val="003F3260"/>
    <w:rsid w:val="003F3EF1"/>
    <w:rsid w:val="003F52C4"/>
    <w:rsid w:val="00400CAB"/>
    <w:rsid w:val="004022A6"/>
    <w:rsid w:val="00404A19"/>
    <w:rsid w:val="00406202"/>
    <w:rsid w:val="00411413"/>
    <w:rsid w:val="00413613"/>
    <w:rsid w:val="0041453A"/>
    <w:rsid w:val="00415B2B"/>
    <w:rsid w:val="0041744B"/>
    <w:rsid w:val="00420571"/>
    <w:rsid w:val="00423444"/>
    <w:rsid w:val="00431395"/>
    <w:rsid w:val="0043563A"/>
    <w:rsid w:val="00435B75"/>
    <w:rsid w:val="00436611"/>
    <w:rsid w:val="00440492"/>
    <w:rsid w:val="00440FE5"/>
    <w:rsid w:val="004413BA"/>
    <w:rsid w:val="00443CB0"/>
    <w:rsid w:val="00455D98"/>
    <w:rsid w:val="00456A04"/>
    <w:rsid w:val="00457E5C"/>
    <w:rsid w:val="00460B12"/>
    <w:rsid w:val="004623C0"/>
    <w:rsid w:val="004633EF"/>
    <w:rsid w:val="00464557"/>
    <w:rsid w:val="004664D1"/>
    <w:rsid w:val="004675FD"/>
    <w:rsid w:val="0047190B"/>
    <w:rsid w:val="00474106"/>
    <w:rsid w:val="00476F89"/>
    <w:rsid w:val="004776DE"/>
    <w:rsid w:val="00480954"/>
    <w:rsid w:val="004838F9"/>
    <w:rsid w:val="00484D11"/>
    <w:rsid w:val="004866C5"/>
    <w:rsid w:val="00486E37"/>
    <w:rsid w:val="00487F72"/>
    <w:rsid w:val="00490CEF"/>
    <w:rsid w:val="00496411"/>
    <w:rsid w:val="004A274E"/>
    <w:rsid w:val="004A3468"/>
    <w:rsid w:val="004A3C93"/>
    <w:rsid w:val="004A64A9"/>
    <w:rsid w:val="004B1F35"/>
    <w:rsid w:val="004B37AD"/>
    <w:rsid w:val="004B6AE1"/>
    <w:rsid w:val="004C0E25"/>
    <w:rsid w:val="004C39A7"/>
    <w:rsid w:val="004C4333"/>
    <w:rsid w:val="004C4FB2"/>
    <w:rsid w:val="004C669B"/>
    <w:rsid w:val="004C671C"/>
    <w:rsid w:val="004C6F2D"/>
    <w:rsid w:val="004D2329"/>
    <w:rsid w:val="004D2334"/>
    <w:rsid w:val="004D2E8F"/>
    <w:rsid w:val="004D5038"/>
    <w:rsid w:val="004D7449"/>
    <w:rsid w:val="004E0150"/>
    <w:rsid w:val="004E074B"/>
    <w:rsid w:val="004E32C5"/>
    <w:rsid w:val="004E4896"/>
    <w:rsid w:val="004F02CB"/>
    <w:rsid w:val="004F385F"/>
    <w:rsid w:val="004F3D13"/>
    <w:rsid w:val="004F40C8"/>
    <w:rsid w:val="004F624B"/>
    <w:rsid w:val="004F7648"/>
    <w:rsid w:val="0050451F"/>
    <w:rsid w:val="00506D18"/>
    <w:rsid w:val="00507DA6"/>
    <w:rsid w:val="005110B4"/>
    <w:rsid w:val="00511F21"/>
    <w:rsid w:val="00512548"/>
    <w:rsid w:val="0051306F"/>
    <w:rsid w:val="00513F3C"/>
    <w:rsid w:val="0051728D"/>
    <w:rsid w:val="00522D21"/>
    <w:rsid w:val="00531D35"/>
    <w:rsid w:val="0053573E"/>
    <w:rsid w:val="00536EB9"/>
    <w:rsid w:val="00537B34"/>
    <w:rsid w:val="0054177B"/>
    <w:rsid w:val="005421ED"/>
    <w:rsid w:val="00542AB3"/>
    <w:rsid w:val="0054395F"/>
    <w:rsid w:val="00544150"/>
    <w:rsid w:val="00545238"/>
    <w:rsid w:val="00547B6D"/>
    <w:rsid w:val="00550399"/>
    <w:rsid w:val="00551356"/>
    <w:rsid w:val="005517CE"/>
    <w:rsid w:val="00551ACD"/>
    <w:rsid w:val="00560033"/>
    <w:rsid w:val="0056643E"/>
    <w:rsid w:val="005743FD"/>
    <w:rsid w:val="00580494"/>
    <w:rsid w:val="005835BB"/>
    <w:rsid w:val="00584FE0"/>
    <w:rsid w:val="00586C8D"/>
    <w:rsid w:val="00587969"/>
    <w:rsid w:val="00590080"/>
    <w:rsid w:val="00590757"/>
    <w:rsid w:val="00590A8C"/>
    <w:rsid w:val="005910E5"/>
    <w:rsid w:val="00592849"/>
    <w:rsid w:val="0059675A"/>
    <w:rsid w:val="005A02B3"/>
    <w:rsid w:val="005A1010"/>
    <w:rsid w:val="005A4E58"/>
    <w:rsid w:val="005A51CA"/>
    <w:rsid w:val="005A6A64"/>
    <w:rsid w:val="005B0733"/>
    <w:rsid w:val="005B1054"/>
    <w:rsid w:val="005B265A"/>
    <w:rsid w:val="005B2AC9"/>
    <w:rsid w:val="005B3611"/>
    <w:rsid w:val="005B42D0"/>
    <w:rsid w:val="005B7593"/>
    <w:rsid w:val="005D1550"/>
    <w:rsid w:val="005D1FBD"/>
    <w:rsid w:val="005D4C2E"/>
    <w:rsid w:val="005D529C"/>
    <w:rsid w:val="005E1EC4"/>
    <w:rsid w:val="005E5ED7"/>
    <w:rsid w:val="005E6CE6"/>
    <w:rsid w:val="005F2663"/>
    <w:rsid w:val="005F6FCB"/>
    <w:rsid w:val="005F73A2"/>
    <w:rsid w:val="005F7BB2"/>
    <w:rsid w:val="00605988"/>
    <w:rsid w:val="00606788"/>
    <w:rsid w:val="00610A20"/>
    <w:rsid w:val="006127CA"/>
    <w:rsid w:val="00615151"/>
    <w:rsid w:val="0062007E"/>
    <w:rsid w:val="00620639"/>
    <w:rsid w:val="00621553"/>
    <w:rsid w:val="006218E9"/>
    <w:rsid w:val="0062571A"/>
    <w:rsid w:val="0063135A"/>
    <w:rsid w:val="0063541A"/>
    <w:rsid w:val="00636197"/>
    <w:rsid w:val="00640656"/>
    <w:rsid w:val="0064135E"/>
    <w:rsid w:val="006441BB"/>
    <w:rsid w:val="00646A82"/>
    <w:rsid w:val="006478BE"/>
    <w:rsid w:val="0065182A"/>
    <w:rsid w:val="00654A58"/>
    <w:rsid w:val="00654A5C"/>
    <w:rsid w:val="00655066"/>
    <w:rsid w:val="00662054"/>
    <w:rsid w:val="00666BD2"/>
    <w:rsid w:val="00667C57"/>
    <w:rsid w:val="0067057C"/>
    <w:rsid w:val="0067215F"/>
    <w:rsid w:val="00672214"/>
    <w:rsid w:val="006730DD"/>
    <w:rsid w:val="006762D8"/>
    <w:rsid w:val="00676819"/>
    <w:rsid w:val="0068103F"/>
    <w:rsid w:val="0068178B"/>
    <w:rsid w:val="006817DA"/>
    <w:rsid w:val="00682FFD"/>
    <w:rsid w:val="006841E2"/>
    <w:rsid w:val="00684509"/>
    <w:rsid w:val="00686AB9"/>
    <w:rsid w:val="0068798D"/>
    <w:rsid w:val="006879B8"/>
    <w:rsid w:val="006900D5"/>
    <w:rsid w:val="006947DB"/>
    <w:rsid w:val="00694E89"/>
    <w:rsid w:val="00695615"/>
    <w:rsid w:val="00695871"/>
    <w:rsid w:val="00695CC5"/>
    <w:rsid w:val="00696BB2"/>
    <w:rsid w:val="006A148F"/>
    <w:rsid w:val="006A24AC"/>
    <w:rsid w:val="006A306C"/>
    <w:rsid w:val="006A38D2"/>
    <w:rsid w:val="006A45C6"/>
    <w:rsid w:val="006B1089"/>
    <w:rsid w:val="006B10B1"/>
    <w:rsid w:val="006B279D"/>
    <w:rsid w:val="006B3261"/>
    <w:rsid w:val="006B5E9A"/>
    <w:rsid w:val="006B7516"/>
    <w:rsid w:val="006C0F98"/>
    <w:rsid w:val="006C10A4"/>
    <w:rsid w:val="006C151B"/>
    <w:rsid w:val="006C23A3"/>
    <w:rsid w:val="006C3A9E"/>
    <w:rsid w:val="006C6EAE"/>
    <w:rsid w:val="006D2E39"/>
    <w:rsid w:val="006D38AF"/>
    <w:rsid w:val="006D5A1F"/>
    <w:rsid w:val="006D5D99"/>
    <w:rsid w:val="006E50A8"/>
    <w:rsid w:val="006E5955"/>
    <w:rsid w:val="006E76E6"/>
    <w:rsid w:val="006F02DF"/>
    <w:rsid w:val="006F133A"/>
    <w:rsid w:val="006F1B46"/>
    <w:rsid w:val="006F1BCB"/>
    <w:rsid w:val="006F24DC"/>
    <w:rsid w:val="006F31AD"/>
    <w:rsid w:val="00700C19"/>
    <w:rsid w:val="0070153A"/>
    <w:rsid w:val="00703AE2"/>
    <w:rsid w:val="00703CD4"/>
    <w:rsid w:val="007069E4"/>
    <w:rsid w:val="00722627"/>
    <w:rsid w:val="00722FEB"/>
    <w:rsid w:val="007269ED"/>
    <w:rsid w:val="00726AE0"/>
    <w:rsid w:val="00730006"/>
    <w:rsid w:val="007309D4"/>
    <w:rsid w:val="00730A89"/>
    <w:rsid w:val="0073147A"/>
    <w:rsid w:val="007319A9"/>
    <w:rsid w:val="00731A31"/>
    <w:rsid w:val="007340BA"/>
    <w:rsid w:val="007374EE"/>
    <w:rsid w:val="0074299E"/>
    <w:rsid w:val="00744D0D"/>
    <w:rsid w:val="00747A72"/>
    <w:rsid w:val="00750218"/>
    <w:rsid w:val="00750C3A"/>
    <w:rsid w:val="00750DF3"/>
    <w:rsid w:val="007538D0"/>
    <w:rsid w:val="00756357"/>
    <w:rsid w:val="00762A0C"/>
    <w:rsid w:val="00765B90"/>
    <w:rsid w:val="00765EA6"/>
    <w:rsid w:val="007700FD"/>
    <w:rsid w:val="00775A87"/>
    <w:rsid w:val="0077630D"/>
    <w:rsid w:val="0078039B"/>
    <w:rsid w:val="00781B33"/>
    <w:rsid w:val="00783D15"/>
    <w:rsid w:val="00785473"/>
    <w:rsid w:val="00785ED6"/>
    <w:rsid w:val="00787AED"/>
    <w:rsid w:val="00787B91"/>
    <w:rsid w:val="00787CBF"/>
    <w:rsid w:val="00787DEF"/>
    <w:rsid w:val="00792F66"/>
    <w:rsid w:val="00794C0D"/>
    <w:rsid w:val="00796FD6"/>
    <w:rsid w:val="007A1E72"/>
    <w:rsid w:val="007A2BDE"/>
    <w:rsid w:val="007A5A6F"/>
    <w:rsid w:val="007A5ACC"/>
    <w:rsid w:val="007B17F5"/>
    <w:rsid w:val="007B363B"/>
    <w:rsid w:val="007B3695"/>
    <w:rsid w:val="007B45C2"/>
    <w:rsid w:val="007B4A0D"/>
    <w:rsid w:val="007B59C6"/>
    <w:rsid w:val="007C09EB"/>
    <w:rsid w:val="007C1062"/>
    <w:rsid w:val="007C1AAD"/>
    <w:rsid w:val="007C2E0C"/>
    <w:rsid w:val="007C3703"/>
    <w:rsid w:val="007C4B91"/>
    <w:rsid w:val="007C7644"/>
    <w:rsid w:val="007D33CF"/>
    <w:rsid w:val="007D34FF"/>
    <w:rsid w:val="007D69B5"/>
    <w:rsid w:val="007E3B08"/>
    <w:rsid w:val="007E6D04"/>
    <w:rsid w:val="007E7585"/>
    <w:rsid w:val="007F1FFE"/>
    <w:rsid w:val="007F3CB2"/>
    <w:rsid w:val="007F78E7"/>
    <w:rsid w:val="008001BB"/>
    <w:rsid w:val="00800463"/>
    <w:rsid w:val="008015F7"/>
    <w:rsid w:val="00804DA3"/>
    <w:rsid w:val="008072C7"/>
    <w:rsid w:val="0081001E"/>
    <w:rsid w:val="0081013C"/>
    <w:rsid w:val="00813168"/>
    <w:rsid w:val="0082046E"/>
    <w:rsid w:val="0082051E"/>
    <w:rsid w:val="00820A2A"/>
    <w:rsid w:val="00821681"/>
    <w:rsid w:val="008216F9"/>
    <w:rsid w:val="00825082"/>
    <w:rsid w:val="008256D9"/>
    <w:rsid w:val="00830696"/>
    <w:rsid w:val="008312AF"/>
    <w:rsid w:val="00831D40"/>
    <w:rsid w:val="00833446"/>
    <w:rsid w:val="008340AD"/>
    <w:rsid w:val="00834C25"/>
    <w:rsid w:val="00834F0A"/>
    <w:rsid w:val="008408C5"/>
    <w:rsid w:val="008415F6"/>
    <w:rsid w:val="008423F1"/>
    <w:rsid w:val="00842AE1"/>
    <w:rsid w:val="00847600"/>
    <w:rsid w:val="008518B1"/>
    <w:rsid w:val="00854D12"/>
    <w:rsid w:val="008602A8"/>
    <w:rsid w:val="00860A4C"/>
    <w:rsid w:val="0086329F"/>
    <w:rsid w:val="0086473B"/>
    <w:rsid w:val="00871B28"/>
    <w:rsid w:val="00873CDC"/>
    <w:rsid w:val="00876C4C"/>
    <w:rsid w:val="00877F2C"/>
    <w:rsid w:val="00880842"/>
    <w:rsid w:val="00885D4B"/>
    <w:rsid w:val="00886859"/>
    <w:rsid w:val="00890116"/>
    <w:rsid w:val="00890491"/>
    <w:rsid w:val="0089373C"/>
    <w:rsid w:val="00896A0C"/>
    <w:rsid w:val="008A2CDD"/>
    <w:rsid w:val="008A3899"/>
    <w:rsid w:val="008A5753"/>
    <w:rsid w:val="008A7863"/>
    <w:rsid w:val="008B062E"/>
    <w:rsid w:val="008B2FC6"/>
    <w:rsid w:val="008C194A"/>
    <w:rsid w:val="008C4834"/>
    <w:rsid w:val="008D01AB"/>
    <w:rsid w:val="008D1353"/>
    <w:rsid w:val="008D2BC1"/>
    <w:rsid w:val="008D3D0F"/>
    <w:rsid w:val="008D5219"/>
    <w:rsid w:val="008D7A6C"/>
    <w:rsid w:val="008E0328"/>
    <w:rsid w:val="008E13F0"/>
    <w:rsid w:val="008E1545"/>
    <w:rsid w:val="008E212F"/>
    <w:rsid w:val="008E2AA9"/>
    <w:rsid w:val="008E4014"/>
    <w:rsid w:val="008F051F"/>
    <w:rsid w:val="008F1351"/>
    <w:rsid w:val="008F2020"/>
    <w:rsid w:val="008F7A8D"/>
    <w:rsid w:val="00900731"/>
    <w:rsid w:val="00900B7F"/>
    <w:rsid w:val="00901B1F"/>
    <w:rsid w:val="0090225D"/>
    <w:rsid w:val="00902670"/>
    <w:rsid w:val="00902E9F"/>
    <w:rsid w:val="0090395C"/>
    <w:rsid w:val="0090543F"/>
    <w:rsid w:val="00907007"/>
    <w:rsid w:val="00912E85"/>
    <w:rsid w:val="00913120"/>
    <w:rsid w:val="00913BEF"/>
    <w:rsid w:val="00914478"/>
    <w:rsid w:val="009177FC"/>
    <w:rsid w:val="00923BB6"/>
    <w:rsid w:val="00924A4B"/>
    <w:rsid w:val="009275C9"/>
    <w:rsid w:val="0093081E"/>
    <w:rsid w:val="00936780"/>
    <w:rsid w:val="00936D79"/>
    <w:rsid w:val="00940159"/>
    <w:rsid w:val="00940EBE"/>
    <w:rsid w:val="0094249D"/>
    <w:rsid w:val="00946126"/>
    <w:rsid w:val="0094756E"/>
    <w:rsid w:val="00947CBF"/>
    <w:rsid w:val="0095418C"/>
    <w:rsid w:val="00954A70"/>
    <w:rsid w:val="00960A75"/>
    <w:rsid w:val="00960CA0"/>
    <w:rsid w:val="0096111F"/>
    <w:rsid w:val="00961EFB"/>
    <w:rsid w:val="0096208B"/>
    <w:rsid w:val="00962B3C"/>
    <w:rsid w:val="009633E4"/>
    <w:rsid w:val="009643CC"/>
    <w:rsid w:val="009648B5"/>
    <w:rsid w:val="00967AEF"/>
    <w:rsid w:val="00967E24"/>
    <w:rsid w:val="00967E99"/>
    <w:rsid w:val="00970F00"/>
    <w:rsid w:val="0097577D"/>
    <w:rsid w:val="00983D2B"/>
    <w:rsid w:val="00991713"/>
    <w:rsid w:val="00995992"/>
    <w:rsid w:val="0099712D"/>
    <w:rsid w:val="00997396"/>
    <w:rsid w:val="009974D3"/>
    <w:rsid w:val="00997C74"/>
    <w:rsid w:val="009A341F"/>
    <w:rsid w:val="009A46E2"/>
    <w:rsid w:val="009A6978"/>
    <w:rsid w:val="009B1D4B"/>
    <w:rsid w:val="009B3611"/>
    <w:rsid w:val="009C1EDF"/>
    <w:rsid w:val="009C30B9"/>
    <w:rsid w:val="009C5432"/>
    <w:rsid w:val="009D0352"/>
    <w:rsid w:val="009D0585"/>
    <w:rsid w:val="009D1FCE"/>
    <w:rsid w:val="009D2FB4"/>
    <w:rsid w:val="009D487B"/>
    <w:rsid w:val="009D6065"/>
    <w:rsid w:val="009D6922"/>
    <w:rsid w:val="009E2D9F"/>
    <w:rsid w:val="009E3485"/>
    <w:rsid w:val="009E38EB"/>
    <w:rsid w:val="009E3987"/>
    <w:rsid w:val="009E4686"/>
    <w:rsid w:val="009E5BB1"/>
    <w:rsid w:val="009E7B8D"/>
    <w:rsid w:val="009F15F7"/>
    <w:rsid w:val="009F1861"/>
    <w:rsid w:val="00A02593"/>
    <w:rsid w:val="00A0368F"/>
    <w:rsid w:val="00A06669"/>
    <w:rsid w:val="00A13BDD"/>
    <w:rsid w:val="00A145E0"/>
    <w:rsid w:val="00A15D29"/>
    <w:rsid w:val="00A23FBF"/>
    <w:rsid w:val="00A26822"/>
    <w:rsid w:val="00A27932"/>
    <w:rsid w:val="00A300A5"/>
    <w:rsid w:val="00A335E5"/>
    <w:rsid w:val="00A420E4"/>
    <w:rsid w:val="00A427BA"/>
    <w:rsid w:val="00A430CD"/>
    <w:rsid w:val="00A44359"/>
    <w:rsid w:val="00A446B6"/>
    <w:rsid w:val="00A46E38"/>
    <w:rsid w:val="00A47C2F"/>
    <w:rsid w:val="00A47E85"/>
    <w:rsid w:val="00A51545"/>
    <w:rsid w:val="00A51C19"/>
    <w:rsid w:val="00A538B0"/>
    <w:rsid w:val="00A60791"/>
    <w:rsid w:val="00A6310A"/>
    <w:rsid w:val="00A6356E"/>
    <w:rsid w:val="00A66F67"/>
    <w:rsid w:val="00A67531"/>
    <w:rsid w:val="00A70051"/>
    <w:rsid w:val="00A73B69"/>
    <w:rsid w:val="00A7685B"/>
    <w:rsid w:val="00A81211"/>
    <w:rsid w:val="00A818FC"/>
    <w:rsid w:val="00A81D0D"/>
    <w:rsid w:val="00A90AFE"/>
    <w:rsid w:val="00A946E2"/>
    <w:rsid w:val="00A95CC2"/>
    <w:rsid w:val="00A97B31"/>
    <w:rsid w:val="00AA0545"/>
    <w:rsid w:val="00AA3E5E"/>
    <w:rsid w:val="00AB14F5"/>
    <w:rsid w:val="00AB3E6F"/>
    <w:rsid w:val="00AB74F4"/>
    <w:rsid w:val="00AC202E"/>
    <w:rsid w:val="00AC370B"/>
    <w:rsid w:val="00AC392B"/>
    <w:rsid w:val="00AC6413"/>
    <w:rsid w:val="00AD088A"/>
    <w:rsid w:val="00AD2154"/>
    <w:rsid w:val="00AD2238"/>
    <w:rsid w:val="00AD2EF5"/>
    <w:rsid w:val="00AE1660"/>
    <w:rsid w:val="00AE1D31"/>
    <w:rsid w:val="00AE32C3"/>
    <w:rsid w:val="00AE38C5"/>
    <w:rsid w:val="00AE5596"/>
    <w:rsid w:val="00AE5877"/>
    <w:rsid w:val="00AF0EBC"/>
    <w:rsid w:val="00AF19A0"/>
    <w:rsid w:val="00AF24D9"/>
    <w:rsid w:val="00AF3DF4"/>
    <w:rsid w:val="00AF528A"/>
    <w:rsid w:val="00AF7746"/>
    <w:rsid w:val="00B01D75"/>
    <w:rsid w:val="00B045D1"/>
    <w:rsid w:val="00B05E28"/>
    <w:rsid w:val="00B0705B"/>
    <w:rsid w:val="00B11E0F"/>
    <w:rsid w:val="00B1330A"/>
    <w:rsid w:val="00B16C81"/>
    <w:rsid w:val="00B17A65"/>
    <w:rsid w:val="00B249F0"/>
    <w:rsid w:val="00B25992"/>
    <w:rsid w:val="00B31B2D"/>
    <w:rsid w:val="00B33538"/>
    <w:rsid w:val="00B3584C"/>
    <w:rsid w:val="00B36DBF"/>
    <w:rsid w:val="00B36E58"/>
    <w:rsid w:val="00B41E96"/>
    <w:rsid w:val="00B4264E"/>
    <w:rsid w:val="00B43170"/>
    <w:rsid w:val="00B44AAE"/>
    <w:rsid w:val="00B4549A"/>
    <w:rsid w:val="00B53EAD"/>
    <w:rsid w:val="00B547D5"/>
    <w:rsid w:val="00B61C36"/>
    <w:rsid w:val="00B6296E"/>
    <w:rsid w:val="00B62B69"/>
    <w:rsid w:val="00B63DA3"/>
    <w:rsid w:val="00B64A58"/>
    <w:rsid w:val="00B70A09"/>
    <w:rsid w:val="00B7690D"/>
    <w:rsid w:val="00B80184"/>
    <w:rsid w:val="00B81204"/>
    <w:rsid w:val="00B814E6"/>
    <w:rsid w:val="00B82B2E"/>
    <w:rsid w:val="00B83038"/>
    <w:rsid w:val="00B9730E"/>
    <w:rsid w:val="00BA213D"/>
    <w:rsid w:val="00BA2149"/>
    <w:rsid w:val="00BA337A"/>
    <w:rsid w:val="00BA40AE"/>
    <w:rsid w:val="00BA4394"/>
    <w:rsid w:val="00BA66BA"/>
    <w:rsid w:val="00BB010F"/>
    <w:rsid w:val="00BB0F6A"/>
    <w:rsid w:val="00BB1374"/>
    <w:rsid w:val="00BB1985"/>
    <w:rsid w:val="00BB3403"/>
    <w:rsid w:val="00BB3934"/>
    <w:rsid w:val="00BB3FDC"/>
    <w:rsid w:val="00BB6B09"/>
    <w:rsid w:val="00BB71D5"/>
    <w:rsid w:val="00BB773C"/>
    <w:rsid w:val="00BC1C7F"/>
    <w:rsid w:val="00BC2AA1"/>
    <w:rsid w:val="00BC369C"/>
    <w:rsid w:val="00BC399E"/>
    <w:rsid w:val="00BC630E"/>
    <w:rsid w:val="00BC6E31"/>
    <w:rsid w:val="00BD080E"/>
    <w:rsid w:val="00BD10BE"/>
    <w:rsid w:val="00BD448D"/>
    <w:rsid w:val="00BD70EF"/>
    <w:rsid w:val="00BD7794"/>
    <w:rsid w:val="00BE2F01"/>
    <w:rsid w:val="00BE3534"/>
    <w:rsid w:val="00BE5077"/>
    <w:rsid w:val="00BE5E95"/>
    <w:rsid w:val="00BE6A27"/>
    <w:rsid w:val="00BE7434"/>
    <w:rsid w:val="00BE754C"/>
    <w:rsid w:val="00BF1D14"/>
    <w:rsid w:val="00BF2256"/>
    <w:rsid w:val="00BF3EC9"/>
    <w:rsid w:val="00BF4243"/>
    <w:rsid w:val="00BF4914"/>
    <w:rsid w:val="00BF4C0F"/>
    <w:rsid w:val="00BF5474"/>
    <w:rsid w:val="00BF65CB"/>
    <w:rsid w:val="00C01848"/>
    <w:rsid w:val="00C018D4"/>
    <w:rsid w:val="00C06631"/>
    <w:rsid w:val="00C21A97"/>
    <w:rsid w:val="00C2200B"/>
    <w:rsid w:val="00C22643"/>
    <w:rsid w:val="00C237E2"/>
    <w:rsid w:val="00C24CAE"/>
    <w:rsid w:val="00C2693D"/>
    <w:rsid w:val="00C309AB"/>
    <w:rsid w:val="00C321B6"/>
    <w:rsid w:val="00C36500"/>
    <w:rsid w:val="00C42222"/>
    <w:rsid w:val="00C4612B"/>
    <w:rsid w:val="00C46CE1"/>
    <w:rsid w:val="00C50A9A"/>
    <w:rsid w:val="00C51195"/>
    <w:rsid w:val="00C5172F"/>
    <w:rsid w:val="00C56990"/>
    <w:rsid w:val="00C6025C"/>
    <w:rsid w:val="00C620DA"/>
    <w:rsid w:val="00C64063"/>
    <w:rsid w:val="00C6535E"/>
    <w:rsid w:val="00C719D5"/>
    <w:rsid w:val="00C772CA"/>
    <w:rsid w:val="00C80009"/>
    <w:rsid w:val="00C80CB6"/>
    <w:rsid w:val="00C825FB"/>
    <w:rsid w:val="00C8319E"/>
    <w:rsid w:val="00C84C59"/>
    <w:rsid w:val="00C85055"/>
    <w:rsid w:val="00C86956"/>
    <w:rsid w:val="00C90359"/>
    <w:rsid w:val="00C90B62"/>
    <w:rsid w:val="00C92612"/>
    <w:rsid w:val="00C932A7"/>
    <w:rsid w:val="00C95A44"/>
    <w:rsid w:val="00CA08A1"/>
    <w:rsid w:val="00CA25F9"/>
    <w:rsid w:val="00CA3F2A"/>
    <w:rsid w:val="00CA5921"/>
    <w:rsid w:val="00CA66D1"/>
    <w:rsid w:val="00CB06E3"/>
    <w:rsid w:val="00CB29C9"/>
    <w:rsid w:val="00CB3289"/>
    <w:rsid w:val="00CB33AA"/>
    <w:rsid w:val="00CB61E5"/>
    <w:rsid w:val="00CB6430"/>
    <w:rsid w:val="00CC29B7"/>
    <w:rsid w:val="00CC2B4C"/>
    <w:rsid w:val="00CC34DD"/>
    <w:rsid w:val="00CC4FC7"/>
    <w:rsid w:val="00CC59F3"/>
    <w:rsid w:val="00CD32E4"/>
    <w:rsid w:val="00CE1734"/>
    <w:rsid w:val="00CE1C53"/>
    <w:rsid w:val="00CE5181"/>
    <w:rsid w:val="00CE7145"/>
    <w:rsid w:val="00CE7AAC"/>
    <w:rsid w:val="00CF20B5"/>
    <w:rsid w:val="00CF5A6C"/>
    <w:rsid w:val="00CF6E82"/>
    <w:rsid w:val="00D00142"/>
    <w:rsid w:val="00D011AF"/>
    <w:rsid w:val="00D01260"/>
    <w:rsid w:val="00D01D6B"/>
    <w:rsid w:val="00D0657B"/>
    <w:rsid w:val="00D06E37"/>
    <w:rsid w:val="00D07EBD"/>
    <w:rsid w:val="00D179C4"/>
    <w:rsid w:val="00D17B22"/>
    <w:rsid w:val="00D20B24"/>
    <w:rsid w:val="00D22961"/>
    <w:rsid w:val="00D2350C"/>
    <w:rsid w:val="00D23B4A"/>
    <w:rsid w:val="00D2742E"/>
    <w:rsid w:val="00D27EC9"/>
    <w:rsid w:val="00D37C7B"/>
    <w:rsid w:val="00D402BF"/>
    <w:rsid w:val="00D40F0F"/>
    <w:rsid w:val="00D43EFF"/>
    <w:rsid w:val="00D451A1"/>
    <w:rsid w:val="00D503A0"/>
    <w:rsid w:val="00D504B0"/>
    <w:rsid w:val="00D50C0C"/>
    <w:rsid w:val="00D524EC"/>
    <w:rsid w:val="00D56FC7"/>
    <w:rsid w:val="00D574E0"/>
    <w:rsid w:val="00D70482"/>
    <w:rsid w:val="00D75B18"/>
    <w:rsid w:val="00D80AFB"/>
    <w:rsid w:val="00D83801"/>
    <w:rsid w:val="00D83CFE"/>
    <w:rsid w:val="00D857BD"/>
    <w:rsid w:val="00D85D29"/>
    <w:rsid w:val="00D9027B"/>
    <w:rsid w:val="00D91F70"/>
    <w:rsid w:val="00D9270A"/>
    <w:rsid w:val="00DA0649"/>
    <w:rsid w:val="00DA064B"/>
    <w:rsid w:val="00DA6108"/>
    <w:rsid w:val="00DB3A2B"/>
    <w:rsid w:val="00DB57AC"/>
    <w:rsid w:val="00DB5AB9"/>
    <w:rsid w:val="00DB657D"/>
    <w:rsid w:val="00DB710A"/>
    <w:rsid w:val="00DC6133"/>
    <w:rsid w:val="00DC7A83"/>
    <w:rsid w:val="00DD3F03"/>
    <w:rsid w:val="00DD6CB3"/>
    <w:rsid w:val="00DD722A"/>
    <w:rsid w:val="00DD7379"/>
    <w:rsid w:val="00DE1E24"/>
    <w:rsid w:val="00DE7B00"/>
    <w:rsid w:val="00DF4049"/>
    <w:rsid w:val="00DF45E3"/>
    <w:rsid w:val="00E00641"/>
    <w:rsid w:val="00E019A0"/>
    <w:rsid w:val="00E02E1F"/>
    <w:rsid w:val="00E02F1E"/>
    <w:rsid w:val="00E049DB"/>
    <w:rsid w:val="00E05116"/>
    <w:rsid w:val="00E06789"/>
    <w:rsid w:val="00E10706"/>
    <w:rsid w:val="00E10ADD"/>
    <w:rsid w:val="00E10E6C"/>
    <w:rsid w:val="00E1145E"/>
    <w:rsid w:val="00E11C0A"/>
    <w:rsid w:val="00E12EF0"/>
    <w:rsid w:val="00E20ACA"/>
    <w:rsid w:val="00E240C5"/>
    <w:rsid w:val="00E253C7"/>
    <w:rsid w:val="00E25F33"/>
    <w:rsid w:val="00E26984"/>
    <w:rsid w:val="00E26E7A"/>
    <w:rsid w:val="00E300AA"/>
    <w:rsid w:val="00E3242D"/>
    <w:rsid w:val="00E33D5F"/>
    <w:rsid w:val="00E368AE"/>
    <w:rsid w:val="00E41CC7"/>
    <w:rsid w:val="00E4317D"/>
    <w:rsid w:val="00E46D32"/>
    <w:rsid w:val="00E478DC"/>
    <w:rsid w:val="00E51A4D"/>
    <w:rsid w:val="00E51B2A"/>
    <w:rsid w:val="00E55411"/>
    <w:rsid w:val="00E554FE"/>
    <w:rsid w:val="00E568AD"/>
    <w:rsid w:val="00E57C31"/>
    <w:rsid w:val="00E61692"/>
    <w:rsid w:val="00E652A2"/>
    <w:rsid w:val="00E65938"/>
    <w:rsid w:val="00E73BE9"/>
    <w:rsid w:val="00E75A26"/>
    <w:rsid w:val="00E75E3C"/>
    <w:rsid w:val="00E81E4E"/>
    <w:rsid w:val="00E9031B"/>
    <w:rsid w:val="00E93A32"/>
    <w:rsid w:val="00E968C6"/>
    <w:rsid w:val="00E97F9A"/>
    <w:rsid w:val="00EA20D6"/>
    <w:rsid w:val="00EA2E5E"/>
    <w:rsid w:val="00EA4537"/>
    <w:rsid w:val="00EA5261"/>
    <w:rsid w:val="00EA678F"/>
    <w:rsid w:val="00EA70CF"/>
    <w:rsid w:val="00EA78E9"/>
    <w:rsid w:val="00EB3D8F"/>
    <w:rsid w:val="00EB566B"/>
    <w:rsid w:val="00EB61C4"/>
    <w:rsid w:val="00EB6B50"/>
    <w:rsid w:val="00EB7B58"/>
    <w:rsid w:val="00EB7DA2"/>
    <w:rsid w:val="00EC2FBC"/>
    <w:rsid w:val="00EC5466"/>
    <w:rsid w:val="00EC72F3"/>
    <w:rsid w:val="00ED1843"/>
    <w:rsid w:val="00ED4165"/>
    <w:rsid w:val="00ED7DC3"/>
    <w:rsid w:val="00EE1268"/>
    <w:rsid w:val="00EE4DD1"/>
    <w:rsid w:val="00EF4722"/>
    <w:rsid w:val="00EF69D0"/>
    <w:rsid w:val="00EF6E26"/>
    <w:rsid w:val="00EF74AD"/>
    <w:rsid w:val="00F0150E"/>
    <w:rsid w:val="00F01D2F"/>
    <w:rsid w:val="00F04D2C"/>
    <w:rsid w:val="00F13A3E"/>
    <w:rsid w:val="00F14E4E"/>
    <w:rsid w:val="00F17513"/>
    <w:rsid w:val="00F1780E"/>
    <w:rsid w:val="00F20511"/>
    <w:rsid w:val="00F20FF8"/>
    <w:rsid w:val="00F213ED"/>
    <w:rsid w:val="00F2327D"/>
    <w:rsid w:val="00F2773F"/>
    <w:rsid w:val="00F3350F"/>
    <w:rsid w:val="00F35366"/>
    <w:rsid w:val="00F36F5A"/>
    <w:rsid w:val="00F3772F"/>
    <w:rsid w:val="00F418F8"/>
    <w:rsid w:val="00F43BC3"/>
    <w:rsid w:val="00F46033"/>
    <w:rsid w:val="00F4666B"/>
    <w:rsid w:val="00F5075C"/>
    <w:rsid w:val="00F52A4E"/>
    <w:rsid w:val="00F52B17"/>
    <w:rsid w:val="00F54C89"/>
    <w:rsid w:val="00F554B7"/>
    <w:rsid w:val="00F6004D"/>
    <w:rsid w:val="00F65EC4"/>
    <w:rsid w:val="00F710D8"/>
    <w:rsid w:val="00F71376"/>
    <w:rsid w:val="00F713A2"/>
    <w:rsid w:val="00F7660B"/>
    <w:rsid w:val="00F803DC"/>
    <w:rsid w:val="00F85B98"/>
    <w:rsid w:val="00F908CD"/>
    <w:rsid w:val="00F91C52"/>
    <w:rsid w:val="00F94787"/>
    <w:rsid w:val="00FA0E89"/>
    <w:rsid w:val="00FA12F1"/>
    <w:rsid w:val="00FA1FFA"/>
    <w:rsid w:val="00FA330F"/>
    <w:rsid w:val="00FA481F"/>
    <w:rsid w:val="00FA4A2D"/>
    <w:rsid w:val="00FA5029"/>
    <w:rsid w:val="00FB0B30"/>
    <w:rsid w:val="00FB1ABB"/>
    <w:rsid w:val="00FB2F8D"/>
    <w:rsid w:val="00FB33ED"/>
    <w:rsid w:val="00FB4373"/>
    <w:rsid w:val="00FB581D"/>
    <w:rsid w:val="00FB5AF8"/>
    <w:rsid w:val="00FC0F2D"/>
    <w:rsid w:val="00FC1C67"/>
    <w:rsid w:val="00FC2396"/>
    <w:rsid w:val="00FC2BC3"/>
    <w:rsid w:val="00FC51EB"/>
    <w:rsid w:val="00FC5A27"/>
    <w:rsid w:val="00FD05B3"/>
    <w:rsid w:val="00FD06C2"/>
    <w:rsid w:val="00FD13E5"/>
    <w:rsid w:val="00FD1536"/>
    <w:rsid w:val="00FD1DE8"/>
    <w:rsid w:val="00FD4C47"/>
    <w:rsid w:val="00FD5CF9"/>
    <w:rsid w:val="00FD700E"/>
    <w:rsid w:val="00FE0CB4"/>
    <w:rsid w:val="00FE1B95"/>
    <w:rsid w:val="00FE5029"/>
    <w:rsid w:val="00FE540B"/>
    <w:rsid w:val="00FF0B0C"/>
    <w:rsid w:val="00FF3426"/>
    <w:rsid w:val="00FF4089"/>
    <w:rsid w:val="00FF428F"/>
    <w:rsid w:val="00FF4774"/>
    <w:rsid w:val="00FF510F"/>
    <w:rsid w:val="00FF53FC"/>
    <w:rsid w:val="096D7FCB"/>
    <w:rsid w:val="11826222"/>
    <w:rsid w:val="34BB7FB2"/>
    <w:rsid w:val="42BE659A"/>
    <w:rsid w:val="4FB2573E"/>
    <w:rsid w:val="5EAA7F81"/>
    <w:rsid w:val="7E7E78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onsolas"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nhideWhenUsed="0" w:qFormat="1"/>
    <w:lsdException w:name="caption" w:uiPriority="35" w:qFormat="1"/>
    <w:lsdException w:name="page number" w:semiHidden="0" w:unhideWhenUsed="0" w:qFormat="1"/>
    <w:lsdException w:name="List Number" w:qFormat="1"/>
    <w:lsdException w:name="Title" w:semiHidden="0" w:uiPriority="1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iPriority="11" w:unhideWhenUsed="0" w:qFormat="1"/>
    <w:lsdException w:name="Body Text 2" w:semiHidden="0" w:unhideWhenUsed="0" w:qFormat="1"/>
    <w:lsdException w:name="Body Text 3" w:semiHidden="0" w:unhideWhenUsed="0" w:qFormat="1"/>
    <w:lsdException w:name="Body Text Indent 2" w:semiHidden="0" w:unhideWhenUsed="0" w:qFormat="1"/>
    <w:lsdException w:name="Body Text Indent 3" w:semiHidden="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semiHidden="0" w:unhideWhenUsed="0" w:qFormat="1"/>
    <w:lsdException w:name="HTML Cite" w:qFormat="1"/>
    <w:lsdException w:name="HTML Preformatted"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24ED"/>
    <w:rPr>
      <w:rFonts w:ascii="Times New Roman" w:eastAsia="Times New Roman" w:hAnsi="Times New Roman" w:cs="Times New Roman"/>
      <w:sz w:val="24"/>
      <w:szCs w:val="24"/>
    </w:rPr>
  </w:style>
  <w:style w:type="paragraph" w:styleId="1">
    <w:name w:val="heading 1"/>
    <w:basedOn w:val="a0"/>
    <w:next w:val="a0"/>
    <w:link w:val="10"/>
    <w:uiPriority w:val="9"/>
    <w:qFormat/>
    <w:rsid w:val="002624ED"/>
    <w:pPr>
      <w:widowControl w:val="0"/>
      <w:autoSpaceDE w:val="0"/>
      <w:autoSpaceDN w:val="0"/>
      <w:adjustRightInd w:val="0"/>
      <w:jc w:val="center"/>
      <w:outlineLvl w:val="0"/>
    </w:pPr>
    <w:rPr>
      <w:rFonts w:ascii="Arial" w:hAnsi="Arial" w:cs="Arial"/>
      <w:b/>
      <w:bCs/>
      <w:sz w:val="32"/>
      <w:szCs w:val="32"/>
    </w:rPr>
  </w:style>
  <w:style w:type="paragraph" w:styleId="2">
    <w:name w:val="heading 2"/>
    <w:basedOn w:val="a0"/>
    <w:next w:val="a0"/>
    <w:link w:val="20"/>
    <w:uiPriority w:val="9"/>
    <w:qFormat/>
    <w:rsid w:val="002624ED"/>
    <w:pPr>
      <w:keepNext/>
      <w:spacing w:before="240" w:after="60"/>
      <w:outlineLvl w:val="1"/>
    </w:pPr>
    <w:rPr>
      <w:rFonts w:ascii="Arial" w:hAnsi="Arial" w:cs="Arial"/>
      <w:b/>
      <w:bCs/>
      <w:i/>
      <w:iCs/>
      <w:sz w:val="28"/>
      <w:szCs w:val="28"/>
    </w:rPr>
  </w:style>
  <w:style w:type="paragraph" w:styleId="4">
    <w:name w:val="heading 4"/>
    <w:basedOn w:val="a0"/>
    <w:next w:val="a0"/>
    <w:link w:val="40"/>
    <w:uiPriority w:val="9"/>
    <w:semiHidden/>
    <w:unhideWhenUsed/>
    <w:qFormat/>
    <w:rsid w:val="002624ED"/>
    <w:pPr>
      <w:keepNext/>
      <w:keepLines/>
      <w:spacing w:before="200" w:line="276" w:lineRule="auto"/>
      <w:outlineLvl w:val="3"/>
    </w:pPr>
    <w:rPr>
      <w:rFonts w:ascii="Cambria" w:hAnsi="Cambria"/>
      <w:b/>
      <w:bCs/>
      <w:i/>
      <w:iCs/>
      <w:color w:val="4F81BD"/>
      <w:sz w:val="22"/>
      <w:szCs w:val="22"/>
    </w:rPr>
  </w:style>
  <w:style w:type="paragraph" w:styleId="7">
    <w:name w:val="heading 7"/>
    <w:basedOn w:val="a0"/>
    <w:next w:val="a0"/>
    <w:link w:val="70"/>
    <w:uiPriority w:val="9"/>
    <w:semiHidden/>
    <w:unhideWhenUsed/>
    <w:qFormat/>
    <w:rsid w:val="002624ED"/>
    <w:pPr>
      <w:spacing w:before="240" w:after="60"/>
      <w:outlineLvl w:val="6"/>
    </w:pPr>
    <w:rPr>
      <w:rFonts w:ascii="Calibri" w:hAnsi="Calibri"/>
    </w:rPr>
  </w:style>
  <w:style w:type="paragraph" w:styleId="8">
    <w:name w:val="heading 8"/>
    <w:basedOn w:val="a0"/>
    <w:next w:val="a0"/>
    <w:link w:val="80"/>
    <w:uiPriority w:val="9"/>
    <w:semiHidden/>
    <w:unhideWhenUsed/>
    <w:qFormat/>
    <w:rsid w:val="002624E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2624E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sid w:val="002624ED"/>
    <w:rPr>
      <w:color w:val="800000"/>
      <w:u w:val="single"/>
    </w:rPr>
  </w:style>
  <w:style w:type="character" w:styleId="a5">
    <w:name w:val="Emphasis"/>
    <w:uiPriority w:val="20"/>
    <w:qFormat/>
    <w:rsid w:val="002624ED"/>
    <w:rPr>
      <w:i/>
      <w:iCs/>
    </w:rPr>
  </w:style>
  <w:style w:type="character" w:styleId="a6">
    <w:name w:val="Hyperlink"/>
    <w:uiPriority w:val="99"/>
    <w:unhideWhenUsed/>
    <w:qFormat/>
    <w:rsid w:val="002624ED"/>
    <w:rPr>
      <w:color w:val="0000FF"/>
      <w:u w:val="single"/>
    </w:rPr>
  </w:style>
  <w:style w:type="character" w:styleId="a7">
    <w:name w:val="page number"/>
    <w:uiPriority w:val="99"/>
    <w:qFormat/>
    <w:rsid w:val="002624ED"/>
    <w:rPr>
      <w:rFonts w:cs="Times New Roman"/>
    </w:rPr>
  </w:style>
  <w:style w:type="character" w:styleId="a8">
    <w:name w:val="Strong"/>
    <w:uiPriority w:val="22"/>
    <w:qFormat/>
    <w:rsid w:val="002624ED"/>
    <w:rPr>
      <w:rFonts w:cs="Times New Roman"/>
      <w:b/>
      <w:bCs/>
    </w:rPr>
  </w:style>
  <w:style w:type="character" w:styleId="HTML">
    <w:name w:val="HTML Cite"/>
    <w:uiPriority w:val="99"/>
    <w:semiHidden/>
    <w:unhideWhenUsed/>
    <w:qFormat/>
    <w:rsid w:val="002624ED"/>
    <w:rPr>
      <w:i/>
      <w:iCs/>
    </w:rPr>
  </w:style>
  <w:style w:type="paragraph" w:styleId="a9">
    <w:name w:val="Balloon Text"/>
    <w:basedOn w:val="a0"/>
    <w:link w:val="aa"/>
    <w:uiPriority w:val="99"/>
    <w:semiHidden/>
    <w:unhideWhenUsed/>
    <w:qFormat/>
    <w:rsid w:val="002624ED"/>
    <w:rPr>
      <w:rFonts w:ascii="Tahoma" w:hAnsi="Tahoma" w:cs="Tahoma"/>
      <w:sz w:val="16"/>
      <w:szCs w:val="16"/>
    </w:rPr>
  </w:style>
  <w:style w:type="paragraph" w:styleId="21">
    <w:name w:val="Body Text 2"/>
    <w:basedOn w:val="a0"/>
    <w:link w:val="22"/>
    <w:uiPriority w:val="99"/>
    <w:qFormat/>
    <w:rsid w:val="002624ED"/>
    <w:pPr>
      <w:spacing w:after="120" w:line="480" w:lineRule="auto"/>
    </w:pPr>
  </w:style>
  <w:style w:type="paragraph" w:styleId="ab">
    <w:name w:val="Plain Text"/>
    <w:basedOn w:val="a0"/>
    <w:link w:val="ac"/>
    <w:uiPriority w:val="99"/>
    <w:semiHidden/>
    <w:unhideWhenUsed/>
    <w:qFormat/>
    <w:rsid w:val="002624ED"/>
    <w:rPr>
      <w:rFonts w:ascii="Courier New" w:hAnsi="Courier New"/>
      <w:sz w:val="20"/>
      <w:szCs w:val="20"/>
      <w:lang w:eastAsia="ko-KR"/>
    </w:rPr>
  </w:style>
  <w:style w:type="paragraph" w:styleId="3">
    <w:name w:val="Body Text Indent 3"/>
    <w:basedOn w:val="a0"/>
    <w:link w:val="30"/>
    <w:uiPriority w:val="99"/>
    <w:qFormat/>
    <w:rsid w:val="002624ED"/>
    <w:pPr>
      <w:spacing w:after="120"/>
      <w:ind w:left="283"/>
    </w:pPr>
    <w:rPr>
      <w:sz w:val="16"/>
      <w:szCs w:val="16"/>
    </w:rPr>
  </w:style>
  <w:style w:type="paragraph" w:styleId="ad">
    <w:name w:val="header"/>
    <w:basedOn w:val="a0"/>
    <w:link w:val="ae"/>
    <w:uiPriority w:val="99"/>
    <w:semiHidden/>
    <w:unhideWhenUsed/>
    <w:qFormat/>
    <w:rsid w:val="002624ED"/>
    <w:pPr>
      <w:tabs>
        <w:tab w:val="center" w:pos="4677"/>
        <w:tab w:val="right" w:pos="9355"/>
      </w:tabs>
    </w:pPr>
    <w:rPr>
      <w:sz w:val="20"/>
      <w:szCs w:val="20"/>
    </w:rPr>
  </w:style>
  <w:style w:type="paragraph" w:styleId="af">
    <w:name w:val="Body Text"/>
    <w:basedOn w:val="a0"/>
    <w:link w:val="af0"/>
    <w:uiPriority w:val="99"/>
    <w:qFormat/>
    <w:rsid w:val="002624ED"/>
    <w:pPr>
      <w:spacing w:after="120" w:line="276" w:lineRule="auto"/>
    </w:pPr>
    <w:rPr>
      <w:rFonts w:ascii="Calibri" w:hAnsi="Calibri" w:cs="Calibri"/>
      <w:sz w:val="22"/>
      <w:szCs w:val="22"/>
      <w:lang w:eastAsia="en-US"/>
    </w:rPr>
  </w:style>
  <w:style w:type="paragraph" w:styleId="11">
    <w:name w:val="toc 1"/>
    <w:basedOn w:val="a0"/>
    <w:next w:val="a0"/>
    <w:link w:val="12"/>
    <w:qFormat/>
    <w:rsid w:val="002624ED"/>
    <w:pPr>
      <w:widowControl w:val="0"/>
      <w:tabs>
        <w:tab w:val="left" w:pos="236"/>
        <w:tab w:val="right" w:pos="9310"/>
      </w:tabs>
      <w:spacing w:after="80" w:line="322" w:lineRule="exact"/>
      <w:ind w:left="20" w:right="40"/>
    </w:pPr>
    <w:rPr>
      <w:b/>
      <w:spacing w:val="1"/>
      <w:sz w:val="25"/>
      <w:szCs w:val="25"/>
      <w:lang w:val="kk-KZ" w:eastAsia="en-US"/>
    </w:rPr>
  </w:style>
  <w:style w:type="paragraph" w:styleId="af1">
    <w:name w:val="Body Text Indent"/>
    <w:basedOn w:val="a0"/>
    <w:link w:val="af2"/>
    <w:uiPriority w:val="99"/>
    <w:qFormat/>
    <w:rsid w:val="002624ED"/>
    <w:pPr>
      <w:spacing w:after="120"/>
      <w:ind w:left="283"/>
    </w:pPr>
  </w:style>
  <w:style w:type="paragraph" w:styleId="af3">
    <w:name w:val="Title"/>
    <w:basedOn w:val="a0"/>
    <w:link w:val="af4"/>
    <w:uiPriority w:val="10"/>
    <w:qFormat/>
    <w:rsid w:val="002624ED"/>
    <w:pPr>
      <w:jc w:val="center"/>
    </w:pPr>
    <w:rPr>
      <w:rFonts w:ascii="KZ Times New Roman" w:hAnsi="KZ Times New Roman"/>
      <w:b/>
      <w:bCs/>
    </w:rPr>
  </w:style>
  <w:style w:type="paragraph" w:styleId="af5">
    <w:name w:val="footer"/>
    <w:basedOn w:val="a0"/>
    <w:link w:val="af6"/>
    <w:uiPriority w:val="99"/>
    <w:qFormat/>
    <w:rsid w:val="002624ED"/>
    <w:pPr>
      <w:tabs>
        <w:tab w:val="center" w:pos="4677"/>
        <w:tab w:val="right" w:pos="9355"/>
      </w:tabs>
    </w:pPr>
  </w:style>
  <w:style w:type="paragraph" w:styleId="a">
    <w:name w:val="List Number"/>
    <w:basedOn w:val="a0"/>
    <w:uiPriority w:val="99"/>
    <w:semiHidden/>
    <w:unhideWhenUsed/>
    <w:qFormat/>
    <w:rsid w:val="002624ED"/>
    <w:pPr>
      <w:numPr>
        <w:numId w:val="1"/>
      </w:numPr>
    </w:pPr>
    <w:rPr>
      <w:szCs w:val="20"/>
    </w:rPr>
  </w:style>
  <w:style w:type="paragraph" w:styleId="af7">
    <w:name w:val="Normal (Web)"/>
    <w:basedOn w:val="a0"/>
    <w:uiPriority w:val="99"/>
    <w:qFormat/>
    <w:rsid w:val="002624ED"/>
    <w:pPr>
      <w:spacing w:before="100" w:beforeAutospacing="1" w:after="100" w:afterAutospacing="1"/>
    </w:pPr>
  </w:style>
  <w:style w:type="paragraph" w:styleId="31">
    <w:name w:val="Body Text 3"/>
    <w:basedOn w:val="a0"/>
    <w:link w:val="32"/>
    <w:uiPriority w:val="99"/>
    <w:qFormat/>
    <w:rsid w:val="002624ED"/>
    <w:pPr>
      <w:spacing w:after="120"/>
    </w:pPr>
    <w:rPr>
      <w:sz w:val="16"/>
      <w:szCs w:val="16"/>
    </w:rPr>
  </w:style>
  <w:style w:type="paragraph" w:styleId="23">
    <w:name w:val="Body Text Indent 2"/>
    <w:basedOn w:val="a0"/>
    <w:link w:val="24"/>
    <w:uiPriority w:val="99"/>
    <w:qFormat/>
    <w:rsid w:val="002624ED"/>
    <w:pPr>
      <w:spacing w:after="120" w:line="480" w:lineRule="auto"/>
      <w:ind w:left="283"/>
    </w:pPr>
    <w:rPr>
      <w:rFonts w:ascii="Calibri" w:hAnsi="Calibri" w:cs="Calibri"/>
      <w:sz w:val="22"/>
      <w:szCs w:val="22"/>
      <w:lang w:eastAsia="en-US"/>
    </w:rPr>
  </w:style>
  <w:style w:type="paragraph" w:styleId="HTML0">
    <w:name w:val="HTML Preformatted"/>
    <w:basedOn w:val="a0"/>
    <w:link w:val="HTML1"/>
    <w:uiPriority w:val="99"/>
    <w:semiHidden/>
    <w:unhideWhenUsed/>
    <w:qFormat/>
    <w:rsid w:val="0026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f8">
    <w:name w:val="Table Grid"/>
    <w:basedOn w:val="a2"/>
    <w:uiPriority w:val="59"/>
    <w:qFormat/>
    <w:rsid w:val="002624ED"/>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qFormat/>
    <w:rsid w:val="002624ED"/>
    <w:rPr>
      <w:rFonts w:ascii="Arial" w:eastAsia="Times New Roman" w:hAnsi="Arial" w:cs="Arial"/>
      <w:b/>
      <w:bCs/>
      <w:sz w:val="32"/>
      <w:szCs w:val="32"/>
      <w:lang w:eastAsia="ru-RU"/>
    </w:rPr>
  </w:style>
  <w:style w:type="character" w:customStyle="1" w:styleId="80">
    <w:name w:val="Заголовок 8 Знак"/>
    <w:basedOn w:val="a1"/>
    <w:link w:val="8"/>
    <w:uiPriority w:val="9"/>
    <w:semiHidden/>
    <w:qFormat/>
    <w:rsid w:val="002624ED"/>
    <w:rPr>
      <w:rFonts w:asciiTheme="majorHAnsi" w:eastAsiaTheme="majorEastAsia" w:hAnsiTheme="majorHAnsi" w:cstheme="majorBidi"/>
      <w:color w:val="404040" w:themeColor="text1" w:themeTint="BF"/>
      <w:sz w:val="20"/>
      <w:szCs w:val="20"/>
      <w:lang w:val="en-US"/>
    </w:rPr>
  </w:style>
  <w:style w:type="character" w:customStyle="1" w:styleId="90">
    <w:name w:val="Заголовок 9 Знак"/>
    <w:basedOn w:val="a1"/>
    <w:link w:val="9"/>
    <w:uiPriority w:val="9"/>
    <w:semiHidden/>
    <w:qFormat/>
    <w:rsid w:val="002624ED"/>
    <w:rPr>
      <w:rFonts w:asciiTheme="majorHAnsi" w:eastAsiaTheme="majorEastAsia" w:hAnsiTheme="majorHAnsi" w:cstheme="majorBidi"/>
      <w:i/>
      <w:iCs/>
      <w:color w:val="404040" w:themeColor="text1" w:themeTint="BF"/>
      <w:sz w:val="20"/>
      <w:szCs w:val="20"/>
      <w:lang w:val="en-US"/>
    </w:rPr>
  </w:style>
  <w:style w:type="paragraph" w:styleId="af9">
    <w:name w:val="No Spacing"/>
    <w:link w:val="afa"/>
    <w:uiPriority w:val="1"/>
    <w:qFormat/>
    <w:rsid w:val="002624ED"/>
    <w:rPr>
      <w:rFonts w:ascii="Consolas" w:hAnsi="Consolas" w:cs="Consolas"/>
      <w:sz w:val="22"/>
      <w:szCs w:val="22"/>
      <w:lang w:val="en-US" w:eastAsia="en-US"/>
    </w:rPr>
  </w:style>
  <w:style w:type="character" w:customStyle="1" w:styleId="afa">
    <w:name w:val="Без интервала Знак"/>
    <w:basedOn w:val="a1"/>
    <w:link w:val="af9"/>
    <w:qFormat/>
    <w:locked/>
    <w:rsid w:val="002624ED"/>
    <w:rPr>
      <w:rFonts w:ascii="Consolas" w:eastAsia="Consolas" w:hAnsi="Consolas" w:cs="Consolas"/>
      <w:lang w:val="en-US"/>
    </w:rPr>
  </w:style>
  <w:style w:type="paragraph" w:styleId="afb">
    <w:name w:val="List Paragraph"/>
    <w:basedOn w:val="a0"/>
    <w:link w:val="afc"/>
    <w:uiPriority w:val="34"/>
    <w:unhideWhenUsed/>
    <w:qFormat/>
    <w:rsid w:val="002624ED"/>
    <w:pPr>
      <w:ind w:left="720"/>
      <w:contextualSpacing/>
    </w:pPr>
  </w:style>
  <w:style w:type="character" w:customStyle="1" w:styleId="afc">
    <w:name w:val="Абзац списка Знак"/>
    <w:link w:val="afb"/>
    <w:uiPriority w:val="34"/>
    <w:qFormat/>
    <w:rsid w:val="002624ED"/>
    <w:rPr>
      <w:rFonts w:ascii="Consolas" w:eastAsia="Consolas" w:hAnsi="Consolas" w:cs="Consolas"/>
      <w:lang w:val="en-US"/>
    </w:rPr>
  </w:style>
  <w:style w:type="character" w:customStyle="1" w:styleId="20">
    <w:name w:val="Заголовок 2 Знак"/>
    <w:basedOn w:val="a1"/>
    <w:link w:val="2"/>
    <w:uiPriority w:val="9"/>
    <w:qFormat/>
    <w:rsid w:val="002624ED"/>
    <w:rPr>
      <w:rFonts w:ascii="Arial" w:eastAsia="Times New Roman" w:hAnsi="Arial" w:cs="Arial"/>
      <w:b/>
      <w:bCs/>
      <w:i/>
      <w:iCs/>
      <w:sz w:val="28"/>
      <w:szCs w:val="28"/>
      <w:lang w:eastAsia="ru-RU"/>
    </w:rPr>
  </w:style>
  <w:style w:type="character" w:customStyle="1" w:styleId="70">
    <w:name w:val="Заголовок 7 Знак"/>
    <w:basedOn w:val="a1"/>
    <w:link w:val="7"/>
    <w:uiPriority w:val="9"/>
    <w:semiHidden/>
    <w:qFormat/>
    <w:rsid w:val="002624ED"/>
    <w:rPr>
      <w:rFonts w:ascii="Calibri" w:eastAsia="Times New Roman" w:hAnsi="Calibri" w:cs="Times New Roman"/>
      <w:sz w:val="24"/>
      <w:szCs w:val="24"/>
      <w:lang w:eastAsia="ru-RU"/>
    </w:rPr>
  </w:style>
  <w:style w:type="paragraph" w:customStyle="1" w:styleId="afd">
    <w:name w:val="Знак Знак Знак Знак Знак Знак"/>
    <w:basedOn w:val="a0"/>
    <w:next w:val="2"/>
    <w:uiPriority w:val="99"/>
    <w:qFormat/>
    <w:rsid w:val="002624ED"/>
    <w:pPr>
      <w:spacing w:after="160" w:line="240" w:lineRule="exact"/>
      <w:jc w:val="center"/>
    </w:pPr>
    <w:rPr>
      <w:b/>
      <w:bCs/>
      <w:i/>
      <w:iCs/>
      <w:sz w:val="28"/>
      <w:szCs w:val="28"/>
      <w:lang w:val="en-US" w:eastAsia="en-US"/>
    </w:rPr>
  </w:style>
  <w:style w:type="paragraph" w:customStyle="1" w:styleId="Style2">
    <w:name w:val="Style2"/>
    <w:basedOn w:val="a0"/>
    <w:uiPriority w:val="99"/>
    <w:qFormat/>
    <w:rsid w:val="002624ED"/>
    <w:pPr>
      <w:widowControl w:val="0"/>
      <w:autoSpaceDE w:val="0"/>
      <w:autoSpaceDN w:val="0"/>
      <w:adjustRightInd w:val="0"/>
      <w:spacing w:line="256" w:lineRule="exact"/>
      <w:jc w:val="both"/>
    </w:pPr>
  </w:style>
  <w:style w:type="character" w:customStyle="1" w:styleId="32">
    <w:name w:val="Основной текст 3 Знак"/>
    <w:basedOn w:val="a1"/>
    <w:link w:val="31"/>
    <w:uiPriority w:val="99"/>
    <w:qFormat/>
    <w:rsid w:val="002624ED"/>
    <w:rPr>
      <w:rFonts w:ascii="Times New Roman" w:eastAsia="Times New Roman" w:hAnsi="Times New Roman" w:cs="Times New Roman"/>
      <w:sz w:val="16"/>
      <w:szCs w:val="16"/>
      <w:lang w:eastAsia="ru-RU"/>
    </w:rPr>
  </w:style>
  <w:style w:type="character" w:customStyle="1" w:styleId="af0">
    <w:name w:val="Основной текст Знак"/>
    <w:basedOn w:val="a1"/>
    <w:link w:val="af"/>
    <w:uiPriority w:val="99"/>
    <w:qFormat/>
    <w:rsid w:val="002624ED"/>
    <w:rPr>
      <w:rFonts w:ascii="Calibri" w:eastAsia="Times New Roman" w:hAnsi="Calibri" w:cs="Calibri"/>
    </w:rPr>
  </w:style>
  <w:style w:type="character" w:customStyle="1" w:styleId="FontStyle13">
    <w:name w:val="Font Style13"/>
    <w:qFormat/>
    <w:rsid w:val="002624ED"/>
    <w:rPr>
      <w:rFonts w:ascii="Times New Roman" w:hAnsi="Times New Roman" w:cs="Times New Roman"/>
      <w:b/>
      <w:bCs/>
      <w:i/>
      <w:iCs/>
      <w:sz w:val="22"/>
      <w:szCs w:val="22"/>
    </w:rPr>
  </w:style>
  <w:style w:type="character" w:customStyle="1" w:styleId="24">
    <w:name w:val="Основной текст с отступом 2 Знак"/>
    <w:basedOn w:val="a1"/>
    <w:link w:val="23"/>
    <w:uiPriority w:val="99"/>
    <w:qFormat/>
    <w:rsid w:val="002624ED"/>
    <w:rPr>
      <w:rFonts w:ascii="Calibri" w:eastAsia="Times New Roman" w:hAnsi="Calibri" w:cs="Calibri"/>
    </w:rPr>
  </w:style>
  <w:style w:type="character" w:customStyle="1" w:styleId="FontStyle11">
    <w:name w:val="Font Style11"/>
    <w:qFormat/>
    <w:rsid w:val="002624ED"/>
    <w:rPr>
      <w:rFonts w:ascii="Times New Roman" w:hAnsi="Times New Roman" w:cs="Times New Roman"/>
      <w:sz w:val="22"/>
      <w:szCs w:val="22"/>
    </w:rPr>
  </w:style>
  <w:style w:type="character" w:customStyle="1" w:styleId="FontStyle14">
    <w:name w:val="Font Style14"/>
    <w:qFormat/>
    <w:rsid w:val="002624ED"/>
    <w:rPr>
      <w:rFonts w:ascii="Times New Roman" w:hAnsi="Times New Roman" w:cs="Times New Roman"/>
      <w:i/>
      <w:iCs/>
      <w:spacing w:val="-20"/>
      <w:sz w:val="22"/>
      <w:szCs w:val="22"/>
    </w:rPr>
  </w:style>
  <w:style w:type="character" w:customStyle="1" w:styleId="FontStyle15">
    <w:name w:val="Font Style15"/>
    <w:qFormat/>
    <w:rsid w:val="002624ED"/>
    <w:rPr>
      <w:rFonts w:ascii="Times New Roman" w:hAnsi="Times New Roman" w:cs="Times New Roman"/>
      <w:sz w:val="18"/>
      <w:szCs w:val="18"/>
    </w:rPr>
  </w:style>
  <w:style w:type="character" w:customStyle="1" w:styleId="afe">
    <w:name w:val="Абзац списка Знак Знак"/>
    <w:uiPriority w:val="99"/>
    <w:qFormat/>
    <w:locked/>
    <w:rsid w:val="002624ED"/>
    <w:rPr>
      <w:rFonts w:ascii="Calibri" w:eastAsia="SimSun" w:hAnsi="Calibri" w:cs="Calibri"/>
      <w:sz w:val="22"/>
      <w:szCs w:val="22"/>
      <w:lang w:val="ru-RU" w:eastAsia="en-US"/>
    </w:rPr>
  </w:style>
  <w:style w:type="character" w:customStyle="1" w:styleId="22">
    <w:name w:val="Основной текст 2 Знак"/>
    <w:basedOn w:val="a1"/>
    <w:link w:val="21"/>
    <w:uiPriority w:val="99"/>
    <w:qFormat/>
    <w:rsid w:val="002624ED"/>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1"/>
    <w:link w:val="af1"/>
    <w:uiPriority w:val="99"/>
    <w:qFormat/>
    <w:rsid w:val="002624ED"/>
    <w:rPr>
      <w:rFonts w:ascii="Times New Roman" w:eastAsia="Times New Roman" w:hAnsi="Times New Roman" w:cs="Times New Roman"/>
      <w:sz w:val="24"/>
      <w:szCs w:val="24"/>
      <w:lang w:eastAsia="ru-RU"/>
    </w:rPr>
  </w:style>
  <w:style w:type="character" w:customStyle="1" w:styleId="af6">
    <w:name w:val="Нижний колонтитул Знак"/>
    <w:basedOn w:val="a1"/>
    <w:link w:val="af5"/>
    <w:uiPriority w:val="99"/>
    <w:qFormat/>
    <w:rsid w:val="002624ED"/>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1"/>
    <w:link w:val="3"/>
    <w:uiPriority w:val="99"/>
    <w:qFormat/>
    <w:rsid w:val="002624ED"/>
    <w:rPr>
      <w:rFonts w:ascii="Times New Roman" w:eastAsia="Times New Roman" w:hAnsi="Times New Roman" w:cs="Times New Roman"/>
      <w:sz w:val="16"/>
      <w:szCs w:val="16"/>
      <w:lang w:eastAsia="ru-RU"/>
    </w:rPr>
  </w:style>
  <w:style w:type="character" w:customStyle="1" w:styleId="25">
    <w:name w:val="Основной текст (2)"/>
    <w:qFormat/>
    <w:rsid w:val="002624ED"/>
    <w:rPr>
      <w:rFonts w:ascii="Times New Roman" w:eastAsia="Times New Roman" w:hAnsi="Times New Roman" w:cs="Times New Roman"/>
      <w:b/>
      <w:bCs/>
      <w:color w:val="000000"/>
      <w:spacing w:val="0"/>
      <w:w w:val="100"/>
      <w:position w:val="0"/>
      <w:sz w:val="18"/>
      <w:szCs w:val="18"/>
      <w:u w:val="none"/>
      <w:lang w:val="kk-KZ"/>
    </w:rPr>
  </w:style>
  <w:style w:type="character" w:customStyle="1" w:styleId="aff">
    <w:name w:val="Основной текст + Полужирный"/>
    <w:qFormat/>
    <w:rsid w:val="002624ED"/>
    <w:rPr>
      <w:rFonts w:ascii="Times New Roman" w:eastAsia="Times New Roman" w:hAnsi="Times New Roman" w:cs="Times New Roman"/>
      <w:b/>
      <w:bCs/>
      <w:color w:val="000000"/>
      <w:spacing w:val="0"/>
      <w:w w:val="100"/>
      <w:position w:val="0"/>
      <w:sz w:val="18"/>
      <w:szCs w:val="18"/>
      <w:u w:val="none"/>
      <w:shd w:val="clear" w:color="auto" w:fill="FFFFFF"/>
      <w:lang w:val="kk-KZ"/>
    </w:rPr>
  </w:style>
  <w:style w:type="character" w:customStyle="1" w:styleId="aff0">
    <w:name w:val="Основной текст_"/>
    <w:link w:val="26"/>
    <w:qFormat/>
    <w:rsid w:val="002624ED"/>
    <w:rPr>
      <w:sz w:val="18"/>
      <w:szCs w:val="18"/>
      <w:shd w:val="clear" w:color="auto" w:fill="FFFFFF"/>
    </w:rPr>
  </w:style>
  <w:style w:type="paragraph" w:customStyle="1" w:styleId="26">
    <w:name w:val="Основной текст2"/>
    <w:basedOn w:val="a0"/>
    <w:link w:val="aff0"/>
    <w:qFormat/>
    <w:rsid w:val="002624ED"/>
    <w:pPr>
      <w:widowControl w:val="0"/>
      <w:shd w:val="clear" w:color="auto" w:fill="FFFFFF"/>
      <w:spacing w:line="235" w:lineRule="exact"/>
      <w:jc w:val="both"/>
    </w:pPr>
    <w:rPr>
      <w:rFonts w:asciiTheme="minorHAnsi" w:eastAsia="Consolas" w:hAnsiTheme="minorHAnsi" w:cstheme="minorBidi"/>
      <w:sz w:val="18"/>
      <w:szCs w:val="18"/>
      <w:lang w:eastAsia="en-US"/>
    </w:rPr>
  </w:style>
  <w:style w:type="character" w:customStyle="1" w:styleId="13">
    <w:name w:val="Основной текст1"/>
    <w:qFormat/>
    <w:rsid w:val="002624ED"/>
    <w:rPr>
      <w:rFonts w:ascii="Times New Roman" w:eastAsia="Times New Roman" w:hAnsi="Times New Roman" w:cs="Times New Roman"/>
      <w:color w:val="000000"/>
      <w:spacing w:val="0"/>
      <w:w w:val="100"/>
      <w:position w:val="0"/>
      <w:sz w:val="18"/>
      <w:szCs w:val="18"/>
      <w:shd w:val="clear" w:color="auto" w:fill="FFFFFF"/>
      <w:lang w:val="kk-KZ"/>
    </w:rPr>
  </w:style>
  <w:style w:type="character" w:customStyle="1" w:styleId="Georgia85pt">
    <w:name w:val="Основной текст + Georgia;8;5 pt"/>
    <w:qFormat/>
    <w:rsid w:val="002624ED"/>
    <w:rPr>
      <w:rFonts w:ascii="Georgia" w:eastAsia="Georgia" w:hAnsi="Georgia" w:cs="Georgia"/>
      <w:color w:val="000000"/>
      <w:spacing w:val="0"/>
      <w:w w:val="100"/>
      <w:position w:val="0"/>
      <w:sz w:val="17"/>
      <w:szCs w:val="17"/>
      <w:shd w:val="clear" w:color="auto" w:fill="FFFFFF"/>
    </w:rPr>
  </w:style>
  <w:style w:type="character" w:customStyle="1" w:styleId="s1">
    <w:name w:val="s1"/>
    <w:qFormat/>
    <w:rsid w:val="002624ED"/>
    <w:rPr>
      <w:rFonts w:ascii="Times New Roman" w:hAnsi="Times New Roman" w:cs="Times New Roman" w:hint="default"/>
      <w:b/>
      <w:bCs/>
      <w:color w:val="000000"/>
      <w:sz w:val="28"/>
      <w:szCs w:val="28"/>
      <w:u w:val="none"/>
    </w:rPr>
  </w:style>
  <w:style w:type="character" w:customStyle="1" w:styleId="s0">
    <w:name w:val="s0"/>
    <w:qFormat/>
    <w:rsid w:val="002624ED"/>
    <w:rPr>
      <w:rFonts w:ascii="Times New Roman" w:hAnsi="Times New Roman" w:cs="Times New Roman" w:hint="default"/>
      <w:color w:val="000000"/>
      <w:sz w:val="28"/>
      <w:szCs w:val="28"/>
      <w:u w:val="none"/>
    </w:rPr>
  </w:style>
  <w:style w:type="character" w:customStyle="1" w:styleId="40">
    <w:name w:val="Заголовок 4 Знак"/>
    <w:basedOn w:val="a1"/>
    <w:link w:val="4"/>
    <w:uiPriority w:val="9"/>
    <w:semiHidden/>
    <w:qFormat/>
    <w:rsid w:val="002624ED"/>
    <w:rPr>
      <w:rFonts w:ascii="Cambria" w:eastAsia="Times New Roman" w:hAnsi="Cambria" w:cs="Times New Roman"/>
      <w:b/>
      <w:bCs/>
      <w:i/>
      <w:iCs/>
      <w:color w:val="4F81BD"/>
      <w:lang w:eastAsia="ru-RU"/>
    </w:rPr>
  </w:style>
  <w:style w:type="character" w:customStyle="1" w:styleId="HTML1">
    <w:name w:val="Стандартный HTML Знак"/>
    <w:basedOn w:val="a1"/>
    <w:link w:val="HTML0"/>
    <w:uiPriority w:val="99"/>
    <w:semiHidden/>
    <w:qFormat/>
    <w:rsid w:val="002624ED"/>
    <w:rPr>
      <w:rFonts w:ascii="Courier New" w:eastAsia="Times New Roman" w:hAnsi="Courier New" w:cs="Courier New"/>
      <w:sz w:val="20"/>
      <w:szCs w:val="20"/>
      <w:lang w:eastAsia="ru-RU"/>
    </w:rPr>
  </w:style>
  <w:style w:type="character" w:customStyle="1" w:styleId="ae">
    <w:name w:val="Верхний колонтитул Знак"/>
    <w:basedOn w:val="a1"/>
    <w:link w:val="ad"/>
    <w:uiPriority w:val="99"/>
    <w:semiHidden/>
    <w:qFormat/>
    <w:rsid w:val="002624ED"/>
    <w:rPr>
      <w:rFonts w:ascii="Times New Roman" w:eastAsia="Times New Roman" w:hAnsi="Times New Roman" w:cs="Times New Roman"/>
      <w:sz w:val="20"/>
      <w:szCs w:val="20"/>
      <w:lang w:eastAsia="ru-RU"/>
    </w:rPr>
  </w:style>
  <w:style w:type="character" w:customStyle="1" w:styleId="af4">
    <w:name w:val="Название Знак"/>
    <w:basedOn w:val="a1"/>
    <w:link w:val="af3"/>
    <w:uiPriority w:val="10"/>
    <w:qFormat/>
    <w:rsid w:val="002624ED"/>
    <w:rPr>
      <w:rFonts w:ascii="KZ Times New Roman" w:eastAsia="Times New Roman" w:hAnsi="KZ Times New Roman" w:cs="Times New Roman"/>
      <w:b/>
      <w:bCs/>
      <w:sz w:val="24"/>
      <w:szCs w:val="24"/>
      <w:lang w:eastAsia="ru-RU"/>
    </w:rPr>
  </w:style>
  <w:style w:type="character" w:customStyle="1" w:styleId="ac">
    <w:name w:val="Текст Знак"/>
    <w:basedOn w:val="a1"/>
    <w:link w:val="ab"/>
    <w:uiPriority w:val="99"/>
    <w:semiHidden/>
    <w:qFormat/>
    <w:rsid w:val="002624ED"/>
    <w:rPr>
      <w:rFonts w:ascii="Courier New" w:eastAsia="Times New Roman" w:hAnsi="Courier New" w:cs="Times New Roman"/>
      <w:sz w:val="20"/>
      <w:szCs w:val="20"/>
      <w:lang w:eastAsia="ko-KR"/>
    </w:rPr>
  </w:style>
  <w:style w:type="paragraph" w:customStyle="1" w:styleId="western">
    <w:name w:val="western"/>
    <w:basedOn w:val="a0"/>
    <w:uiPriority w:val="99"/>
    <w:qFormat/>
    <w:rsid w:val="002624ED"/>
    <w:pPr>
      <w:spacing w:before="100" w:beforeAutospacing="1" w:after="119"/>
    </w:pPr>
  </w:style>
  <w:style w:type="paragraph" w:customStyle="1" w:styleId="cjk">
    <w:name w:val="cjk"/>
    <w:basedOn w:val="a0"/>
    <w:uiPriority w:val="99"/>
    <w:rsid w:val="002624ED"/>
    <w:pPr>
      <w:spacing w:before="100" w:beforeAutospacing="1" w:after="119"/>
    </w:pPr>
    <w:rPr>
      <w:rFonts w:ascii="Lucida Sans Unicode" w:hAnsi="Lucida Sans Unicode" w:cs="Lucida Sans Unicode"/>
    </w:rPr>
  </w:style>
  <w:style w:type="paragraph" w:customStyle="1" w:styleId="ctl">
    <w:name w:val="ctl"/>
    <w:basedOn w:val="a0"/>
    <w:uiPriority w:val="99"/>
    <w:rsid w:val="002624ED"/>
    <w:pPr>
      <w:spacing w:before="100" w:beforeAutospacing="1" w:after="119"/>
    </w:pPr>
  </w:style>
  <w:style w:type="paragraph" w:customStyle="1" w:styleId="book">
    <w:name w:val="book"/>
    <w:basedOn w:val="a0"/>
    <w:uiPriority w:val="99"/>
    <w:rsid w:val="002624ED"/>
    <w:pPr>
      <w:ind w:firstLine="450"/>
      <w:jc w:val="both"/>
    </w:pPr>
  </w:style>
  <w:style w:type="paragraph" w:customStyle="1" w:styleId="aff1">
    <w:name w:val="Стиль"/>
    <w:uiPriority w:val="99"/>
    <w:rsid w:val="002624ED"/>
    <w:pPr>
      <w:widowControl w:val="0"/>
      <w:autoSpaceDE w:val="0"/>
      <w:autoSpaceDN w:val="0"/>
      <w:adjustRightInd w:val="0"/>
    </w:pPr>
    <w:rPr>
      <w:rFonts w:ascii="Arial" w:eastAsia="Times New Roman" w:hAnsi="Arial" w:cs="Arial"/>
      <w:sz w:val="24"/>
      <w:szCs w:val="24"/>
    </w:rPr>
  </w:style>
  <w:style w:type="character" w:customStyle="1" w:styleId="FontStyle12">
    <w:name w:val="Font Style12"/>
    <w:basedOn w:val="a1"/>
    <w:rsid w:val="002624ED"/>
    <w:rPr>
      <w:rFonts w:ascii="Times New Roman" w:hAnsi="Times New Roman" w:cs="Times New Roman" w:hint="default"/>
      <w:sz w:val="22"/>
      <w:szCs w:val="22"/>
    </w:rPr>
  </w:style>
  <w:style w:type="character" w:customStyle="1" w:styleId="p">
    <w:name w:val="p"/>
    <w:basedOn w:val="a1"/>
    <w:rsid w:val="002624ED"/>
  </w:style>
  <w:style w:type="character" w:customStyle="1" w:styleId="14">
    <w:name w:val="Выделение1"/>
    <w:basedOn w:val="a1"/>
    <w:rsid w:val="002624ED"/>
  </w:style>
  <w:style w:type="character" w:customStyle="1" w:styleId="aa">
    <w:name w:val="Текст выноски Знак"/>
    <w:basedOn w:val="a1"/>
    <w:link w:val="a9"/>
    <w:uiPriority w:val="99"/>
    <w:semiHidden/>
    <w:rsid w:val="002624ED"/>
    <w:rPr>
      <w:rFonts w:ascii="Tahoma" w:eastAsia="Times New Roman" w:hAnsi="Tahoma" w:cs="Tahoma"/>
      <w:sz w:val="16"/>
      <w:szCs w:val="16"/>
      <w:lang w:eastAsia="ru-RU"/>
    </w:rPr>
  </w:style>
  <w:style w:type="paragraph" w:customStyle="1" w:styleId="15">
    <w:name w:val="Без интервала1"/>
    <w:link w:val="NoSpacing"/>
    <w:rsid w:val="002624ED"/>
    <w:pPr>
      <w:spacing w:after="80"/>
    </w:pPr>
    <w:rPr>
      <w:rFonts w:ascii="Calibri" w:eastAsia="Times New Roman" w:hAnsi="Calibri" w:cs="Times New Roman"/>
      <w:sz w:val="22"/>
      <w:szCs w:val="22"/>
      <w:lang w:eastAsia="en-US"/>
    </w:rPr>
  </w:style>
  <w:style w:type="character" w:customStyle="1" w:styleId="NoSpacing">
    <w:name w:val="No Spacing Знак"/>
    <w:basedOn w:val="a1"/>
    <w:link w:val="15"/>
    <w:rsid w:val="002624ED"/>
    <w:rPr>
      <w:rFonts w:ascii="Calibri" w:eastAsia="Times New Roman" w:hAnsi="Calibri" w:cs="Times New Roman"/>
    </w:rPr>
  </w:style>
  <w:style w:type="character" w:customStyle="1" w:styleId="33">
    <w:name w:val="Основной текст (3)"/>
    <w:rsid w:val="002624ED"/>
    <w:rPr>
      <w:rFonts w:ascii="Times New Roman" w:eastAsia="Times New Roman" w:hAnsi="Times New Roman" w:cs="Times New Roman" w:hint="default"/>
      <w:color w:val="000000"/>
      <w:spacing w:val="1"/>
      <w:w w:val="100"/>
      <w:position w:val="0"/>
      <w:sz w:val="25"/>
      <w:szCs w:val="25"/>
      <w:u w:val="single"/>
      <w:lang w:val="kk-KZ"/>
    </w:rPr>
  </w:style>
  <w:style w:type="character" w:customStyle="1" w:styleId="12">
    <w:name w:val="Оглавление 1 Знак"/>
    <w:basedOn w:val="a1"/>
    <w:link w:val="11"/>
    <w:rsid w:val="002624ED"/>
    <w:rPr>
      <w:rFonts w:ascii="Times New Roman" w:eastAsia="Times New Roman" w:hAnsi="Times New Roman" w:cs="Times New Roman"/>
      <w:b/>
      <w:spacing w:val="1"/>
      <w:sz w:val="25"/>
      <w:szCs w:val="25"/>
      <w:lang w:val="kk-KZ"/>
    </w:rPr>
  </w:style>
  <w:style w:type="paragraph" w:customStyle="1" w:styleId="34">
    <w:name w:val="Основной текст3"/>
    <w:basedOn w:val="a0"/>
    <w:rsid w:val="002624ED"/>
    <w:pPr>
      <w:widowControl w:val="0"/>
      <w:shd w:val="clear" w:color="auto" w:fill="FFFFFF"/>
      <w:spacing w:before="60" w:after="360" w:line="0" w:lineRule="atLeast"/>
      <w:jc w:val="center"/>
    </w:pPr>
    <w:rPr>
      <w:spacing w:val="1"/>
      <w:sz w:val="25"/>
      <w:szCs w:val="25"/>
      <w:lang w:eastAsia="en-US"/>
    </w:rPr>
  </w:style>
  <w:style w:type="character" w:customStyle="1" w:styleId="105pt0pt">
    <w:name w:val="Основной текст + 10;5 pt;Полужирный;Интервал 0 pt"/>
    <w:basedOn w:val="aff0"/>
    <w:rsid w:val="002624ED"/>
    <w:rPr>
      <w:rFonts w:ascii="Times New Roman" w:eastAsia="Times New Roman" w:hAnsi="Times New Roman" w:cs="Times New Roman"/>
      <w:b/>
      <w:bCs/>
      <w:color w:val="000000"/>
      <w:spacing w:val="3"/>
      <w:w w:val="100"/>
      <w:position w:val="0"/>
      <w:sz w:val="21"/>
      <w:szCs w:val="21"/>
      <w:u w:val="none"/>
      <w:shd w:val="clear" w:color="auto" w:fill="FFFFFF"/>
      <w:lang w:val="kk-KZ"/>
    </w:rPr>
  </w:style>
  <w:style w:type="character" w:customStyle="1" w:styleId="105pt0pt0">
    <w:name w:val="Основной текст + 10;5 pt;Интервал 0 pt"/>
    <w:basedOn w:val="aff0"/>
    <w:rsid w:val="002624ED"/>
    <w:rPr>
      <w:rFonts w:ascii="Times New Roman" w:eastAsia="Times New Roman" w:hAnsi="Times New Roman" w:cs="Times New Roman"/>
      <w:color w:val="000000"/>
      <w:spacing w:val="4"/>
      <w:w w:val="100"/>
      <w:position w:val="0"/>
      <w:sz w:val="21"/>
      <w:szCs w:val="21"/>
      <w:u w:val="none"/>
      <w:shd w:val="clear" w:color="auto" w:fill="FFFFFF"/>
      <w:lang w:val="kk-KZ"/>
    </w:rPr>
  </w:style>
  <w:style w:type="character" w:customStyle="1" w:styleId="0pt">
    <w:name w:val="Основной текст + Курсив;Интервал 0 pt"/>
    <w:basedOn w:val="a1"/>
    <w:rsid w:val="002624ED"/>
    <w:rPr>
      <w:rFonts w:ascii="Times New Roman" w:eastAsia="Times New Roman" w:hAnsi="Times New Roman" w:cs="Times New Roman"/>
      <w:i/>
      <w:iCs/>
      <w:color w:val="000000"/>
      <w:spacing w:val="1"/>
      <w:w w:val="100"/>
      <w:position w:val="0"/>
      <w:sz w:val="18"/>
      <w:szCs w:val="18"/>
      <w:shd w:val="clear" w:color="auto" w:fill="FFFFFF"/>
      <w:lang w:val="kk-KZ"/>
    </w:rPr>
  </w:style>
  <w:style w:type="paragraph" w:customStyle="1" w:styleId="6">
    <w:name w:val="Основной текст6"/>
    <w:basedOn w:val="a0"/>
    <w:rsid w:val="002624ED"/>
    <w:pPr>
      <w:widowControl w:val="0"/>
      <w:shd w:val="clear" w:color="auto" w:fill="FFFFFF"/>
      <w:spacing w:before="7980" w:after="80" w:line="259" w:lineRule="exact"/>
      <w:ind w:hanging="620"/>
    </w:pPr>
    <w:rPr>
      <w:sz w:val="18"/>
      <w:szCs w:val="18"/>
      <w:lang w:val="kk-KZ"/>
    </w:rPr>
  </w:style>
  <w:style w:type="character" w:customStyle="1" w:styleId="41">
    <w:name w:val="Основной текст4"/>
    <w:basedOn w:val="a1"/>
    <w:rsid w:val="002624ED"/>
    <w:rPr>
      <w:rFonts w:ascii="Times New Roman" w:eastAsia="Times New Roman" w:hAnsi="Times New Roman" w:cs="Times New Roman"/>
      <w:color w:val="000000"/>
      <w:spacing w:val="-1"/>
      <w:w w:val="100"/>
      <w:position w:val="0"/>
      <w:sz w:val="18"/>
      <w:szCs w:val="18"/>
      <w:u w:val="none"/>
      <w:shd w:val="clear" w:color="auto" w:fill="FFFFFF"/>
      <w:lang w:val="kk-KZ"/>
    </w:rPr>
  </w:style>
  <w:style w:type="paragraph" w:customStyle="1" w:styleId="aff2">
    <w:name w:val="Безинтервала"/>
    <w:basedOn w:val="a0"/>
    <w:rsid w:val="002624ED"/>
    <w:pPr>
      <w:widowControl w:val="0"/>
      <w:autoSpaceDE w:val="0"/>
      <w:autoSpaceDN w:val="0"/>
      <w:adjustRightInd w:val="0"/>
      <w:ind w:firstLine="567"/>
      <w:jc w:val="both"/>
    </w:pPr>
    <w:rPr>
      <w:b/>
      <w:sz w:val="28"/>
      <w:szCs w:val="28"/>
    </w:rPr>
  </w:style>
  <w:style w:type="paragraph" w:customStyle="1" w:styleId="TableParagraph">
    <w:name w:val="Table Paragraph"/>
    <w:basedOn w:val="a0"/>
    <w:uiPriority w:val="1"/>
    <w:qFormat/>
    <w:rsid w:val="002624ED"/>
    <w:pPr>
      <w:widowControl w:val="0"/>
      <w:autoSpaceDE w:val="0"/>
      <w:autoSpaceDN w:val="0"/>
    </w:pPr>
    <w:rPr>
      <w:sz w:val="22"/>
      <w:szCs w:val="22"/>
    </w:rPr>
  </w:style>
  <w:style w:type="character" w:customStyle="1" w:styleId="04230447043804420435043b044c04420435043a044104421">
    <w:name w:val="04230447043804420435043b044c04420435043a044104421"/>
    <w:basedOn w:val="a1"/>
    <w:rsid w:val="002624ED"/>
    <w:rPr>
      <w:rFonts w:cs="Times New Roman"/>
    </w:rPr>
  </w:style>
  <w:style w:type="character" w:customStyle="1" w:styleId="hps">
    <w:name w:val="hps"/>
    <w:basedOn w:val="a1"/>
    <w:rsid w:val="002624ED"/>
  </w:style>
  <w:style w:type="character" w:customStyle="1" w:styleId="0pt0">
    <w:name w:val="Основной текст + Интервал 0 pt"/>
    <w:basedOn w:val="a1"/>
    <w:rsid w:val="002624ED"/>
    <w:rPr>
      <w:rFonts w:ascii="Times New Roman" w:eastAsia="Times New Roman" w:hAnsi="Times New Roman" w:cs="Times New Roman"/>
      <w:color w:val="000000"/>
      <w:spacing w:val="2"/>
      <w:w w:val="100"/>
      <w:position w:val="0"/>
      <w:sz w:val="21"/>
      <w:szCs w:val="21"/>
      <w:shd w:val="clear" w:color="auto" w:fill="FFFFFF"/>
      <w:lang w:val="kk-KZ"/>
    </w:rPr>
  </w:style>
  <w:style w:type="character" w:customStyle="1" w:styleId="toctoggle">
    <w:name w:val="toctoggle"/>
    <w:basedOn w:val="a1"/>
    <w:rsid w:val="00AE1D31"/>
  </w:style>
  <w:style w:type="paragraph" w:customStyle="1" w:styleId="210">
    <w:name w:val="Основной текст 21"/>
    <w:basedOn w:val="a0"/>
    <w:rsid w:val="00AE1D31"/>
    <w:pPr>
      <w:widowControl w:val="0"/>
      <w:suppressAutoHyphens/>
      <w:jc w:val="center"/>
    </w:pPr>
    <w:rPr>
      <w:rFonts w:eastAsia="Arial Unicode MS"/>
      <w:sz w:val="28"/>
      <w:lang w:val="kk-KZ"/>
    </w:rPr>
  </w:style>
</w:styles>
</file>

<file path=word/webSettings.xml><?xml version="1.0" encoding="utf-8"?>
<w:webSettings xmlns:r="http://schemas.openxmlformats.org/officeDocument/2006/relationships" xmlns:w="http://schemas.openxmlformats.org/wordprocessingml/2006/main">
  <w:divs>
    <w:div w:id="6296839">
      <w:bodyDiv w:val="1"/>
      <w:marLeft w:val="0"/>
      <w:marRight w:val="0"/>
      <w:marTop w:val="0"/>
      <w:marBottom w:val="0"/>
      <w:divBdr>
        <w:top w:val="none" w:sz="0" w:space="0" w:color="auto"/>
        <w:left w:val="none" w:sz="0" w:space="0" w:color="auto"/>
        <w:bottom w:val="none" w:sz="0" w:space="0" w:color="auto"/>
        <w:right w:val="none" w:sz="0" w:space="0" w:color="auto"/>
      </w:divBdr>
    </w:div>
    <w:div w:id="10380762">
      <w:bodyDiv w:val="1"/>
      <w:marLeft w:val="0"/>
      <w:marRight w:val="0"/>
      <w:marTop w:val="0"/>
      <w:marBottom w:val="0"/>
      <w:divBdr>
        <w:top w:val="none" w:sz="0" w:space="0" w:color="auto"/>
        <w:left w:val="none" w:sz="0" w:space="0" w:color="auto"/>
        <w:bottom w:val="none" w:sz="0" w:space="0" w:color="auto"/>
        <w:right w:val="none" w:sz="0" w:space="0" w:color="auto"/>
      </w:divBdr>
    </w:div>
    <w:div w:id="262031994">
      <w:bodyDiv w:val="1"/>
      <w:marLeft w:val="0"/>
      <w:marRight w:val="0"/>
      <w:marTop w:val="0"/>
      <w:marBottom w:val="0"/>
      <w:divBdr>
        <w:top w:val="none" w:sz="0" w:space="0" w:color="auto"/>
        <w:left w:val="none" w:sz="0" w:space="0" w:color="auto"/>
        <w:bottom w:val="none" w:sz="0" w:space="0" w:color="auto"/>
        <w:right w:val="none" w:sz="0" w:space="0" w:color="auto"/>
      </w:divBdr>
    </w:div>
    <w:div w:id="310254119">
      <w:bodyDiv w:val="1"/>
      <w:marLeft w:val="0"/>
      <w:marRight w:val="0"/>
      <w:marTop w:val="0"/>
      <w:marBottom w:val="0"/>
      <w:divBdr>
        <w:top w:val="none" w:sz="0" w:space="0" w:color="auto"/>
        <w:left w:val="none" w:sz="0" w:space="0" w:color="auto"/>
        <w:bottom w:val="none" w:sz="0" w:space="0" w:color="auto"/>
        <w:right w:val="none" w:sz="0" w:space="0" w:color="auto"/>
      </w:divBdr>
    </w:div>
    <w:div w:id="352612284">
      <w:bodyDiv w:val="1"/>
      <w:marLeft w:val="0"/>
      <w:marRight w:val="0"/>
      <w:marTop w:val="0"/>
      <w:marBottom w:val="0"/>
      <w:divBdr>
        <w:top w:val="none" w:sz="0" w:space="0" w:color="auto"/>
        <w:left w:val="none" w:sz="0" w:space="0" w:color="auto"/>
        <w:bottom w:val="none" w:sz="0" w:space="0" w:color="auto"/>
        <w:right w:val="none" w:sz="0" w:space="0" w:color="auto"/>
      </w:divBdr>
    </w:div>
    <w:div w:id="1709138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2%92%D0%B0%D0%BB%D0%B0%D0%BC%D1%88%D0%B0%D1%80" TargetMode="External"/><Relationship Id="rId117" Type="http://schemas.openxmlformats.org/officeDocument/2006/relationships/hyperlink" Target="http://kk.wikipedia.org/w/index.php?title=%D0%9A%D0%B0%D1%81%D1%81%D0%B8%D0%BD%D0%B8_%D2%9B%D1%83%D1%8B%D1%81%D1%8B&amp;action=edit&amp;redlink=1" TargetMode="External"/><Relationship Id="rId21" Type="http://schemas.openxmlformats.org/officeDocument/2006/relationships/hyperlink" Target="http://kk.wikipedia.org/wiki/%D0%9F%D0%BB%D1%83%D1%82%D0%BE%D0%BD_(%D1%88%D0%B0%D2%93%D1%8B%D0%BD_%D2%93%D0%B0%D0%BB%D0%B0%D0%BC%D1%88%D0%B0%D1%80)" TargetMode="External"/><Relationship Id="rId42" Type="http://schemas.openxmlformats.org/officeDocument/2006/relationships/hyperlink" Target="http://kk.wikipedia.org/wiki/%D0%9A%D2%AF%D0%BD_%D0%B6%D2%AF%D0%B9%D0%B5%D1%81%D1%96" TargetMode="External"/><Relationship Id="rId47" Type="http://schemas.openxmlformats.org/officeDocument/2006/relationships/hyperlink" Target="http://kk.wikipedia.org/wiki/%D0%9A%D2%AF%D0%BD" TargetMode="External"/><Relationship Id="rId63" Type="http://schemas.openxmlformats.org/officeDocument/2006/relationships/hyperlink" Target="http://kk.wikipedia.org/wiki/%D0%9C%D2%B1%D1%85%D0%B8%D1%82" TargetMode="External"/><Relationship Id="rId68" Type="http://schemas.openxmlformats.org/officeDocument/2006/relationships/hyperlink" Target="http://kk.wikipedia.org/wiki/%D0%AE%D0%B3%D0%BE%D1%81%D0%BB%D0%B0%D0%B2%D0%B8%D1%8F_%D0%9E%D0%B4%D0%B0%D2%9B%D1%82%D1%8B%D2%9B_%D0%A0%D0%B5%D1%81%D0%BF%D1%83%D0%B1%D0%BB%D0%B8%D0%BA%D0%B0%D1%81%D1%8B" TargetMode="External"/><Relationship Id="rId84" Type="http://schemas.openxmlformats.org/officeDocument/2006/relationships/hyperlink" Target="http://kk.wikipedia.org/wiki/%D0%AD%D0%BA%D0%BE%D0%BB%D0%BE%D0%B3%D0%B8%D1%8F" TargetMode="External"/><Relationship Id="rId89" Type="http://schemas.openxmlformats.org/officeDocument/2006/relationships/hyperlink" Target="http://kk.wikipedia.org/wiki/%D0%93%D0%B5%D0%BE%D1%85%D0%B8%D0%BC%D0%B8%D1%8F" TargetMode="External"/><Relationship Id="rId112" Type="http://schemas.openxmlformats.org/officeDocument/2006/relationships/hyperlink" Target="http://kk.wikipedia.org/wiki/%D0%9C%D0%B5%D1%82%D0%B0%D0%BD" TargetMode="External"/><Relationship Id="rId133" Type="http://schemas.openxmlformats.org/officeDocument/2006/relationships/hyperlink" Target="http://kk.wikipedia.org/wiki/%D0%96%D2%B1%D0%BB%D0%B4%D1%8B%D0%B7" TargetMode="External"/><Relationship Id="rId138" Type="http://schemas.openxmlformats.org/officeDocument/2006/relationships/image" Target="media/image4.png"/><Relationship Id="rId16" Type="http://schemas.openxmlformats.org/officeDocument/2006/relationships/hyperlink" Target="http://kk.wikipedia.org/wiki/2006" TargetMode="External"/><Relationship Id="rId107" Type="http://schemas.openxmlformats.org/officeDocument/2006/relationships/hyperlink" Target="http://kk.wikipedia.org/w/index.php?title=%D0%93%D0%B0%D0%BD%D0%B8%D0%BC%D0%B5%D0%B4&amp;action=edit&amp;redlink=1" TargetMode="External"/><Relationship Id="rId11" Type="http://schemas.openxmlformats.org/officeDocument/2006/relationships/hyperlink" Target="http://kk.wikipedia.org/wiki/%D0%9A%D2%AF%D0%BD" TargetMode="External"/><Relationship Id="rId32" Type="http://schemas.openxmlformats.org/officeDocument/2006/relationships/hyperlink" Target="http://kk.wikipedia.org/wiki/%D0%9A%D2%AF%D0%BD" TargetMode="External"/><Relationship Id="rId37" Type="http://schemas.openxmlformats.org/officeDocument/2006/relationships/hyperlink" Target="http://kk.wikipedia.org/wiki/%D0%93%D0%B0%D0%BB%D0%B8%D0%BB%D0%B5%D0%BE_%D0%93%D0%B0%D0%BB%D0%B8%D0%BB%D0%B5%D0%B9" TargetMode="External"/><Relationship Id="rId53" Type="http://schemas.openxmlformats.org/officeDocument/2006/relationships/hyperlink" Target="http://kk.wikipedia.org/wiki/%D0%96%D0%B5%D1%80_%D2%9B%D1%8B%D1%80%D1%82%D1%8B%D1%81%D1%8B%D0%BD%D1%8B%D2%A3_%D2%9B%D2%B1%D1%80%D1%8B%D0%BB%D1%8B%D1%81%D1%8B" TargetMode="External"/><Relationship Id="rId58" Type="http://schemas.openxmlformats.org/officeDocument/2006/relationships/hyperlink" Target="http://kk.wikipedia.org/wiki/%D0%9A%D0%BE%D0%BB%D0%B0_%D1%82%D2%AF%D0%B1%D0%B5%D0%B3%D1%96" TargetMode="External"/><Relationship Id="rId74" Type="http://schemas.openxmlformats.org/officeDocument/2006/relationships/hyperlink" Target="http://kk.wikipedia.org/w/index.php?title=%D0%9B._%D0%A8%D1%82%D0%B8%D1%85%D1%80%D1%83%D0%B4%D0%B5&amp;action=edit&amp;redlink=1" TargetMode="External"/><Relationship Id="rId79" Type="http://schemas.openxmlformats.org/officeDocument/2006/relationships/hyperlink" Target="http://kk.wikipedia.org/wiki/%D0%97%D0%B0%D1%80%D1%8F%D0%B4" TargetMode="External"/><Relationship Id="rId102" Type="http://schemas.openxmlformats.org/officeDocument/2006/relationships/hyperlink" Target="http://kk.wikipedia.org/wiki/%D0%96%D0%B5%D1%80" TargetMode="External"/><Relationship Id="rId123" Type="http://schemas.openxmlformats.org/officeDocument/2006/relationships/hyperlink" Target="http://kk.wikipedia.org/wiki/%D0%95%D1%81%D0%B5%D0%BA%D2%9B%D1%8B%D1%80%D2%93%D0%B0%D0%BD" TargetMode="External"/><Relationship Id="rId128" Type="http://schemas.openxmlformats.org/officeDocument/2006/relationships/hyperlink" Target="http://kk.wikipedia.org/w/index.php?title=%D0%93%D0%B8%D0%B4%D1%80%D0%BE%D0%BA%D0%B0%D1%80%D0%B1%D0%BE%D0%BD%D0%B4%D0%B0%D1%80%D0%B4%D1%8B%D2%A3&amp;action=edit&amp;redlink=1" TargetMode="External"/><Relationship Id="rId5" Type="http://schemas.openxmlformats.org/officeDocument/2006/relationships/settings" Target="settings.xml"/><Relationship Id="rId90" Type="http://schemas.openxmlformats.org/officeDocument/2006/relationships/hyperlink" Target="http://kk.wikipedia.org/wiki/%D0%93%D0%B5%D0%BE%D0%BB%D0%BE%D0%B3%D0%B8%D1%8F" TargetMode="External"/><Relationship Id="rId95" Type="http://schemas.openxmlformats.org/officeDocument/2006/relationships/hyperlink" Target="http://kk.wikipedia.org/wiki/%D0%9A%D2%AF%D0%BD_%D0%B6%D2%AF%D0%B9%D0%B5%D1%81%D1%96" TargetMode="External"/><Relationship Id="rId22" Type="http://schemas.openxmlformats.org/officeDocument/2006/relationships/hyperlink" Target="http://kk.wikipedia.org/wiki/%D0%9A%D2%AF%D0%BD_(%D0%B6%D2%B1%D0%BB%D0%B4%D1%8B%D0%B7)" TargetMode="External"/><Relationship Id="rId27" Type="http://schemas.openxmlformats.org/officeDocument/2006/relationships/hyperlink" Target="http://kk.wikipedia.org/w/index.php?title=%D0%9A%D3%A9%D0%BB%D0%B5%D0%BC%D1%96&amp;action=edit&amp;redlink=1" TargetMode="External"/><Relationship Id="rId43" Type="http://schemas.openxmlformats.org/officeDocument/2006/relationships/hyperlink" Target="http://kk.wikipedia.org/wiki/%D0%9A%D2%AF%D0%BD_(%D0%B6%D2%B1%D0%BB%D0%B4%D1%8B%D0%B7)" TargetMode="External"/><Relationship Id="rId48" Type="http://schemas.openxmlformats.org/officeDocument/2006/relationships/hyperlink" Target="http://kk.wikipedia.org/w/index.php?title=%D0%9A%D0%BE%D1%81%D0%BC%D0%BE%D0%B3%D0%BE%D0%BD%D0%B8%D1%8F%D0%BB%D1%8B%D2%9B_%D1%82%D2%AF%D1%81%D1%96%D0%BD%D1%96%D0%BA&amp;action=edit&amp;redlink=1" TargetMode="External"/><Relationship Id="rId64" Type="http://schemas.openxmlformats.org/officeDocument/2006/relationships/hyperlink" Target="http://kk.wikipedia.org/wiki/%D0%9C%D0%B0%D0%BD%D1%82%D0%B8%D1%8F" TargetMode="External"/><Relationship Id="rId69" Type="http://schemas.openxmlformats.org/officeDocument/2006/relationships/hyperlink" Target="http://kk.wikipedia.org/wiki/%D0%A1%D0%B5%D0%B9%D1%81%D0%BC%D0%BE%D0%BB%D0%BE%D0%B3%D0%B8%D1%8F" TargetMode="External"/><Relationship Id="rId113" Type="http://schemas.openxmlformats.org/officeDocument/2006/relationships/hyperlink" Target="http://kk.wikipedia.org/wiki/%D0%A1%D1%83" TargetMode="External"/><Relationship Id="rId118" Type="http://schemas.openxmlformats.org/officeDocument/2006/relationships/hyperlink" Target="http://kk.wikipedia.org/wiki/%D0%9A%D2%AF%D0%BD_%D0%B6%D2%AF%D0%B9%D0%B5%D1%81%D1%96" TargetMode="External"/><Relationship Id="rId134" Type="http://schemas.openxmlformats.org/officeDocument/2006/relationships/hyperlink" Target="http://kk.wikipedia.org/wiki/%D0%9A%D2%AF%D0%BD_%D0%B6%D2%AF%D0%B9%D0%B5%D1%81%D1%96" TargetMode="External"/><Relationship Id="rId13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kk.wikipedia.org/w/index.php?title=%D0%93%D0%B0%D0%B7-%D1%82%D0%BE%D0%B7%D0%B0%D2%A3&amp;action=edit&amp;redlink=1" TargetMode="External"/><Relationship Id="rId72" Type="http://schemas.openxmlformats.org/officeDocument/2006/relationships/hyperlink" Target="http://kk.wikipedia.org/wiki/%D0%93%D0%B5%D0%BE%D1%84%D0%B8%D0%B7%D0%B8%D0%BA%D0%B0" TargetMode="External"/><Relationship Id="rId80" Type="http://schemas.openxmlformats.org/officeDocument/2006/relationships/hyperlink" Target="http://kk.wikipedia.org/wiki/%D0%A1%D0%B0%D0%B2%D0%B0%D0%BD%D0%BD%D0%B0" TargetMode="External"/><Relationship Id="rId85" Type="http://schemas.openxmlformats.org/officeDocument/2006/relationships/hyperlink" Target="http://kk.wikipedia.org/wiki/%D0%AD%D0%BA%D0%BE%D0%BD%D0%BE%D0%BC%D0%B8%D0%BA%D0%B0" TargetMode="External"/><Relationship Id="rId93" Type="http://schemas.openxmlformats.org/officeDocument/2006/relationships/hyperlink" Target="http://kk.wikipedia.org/w/index.php?title=%D0%93%D0%B0%D0%B1%D1%80%D0%B8%D0%B8%D0%BB_%D0%A2%D0%B8%D1%85%D0%BE%D0%B2&amp;action=edit&amp;redlink=1" TargetMode="External"/><Relationship Id="rId98" Type="http://schemas.openxmlformats.org/officeDocument/2006/relationships/hyperlink" Target="http://kk.wikipedia.org/wiki/%D0%9A%D2%AF%D0%BD" TargetMode="External"/><Relationship Id="rId121" Type="http://schemas.openxmlformats.org/officeDocument/2006/relationships/hyperlink" Target="http://kk.wikipedia.org/wiki/%D2%92%D0%B0%D0%BB%D0%B0%D0%BC%D1%88%D0%B0%D1%80" TargetMode="External"/><Relationship Id="rId3" Type="http://schemas.openxmlformats.org/officeDocument/2006/relationships/numbering" Target="numbering.xml"/><Relationship Id="rId12" Type="http://schemas.openxmlformats.org/officeDocument/2006/relationships/hyperlink" Target="http://kk.wikipedia.org/wiki/%D0%93%D1%80%D0%B5%D0%BA_%D1%82%D1%96%D0%BB%D1%96" TargetMode="External"/><Relationship Id="rId17" Type="http://schemas.openxmlformats.org/officeDocument/2006/relationships/hyperlink" Target="http://kk.wikipedia.org/wiki/%D0%9F%D1%80%D0%B0%D0%B3%D0%B0" TargetMode="External"/><Relationship Id="rId25" Type="http://schemas.openxmlformats.org/officeDocument/2006/relationships/hyperlink" Target="http://kk.wikipedia.org/wiki/%D0%9A%D2%AF%D0%BD_%D0%B6%D2%AF%D0%B9%D0%B5%D1%81%D1%96" TargetMode="External"/><Relationship Id="rId33" Type="http://schemas.openxmlformats.org/officeDocument/2006/relationships/hyperlink" Target="http://kk.wikipedia.org/wiki/%D0%A2%D3%99%D1%83%D0%BB%D1%96%D0%BA" TargetMode="External"/><Relationship Id="rId38" Type="http://schemas.openxmlformats.org/officeDocument/2006/relationships/hyperlink" Target="http://kk.wikipedia.org/wiki/%D0%90%D1%82%D0%BC%D0%BE%D1%81%D1%84%D0%B5%D1%80%D0%B0" TargetMode="External"/><Relationship Id="rId46" Type="http://schemas.openxmlformats.org/officeDocument/2006/relationships/hyperlink" Target="http://kk.wikipedia.org/wiki/%D0%AD%D0%BB%D0%BB%D0%B8%D0%BF%D1%81" TargetMode="External"/><Relationship Id="rId59" Type="http://schemas.openxmlformats.org/officeDocument/2006/relationships/hyperlink" Target="http://kk.wikipedia.org/wiki/%D0%96%D0%B5%D1%80_%D1%81%D1%96%D0%BB%D0%BA%D1%96%D0%BD%D1%83" TargetMode="External"/><Relationship Id="rId67" Type="http://schemas.openxmlformats.org/officeDocument/2006/relationships/hyperlink" Target="http://kk.wikipedia.org/wiki/1909" TargetMode="External"/><Relationship Id="rId103" Type="http://schemas.openxmlformats.org/officeDocument/2006/relationships/hyperlink" Target="http://kk.wikipedia.org/w/index.php?title=%D0%A2%D0%B0%D0%B1%D0%B8%D2%93%D0%B8_%D1%81%D0%B5%D1%80%D1%96%D0%BA&amp;action=edit&amp;redlink=1" TargetMode="External"/><Relationship Id="rId108" Type="http://schemas.openxmlformats.org/officeDocument/2006/relationships/hyperlink" Target="http://kk.wikipedia.org/wiki/%D0%9A%D0%B0%D0%BB%D0%BB%D0%B8%D1%81%D1%82%D0%BE_(%D0%B0%D2%A3%D1%8B%D0%B7)" TargetMode="External"/><Relationship Id="rId116" Type="http://schemas.openxmlformats.org/officeDocument/2006/relationships/hyperlink" Target="http://kk.wikipedia.org/wiki/%D0%93%D0%B0%D0%BB%D0%B8%D0%BB%D0%B5%D0%BE_%D0%93%D0%B0%D0%BB%D0%B8%D0%BB%D0%B5%D0%B9" TargetMode="External"/><Relationship Id="rId124" Type="http://schemas.openxmlformats.org/officeDocument/2006/relationships/hyperlink" Target="http://kk.wikipedia.org/w/index.php?title=%D2%9A%D0%BE%D2%A3%D1%8B%D1%80%D2%9B%D0%B0%D0%B9&amp;action=edit&amp;redlink=1" TargetMode="External"/><Relationship Id="rId129" Type="http://schemas.openxmlformats.org/officeDocument/2006/relationships/hyperlink" Target="http://kk.wikipedia.org/w/index.php?title=%D0%9E%D1%82%D1%82%D0%B5%D0%B3%D1%96%D0%BD%D1%96%D2%A3&amp;action=edit&amp;redlink=1" TargetMode="External"/><Relationship Id="rId137" Type="http://schemas.openxmlformats.org/officeDocument/2006/relationships/image" Target="media/image3.png"/><Relationship Id="rId20" Type="http://schemas.openxmlformats.org/officeDocument/2006/relationships/hyperlink" Target="http://kk.wikipedia.org/wiki/%D0%9F%D0%BB%D1%83%D1%82%D0%BE%D0%BD" TargetMode="External"/><Relationship Id="rId41" Type="http://schemas.openxmlformats.org/officeDocument/2006/relationships/hyperlink" Target="http://kk.wikipedia.org/wiki/%D0%9B%D1%8E%D0%BA%D1%81" TargetMode="External"/><Relationship Id="rId54" Type="http://schemas.openxmlformats.org/officeDocument/2006/relationships/hyperlink" Target="http://kk.wikipedia.org/wiki/%D0%93%D0%B5%D0%BE%D1%81%D1%84%D0%B5%D1%80%D0%B0" TargetMode="External"/><Relationship Id="rId62" Type="http://schemas.openxmlformats.org/officeDocument/2006/relationships/hyperlink" Target="http://kk.wikipedia.org/w/index.php?title=%D0%A1%D0%B5%D0%B9%D1%81%D0%BC%D0%B8%D0%BA%D0%B0&amp;action=edit&amp;redlink=1" TargetMode="External"/><Relationship Id="rId70" Type="http://schemas.openxmlformats.org/officeDocument/2006/relationships/hyperlink" Target="http://kk.wikipedia.org/wiki/%D0%AF%D0%B4%D1%80%D0%BE" TargetMode="External"/><Relationship Id="rId75" Type="http://schemas.openxmlformats.org/officeDocument/2006/relationships/hyperlink" Target="http://kk.wikipedia.org/w/index.php?title=%D0%AD%D0%BB%D0%B5%D0%BA%D1%82%D1%80%D3%A9%D1%82%D0%BA%D1%96%D0%B7%D0%B3%D1%96%D1%88&amp;action=edit&amp;redlink=1" TargetMode="External"/><Relationship Id="rId83" Type="http://schemas.openxmlformats.org/officeDocument/2006/relationships/hyperlink" Target="http://kk.wikipedia.org/wiki/%D2%9A%D0%BE%D1%80%D1%88%D0%B0%D2%93%D0%B0%D0%BD_%D0%BE%D1%80%D1%82%D0%B0" TargetMode="External"/><Relationship Id="rId88" Type="http://schemas.openxmlformats.org/officeDocument/2006/relationships/hyperlink" Target="http://kk.wikipedia.org/wiki/%D0%93%D0%B5%D0%BE%D1%84%D0%B8%D0%B7%D0%B8%D0%BA%D0%B0" TargetMode="External"/><Relationship Id="rId91" Type="http://schemas.openxmlformats.org/officeDocument/2006/relationships/hyperlink" Target="http://kk.wikipedia.org/wiki/%D0%A4%D0%B8%D0%B7%D0%B8%D0%BA%D0%B0%D0%BB%D1%8B%D2%9B_%D0%B3%D0%B5%D0%BE%D0%B3%D1%80%D0%B0%D1%84%D0%B8%D1%8F" TargetMode="External"/><Relationship Id="rId96" Type="http://schemas.openxmlformats.org/officeDocument/2006/relationships/hyperlink" Target="http://kk.wikipedia.org/wiki/%D2%9A%D1%8B%D0%B7%D1%8B%D0%BB%D0%B6%D2%B1%D0%BB%D0%B4%D1%8B%D0%B7" TargetMode="External"/><Relationship Id="rId111" Type="http://schemas.openxmlformats.org/officeDocument/2006/relationships/hyperlink" Target="http://kk.wikipedia.org/wiki/%D0%A1%D1%83%D1%82%D0%B5%D0%B3%D1%96" TargetMode="External"/><Relationship Id="rId132" Type="http://schemas.openxmlformats.org/officeDocument/2006/relationships/hyperlink" Target="http://kk.wikipedia.org/wiki/%D0%A2%D0%B5%D0%BB%D0%B5%D1%81%D0%BA%D0%BE%D0%BF"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kk.wikipedia.org/w/index.php?title=%D0%A4%D0%BE%D1%82%D0%BE%D0%B3%D0%B5%D0%BB%D0%B8%D0%BE%D0%B3%D1%80%D0%B0%D1%84&amp;action=edit&amp;redlink=1" TargetMode="External"/><Relationship Id="rId23" Type="http://schemas.openxmlformats.org/officeDocument/2006/relationships/hyperlink" Target="http://kk.wikipedia.org/wiki/%D0%9A%D2%AF%D0%BD_%D0%B6%D2%AF%D0%B9%D0%B5%D1%81%D1%96" TargetMode="External"/><Relationship Id="rId28" Type="http://schemas.openxmlformats.org/officeDocument/2006/relationships/hyperlink" Target="http://kk.wikipedia.org/wiki/%D0%9C%D0%B0%D1%81%D1%81%D0%B0" TargetMode="External"/><Relationship Id="rId36" Type="http://schemas.openxmlformats.org/officeDocument/2006/relationships/hyperlink" Target="http://kk.wikipedia.org/wiki/%D0%96%D2%B1%D0%BB%D0%B4%D1%8B%D0%B7%D0%B4%D1%8B%D2%9B_%D1%88%D0%B0%D0%BC%D0%B0" TargetMode="External"/><Relationship Id="rId49" Type="http://schemas.openxmlformats.org/officeDocument/2006/relationships/hyperlink" Target="http://kk.wikipedia.org/wiki/%D0%9A%D0%B5%D2%A3%D1%96%D1%81%D1%82%D1%96%D0%BA" TargetMode="External"/><Relationship Id="rId57" Type="http://schemas.openxmlformats.org/officeDocument/2006/relationships/hyperlink" Target="http://kk.wikipedia.org/wiki/%D0%AF%D0%B4%D1%80%D0%BE" TargetMode="External"/><Relationship Id="rId106" Type="http://schemas.openxmlformats.org/officeDocument/2006/relationships/hyperlink" Target="http://kk.wikipedia.org/w/index.php?title=%D0%98%D0%BE&amp;action=edit&amp;redlink=1" TargetMode="External"/><Relationship Id="rId114" Type="http://schemas.openxmlformats.org/officeDocument/2006/relationships/hyperlink" Target="http://kk.wikipedia.org/wiki/%D0%90%D0%BC%D0%BC%D0%B8%D0%B0%D0%BA" TargetMode="External"/><Relationship Id="rId119" Type="http://schemas.openxmlformats.org/officeDocument/2006/relationships/hyperlink" Target="http://kk.wikipedia.org/wiki/%D0%A3%D0%B8%D0%BB%D1%8C%D1%8F%D0%BC_%D0%93%D0%B5%D1%80%D1%88%D0%B5%D0%BB%D1%8C" TargetMode="External"/><Relationship Id="rId127" Type="http://schemas.openxmlformats.org/officeDocument/2006/relationships/hyperlink" Target="http://kk.wikipedia.org/w/index.php?title=%D0%9C%D0%B5%D1%82%D0%B0%D0%BD%D0%BD%D0%B0%D0%BD&amp;action=edit&amp;redlink=1" TargetMode="External"/><Relationship Id="rId10" Type="http://schemas.openxmlformats.org/officeDocument/2006/relationships/hyperlink" Target="http://kk.wikipedia.org/wiki/%D0%93%D1%80%D0%B5%D0%BA_%D1%82%D1%96%D0%BB%D1%96" TargetMode="External"/><Relationship Id="rId31" Type="http://schemas.openxmlformats.org/officeDocument/2006/relationships/hyperlink" Target="http://kk.wikipedia.org/wiki/%D0%A3%D1%80%D0%B0%D0%BD" TargetMode="External"/><Relationship Id="rId44" Type="http://schemas.openxmlformats.org/officeDocument/2006/relationships/hyperlink" Target="http://kk.wikipedia.org/wiki/%D2%92%D0%B0%D0%BB%D0%B0%D0%BC%D1%88%D0%B0%D1%80" TargetMode="External"/><Relationship Id="rId52" Type="http://schemas.openxmlformats.org/officeDocument/2006/relationships/hyperlink" Target="http://kk.wikipedia.org/w/index.php?title=%D0%9F%D0%BB%D0%B0%D0%BD%D0%B5%D1%82%D0%B0_%D1%86%D0%B5%D0%BD%D1%82%D1%80%D1%96&amp;action=edit&amp;redlink=1" TargetMode="External"/><Relationship Id="rId60" Type="http://schemas.openxmlformats.org/officeDocument/2006/relationships/hyperlink" Target="http://kk.wikipedia.org/wiki/%D0%A2%D0%BE%D0%BB%D2%9B%D1%8B%D0%BD" TargetMode="External"/><Relationship Id="rId65" Type="http://schemas.openxmlformats.org/officeDocument/2006/relationships/hyperlink" Target="http://kk.wikipedia.org/wiki/%D0%93%D1%80%D0%B5%D0%BA_%D1%82%D1%96%D0%BB%D1%96" TargetMode="External"/><Relationship Id="rId73" Type="http://schemas.openxmlformats.org/officeDocument/2006/relationships/hyperlink" Target="http://kk.wikipedia.org/w/index.php?title=%D0%A0._%D0%9A%D0%BE%D1%85%D0%B5&amp;action=edit&amp;redlink=1" TargetMode="External"/><Relationship Id="rId78" Type="http://schemas.openxmlformats.org/officeDocument/2006/relationships/hyperlink" Target="http://kk.wikipedia.org/wiki/%D2%92%D0%B0%D1%80%D1%8B%D1%88" TargetMode="External"/><Relationship Id="rId81" Type="http://schemas.openxmlformats.org/officeDocument/2006/relationships/hyperlink" Target="http://kk.wikipedia.org/wiki/%D0%9D%D0%BE%D0%BE%D1%81%D1%84%D0%B5%D1%80%D0%B0" TargetMode="External"/><Relationship Id="rId86" Type="http://schemas.openxmlformats.org/officeDocument/2006/relationships/hyperlink" Target="http://kk.wikipedia.org/wiki/%D0%93%D0%B5%D0%BE%D0%B4%D0%B5%D0%B7%D0%B8%D1%8F" TargetMode="External"/><Relationship Id="rId94" Type="http://schemas.openxmlformats.org/officeDocument/2006/relationships/hyperlink" Target="http://kk.wikipedia.org/w/index.php?title=%D0%90%D0%BD%D0%B0%D1%8D%D1%80%D0%BE%D0%B1%D1%82%D1%8B%D2%9B_%D1%84%D0%BE%D1%80%D0%BC%D0%B0&amp;action=edit&amp;redlink=1" TargetMode="External"/><Relationship Id="rId99" Type="http://schemas.openxmlformats.org/officeDocument/2006/relationships/hyperlink" Target="http://kk.wikipedia.org/wiki/%D0%9A%D2%AF%D0%BD_%D0%B6%D2%AF%D0%B9%D0%B5%D1%81%D1%96" TargetMode="External"/><Relationship Id="rId101" Type="http://schemas.openxmlformats.org/officeDocument/2006/relationships/hyperlink" Target="http://kk.wikipedia.org/wiki/%D0%96%D0%B5%D1%80" TargetMode="External"/><Relationship Id="rId122" Type="http://schemas.openxmlformats.org/officeDocument/2006/relationships/hyperlink" Target="http://kk.wikipedia.org/w/index.php?title=%D0%96%D0%B5%D1%80%D0%B4%D0%B5%D0%BD&amp;action=edit&amp;redlink=1" TargetMode="External"/><Relationship Id="rId130" Type="http://schemas.openxmlformats.org/officeDocument/2006/relationships/hyperlink" Target="http://kk.wikipedia.org/w/index.php?title=%D0%9A%D0%BB%D0%B0%D0%B9%D0%B4_%D0%A2%D0%BE%D0%BC%D0%B1%D0%BE&amp;action=edit&amp;redlink=1" TargetMode="External"/><Relationship Id="rId135" Type="http://schemas.openxmlformats.org/officeDocument/2006/relationships/hyperlink" Target="http://kk.wikipedia.org/wiki/%D0%9F%D0%BB%D0%B0%D0%BD%D0%B5%D1%82%D0%B0"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hyperlink" Target="http://kk.wikipedia.org/wiki/%D0%90%D0%BB%D0%BC%D0%B0%D1%82%D1%8B" TargetMode="External"/><Relationship Id="rId18" Type="http://schemas.openxmlformats.org/officeDocument/2006/relationships/hyperlink" Target="http://kk.wikipedia.org/wiki/%D0%A5%D0%B0%D0%BB%D1%8B%D2%9B%D0%B0%D1%80%D0%B0%D0%BB%D1%8B%D2%9B_%D0%B0%D1%81%D1%82%D1%80%D0%BE%D0%BD%D0%BE%D0%BC%D0%B8%D1%8F%D0%BB%D1%8B%D2%9B_%D0%BE%D0%B4%D0%B0%D2%9B" TargetMode="External"/><Relationship Id="rId39" Type="http://schemas.openxmlformats.org/officeDocument/2006/relationships/hyperlink" Target="http://kk.wikipedia.org/wiki/%D0%9C%D0%B8%D1%85%D0%B0%D0%B8%D0%BB_%D0%92%D0%B0%D1%81%D0%B8%D0%BB%D1%8C%D0%B5%D0%B2%D0%B8%D1%87_%D0%9B%D0%BE%D0%BC%D0%BE%D0%BD%D0%BE%D1%81%D0%BE%D0%B2" TargetMode="External"/><Relationship Id="rId109" Type="http://schemas.openxmlformats.org/officeDocument/2006/relationships/hyperlink" Target="http://kk.wikipedia.org/wiki/%D0%93%D0%B0%D0%BB%D0%B8%D0%BB%D0%B5%D0%BE_%D0%93%D0%B0%D0%BB%D0%B8%D0%BB%D0%B5%D0%B9" TargetMode="External"/><Relationship Id="rId34" Type="http://schemas.openxmlformats.org/officeDocument/2006/relationships/hyperlink" Target="http://kk.wikipedia.org/w/index.php?title=%D0%90%D1%81%D1%82%D1%80%D0%BE%D0%BD%D0%BE%D0%BC%D0%B8%D1%8F%D0%BB%D1%8B%D2%9B_%D0%B1%D1%96%D1%80%D0%BB%D1%96%D0%B3%D1%96&amp;action=edit&amp;redlink=1" TargetMode="External"/><Relationship Id="rId50" Type="http://schemas.openxmlformats.org/officeDocument/2006/relationships/hyperlink" Target="http://kk.wikipedia.org/wiki/%D0%9C%D0%B0%D1%82%D0%B5%D1%80%D0%B8%D1%8F" TargetMode="External"/><Relationship Id="rId55" Type="http://schemas.openxmlformats.org/officeDocument/2006/relationships/hyperlink" Target="http://kk.wikipedia.org/wiki/%D0%96%D0%B5%D1%80_%D2%9B%D1%8B%D1%80%D1%82%D1%8B%D1%81%D1%8B" TargetMode="External"/><Relationship Id="rId76" Type="http://schemas.openxmlformats.org/officeDocument/2006/relationships/hyperlink" Target="http://kk.wikipedia.org/wiki/%D0%A2%D0%B5%D0%BC%D0%BF%D0%B5%D1%80%D0%B0%D1%82%D1%83%D1%80%D0%B0" TargetMode="External"/><Relationship Id="rId97" Type="http://schemas.openxmlformats.org/officeDocument/2006/relationships/hyperlink" Target="http://kk.wikipedia.org/wiki/%D0%A1%D0%B0%D1%82%D1%83%D1%80%D0%BD" TargetMode="External"/><Relationship Id="rId104" Type="http://schemas.openxmlformats.org/officeDocument/2006/relationships/hyperlink" Target="http://kk.wikipedia.org/w/index.php?title=%D0%95%D1%83%D1%80%D0%BE%D0%BF%D0%B0(%D1%81%D0%B5%D1%80%D1%96%D0%BA)&amp;action=edit&amp;redlink=1" TargetMode="External"/><Relationship Id="rId120" Type="http://schemas.openxmlformats.org/officeDocument/2006/relationships/hyperlink" Target="http://kk.wikipedia.org/wiki/%D0%9A%D2%AF%D0%BD_%D0%B6%D2%AF%D0%B9%D0%B5%D1%81%D1%96" TargetMode="External"/><Relationship Id="rId125" Type="http://schemas.openxmlformats.org/officeDocument/2006/relationships/hyperlink" Target="http://kk.wikipedia.org/wiki/%D0%A1%D1%83" TargetMode="External"/><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kk.wikipedia.org/wiki/%D0%90%D0%BC%D0%B5%D1%80%D0%B8%D0%BA%D0%B0_%D2%9A%D2%B1%D1%80%D0%B0%D0%BC%D0%B0_%D0%A8%D1%82%D0%B0%D1%82%D1%82%D0%B0%D1%80%D1%8B" TargetMode="External"/><Relationship Id="rId92" Type="http://schemas.openxmlformats.org/officeDocument/2006/relationships/hyperlink" Target="http://kk.wikipedia.org/wiki/%D0%9A%D2%AF%D0%BD_%D0%B6%D2%AF%D0%B9%D0%B5%D1%81%D1%96" TargetMode="External"/><Relationship Id="rId2" Type="http://schemas.openxmlformats.org/officeDocument/2006/relationships/customXml" Target="../customXml/item2.xml"/><Relationship Id="rId29" Type="http://schemas.openxmlformats.org/officeDocument/2006/relationships/hyperlink" Target="http://kk.wikipedia.org/wiki/%D0%96%D0%B5%D1%80" TargetMode="External"/><Relationship Id="rId24" Type="http://schemas.openxmlformats.org/officeDocument/2006/relationships/hyperlink" Target="http://kk.wikipedia.org/wiki/%D2%92%D0%B0%D0%BB%D0%B0%D0%BC%D1%88%D0%B0%D1%80" TargetMode="External"/><Relationship Id="rId40" Type="http://schemas.openxmlformats.org/officeDocument/2006/relationships/hyperlink" Target="http://kk.wikipedia.org/wiki/%D0%A1%D0%BF%D0%B5%D0%BA%D1%82%D1%80%D0%BE%D1%81%D0%BA%D0%BE%D0%BF%D0%B8%D1%8F" TargetMode="External"/><Relationship Id="rId45" Type="http://schemas.openxmlformats.org/officeDocument/2006/relationships/hyperlink" Target="http://kk.wikipedia.org/wiki/%D0%90%D1%81%D1%82%D1%80%D0%BE%D0%BD%D0%BE%D0%BC%D0%B8%D1%8F%D0%BB%D1%8B%D2%9B_%D0%B1%D1%96%D1%80%D0%BB%D1%96%D0%BA" TargetMode="External"/><Relationship Id="rId66" Type="http://schemas.openxmlformats.org/officeDocument/2006/relationships/hyperlink" Target="http://kk.wikipedia.org/wiki/%D0%9C%D0%BE%D1%85%D0%BE%D1%80%D0%BE%D0%B2%D0%B8%D1%87%D0%B8%D1%87_%D0%B1%D0%B5%D1%82%D1%96" TargetMode="External"/><Relationship Id="rId87" Type="http://schemas.openxmlformats.org/officeDocument/2006/relationships/hyperlink" Target="http://kk.wikipedia.org/wiki/%D0%90%D1%81%D1%82%D1%80%D0%BE%D0%BD%D0%BE%D0%BC%D0%B8%D1%8F" TargetMode="External"/><Relationship Id="rId110" Type="http://schemas.openxmlformats.org/officeDocument/2006/relationships/hyperlink" Target="http://kk.wikipedia.org/wiki/%D0%9C%D0%B5%D1%80%D0%BA%D1%83%D1%80%D0%B8%D0%B9" TargetMode="External"/><Relationship Id="rId115" Type="http://schemas.openxmlformats.org/officeDocument/2006/relationships/hyperlink" Target="http://kk.wikipedia.org/wiki/%D0%96%D2%B1%D0%BB%D0%B4%D1%8B%D0%B7%D0%B4%D1%8B%D2%9B_%D1%88%D0%B0%D0%BC%D0%B0" TargetMode="External"/><Relationship Id="rId131" Type="http://schemas.openxmlformats.org/officeDocument/2006/relationships/hyperlink" Target="http://kk.wikipedia.org/w/index.php?title=%D0%9B%D0%BE%D0%B2%D0%B5%D0%BB%D0%BB_%D0%BE%D0%B1%D1%81%D0%B5%D1%80%D0%B2%D0%B0%D1%82%D0%BE%D1%80%D0%B8%D1%8F%D1%81%D1%8B%D0%BD&amp;action=edit&amp;redlink=1" TargetMode="External"/><Relationship Id="rId136" Type="http://schemas.openxmlformats.org/officeDocument/2006/relationships/image" Target="media/image2.png"/><Relationship Id="rId61" Type="http://schemas.openxmlformats.org/officeDocument/2006/relationships/hyperlink" Target="http://kk.wikipedia.org/wiki/%D0%93%D0%B5%D0%BE%D1%84%D0%B8%D0%B7%D0%B8%D0%BA%D0%B0" TargetMode="External"/><Relationship Id="rId82" Type="http://schemas.openxmlformats.org/officeDocument/2006/relationships/hyperlink" Target="http://kk.wikipedia.org/wiki/%D0%90%D0%BD%D1%82%D1%80%D0%BE%D0%BF%D0%BE%D0%B3%D0%B5%D0%BD" TargetMode="External"/><Relationship Id="rId19" Type="http://schemas.openxmlformats.org/officeDocument/2006/relationships/hyperlink" Target="http://kk.wikipedia.org/w/index.php?title=%D0%90%D1%81%D0%BF%D0%B0%D0%BD_%D0%B4%D0%B5%D0%BD%D0%B5%D1%81%D1%96&amp;action=edit&amp;redlink=1" TargetMode="External"/><Relationship Id="rId14" Type="http://schemas.openxmlformats.org/officeDocument/2006/relationships/hyperlink" Target="http://kk.wikipedia.org/wiki/%D0%A1%D0%BF%D0%B5%D0%BA%D1%82%D1%80%D0%BE%D0%B3%D1%80%D0%B0%D1%84" TargetMode="External"/><Relationship Id="rId30" Type="http://schemas.openxmlformats.org/officeDocument/2006/relationships/hyperlink" Target="http://kk.wikipedia.org/wiki/%D0%9E%D0%BF%D1%82%D0%B8%D0%BA%D0%B0" TargetMode="External"/><Relationship Id="rId35" Type="http://schemas.openxmlformats.org/officeDocument/2006/relationships/hyperlink" Target="http://kk.wikipedia.org/wiki/%D0%96%D0%B0%D0%BB%D1%82%D1%8B%D1%80%D0%B0%D1%83" TargetMode="External"/><Relationship Id="rId56" Type="http://schemas.openxmlformats.org/officeDocument/2006/relationships/hyperlink" Target="http://kk.wikipedia.org/wiki/%D0%9C%D0%B0%D0%BD%D1%82%D0%B8%D1%8F" TargetMode="External"/><Relationship Id="rId77" Type="http://schemas.openxmlformats.org/officeDocument/2006/relationships/hyperlink" Target="http://kk.wikipedia.org/wiki/%D0%9C%D0%B0%D0%B3%D0%BD%D0%B8%D1%82_%D3%A9%D1%80%D1%96%D1%81%D1%96" TargetMode="External"/><Relationship Id="rId100" Type="http://schemas.openxmlformats.org/officeDocument/2006/relationships/hyperlink" Target="http://kk.wikipedia.org/wiki/%D0%96%D0%B5%D1%80" TargetMode="External"/><Relationship Id="rId105" Type="http://schemas.openxmlformats.org/officeDocument/2006/relationships/hyperlink" Target="http://kk.wikipedia.org/w/index.php?title=%D0%9A%D0%B0%D0%BB%D0%BB%D0%B8%D0%BF%D1%81%D0%BE&amp;action=edit&amp;redlink=1" TargetMode="External"/><Relationship Id="rId126" Type="http://schemas.openxmlformats.org/officeDocument/2006/relationships/hyperlink" Target="http://kk.wikipedia.org/wiki/%D0%90%D0%BC%D0%BC%D0%B8%D0%B0%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25BC9-6109-4141-8D4E-C49DC182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37167</Words>
  <Characters>211858</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Ереке</cp:lastModifiedBy>
  <cp:revision>29</cp:revision>
  <cp:lastPrinted>2020-02-24T15:31:00Z</cp:lastPrinted>
  <dcterms:created xsi:type="dcterms:W3CDTF">2021-02-22T07:56:00Z</dcterms:created>
  <dcterms:modified xsi:type="dcterms:W3CDTF">2021-02-24T08:51:00Z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